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448BC" w14:textId="1840D041" w:rsidR="009014E6" w:rsidRDefault="00F67244">
      <w:pPr>
        <w:rPr>
          <w:b/>
          <w:bCs/>
          <w:sz w:val="48"/>
          <w:szCs w:val="48"/>
        </w:rPr>
      </w:pPr>
      <w:r w:rsidRPr="00F67244">
        <w:rPr>
          <w:b/>
          <w:bCs/>
          <w:sz w:val="48"/>
          <w:szCs w:val="48"/>
        </w:rPr>
        <w:t>Testing –</w:t>
      </w:r>
    </w:p>
    <w:p w14:paraId="28CC0E9C" w14:textId="6EB64150" w:rsidR="00F67244" w:rsidRDefault="00F67244">
      <w:pPr>
        <w:rPr>
          <w:sz w:val="32"/>
          <w:szCs w:val="32"/>
        </w:rPr>
      </w:pPr>
      <w:r w:rsidRPr="00F67244">
        <w:rPr>
          <w:sz w:val="32"/>
          <w:szCs w:val="32"/>
        </w:rPr>
        <w:t>Test Case 1:</w:t>
      </w:r>
    </w:p>
    <w:p w14:paraId="2F74251A" w14:textId="029A724E" w:rsidR="00F67244" w:rsidRDefault="00462726">
      <w:pPr>
        <w:rPr>
          <w:sz w:val="32"/>
          <w:szCs w:val="32"/>
        </w:rPr>
      </w:pPr>
      <w:r>
        <w:rPr>
          <w:sz w:val="32"/>
          <w:szCs w:val="32"/>
        </w:rPr>
        <w:t xml:space="preserve">Invalid Case -&gt; </w:t>
      </w:r>
      <w:r w:rsidR="00F67244">
        <w:rPr>
          <w:sz w:val="32"/>
          <w:szCs w:val="32"/>
        </w:rPr>
        <w:t>When admin enters wrong username and password</w:t>
      </w:r>
      <w:r>
        <w:rPr>
          <w:sz w:val="32"/>
          <w:szCs w:val="32"/>
        </w:rPr>
        <w:t xml:space="preserve">, an </w:t>
      </w:r>
      <w:r w:rsidR="00F67244">
        <w:rPr>
          <w:sz w:val="32"/>
          <w:szCs w:val="32"/>
        </w:rPr>
        <w:t>error message is displaye</w:t>
      </w:r>
      <w:r>
        <w:rPr>
          <w:sz w:val="32"/>
          <w:szCs w:val="32"/>
        </w:rPr>
        <w:t>d.</w:t>
      </w:r>
    </w:p>
    <w:p w14:paraId="4B0E7AE9" w14:textId="7DC3A9E8" w:rsidR="00F67244" w:rsidRDefault="00F6724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01A1360" wp14:editId="45616505">
            <wp:extent cx="5731510" cy="3075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A32A0" w14:textId="5D54FC04" w:rsidR="00F67244" w:rsidRDefault="00F67244">
      <w:pPr>
        <w:rPr>
          <w:sz w:val="32"/>
          <w:szCs w:val="32"/>
        </w:rPr>
      </w:pPr>
    </w:p>
    <w:p w14:paraId="205501C4" w14:textId="4E3449F1" w:rsidR="00F67244" w:rsidRPr="00F67244" w:rsidRDefault="00462726">
      <w:pPr>
        <w:rPr>
          <w:sz w:val="32"/>
          <w:szCs w:val="32"/>
        </w:rPr>
      </w:pPr>
      <w:r>
        <w:rPr>
          <w:sz w:val="32"/>
          <w:szCs w:val="32"/>
        </w:rPr>
        <w:t xml:space="preserve">Valid Case -&gt; When admin credentials </w:t>
      </w:r>
      <w:r w:rsidR="0088117D">
        <w:rPr>
          <w:sz w:val="32"/>
          <w:szCs w:val="32"/>
        </w:rPr>
        <w:t>are correct</w:t>
      </w:r>
      <w:r>
        <w:rPr>
          <w:sz w:val="32"/>
          <w:szCs w:val="32"/>
        </w:rPr>
        <w:t>, it lets the admin into the main page.</w:t>
      </w:r>
    </w:p>
    <w:p w14:paraId="31F89AC6" w14:textId="1A0F35A7" w:rsidR="00F67244" w:rsidRDefault="00F67244">
      <w:r>
        <w:rPr>
          <w:noProof/>
        </w:rPr>
        <w:drawing>
          <wp:inline distT="0" distB="0" distL="0" distR="0" wp14:anchorId="65EE22C7" wp14:editId="422C4FEE">
            <wp:extent cx="5731510" cy="25692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9F4A0" w14:textId="4B7A775D" w:rsidR="00462726" w:rsidRDefault="00462726"/>
    <w:p w14:paraId="2B86516C" w14:textId="72CD4429" w:rsidR="00462726" w:rsidRDefault="00462726" w:rsidP="00462726">
      <w:pPr>
        <w:rPr>
          <w:sz w:val="32"/>
          <w:szCs w:val="32"/>
        </w:rPr>
      </w:pPr>
      <w:r w:rsidRPr="00F67244">
        <w:rPr>
          <w:sz w:val="32"/>
          <w:szCs w:val="32"/>
        </w:rPr>
        <w:lastRenderedPageBreak/>
        <w:t xml:space="preserve">Test Case </w:t>
      </w:r>
      <w:r>
        <w:rPr>
          <w:sz w:val="32"/>
          <w:szCs w:val="32"/>
        </w:rPr>
        <w:t>2</w:t>
      </w:r>
      <w:r w:rsidRPr="00F67244">
        <w:rPr>
          <w:sz w:val="32"/>
          <w:szCs w:val="32"/>
        </w:rPr>
        <w:t>:</w:t>
      </w:r>
    </w:p>
    <w:p w14:paraId="34421170" w14:textId="7E6C8E1C" w:rsidR="00462726" w:rsidRDefault="00462726" w:rsidP="00462726">
      <w:pPr>
        <w:rPr>
          <w:sz w:val="32"/>
          <w:szCs w:val="32"/>
        </w:rPr>
      </w:pPr>
      <w:r>
        <w:rPr>
          <w:sz w:val="32"/>
          <w:szCs w:val="32"/>
        </w:rPr>
        <w:t>Invalid Case -&gt; Toll Gate block is a mandatory field and hence it won’t take blank values.</w:t>
      </w:r>
    </w:p>
    <w:p w14:paraId="12F8D8F2" w14:textId="2A52662E" w:rsidR="00462726" w:rsidRDefault="00462726" w:rsidP="0046272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D3F4AE2" wp14:editId="0B51ACDF">
            <wp:extent cx="5731510" cy="25615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7750" w14:textId="77777777" w:rsidR="00462726" w:rsidRDefault="00462726" w:rsidP="00462726">
      <w:pPr>
        <w:rPr>
          <w:sz w:val="32"/>
          <w:szCs w:val="32"/>
        </w:rPr>
      </w:pPr>
    </w:p>
    <w:p w14:paraId="6255FBCE" w14:textId="3FFAEC1C" w:rsidR="00462726" w:rsidRDefault="00462726" w:rsidP="00462726">
      <w:pPr>
        <w:rPr>
          <w:sz w:val="32"/>
          <w:szCs w:val="32"/>
        </w:rPr>
      </w:pPr>
      <w:r>
        <w:rPr>
          <w:sz w:val="32"/>
          <w:szCs w:val="32"/>
        </w:rPr>
        <w:t xml:space="preserve">Valid Case -&gt; Toll Gate block is filled with a </w:t>
      </w:r>
      <w:r w:rsidR="008A7C58">
        <w:rPr>
          <w:sz w:val="32"/>
          <w:szCs w:val="32"/>
        </w:rPr>
        <w:t>value</w:t>
      </w:r>
      <w:r>
        <w:rPr>
          <w:sz w:val="32"/>
          <w:szCs w:val="32"/>
        </w:rPr>
        <w:t>.</w:t>
      </w:r>
    </w:p>
    <w:p w14:paraId="62CE2C4B" w14:textId="042E6412" w:rsidR="008A7C58" w:rsidRDefault="008A7C58" w:rsidP="0046272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1385262" wp14:editId="038AF039">
            <wp:extent cx="5731510" cy="25514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1C436" w14:textId="77777777" w:rsidR="008A7C58" w:rsidRDefault="008A7C58" w:rsidP="00462726">
      <w:pPr>
        <w:rPr>
          <w:sz w:val="32"/>
          <w:szCs w:val="32"/>
        </w:rPr>
      </w:pPr>
    </w:p>
    <w:p w14:paraId="7B6E9852" w14:textId="77777777" w:rsidR="00372AFD" w:rsidRDefault="00372AFD" w:rsidP="00462726">
      <w:pPr>
        <w:rPr>
          <w:sz w:val="32"/>
          <w:szCs w:val="32"/>
        </w:rPr>
      </w:pPr>
    </w:p>
    <w:p w14:paraId="289129B3" w14:textId="77777777" w:rsidR="00372AFD" w:rsidRDefault="00372AFD" w:rsidP="00462726">
      <w:pPr>
        <w:rPr>
          <w:sz w:val="32"/>
          <w:szCs w:val="32"/>
        </w:rPr>
      </w:pPr>
    </w:p>
    <w:p w14:paraId="762D3C89" w14:textId="77777777" w:rsidR="00372AFD" w:rsidRDefault="00372AFD" w:rsidP="00462726">
      <w:pPr>
        <w:rPr>
          <w:sz w:val="32"/>
          <w:szCs w:val="32"/>
        </w:rPr>
      </w:pPr>
    </w:p>
    <w:p w14:paraId="62DB6D8B" w14:textId="77777777" w:rsidR="00372AFD" w:rsidRDefault="00372AFD" w:rsidP="00462726">
      <w:pPr>
        <w:rPr>
          <w:sz w:val="32"/>
          <w:szCs w:val="32"/>
        </w:rPr>
      </w:pPr>
    </w:p>
    <w:p w14:paraId="18005EFF" w14:textId="40785180" w:rsidR="00462726" w:rsidRDefault="00462726" w:rsidP="00462726">
      <w:pPr>
        <w:rPr>
          <w:sz w:val="32"/>
          <w:szCs w:val="32"/>
        </w:rPr>
      </w:pPr>
      <w:r w:rsidRPr="00F67244">
        <w:rPr>
          <w:sz w:val="32"/>
          <w:szCs w:val="32"/>
        </w:rPr>
        <w:lastRenderedPageBreak/>
        <w:t xml:space="preserve">Test Case </w:t>
      </w:r>
      <w:r>
        <w:rPr>
          <w:sz w:val="32"/>
          <w:szCs w:val="32"/>
        </w:rPr>
        <w:t>3</w:t>
      </w:r>
      <w:r w:rsidRPr="00F67244">
        <w:rPr>
          <w:sz w:val="32"/>
          <w:szCs w:val="32"/>
        </w:rPr>
        <w:t>:</w:t>
      </w:r>
    </w:p>
    <w:p w14:paraId="37DFAD5D" w14:textId="4C45F217" w:rsidR="00462726" w:rsidRDefault="00462726" w:rsidP="00462726">
      <w:pPr>
        <w:rPr>
          <w:sz w:val="32"/>
          <w:szCs w:val="32"/>
        </w:rPr>
      </w:pPr>
      <w:r>
        <w:rPr>
          <w:sz w:val="32"/>
          <w:szCs w:val="32"/>
        </w:rPr>
        <w:t xml:space="preserve">Invalid Case -&gt; If a username is present in the user </w:t>
      </w:r>
      <w:r w:rsidR="008A7C58">
        <w:rPr>
          <w:sz w:val="32"/>
          <w:szCs w:val="32"/>
        </w:rPr>
        <w:t>list,</w:t>
      </w:r>
      <w:r>
        <w:rPr>
          <w:sz w:val="32"/>
          <w:szCs w:val="32"/>
        </w:rPr>
        <w:t xml:space="preserve"> then it indicates that the username already exists.</w:t>
      </w:r>
    </w:p>
    <w:p w14:paraId="01455832" w14:textId="362FB36F" w:rsidR="00462726" w:rsidRDefault="00462726" w:rsidP="00462726">
      <w:r>
        <w:rPr>
          <w:noProof/>
        </w:rPr>
        <w:drawing>
          <wp:inline distT="0" distB="0" distL="0" distR="0" wp14:anchorId="6788DAE4" wp14:editId="2F7F3002">
            <wp:extent cx="5731510" cy="25438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0C700" w14:textId="77777777" w:rsidR="00462726" w:rsidRDefault="00462726" w:rsidP="00462726">
      <w:pPr>
        <w:rPr>
          <w:sz w:val="32"/>
          <w:szCs w:val="32"/>
        </w:rPr>
      </w:pPr>
    </w:p>
    <w:p w14:paraId="5F037227" w14:textId="68F1CDB1" w:rsidR="00462726" w:rsidRDefault="00462726" w:rsidP="00462726">
      <w:pPr>
        <w:rPr>
          <w:sz w:val="32"/>
          <w:szCs w:val="32"/>
        </w:rPr>
      </w:pPr>
      <w:r>
        <w:rPr>
          <w:sz w:val="32"/>
          <w:szCs w:val="32"/>
        </w:rPr>
        <w:t xml:space="preserve">Valid Case -&gt; </w:t>
      </w:r>
      <w:r w:rsidR="004C19C7">
        <w:rPr>
          <w:sz w:val="32"/>
          <w:szCs w:val="32"/>
        </w:rPr>
        <w:t>Else a new user is created in the user list.</w:t>
      </w:r>
    </w:p>
    <w:p w14:paraId="25ED5E05" w14:textId="4D41F736" w:rsidR="008A7C58" w:rsidRDefault="008A7C58" w:rsidP="00462726">
      <w:r w:rsidRPr="008A7C58">
        <w:rPr>
          <w:noProof/>
        </w:rPr>
        <w:drawing>
          <wp:inline distT="0" distB="0" distL="0" distR="0" wp14:anchorId="0BE86BBF" wp14:editId="12E2B722">
            <wp:extent cx="5731510" cy="18891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AABB" w14:textId="3263B927" w:rsidR="00626CCA" w:rsidRDefault="00626CCA" w:rsidP="00462726"/>
    <w:p w14:paraId="6C12E48D" w14:textId="77777777" w:rsidR="00372AFD" w:rsidRDefault="00372AFD" w:rsidP="00626CCA">
      <w:pPr>
        <w:rPr>
          <w:sz w:val="32"/>
          <w:szCs w:val="32"/>
        </w:rPr>
      </w:pPr>
    </w:p>
    <w:p w14:paraId="6EBD9D59" w14:textId="77777777" w:rsidR="00372AFD" w:rsidRDefault="00372AFD" w:rsidP="00626CCA">
      <w:pPr>
        <w:rPr>
          <w:sz w:val="32"/>
          <w:szCs w:val="32"/>
        </w:rPr>
      </w:pPr>
    </w:p>
    <w:p w14:paraId="6C5D1DD3" w14:textId="77777777" w:rsidR="00372AFD" w:rsidRDefault="00372AFD" w:rsidP="00626CCA">
      <w:pPr>
        <w:rPr>
          <w:sz w:val="32"/>
          <w:szCs w:val="32"/>
        </w:rPr>
      </w:pPr>
    </w:p>
    <w:p w14:paraId="102250E5" w14:textId="77777777" w:rsidR="00372AFD" w:rsidRDefault="00372AFD" w:rsidP="00626CCA">
      <w:pPr>
        <w:rPr>
          <w:sz w:val="32"/>
          <w:szCs w:val="32"/>
        </w:rPr>
      </w:pPr>
    </w:p>
    <w:p w14:paraId="27A840B7" w14:textId="77777777" w:rsidR="00372AFD" w:rsidRDefault="00372AFD" w:rsidP="00626CCA">
      <w:pPr>
        <w:rPr>
          <w:sz w:val="32"/>
          <w:szCs w:val="32"/>
        </w:rPr>
      </w:pPr>
    </w:p>
    <w:p w14:paraId="0A794BFF" w14:textId="77777777" w:rsidR="00372AFD" w:rsidRDefault="00372AFD" w:rsidP="00626CCA">
      <w:pPr>
        <w:rPr>
          <w:sz w:val="32"/>
          <w:szCs w:val="32"/>
        </w:rPr>
      </w:pPr>
    </w:p>
    <w:p w14:paraId="17249D99" w14:textId="7CC7724F" w:rsidR="00626CCA" w:rsidRDefault="00626CCA" w:rsidP="00626CCA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Test Case </w:t>
      </w:r>
      <w:r>
        <w:rPr>
          <w:sz w:val="32"/>
          <w:szCs w:val="32"/>
        </w:rPr>
        <w:t>4</w:t>
      </w:r>
      <w:r>
        <w:rPr>
          <w:sz w:val="32"/>
          <w:szCs w:val="32"/>
        </w:rPr>
        <w:t>:</w:t>
      </w:r>
    </w:p>
    <w:p w14:paraId="72BEA7E2" w14:textId="1510ADAB" w:rsidR="00626CCA" w:rsidRDefault="00626CCA" w:rsidP="00626CCA">
      <w:pPr>
        <w:rPr>
          <w:sz w:val="32"/>
          <w:szCs w:val="32"/>
        </w:rPr>
      </w:pPr>
      <w:r>
        <w:rPr>
          <w:sz w:val="32"/>
          <w:szCs w:val="32"/>
        </w:rPr>
        <w:t xml:space="preserve">Invalid Case -&gt; If </w:t>
      </w:r>
      <w:r>
        <w:rPr>
          <w:sz w:val="32"/>
          <w:szCs w:val="32"/>
        </w:rPr>
        <w:t xml:space="preserve">@ </w:t>
      </w:r>
      <w:r>
        <w:rPr>
          <w:sz w:val="32"/>
          <w:szCs w:val="32"/>
        </w:rPr>
        <w:t>is</w:t>
      </w:r>
      <w:r>
        <w:rPr>
          <w:sz w:val="32"/>
          <w:szCs w:val="32"/>
        </w:rPr>
        <w:t xml:space="preserve"> not</w:t>
      </w:r>
      <w:r>
        <w:rPr>
          <w:sz w:val="32"/>
          <w:szCs w:val="32"/>
        </w:rPr>
        <w:t xml:space="preserve"> present in the </w:t>
      </w:r>
      <w:r>
        <w:rPr>
          <w:sz w:val="32"/>
          <w:szCs w:val="32"/>
        </w:rPr>
        <w:t>Email ID.</w:t>
      </w:r>
    </w:p>
    <w:p w14:paraId="3BE33118" w14:textId="245CDFE9" w:rsidR="00626CCA" w:rsidRDefault="00626CCA" w:rsidP="00626CCA">
      <w:pPr>
        <w:rPr>
          <w:sz w:val="32"/>
          <w:szCs w:val="32"/>
        </w:rPr>
      </w:pPr>
      <w:r w:rsidRPr="00626CCA">
        <w:rPr>
          <w:sz w:val="32"/>
          <w:szCs w:val="32"/>
        </w:rPr>
        <w:drawing>
          <wp:inline distT="0" distB="0" distL="0" distR="0" wp14:anchorId="1A06ACF6" wp14:editId="3D363E4F">
            <wp:extent cx="5731510" cy="25520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770E" w14:textId="704BD919" w:rsidR="00626CCA" w:rsidRDefault="00626CCA" w:rsidP="00626CCA">
      <w:pPr>
        <w:rPr>
          <w:sz w:val="32"/>
          <w:szCs w:val="32"/>
        </w:rPr>
      </w:pPr>
      <w:r>
        <w:rPr>
          <w:sz w:val="32"/>
          <w:szCs w:val="32"/>
        </w:rPr>
        <w:t xml:space="preserve">Invalid Case -&gt; If </w:t>
      </w:r>
      <w:r>
        <w:rPr>
          <w:sz w:val="32"/>
          <w:szCs w:val="32"/>
        </w:rPr>
        <w:t>10 digits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are </w:t>
      </w:r>
      <w:r>
        <w:rPr>
          <w:sz w:val="32"/>
          <w:szCs w:val="32"/>
        </w:rPr>
        <w:t xml:space="preserve">not present in the </w:t>
      </w:r>
      <w:r>
        <w:rPr>
          <w:sz w:val="32"/>
          <w:szCs w:val="32"/>
        </w:rPr>
        <w:t>phone number.</w:t>
      </w:r>
    </w:p>
    <w:p w14:paraId="28D492B6" w14:textId="7966AE88" w:rsidR="00626CCA" w:rsidRDefault="00626CCA" w:rsidP="00626CCA">
      <w:pPr>
        <w:rPr>
          <w:sz w:val="32"/>
          <w:szCs w:val="32"/>
        </w:rPr>
      </w:pPr>
      <w:r w:rsidRPr="00626CCA">
        <w:rPr>
          <w:sz w:val="32"/>
          <w:szCs w:val="32"/>
        </w:rPr>
        <w:drawing>
          <wp:inline distT="0" distB="0" distL="0" distR="0" wp14:anchorId="7342992E" wp14:editId="5FA9EDB2">
            <wp:extent cx="5731510" cy="25311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24EF" w14:textId="77777777" w:rsidR="00372AFD" w:rsidRDefault="00372AFD" w:rsidP="00626CCA">
      <w:pPr>
        <w:rPr>
          <w:sz w:val="32"/>
          <w:szCs w:val="32"/>
        </w:rPr>
      </w:pPr>
    </w:p>
    <w:p w14:paraId="07180F1B" w14:textId="77777777" w:rsidR="00372AFD" w:rsidRDefault="00372AFD" w:rsidP="00626CCA">
      <w:pPr>
        <w:rPr>
          <w:sz w:val="32"/>
          <w:szCs w:val="32"/>
        </w:rPr>
      </w:pPr>
    </w:p>
    <w:p w14:paraId="72CE6891" w14:textId="77777777" w:rsidR="00372AFD" w:rsidRDefault="00372AFD" w:rsidP="00626CCA">
      <w:pPr>
        <w:rPr>
          <w:sz w:val="32"/>
          <w:szCs w:val="32"/>
        </w:rPr>
      </w:pPr>
    </w:p>
    <w:p w14:paraId="3D2304C7" w14:textId="77777777" w:rsidR="00372AFD" w:rsidRDefault="00372AFD" w:rsidP="00626CCA">
      <w:pPr>
        <w:rPr>
          <w:sz w:val="32"/>
          <w:szCs w:val="32"/>
        </w:rPr>
      </w:pPr>
    </w:p>
    <w:p w14:paraId="26F6B9BB" w14:textId="77777777" w:rsidR="00372AFD" w:rsidRDefault="00372AFD" w:rsidP="00626CCA">
      <w:pPr>
        <w:rPr>
          <w:sz w:val="32"/>
          <w:szCs w:val="32"/>
        </w:rPr>
      </w:pPr>
    </w:p>
    <w:p w14:paraId="16AB6A82" w14:textId="77777777" w:rsidR="00372AFD" w:rsidRDefault="00372AFD" w:rsidP="00626CCA">
      <w:pPr>
        <w:rPr>
          <w:sz w:val="32"/>
          <w:szCs w:val="32"/>
        </w:rPr>
      </w:pPr>
    </w:p>
    <w:p w14:paraId="6F74B3A1" w14:textId="6AD55F06" w:rsidR="00626CCA" w:rsidRDefault="00626CCA" w:rsidP="00626CCA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Valid Case -&gt; </w:t>
      </w:r>
      <w:r>
        <w:rPr>
          <w:sz w:val="32"/>
          <w:szCs w:val="32"/>
        </w:rPr>
        <w:t>Payment options displayed</w:t>
      </w:r>
      <w:r>
        <w:rPr>
          <w:sz w:val="32"/>
          <w:szCs w:val="32"/>
        </w:rPr>
        <w:t>.</w:t>
      </w:r>
    </w:p>
    <w:p w14:paraId="794B8CAD" w14:textId="72E60593" w:rsidR="00626CCA" w:rsidRDefault="00626CCA" w:rsidP="00626CCA">
      <w:pPr>
        <w:rPr>
          <w:sz w:val="32"/>
          <w:szCs w:val="32"/>
        </w:rPr>
      </w:pPr>
      <w:r w:rsidRPr="00626CCA">
        <w:rPr>
          <w:sz w:val="32"/>
          <w:szCs w:val="32"/>
        </w:rPr>
        <w:drawing>
          <wp:inline distT="0" distB="0" distL="0" distR="0" wp14:anchorId="7D70D767" wp14:editId="6103A64D">
            <wp:extent cx="5731510" cy="25552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D254" w14:textId="77777777" w:rsidR="00626CCA" w:rsidRDefault="00626CCA" w:rsidP="00462726"/>
    <w:sectPr w:rsidR="00626C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4E6"/>
    <w:rsid w:val="00372AFD"/>
    <w:rsid w:val="00462726"/>
    <w:rsid w:val="004C19C7"/>
    <w:rsid w:val="00626CCA"/>
    <w:rsid w:val="0088117D"/>
    <w:rsid w:val="008A7C58"/>
    <w:rsid w:val="009014E6"/>
    <w:rsid w:val="00F67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3FE5F"/>
  <w15:chartTrackingRefBased/>
  <w15:docId w15:val="{41D25788-C534-445F-8099-2F20EBC84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9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RR CSE 5L SARVEKSHA YESHAVANTHA RAJU</dc:creator>
  <cp:keywords/>
  <dc:description/>
  <cp:lastModifiedBy>sahana shankar</cp:lastModifiedBy>
  <cp:revision>5</cp:revision>
  <dcterms:created xsi:type="dcterms:W3CDTF">2022-11-29T17:41:00Z</dcterms:created>
  <dcterms:modified xsi:type="dcterms:W3CDTF">2022-11-30T03:10:00Z</dcterms:modified>
</cp:coreProperties>
</file>