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244FF7" w14:textId="5D63A07A" w:rsidR="00EF0BB1" w:rsidRPr="00A845F4" w:rsidRDefault="0039130D" w:rsidP="0039130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845F4">
        <w:rPr>
          <w:sz w:val="24"/>
          <w:szCs w:val="24"/>
        </w:rPr>
        <w:t>Tell us about the features of client server architecture.</w:t>
      </w:r>
    </w:p>
    <w:p w14:paraId="521051BE" w14:textId="4093D93C" w:rsidR="0039130D" w:rsidRPr="00A845F4" w:rsidRDefault="0039130D" w:rsidP="0039130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845F4">
        <w:rPr>
          <w:sz w:val="24"/>
          <w:szCs w:val="24"/>
        </w:rPr>
        <w:t>Client server computing works with a system of request and response</w:t>
      </w:r>
    </w:p>
    <w:p w14:paraId="0301AF0A" w14:textId="77956A2C" w:rsidR="0039130D" w:rsidRPr="00A845F4" w:rsidRDefault="0039130D" w:rsidP="0039130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845F4">
        <w:rPr>
          <w:sz w:val="24"/>
          <w:szCs w:val="24"/>
        </w:rPr>
        <w:t>Client and server should follow a common communication protocol so they can interact easily.</w:t>
      </w:r>
    </w:p>
    <w:p w14:paraId="3A17117F" w14:textId="12843998" w:rsidR="0039130D" w:rsidRPr="00A845F4" w:rsidRDefault="0039130D" w:rsidP="0039130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845F4">
        <w:rPr>
          <w:sz w:val="24"/>
          <w:szCs w:val="24"/>
        </w:rPr>
        <w:t>All the data is stored in a single place called server so the authentication and authorisation can be provided.</w:t>
      </w:r>
    </w:p>
    <w:p w14:paraId="75A22846" w14:textId="0B09ED3D" w:rsidR="0039130D" w:rsidRPr="00A845F4" w:rsidRDefault="0039130D" w:rsidP="0039130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845F4">
        <w:rPr>
          <w:sz w:val="24"/>
          <w:szCs w:val="24"/>
        </w:rPr>
        <w:t>An example of client server computing system is webserver, it returns the web pages when requested.</w:t>
      </w:r>
    </w:p>
    <w:p w14:paraId="16DEF210" w14:textId="54C73788" w:rsidR="00BC06AF" w:rsidRDefault="00BC06AF" w:rsidP="00BC06AF"/>
    <w:p w14:paraId="79AA3B90" w14:textId="31825A20" w:rsidR="00BC06AF" w:rsidRPr="00A845F4" w:rsidRDefault="00A845F4" w:rsidP="00BC06A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845F4">
        <w:rPr>
          <w:sz w:val="24"/>
          <w:szCs w:val="24"/>
        </w:rPr>
        <w:t>What is a web server in a client server architecture?</w:t>
      </w:r>
    </w:p>
    <w:p w14:paraId="6830F640" w14:textId="77777777" w:rsidR="00A845F4" w:rsidRPr="00A845F4" w:rsidRDefault="00A845F4" w:rsidP="00A845F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845F4">
        <w:rPr>
          <w:rFonts w:cs="Arial"/>
          <w:color w:val="6C6C6C"/>
          <w:sz w:val="24"/>
          <w:szCs w:val="24"/>
          <w:shd w:val="clear" w:color="auto" w:fill="FFFFFF"/>
        </w:rPr>
        <w:t>A Web server is software or hardware that uses</w:t>
      </w:r>
      <w:r>
        <w:rPr>
          <w:rFonts w:cs="Arial"/>
          <w:color w:val="6C6C6C"/>
          <w:sz w:val="24"/>
          <w:szCs w:val="24"/>
          <w:shd w:val="clear" w:color="auto" w:fill="FFFFFF"/>
        </w:rPr>
        <w:t xml:space="preserve"> HTTP</w:t>
      </w:r>
      <w:r w:rsidRPr="00A845F4">
        <w:rPr>
          <w:rFonts w:cs="Arial"/>
          <w:color w:val="6C6C6C"/>
          <w:sz w:val="24"/>
          <w:szCs w:val="24"/>
          <w:shd w:val="clear" w:color="auto" w:fill="FFFFFF"/>
        </w:rPr>
        <w:t> (Hypertext Transfer Protocol) and other protocols to respond to client requests made over the World Wide Web (WWW).</w:t>
      </w:r>
    </w:p>
    <w:p w14:paraId="70C84E9F" w14:textId="3963D8C1" w:rsidR="00A845F4" w:rsidRPr="00A845F4" w:rsidRDefault="00A845F4" w:rsidP="00A845F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845F4">
        <w:rPr>
          <w:rFonts w:cs="Arial"/>
          <w:color w:val="6C6C6C"/>
          <w:sz w:val="24"/>
          <w:szCs w:val="24"/>
          <w:shd w:val="clear" w:color="auto" w:fill="FFFFFF"/>
        </w:rPr>
        <w:t xml:space="preserve"> Web server software controls how a user accesses hosted files.</w:t>
      </w:r>
    </w:p>
    <w:p w14:paraId="467F4658" w14:textId="6E49A42E" w:rsidR="00A845F4" w:rsidRPr="00A845F4" w:rsidRDefault="00A845F4" w:rsidP="00A845F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ascii="Arial" w:hAnsi="Arial" w:cs="Arial"/>
          <w:color w:val="6C6C6C"/>
          <w:sz w:val="27"/>
          <w:szCs w:val="27"/>
          <w:shd w:val="clear" w:color="auto" w:fill="FFFFFF"/>
        </w:rPr>
        <w:t> </w:t>
      </w:r>
      <w:r w:rsidRPr="00A845F4">
        <w:rPr>
          <w:rFonts w:cs="Arial"/>
          <w:color w:val="6C6C6C"/>
          <w:sz w:val="24"/>
          <w:szCs w:val="24"/>
          <w:shd w:val="clear" w:color="auto" w:fill="FFFFFF"/>
        </w:rPr>
        <w:t>a Web server is a computer that holds web server software and other files related to a website.</w:t>
      </w:r>
    </w:p>
    <w:p w14:paraId="4BADEA10" w14:textId="0BAC9933" w:rsidR="00A845F4" w:rsidRPr="00A845F4" w:rsidRDefault="00A845F4" w:rsidP="00A845F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845F4">
        <w:rPr>
          <w:rFonts w:cs="Arial"/>
          <w:color w:val="6C6C6C"/>
          <w:sz w:val="24"/>
          <w:szCs w:val="24"/>
          <w:shd w:val="clear" w:color="auto" w:fill="FFFFFF"/>
        </w:rPr>
        <w:t> Web server hardware is connected to the internet and allows data to be exchanged with other connected devices.</w:t>
      </w:r>
    </w:p>
    <w:p w14:paraId="777DF731" w14:textId="40123EDE" w:rsidR="00A845F4" w:rsidRPr="00A845F4" w:rsidRDefault="00A845F4" w:rsidP="00A845F4">
      <w:pPr>
        <w:rPr>
          <w:sz w:val="24"/>
          <w:szCs w:val="24"/>
        </w:rPr>
      </w:pPr>
    </w:p>
    <w:p w14:paraId="1702A0AB" w14:textId="1BC016FD" w:rsidR="00A845F4" w:rsidRPr="00A845F4" w:rsidRDefault="00A845F4" w:rsidP="00A845F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845F4">
        <w:rPr>
          <w:rFonts w:cs="Arial"/>
          <w:color w:val="222222"/>
          <w:sz w:val="24"/>
          <w:szCs w:val="24"/>
        </w:rPr>
        <w:t>What is the role of the presentation layer</w:t>
      </w:r>
      <w:r>
        <w:rPr>
          <w:rFonts w:cs="Arial"/>
          <w:color w:val="222222"/>
          <w:sz w:val="24"/>
          <w:szCs w:val="24"/>
        </w:rPr>
        <w:t>?</w:t>
      </w:r>
    </w:p>
    <w:p w14:paraId="60983DBA" w14:textId="0DAE7E67" w:rsidR="00A845F4" w:rsidRPr="00A845F4" w:rsidRDefault="00A845F4" w:rsidP="00A845F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cs="Arial"/>
          <w:color w:val="333333"/>
          <w:sz w:val="24"/>
          <w:szCs w:val="24"/>
          <w:shd w:val="clear" w:color="auto" w:fill="FFFFFF"/>
        </w:rPr>
        <w:t>This is the top most layer and displays all the information related to services available on the website in the form of graphical user interface.</w:t>
      </w:r>
    </w:p>
    <w:p w14:paraId="7A33DF4D" w14:textId="050BB2B7" w:rsidR="00A845F4" w:rsidRPr="00A845F4" w:rsidRDefault="00A845F4" w:rsidP="00A845F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cs="Arial"/>
          <w:color w:val="333333"/>
          <w:sz w:val="24"/>
          <w:szCs w:val="24"/>
          <w:shd w:val="clear" w:color="auto" w:fill="FFFFFF"/>
        </w:rPr>
        <w:t>It constitutes front end layer of the application and interface with which end users will interact with the application</w:t>
      </w:r>
    </w:p>
    <w:p w14:paraId="5E4156B1" w14:textId="43DE8F52" w:rsidR="00A845F4" w:rsidRDefault="00A845F4" w:rsidP="00A845F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This is mainly build with the development frame works like </w:t>
      </w:r>
      <w:proofErr w:type="spellStart"/>
      <w:r>
        <w:rPr>
          <w:sz w:val="24"/>
          <w:szCs w:val="24"/>
        </w:rPr>
        <w:t>reactjs</w:t>
      </w:r>
      <w:proofErr w:type="spellEnd"/>
      <w:r>
        <w:rPr>
          <w:sz w:val="24"/>
          <w:szCs w:val="24"/>
        </w:rPr>
        <w:t xml:space="preserve">, angular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, which includes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, html,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etc.</w:t>
      </w:r>
    </w:p>
    <w:p w14:paraId="4C2D1820" w14:textId="51F83CF8" w:rsidR="00A845F4" w:rsidRPr="00A845F4" w:rsidRDefault="00A845F4" w:rsidP="00A845F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cs="Arial"/>
          <w:color w:val="333333"/>
          <w:sz w:val="24"/>
          <w:szCs w:val="24"/>
          <w:shd w:val="clear" w:color="auto" w:fill="FFFFFF"/>
        </w:rPr>
        <w:t xml:space="preserve">This layer </w:t>
      </w:r>
      <w:r w:rsidRPr="00A845F4">
        <w:rPr>
          <w:rFonts w:cs="Arial"/>
          <w:color w:val="333333"/>
          <w:sz w:val="24"/>
          <w:szCs w:val="24"/>
          <w:shd w:val="clear" w:color="auto" w:fill="FFFFFF"/>
        </w:rPr>
        <w:t xml:space="preserve">communicates with other </w:t>
      </w:r>
      <w:r>
        <w:rPr>
          <w:rFonts w:cs="Arial"/>
          <w:color w:val="333333"/>
          <w:sz w:val="24"/>
          <w:szCs w:val="24"/>
          <w:shd w:val="clear" w:color="auto" w:fill="FFFFFF"/>
        </w:rPr>
        <w:t>layers</w:t>
      </w:r>
      <w:r w:rsidRPr="00A845F4">
        <w:rPr>
          <w:rFonts w:cs="Arial"/>
          <w:color w:val="333333"/>
          <w:sz w:val="24"/>
          <w:szCs w:val="24"/>
          <w:shd w:val="clear" w:color="auto" w:fill="FFFFFF"/>
        </w:rPr>
        <w:t xml:space="preserve"> by sending results to the browser and other </w:t>
      </w:r>
      <w:r>
        <w:rPr>
          <w:rFonts w:cs="Arial"/>
          <w:color w:val="333333"/>
          <w:sz w:val="24"/>
          <w:szCs w:val="24"/>
          <w:shd w:val="clear" w:color="auto" w:fill="FFFFFF"/>
        </w:rPr>
        <w:t>layer</w:t>
      </w:r>
      <w:r w:rsidRPr="00A845F4">
        <w:rPr>
          <w:rFonts w:cs="Arial"/>
          <w:color w:val="333333"/>
          <w:sz w:val="24"/>
          <w:szCs w:val="24"/>
          <w:shd w:val="clear" w:color="auto" w:fill="FFFFFF"/>
        </w:rPr>
        <w:t>s in the network through API calls.</w:t>
      </w:r>
    </w:p>
    <w:p w14:paraId="3B47CF8F" w14:textId="628BC5D0" w:rsidR="00A845F4" w:rsidRDefault="00A845F4" w:rsidP="00A845F4">
      <w:pPr>
        <w:rPr>
          <w:sz w:val="24"/>
          <w:szCs w:val="24"/>
        </w:rPr>
      </w:pPr>
    </w:p>
    <w:p w14:paraId="27309C66" w14:textId="2D4680C8" w:rsidR="00A845F4" w:rsidRPr="00A845F4" w:rsidRDefault="00A845F4" w:rsidP="00A845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Arial" w:hAnsi="Arial" w:cs="Arial"/>
          <w:color w:val="222222"/>
        </w:rPr>
        <w:t>They say this architecture is secure, how is it done in your opinion?</w:t>
      </w:r>
    </w:p>
    <w:p w14:paraId="4C7CD9DB" w14:textId="122C0429" w:rsidR="005A1E8F" w:rsidRDefault="005A1E8F" w:rsidP="005A1E8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 my view firewall plays a major role in the security of the 3 tier architecture.</w:t>
      </w:r>
    </w:p>
    <w:p w14:paraId="3DA8634C" w14:textId="6C495B0A" w:rsidR="005A1E8F" w:rsidRDefault="005A1E8F" w:rsidP="005A1E8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All the connections between the presentation layer, application layer and database are secured by a middleware called firewall.</w:t>
      </w:r>
    </w:p>
    <w:p w14:paraId="553670F0" w14:textId="75D580CF" w:rsidR="005A1E8F" w:rsidRDefault="005A1E8F" w:rsidP="005A1E8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With help of this </w:t>
      </w:r>
      <w:proofErr w:type="spellStart"/>
      <w:r>
        <w:rPr>
          <w:sz w:val="24"/>
          <w:szCs w:val="24"/>
        </w:rPr>
        <w:t>firewall,if</w:t>
      </w:r>
      <w:proofErr w:type="spellEnd"/>
      <w:r>
        <w:rPr>
          <w:sz w:val="24"/>
          <w:szCs w:val="24"/>
        </w:rPr>
        <w:t xml:space="preserve"> someone try to break into the system he can just get in to the presentation layer but cannot sneak through the application layer and data is not effected.</w:t>
      </w:r>
    </w:p>
    <w:p w14:paraId="1ABB6D6D" w14:textId="19213C47" w:rsidR="005A1E8F" w:rsidRPr="005A1E8F" w:rsidRDefault="005A1E8F" w:rsidP="005A1E8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Arial" w:hAnsi="Arial" w:cs="Arial"/>
          <w:color w:val="222222"/>
        </w:rPr>
        <w:t>What is a Database Server in a client server environment?</w:t>
      </w:r>
    </w:p>
    <w:p w14:paraId="2B1241B1" w14:textId="5B44CCFE" w:rsidR="005A1E8F" w:rsidRDefault="005A1E8F" w:rsidP="005A1E8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Database is the place of the server where the information is stored and retrieved based on the requirement.</w:t>
      </w:r>
    </w:p>
    <w:p w14:paraId="79791731" w14:textId="3D8E4A8A" w:rsidR="005A1E8F" w:rsidRDefault="005A1E8F" w:rsidP="005A1E8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Data in this layer is kept independent to the application layer and the business logic.</w:t>
      </w:r>
    </w:p>
    <w:p w14:paraId="16CE72BE" w14:textId="183BA23C" w:rsidR="005A1E8F" w:rsidRDefault="005A1E8F" w:rsidP="005A1E8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Data in this layer is layer is stored with the RDBMS and further stored in the form of tables.</w:t>
      </w:r>
    </w:p>
    <w:p w14:paraId="42CB9EFB" w14:textId="688C1C91" w:rsidR="005A1E8F" w:rsidRDefault="005A1E8F" w:rsidP="005A1E8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Other ways of managing the data in the database are </w:t>
      </w: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orackle</w:t>
      </w:r>
      <w:proofErr w:type="spellEnd"/>
      <w:r>
        <w:rPr>
          <w:sz w:val="24"/>
          <w:szCs w:val="24"/>
        </w:rPr>
        <w:t xml:space="preserve">, Microsoft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server etc.</w:t>
      </w:r>
    </w:p>
    <w:p w14:paraId="6230E647" w14:textId="08FF1873" w:rsidR="005A1E8F" w:rsidRDefault="005A1E8F" w:rsidP="005A1E8F">
      <w:pPr>
        <w:pStyle w:val="ListParagraph"/>
        <w:ind w:left="860"/>
        <w:rPr>
          <w:sz w:val="24"/>
          <w:szCs w:val="24"/>
        </w:rPr>
      </w:pPr>
    </w:p>
    <w:p w14:paraId="26BE9870" w14:textId="60C72C0C" w:rsidR="005A1E8F" w:rsidRPr="008E47CE" w:rsidRDefault="005A1E8F" w:rsidP="005A1E8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Arial" w:hAnsi="Arial" w:cs="Arial"/>
          <w:color w:val="222222"/>
        </w:rPr>
        <w:t>What are Super servers in client server environments?</w:t>
      </w:r>
    </w:p>
    <w:p w14:paraId="321837B8" w14:textId="48E32586" w:rsidR="00477BA8" w:rsidRDefault="008E47CE" w:rsidP="008E47C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E47CE">
        <w:rPr>
          <w:sz w:val="24"/>
          <w:szCs w:val="24"/>
        </w:rPr>
        <w:t>Super</w:t>
      </w:r>
      <w:r>
        <w:rPr>
          <w:sz w:val="24"/>
          <w:szCs w:val="24"/>
        </w:rPr>
        <w:t xml:space="preserve"> </w:t>
      </w:r>
      <w:r w:rsidRPr="008E47CE">
        <w:rPr>
          <w:sz w:val="24"/>
          <w:szCs w:val="24"/>
        </w:rPr>
        <w:t>servers are mainly designed to start over other servers when required</w:t>
      </w:r>
    </w:p>
    <w:p w14:paraId="1FCE5C07" w14:textId="613D7D6A" w:rsidR="008E47CE" w:rsidRDefault="008E47CE" w:rsidP="008E47C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It is mainly used to manage other servers by running the program in the background.</w:t>
      </w:r>
    </w:p>
    <w:p w14:paraId="2D245E49" w14:textId="3E41A098" w:rsidR="005A1E8F" w:rsidRDefault="008E47CE" w:rsidP="005A1E8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This type of administration is used by the developers in the network administration to handle the server loads.</w:t>
      </w:r>
    </w:p>
    <w:p w14:paraId="76BAC40D" w14:textId="77777777" w:rsidR="008E47CE" w:rsidRPr="008E47CE" w:rsidRDefault="008E47CE" w:rsidP="008E47CE">
      <w:pPr>
        <w:rPr>
          <w:sz w:val="24"/>
          <w:szCs w:val="24"/>
        </w:rPr>
      </w:pPr>
    </w:p>
    <w:p w14:paraId="67640E74" w14:textId="57AD099F" w:rsidR="005A1E8F" w:rsidRPr="00333F29" w:rsidRDefault="00333F29" w:rsidP="00333F2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Explain 2-tier and 3-tier architecture?</w:t>
      </w:r>
    </w:p>
    <w:p w14:paraId="3D8391AD" w14:textId="77777777" w:rsidR="00333F29" w:rsidRPr="00333F29" w:rsidRDefault="00333F29" w:rsidP="00333F29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22222"/>
          <w:sz w:val="24"/>
          <w:szCs w:val="24"/>
          <w:lang w:eastAsia="en-AU"/>
        </w:rPr>
      </w:pPr>
      <w:r w:rsidRPr="00333F29">
        <w:rPr>
          <w:rFonts w:eastAsia="Times New Roman" w:cs="Times New Roman"/>
          <w:color w:val="222222"/>
          <w:sz w:val="24"/>
          <w:szCs w:val="24"/>
          <w:lang w:eastAsia="en-AU"/>
        </w:rPr>
        <w:t>A two-tier architecture is a database architecture where</w:t>
      </w:r>
    </w:p>
    <w:p w14:paraId="7B78703D" w14:textId="77777777" w:rsidR="00333F29" w:rsidRPr="00333F29" w:rsidRDefault="00333F29" w:rsidP="00333F2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22222"/>
          <w:sz w:val="24"/>
          <w:szCs w:val="24"/>
          <w:lang w:eastAsia="en-AU"/>
        </w:rPr>
      </w:pPr>
      <w:r w:rsidRPr="00333F29">
        <w:rPr>
          <w:rFonts w:eastAsia="Times New Roman" w:cs="Times New Roman"/>
          <w:color w:val="222222"/>
          <w:sz w:val="24"/>
          <w:szCs w:val="24"/>
          <w:lang w:eastAsia="en-AU"/>
        </w:rPr>
        <w:t>Presentation layer runs on a client (PC, Mobile, Tablet, etc)</w:t>
      </w:r>
    </w:p>
    <w:p w14:paraId="5676BE8F" w14:textId="1C2096DC" w:rsidR="00333F29" w:rsidRDefault="00333F29" w:rsidP="00333F2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22222"/>
          <w:sz w:val="24"/>
          <w:szCs w:val="24"/>
          <w:lang w:eastAsia="en-AU"/>
        </w:rPr>
      </w:pPr>
      <w:r w:rsidRPr="00333F29">
        <w:rPr>
          <w:rFonts w:eastAsia="Times New Roman" w:cs="Times New Roman"/>
          <w:color w:val="222222"/>
          <w:sz w:val="24"/>
          <w:szCs w:val="24"/>
          <w:lang w:eastAsia="en-AU"/>
        </w:rPr>
        <w:t>Data is stored on a Server.</w:t>
      </w:r>
    </w:p>
    <w:p w14:paraId="294825A7" w14:textId="100631D7" w:rsidR="00333F29" w:rsidRDefault="00333F29" w:rsidP="00333F2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22222"/>
          <w:sz w:val="24"/>
          <w:szCs w:val="24"/>
          <w:lang w:eastAsia="en-AU"/>
        </w:rPr>
      </w:pPr>
      <w:r>
        <w:rPr>
          <w:rFonts w:eastAsia="Times New Roman" w:cs="Times New Roman"/>
          <w:color w:val="222222"/>
          <w:sz w:val="24"/>
          <w:szCs w:val="24"/>
          <w:lang w:eastAsia="en-AU"/>
        </w:rPr>
        <w:t>In this one server is connected to 2 or more clients.</w:t>
      </w:r>
    </w:p>
    <w:p w14:paraId="4590C676" w14:textId="4A57D3E8" w:rsidR="00333F29" w:rsidRDefault="00333F29" w:rsidP="00333F2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22222"/>
          <w:sz w:val="24"/>
          <w:szCs w:val="24"/>
          <w:lang w:eastAsia="en-AU"/>
        </w:rPr>
      </w:pPr>
      <w:r>
        <w:rPr>
          <w:rFonts w:eastAsia="Times New Roman" w:cs="Times New Roman"/>
          <w:color w:val="222222"/>
          <w:sz w:val="24"/>
          <w:szCs w:val="24"/>
          <w:lang w:eastAsia="en-AU"/>
        </w:rPr>
        <w:t>This architecture proc=vide faster and direct communication.</w:t>
      </w:r>
    </w:p>
    <w:p w14:paraId="26694DBD" w14:textId="6B421980" w:rsidR="00333F29" w:rsidRDefault="00333F29" w:rsidP="00333F29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22222"/>
          <w:sz w:val="24"/>
          <w:szCs w:val="24"/>
          <w:lang w:eastAsia="en-AU"/>
        </w:rPr>
      </w:pPr>
      <w:r>
        <w:rPr>
          <w:rFonts w:eastAsia="Times New Roman" w:cs="Times New Roman"/>
          <w:color w:val="222222"/>
          <w:sz w:val="24"/>
          <w:szCs w:val="24"/>
          <w:lang w:eastAsia="en-AU"/>
        </w:rPr>
        <w:t>A three-tier architecture consist of 3 layers</w:t>
      </w:r>
    </w:p>
    <w:p w14:paraId="7A771141" w14:textId="0D5E6A17" w:rsidR="00333F29" w:rsidRDefault="00333F29" w:rsidP="00333F2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22222"/>
          <w:sz w:val="24"/>
          <w:szCs w:val="24"/>
          <w:lang w:eastAsia="en-AU"/>
        </w:rPr>
      </w:pPr>
      <w:r>
        <w:rPr>
          <w:rFonts w:eastAsia="Times New Roman" w:cs="Times New Roman"/>
          <w:color w:val="222222"/>
          <w:sz w:val="24"/>
          <w:szCs w:val="24"/>
          <w:lang w:eastAsia="en-AU"/>
        </w:rPr>
        <w:t>Presentation layer which includes front end interface where the end users interacts</w:t>
      </w:r>
    </w:p>
    <w:p w14:paraId="006754FB" w14:textId="211920EF" w:rsidR="00333F29" w:rsidRDefault="00333F29" w:rsidP="00333F2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22222"/>
          <w:sz w:val="24"/>
          <w:szCs w:val="24"/>
          <w:lang w:eastAsia="en-AU"/>
        </w:rPr>
      </w:pPr>
      <w:r>
        <w:rPr>
          <w:rFonts w:eastAsia="Times New Roman" w:cs="Times New Roman"/>
          <w:color w:val="222222"/>
          <w:sz w:val="24"/>
          <w:szCs w:val="24"/>
          <w:lang w:eastAsia="en-AU"/>
        </w:rPr>
        <w:t xml:space="preserve">Application layer is where the general backend program and business logic will be running The 3 tier architecture is the most popular DBMS </w:t>
      </w:r>
      <w:proofErr w:type="spellStart"/>
      <w:r>
        <w:rPr>
          <w:rFonts w:eastAsia="Times New Roman" w:cs="Times New Roman"/>
          <w:color w:val="222222"/>
          <w:sz w:val="24"/>
          <w:szCs w:val="24"/>
          <w:lang w:eastAsia="en-AU"/>
        </w:rPr>
        <w:t>archutecture</w:t>
      </w:r>
      <w:proofErr w:type="spellEnd"/>
    </w:p>
    <w:p w14:paraId="07BB2A10" w14:textId="0A07D168" w:rsidR="00333F29" w:rsidRPr="00333F29" w:rsidRDefault="00333F29" w:rsidP="00333F2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22222"/>
          <w:sz w:val="24"/>
          <w:szCs w:val="24"/>
          <w:lang w:eastAsia="en-AU"/>
        </w:rPr>
      </w:pPr>
      <w:r>
        <w:rPr>
          <w:rFonts w:eastAsia="Times New Roman" w:cs="Times New Roman"/>
          <w:color w:val="222222"/>
          <w:sz w:val="24"/>
          <w:szCs w:val="24"/>
          <w:lang w:eastAsia="en-AU"/>
        </w:rPr>
        <w:t>Database stores all the data of the clients and the customers and can be retrieved based on the requirement</w:t>
      </w:r>
    </w:p>
    <w:p w14:paraId="757A2E1C" w14:textId="1E39B18B" w:rsidR="00333F29" w:rsidRDefault="00333F29" w:rsidP="00333F2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22222"/>
          <w:sz w:val="24"/>
          <w:szCs w:val="24"/>
          <w:lang w:eastAsia="en-AU"/>
        </w:rPr>
      </w:pPr>
      <w:r>
        <w:rPr>
          <w:rFonts w:eastAsia="Times New Roman" w:cs="Times New Roman"/>
          <w:color w:val="222222"/>
          <w:sz w:val="24"/>
          <w:szCs w:val="24"/>
          <w:lang w:eastAsia="en-AU"/>
        </w:rPr>
        <w:t>This architecture separates the applications and physical database.</w:t>
      </w:r>
    </w:p>
    <w:p w14:paraId="265CE575" w14:textId="1260E7AB" w:rsidR="00333F29" w:rsidRDefault="00333F29" w:rsidP="00333F2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22222"/>
          <w:sz w:val="24"/>
          <w:szCs w:val="24"/>
          <w:lang w:eastAsia="en-AU"/>
        </w:rPr>
      </w:pPr>
      <w:r>
        <w:rPr>
          <w:rFonts w:eastAsia="Times New Roman" w:cs="Times New Roman"/>
          <w:color w:val="222222"/>
          <w:sz w:val="24"/>
          <w:szCs w:val="24"/>
          <w:lang w:eastAsia="en-AU"/>
        </w:rPr>
        <w:t>It supports multiple views of the data.</w:t>
      </w:r>
    </w:p>
    <w:p w14:paraId="36C53F9A" w14:textId="5A5EA1FB" w:rsidR="00BA293D" w:rsidRDefault="00BA293D" w:rsidP="00BA293D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Times New Roman"/>
          <w:color w:val="222222"/>
          <w:sz w:val="24"/>
          <w:szCs w:val="24"/>
          <w:lang w:eastAsia="en-AU"/>
        </w:rPr>
      </w:pPr>
    </w:p>
    <w:p w14:paraId="7B791104" w14:textId="118DD65E" w:rsidR="00BA293D" w:rsidRDefault="00BA293D" w:rsidP="00BA293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22222"/>
          <w:sz w:val="24"/>
          <w:szCs w:val="24"/>
          <w:lang w:eastAsia="en-AU"/>
        </w:rPr>
      </w:pPr>
      <w:r>
        <w:rPr>
          <w:rFonts w:eastAsia="Times New Roman" w:cs="Times New Roman"/>
          <w:color w:val="222222"/>
          <w:sz w:val="24"/>
          <w:szCs w:val="24"/>
          <w:lang w:eastAsia="en-AU"/>
        </w:rPr>
        <w:t>What is a file server?</w:t>
      </w:r>
    </w:p>
    <w:p w14:paraId="09659BC9" w14:textId="5E616AAD" w:rsidR="00BA293D" w:rsidRPr="00BA293D" w:rsidRDefault="00BA293D" w:rsidP="00BA293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22222"/>
          <w:sz w:val="24"/>
          <w:szCs w:val="24"/>
          <w:lang w:eastAsia="en-AU"/>
        </w:rPr>
      </w:pPr>
      <w:r w:rsidRPr="00BA293D">
        <w:rPr>
          <w:rFonts w:cs="Arial"/>
          <w:color w:val="3C3C3C"/>
          <w:sz w:val="24"/>
          <w:szCs w:val="24"/>
          <w:shd w:val="clear" w:color="auto" w:fill="FFFFFF"/>
        </w:rPr>
        <w:t>A file server is a </w:t>
      </w:r>
      <w:r w:rsidRPr="00BA293D">
        <w:rPr>
          <w:rStyle w:val="Strong"/>
          <w:rFonts w:cs="Arial"/>
          <w:b w:val="0"/>
          <w:bCs w:val="0"/>
          <w:color w:val="3C3C3C"/>
          <w:sz w:val="24"/>
          <w:szCs w:val="24"/>
          <w:shd w:val="clear" w:color="auto" w:fill="FFFFFF"/>
        </w:rPr>
        <w:t>central server instance</w:t>
      </w:r>
      <w:r w:rsidRPr="00BA293D">
        <w:rPr>
          <w:rFonts w:cs="Arial"/>
          <w:color w:val="3C3C3C"/>
          <w:sz w:val="24"/>
          <w:szCs w:val="24"/>
          <w:shd w:val="clear" w:color="auto" w:fill="FFFFFF"/>
        </w:rPr>
        <w:t> in a computer network that enables connected clients to access the server’s storage capacities.</w:t>
      </w:r>
    </w:p>
    <w:p w14:paraId="5A4650A1" w14:textId="3AF782D2" w:rsidR="00BA293D" w:rsidRPr="00BA293D" w:rsidRDefault="00BA293D" w:rsidP="00BA293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22222"/>
          <w:sz w:val="24"/>
          <w:szCs w:val="24"/>
          <w:lang w:eastAsia="en-AU"/>
        </w:rPr>
      </w:pPr>
      <w:r w:rsidRPr="00BA293D">
        <w:rPr>
          <w:rFonts w:cs="Segoe UI"/>
          <w:color w:val="282829"/>
          <w:sz w:val="24"/>
          <w:szCs w:val="24"/>
          <w:shd w:val="clear" w:color="auto" w:fill="FFFFFF"/>
        </w:rPr>
        <w:t>A file server is just a server with some storage attached and an interface to a network that allows other computers on the same network to access the storage on the server</w:t>
      </w:r>
    </w:p>
    <w:p w14:paraId="446285FC" w14:textId="0A5C4C95" w:rsidR="00BA293D" w:rsidRPr="00BA293D" w:rsidRDefault="00BA293D" w:rsidP="00BA293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22222"/>
          <w:sz w:val="24"/>
          <w:szCs w:val="24"/>
          <w:lang w:eastAsia="en-AU"/>
        </w:rPr>
      </w:pPr>
      <w:r w:rsidRPr="00BA293D">
        <w:rPr>
          <w:rFonts w:cs="Segoe UI"/>
          <w:color w:val="282829"/>
          <w:sz w:val="24"/>
          <w:szCs w:val="24"/>
          <w:shd w:val="clear" w:color="auto" w:fill="FFFFFF"/>
        </w:rPr>
        <w:t>There are several protocols that can be used to present storage to a network. Common ones are SMB and NFS.</w:t>
      </w:r>
    </w:p>
    <w:p w14:paraId="11F2AE2C" w14:textId="79668283" w:rsidR="00BA293D" w:rsidRDefault="00BA293D" w:rsidP="00BA293D">
      <w:pPr>
        <w:pStyle w:val="ListParagraph"/>
        <w:shd w:val="clear" w:color="auto" w:fill="FFFFFF"/>
        <w:spacing w:before="100" w:beforeAutospacing="1" w:after="100" w:afterAutospacing="1" w:line="240" w:lineRule="auto"/>
        <w:ind w:left="860"/>
        <w:rPr>
          <w:rFonts w:cs="Segoe UI"/>
          <w:color w:val="282829"/>
          <w:sz w:val="24"/>
          <w:szCs w:val="24"/>
          <w:shd w:val="clear" w:color="auto" w:fill="FFFFFF"/>
        </w:rPr>
      </w:pPr>
      <w:r>
        <w:rPr>
          <w:rFonts w:cs="Segoe UI"/>
          <w:color w:val="282829"/>
          <w:sz w:val="24"/>
          <w:szCs w:val="24"/>
          <w:shd w:val="clear" w:color="auto" w:fill="FFFFFF"/>
        </w:rPr>
        <w:t>NFS- Network File System</w:t>
      </w:r>
    </w:p>
    <w:p w14:paraId="3E8DFE6D" w14:textId="729931DE" w:rsidR="00BA293D" w:rsidRPr="00BA293D" w:rsidRDefault="00BA293D" w:rsidP="00BA293D">
      <w:pPr>
        <w:pStyle w:val="ListParagraph"/>
        <w:shd w:val="clear" w:color="auto" w:fill="FFFFFF"/>
        <w:spacing w:before="100" w:beforeAutospacing="1" w:after="100" w:afterAutospacing="1" w:line="240" w:lineRule="auto"/>
        <w:ind w:left="860"/>
        <w:rPr>
          <w:rFonts w:eastAsia="Times New Roman" w:cs="Times New Roman"/>
          <w:color w:val="222222"/>
          <w:sz w:val="24"/>
          <w:szCs w:val="24"/>
          <w:lang w:eastAsia="en-AU"/>
        </w:rPr>
      </w:pPr>
      <w:r>
        <w:rPr>
          <w:rFonts w:cs="Segoe UI"/>
          <w:color w:val="282829"/>
          <w:sz w:val="24"/>
          <w:szCs w:val="24"/>
          <w:shd w:val="clear" w:color="auto" w:fill="FFFFFF"/>
        </w:rPr>
        <w:t>SMB- Server Messaging Protocol</w:t>
      </w:r>
    </w:p>
    <w:sectPr w:rsidR="00BA293D" w:rsidRPr="00BA2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22F83"/>
    <w:multiLevelType w:val="hybridMultilevel"/>
    <w:tmpl w:val="75745C0C"/>
    <w:lvl w:ilvl="0" w:tplc="6ABE6238">
      <w:start w:val="1"/>
      <w:numFmt w:val="bullet"/>
      <w:lvlText w:val=""/>
      <w:lvlJc w:val="left"/>
      <w:pPr>
        <w:ind w:left="86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" w15:restartNumberingAfterBreak="0">
    <w:nsid w:val="2C1850BD"/>
    <w:multiLevelType w:val="multilevel"/>
    <w:tmpl w:val="4D841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AE115D"/>
    <w:multiLevelType w:val="hybridMultilevel"/>
    <w:tmpl w:val="D3CCE95A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04556E"/>
    <w:multiLevelType w:val="hybridMultilevel"/>
    <w:tmpl w:val="32A8A05E"/>
    <w:lvl w:ilvl="0" w:tplc="4B7A02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F318C1"/>
    <w:multiLevelType w:val="hybridMultilevel"/>
    <w:tmpl w:val="84EE10D6"/>
    <w:lvl w:ilvl="0" w:tplc="DD4C3728">
      <w:start w:val="1"/>
      <w:numFmt w:val="decimal"/>
      <w:lvlText w:val="%1-"/>
      <w:lvlJc w:val="left"/>
      <w:pPr>
        <w:ind w:left="85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70" w:hanging="360"/>
      </w:pPr>
    </w:lvl>
    <w:lvl w:ilvl="2" w:tplc="0C09001B" w:tentative="1">
      <w:start w:val="1"/>
      <w:numFmt w:val="lowerRoman"/>
      <w:lvlText w:val="%3."/>
      <w:lvlJc w:val="right"/>
      <w:pPr>
        <w:ind w:left="2290" w:hanging="180"/>
      </w:pPr>
    </w:lvl>
    <w:lvl w:ilvl="3" w:tplc="0C09000F" w:tentative="1">
      <w:start w:val="1"/>
      <w:numFmt w:val="decimal"/>
      <w:lvlText w:val="%4."/>
      <w:lvlJc w:val="left"/>
      <w:pPr>
        <w:ind w:left="3010" w:hanging="360"/>
      </w:pPr>
    </w:lvl>
    <w:lvl w:ilvl="4" w:tplc="0C090019" w:tentative="1">
      <w:start w:val="1"/>
      <w:numFmt w:val="lowerLetter"/>
      <w:lvlText w:val="%5."/>
      <w:lvlJc w:val="left"/>
      <w:pPr>
        <w:ind w:left="3730" w:hanging="360"/>
      </w:pPr>
    </w:lvl>
    <w:lvl w:ilvl="5" w:tplc="0C09001B" w:tentative="1">
      <w:start w:val="1"/>
      <w:numFmt w:val="lowerRoman"/>
      <w:lvlText w:val="%6."/>
      <w:lvlJc w:val="right"/>
      <w:pPr>
        <w:ind w:left="4450" w:hanging="180"/>
      </w:pPr>
    </w:lvl>
    <w:lvl w:ilvl="6" w:tplc="0C09000F" w:tentative="1">
      <w:start w:val="1"/>
      <w:numFmt w:val="decimal"/>
      <w:lvlText w:val="%7."/>
      <w:lvlJc w:val="left"/>
      <w:pPr>
        <w:ind w:left="5170" w:hanging="360"/>
      </w:pPr>
    </w:lvl>
    <w:lvl w:ilvl="7" w:tplc="0C090019" w:tentative="1">
      <w:start w:val="1"/>
      <w:numFmt w:val="lowerLetter"/>
      <w:lvlText w:val="%8."/>
      <w:lvlJc w:val="left"/>
      <w:pPr>
        <w:ind w:left="5890" w:hanging="360"/>
      </w:pPr>
    </w:lvl>
    <w:lvl w:ilvl="8" w:tplc="0C09001B" w:tentative="1">
      <w:start w:val="1"/>
      <w:numFmt w:val="lowerRoman"/>
      <w:lvlText w:val="%9."/>
      <w:lvlJc w:val="right"/>
      <w:pPr>
        <w:ind w:left="661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30D"/>
    <w:rsid w:val="00333F29"/>
    <w:rsid w:val="0039130D"/>
    <w:rsid w:val="00477BA8"/>
    <w:rsid w:val="005A1E8F"/>
    <w:rsid w:val="008E47CE"/>
    <w:rsid w:val="00A845F4"/>
    <w:rsid w:val="00BA293D"/>
    <w:rsid w:val="00BC06AF"/>
    <w:rsid w:val="00EF0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96618"/>
  <w15:chartTrackingRefBased/>
  <w15:docId w15:val="{26797520-B60C-4BF9-B1AD-63D0FD943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30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845F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33F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BA29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1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92949E-98D6-44F1-97C5-B980D9FA6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Asish Chowdary Kavuturu</dc:creator>
  <cp:keywords/>
  <dc:description/>
  <cp:lastModifiedBy>Asish Chowdary Kavuturu</cp:lastModifiedBy>
  <cp:revision>2</cp:revision>
  <dcterms:created xsi:type="dcterms:W3CDTF">2020-05-10T13:41:00Z</dcterms:created>
  <dcterms:modified xsi:type="dcterms:W3CDTF">2020-05-12T01:28:00Z</dcterms:modified>
</cp:coreProperties>
</file>