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B275" w14:textId="6D6A4591" w:rsidR="00101E6D" w:rsidRDefault="00101E6D" w:rsidP="001E4B17">
      <w:pPr>
        <w:rPr>
          <w:b/>
          <w:bCs/>
        </w:rPr>
      </w:pPr>
      <w:r>
        <w:rPr>
          <w:b/>
          <w:bCs/>
        </w:rPr>
        <w:fldChar w:fldCharType="begin"/>
      </w:r>
      <w:r>
        <w:rPr>
          <w:b/>
          <w:bCs/>
        </w:rPr>
        <w:instrText>HYPERLINK "</w:instrText>
      </w:r>
      <w:r w:rsidRPr="00101E6D">
        <w:rPr>
          <w:b/>
          <w:bCs/>
        </w:rPr>
        <w:instrText>https://demoxml.com/html/carmax/?storefront=envato-elements</w:instrText>
      </w:r>
      <w:r>
        <w:rPr>
          <w:b/>
          <w:bCs/>
        </w:rPr>
        <w:instrText>"</w:instrText>
      </w:r>
      <w:r>
        <w:rPr>
          <w:b/>
          <w:bCs/>
        </w:rPr>
      </w:r>
      <w:r>
        <w:rPr>
          <w:b/>
          <w:bCs/>
        </w:rPr>
        <w:fldChar w:fldCharType="separate"/>
      </w:r>
      <w:r w:rsidRPr="002204C1">
        <w:rPr>
          <w:rStyle w:val="Hyperlink"/>
          <w:b/>
          <w:bCs/>
        </w:rPr>
        <w:t>https://demoxml.com/html/carmax/?storefront=envato-elements</w:t>
      </w:r>
      <w:r>
        <w:rPr>
          <w:b/>
          <w:bCs/>
        </w:rPr>
        <w:fldChar w:fldCharType="end"/>
      </w:r>
    </w:p>
    <w:p w14:paraId="65662EEC" w14:textId="77777777" w:rsidR="00101E6D" w:rsidRPr="00101E6D" w:rsidRDefault="00101E6D" w:rsidP="001E4B17">
      <w:pPr>
        <w:rPr>
          <w:b/>
          <w:bCs/>
        </w:rPr>
      </w:pPr>
    </w:p>
    <w:p w14:paraId="7897A466" w14:textId="1A338F4A" w:rsidR="001E4B17" w:rsidRPr="001E4B17" w:rsidRDefault="001E4B17" w:rsidP="001E4B17">
      <w:r w:rsidRPr="001E4B17">
        <w:t xml:space="preserve">Project Name: </w:t>
      </w:r>
      <w:r w:rsidR="008E6B33">
        <w:t>Rent Nexim</w:t>
      </w:r>
      <w:r w:rsidRPr="001E4B17">
        <w:t xml:space="preserve"> – Automotive Marketplace</w:t>
      </w:r>
    </w:p>
    <w:p w14:paraId="6C8ACC19" w14:textId="77777777" w:rsidR="001E4B17" w:rsidRPr="001E4B17" w:rsidRDefault="00000000" w:rsidP="001E4B17">
      <w:r>
        <w:pict w14:anchorId="245C9BE7">
          <v:rect id="_x0000_i1025" style="width:0;height:1.5pt" o:hralign="center" o:hrstd="t" o:hr="t" fillcolor="#a0a0a0" stroked="f"/>
        </w:pict>
      </w:r>
    </w:p>
    <w:p w14:paraId="23C4BC6A" w14:textId="77777777" w:rsidR="001E4B17" w:rsidRPr="001E4B17" w:rsidRDefault="001E4B17" w:rsidP="001E4B17">
      <w:r w:rsidRPr="001E4B17">
        <w:t>Description:</w:t>
      </w:r>
      <w:r w:rsidRPr="001E4B17">
        <w:br/>
      </w:r>
      <w:proofErr w:type="spellStart"/>
      <w:r w:rsidRPr="001E4B17">
        <w:t>CarMaxel</w:t>
      </w:r>
      <w:proofErr w:type="spellEnd"/>
      <w:r w:rsidRPr="001E4B17">
        <w:t xml:space="preserve"> is a vibrant online platform crafted for car buyers, simplifying vehicle shopping with ease. Users explore categories like sedans, SUVs, coupes, convertibles, and pickups, viewing detailed specs, comparing models, and purchasing securely with varied payment methods. Clear navigation, attractive deals, </w:t>
      </w:r>
      <w:proofErr w:type="spellStart"/>
      <w:r w:rsidRPr="001E4B17">
        <w:t>wishlist</w:t>
      </w:r>
      <w:proofErr w:type="spellEnd"/>
      <w:r w:rsidRPr="001E4B17">
        <w:t xml:space="preserve"> and cart tools, fast responsive pages, and dedicated support ensure a smooth, confident shopping journey on any device, making car buying straightforward and pleasant.</w:t>
      </w:r>
    </w:p>
    <w:p w14:paraId="4D7D068C" w14:textId="77777777" w:rsidR="001E4B17" w:rsidRPr="001E4B17" w:rsidRDefault="00000000" w:rsidP="001E4B17">
      <w:r>
        <w:pict w14:anchorId="0FD5AEA2">
          <v:rect id="_x0000_i1026" style="width:0;height:1.5pt" o:hralign="center" o:hrstd="t" o:hr="t" fillcolor="#a0a0a0" stroked="f"/>
        </w:pict>
      </w:r>
    </w:p>
    <w:p w14:paraId="5071131B" w14:textId="77777777" w:rsidR="001E4B17" w:rsidRPr="001E4B17" w:rsidRDefault="001E4B17" w:rsidP="001E4B17">
      <w:r w:rsidRPr="001E4B17">
        <w:t>Our Approach:</w:t>
      </w:r>
      <w:r w:rsidRPr="001E4B17">
        <w:br/>
        <w:t>We aimed to build an automotive e-commerce site blending strong features with a sleek, modern look. Our focus was a user-centric design, easing vehicle searches, orders, and tracking. Every section highlights top vehicles and deals, with backend work ensuring quick load times, safe payments, and seamless cart use across devices, delivering a reliable and engaging experience for all users.</w:t>
      </w:r>
    </w:p>
    <w:p w14:paraId="1CF6E261" w14:textId="77777777" w:rsidR="001E4B17" w:rsidRPr="001E4B17" w:rsidRDefault="00000000" w:rsidP="001E4B17">
      <w:r>
        <w:pict w14:anchorId="13993BCB">
          <v:rect id="_x0000_i1027" style="width:0;height:1.5pt" o:hralign="center" o:hrstd="t" o:hr="t" fillcolor="#a0a0a0" stroked="f"/>
        </w:pict>
      </w:r>
    </w:p>
    <w:p w14:paraId="46576879" w14:textId="77777777" w:rsidR="001E4B17" w:rsidRPr="001E4B17" w:rsidRDefault="001E4B17" w:rsidP="001E4B17">
      <w:r w:rsidRPr="001E4B17">
        <w:t>Tags:</w:t>
      </w:r>
    </w:p>
    <w:p w14:paraId="224FBD81" w14:textId="77777777" w:rsidR="001E4B17" w:rsidRPr="001E4B17" w:rsidRDefault="001E4B17" w:rsidP="001E4B17">
      <w:pPr>
        <w:numPr>
          <w:ilvl w:val="0"/>
          <w:numId w:val="1"/>
        </w:numPr>
      </w:pPr>
      <w:r w:rsidRPr="001E4B17">
        <w:t>Ecommerce</w:t>
      </w:r>
    </w:p>
    <w:p w14:paraId="6825C5A4" w14:textId="77777777" w:rsidR="001E4B17" w:rsidRPr="001E4B17" w:rsidRDefault="001E4B17" w:rsidP="001E4B17">
      <w:pPr>
        <w:numPr>
          <w:ilvl w:val="0"/>
          <w:numId w:val="1"/>
        </w:numPr>
      </w:pPr>
      <w:r w:rsidRPr="001E4B17">
        <w:t>Automotive</w:t>
      </w:r>
    </w:p>
    <w:p w14:paraId="0C1C253C" w14:textId="77777777" w:rsidR="001E4B17" w:rsidRPr="001E4B17" w:rsidRDefault="001E4B17" w:rsidP="001E4B17">
      <w:pPr>
        <w:numPr>
          <w:ilvl w:val="0"/>
          <w:numId w:val="1"/>
        </w:numPr>
      </w:pPr>
      <w:r w:rsidRPr="001E4B17">
        <w:t>Responsive</w:t>
      </w:r>
    </w:p>
    <w:p w14:paraId="2ECD1D8E" w14:textId="77777777" w:rsidR="001E4B17" w:rsidRPr="001E4B17" w:rsidRDefault="001E4B17" w:rsidP="001E4B17">
      <w:pPr>
        <w:numPr>
          <w:ilvl w:val="0"/>
          <w:numId w:val="1"/>
        </w:numPr>
      </w:pPr>
      <w:r w:rsidRPr="001E4B17">
        <w:t>Shopping</w:t>
      </w:r>
    </w:p>
    <w:p w14:paraId="0DF39141" w14:textId="77777777" w:rsidR="001E4B17" w:rsidRPr="001E4B17" w:rsidRDefault="001E4B17" w:rsidP="001E4B17">
      <w:pPr>
        <w:numPr>
          <w:ilvl w:val="0"/>
          <w:numId w:val="1"/>
        </w:numPr>
      </w:pPr>
      <w:r w:rsidRPr="001E4B17">
        <w:t>Web</w:t>
      </w:r>
    </w:p>
    <w:p w14:paraId="541814B9" w14:textId="5C67EE73" w:rsidR="001E4B17" w:rsidRPr="001E4B17" w:rsidRDefault="001E4B17" w:rsidP="001E4B17">
      <w:r w:rsidRPr="001E4B17">
        <w:t>Platform / Web-based Application</w:t>
      </w:r>
      <w:r w:rsidRPr="001E4B17">
        <w:br/>
        <w:t xml:space="preserve">Project / </w:t>
      </w:r>
      <w:proofErr w:type="spellStart"/>
      <w:r w:rsidR="008E6B33">
        <w:t>RentNexim</w:t>
      </w:r>
      <w:proofErr w:type="spellEnd"/>
      <w:r w:rsidRPr="001E4B17">
        <w:br/>
        <w:t>Category / E-commerce</w:t>
      </w:r>
      <w:r w:rsidRPr="001E4B17">
        <w:br/>
        <w:t xml:space="preserve">Design By / </w:t>
      </w:r>
      <w:proofErr w:type="spellStart"/>
      <w:r w:rsidRPr="001E4B17">
        <w:t>LeadsNite</w:t>
      </w:r>
      <w:proofErr w:type="spellEnd"/>
      <w:r w:rsidRPr="001E4B17">
        <w:br/>
        <w:t>Date / 22nd Oct 2025</w:t>
      </w:r>
    </w:p>
    <w:p w14:paraId="660C26DA" w14:textId="77777777" w:rsidR="00DB0707" w:rsidRDefault="00DB0707"/>
    <w:sectPr w:rsidR="00DB0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E54AE"/>
    <w:multiLevelType w:val="multilevel"/>
    <w:tmpl w:val="DEFE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59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B5"/>
    <w:rsid w:val="00101E6D"/>
    <w:rsid w:val="001E4B17"/>
    <w:rsid w:val="003A31B5"/>
    <w:rsid w:val="003F7EBE"/>
    <w:rsid w:val="00401A9C"/>
    <w:rsid w:val="008E6B33"/>
    <w:rsid w:val="00B05110"/>
    <w:rsid w:val="00BE2DEC"/>
    <w:rsid w:val="00C549CF"/>
    <w:rsid w:val="00CA724A"/>
    <w:rsid w:val="00D5142C"/>
    <w:rsid w:val="00DB0707"/>
    <w:rsid w:val="00FB0E17"/>
    <w:rsid w:val="00FC4EA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81755"/>
  <w15:chartTrackingRefBased/>
  <w15:docId w15:val="{4996BE4F-1FAB-4AAB-B59A-4293EC50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B5"/>
    <w:rPr>
      <w:rFonts w:eastAsiaTheme="majorEastAsia" w:cstheme="majorBidi"/>
      <w:color w:val="272727" w:themeColor="text1" w:themeTint="D8"/>
    </w:rPr>
  </w:style>
  <w:style w:type="paragraph" w:styleId="Title">
    <w:name w:val="Title"/>
    <w:basedOn w:val="Normal"/>
    <w:next w:val="Normal"/>
    <w:link w:val="TitleChar"/>
    <w:uiPriority w:val="10"/>
    <w:qFormat/>
    <w:rsid w:val="003A3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B5"/>
    <w:pPr>
      <w:spacing w:before="160"/>
      <w:jc w:val="center"/>
    </w:pPr>
    <w:rPr>
      <w:i/>
      <w:iCs/>
      <w:color w:val="404040" w:themeColor="text1" w:themeTint="BF"/>
    </w:rPr>
  </w:style>
  <w:style w:type="character" w:customStyle="1" w:styleId="QuoteChar">
    <w:name w:val="Quote Char"/>
    <w:basedOn w:val="DefaultParagraphFont"/>
    <w:link w:val="Quote"/>
    <w:uiPriority w:val="29"/>
    <w:rsid w:val="003A31B5"/>
    <w:rPr>
      <w:i/>
      <w:iCs/>
      <w:color w:val="404040" w:themeColor="text1" w:themeTint="BF"/>
    </w:rPr>
  </w:style>
  <w:style w:type="paragraph" w:styleId="ListParagraph">
    <w:name w:val="List Paragraph"/>
    <w:basedOn w:val="Normal"/>
    <w:uiPriority w:val="34"/>
    <w:qFormat/>
    <w:rsid w:val="003A31B5"/>
    <w:pPr>
      <w:ind w:left="720"/>
      <w:contextualSpacing/>
    </w:pPr>
  </w:style>
  <w:style w:type="character" w:styleId="IntenseEmphasis">
    <w:name w:val="Intense Emphasis"/>
    <w:basedOn w:val="DefaultParagraphFont"/>
    <w:uiPriority w:val="21"/>
    <w:qFormat/>
    <w:rsid w:val="003A31B5"/>
    <w:rPr>
      <w:i/>
      <w:iCs/>
      <w:color w:val="0F4761" w:themeColor="accent1" w:themeShade="BF"/>
    </w:rPr>
  </w:style>
  <w:style w:type="paragraph" w:styleId="IntenseQuote">
    <w:name w:val="Intense Quote"/>
    <w:basedOn w:val="Normal"/>
    <w:next w:val="Normal"/>
    <w:link w:val="IntenseQuoteChar"/>
    <w:uiPriority w:val="30"/>
    <w:qFormat/>
    <w:rsid w:val="003A3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1B5"/>
    <w:rPr>
      <w:i/>
      <w:iCs/>
      <w:color w:val="0F4761" w:themeColor="accent1" w:themeShade="BF"/>
    </w:rPr>
  </w:style>
  <w:style w:type="character" w:styleId="IntenseReference">
    <w:name w:val="Intense Reference"/>
    <w:basedOn w:val="DefaultParagraphFont"/>
    <w:uiPriority w:val="32"/>
    <w:qFormat/>
    <w:rsid w:val="003A31B5"/>
    <w:rPr>
      <w:b/>
      <w:bCs/>
      <w:smallCaps/>
      <w:color w:val="0F4761" w:themeColor="accent1" w:themeShade="BF"/>
      <w:spacing w:val="5"/>
    </w:rPr>
  </w:style>
  <w:style w:type="character" w:styleId="Hyperlink">
    <w:name w:val="Hyperlink"/>
    <w:basedOn w:val="DefaultParagraphFont"/>
    <w:uiPriority w:val="99"/>
    <w:unhideWhenUsed/>
    <w:rsid w:val="00101E6D"/>
    <w:rPr>
      <w:color w:val="467886" w:themeColor="hyperlink"/>
      <w:u w:val="single"/>
    </w:rPr>
  </w:style>
  <w:style w:type="character" w:styleId="UnresolvedMention">
    <w:name w:val="Unresolved Mention"/>
    <w:basedOn w:val="DefaultParagraphFont"/>
    <w:uiPriority w:val="99"/>
    <w:semiHidden/>
    <w:unhideWhenUsed/>
    <w:rsid w:val="00101E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174</Words>
  <Characters>1096</Characters>
  <Application>Microsoft Office Word</Application>
  <DocSecurity>0</DocSecurity>
  <Lines>32</Lines>
  <Paragraphs>13</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8</cp:revision>
  <dcterms:created xsi:type="dcterms:W3CDTF">2025-10-22T06:21:00Z</dcterms:created>
  <dcterms:modified xsi:type="dcterms:W3CDTF">2025-11-02T13:53:00Z</dcterms:modified>
</cp:coreProperties>
</file>