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BEC7" w14:textId="19FE442F" w:rsidR="00D31B95" w:rsidRDefault="006C1227">
      <w:pPr>
        <w:rPr>
          <w:lang w:val="en-US"/>
        </w:rPr>
      </w:pPr>
      <w:r>
        <w:rPr>
          <w:lang w:val="en-US"/>
        </w:rPr>
        <w:t>CMOS Inverter Without Capacitive Load Layout:</w:t>
      </w:r>
    </w:p>
    <w:p w14:paraId="4457CF63" w14:textId="1B4B4F4F" w:rsidR="006C1227" w:rsidRDefault="006C1227">
      <w:pPr>
        <w:rPr>
          <w:lang w:val="en-US"/>
        </w:rPr>
      </w:pPr>
      <w:r w:rsidRPr="006C1227">
        <w:rPr>
          <w:noProof/>
          <w:lang w:val="en-US"/>
        </w:rPr>
        <w:drawing>
          <wp:inline distT="0" distB="0" distL="0" distR="0" wp14:anchorId="4F820F36" wp14:editId="3CA12B7A">
            <wp:extent cx="5729772" cy="3554083"/>
            <wp:effectExtent l="0" t="0" r="4445" b="8890"/>
            <wp:docPr id="460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052" cy="356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1159" w14:textId="17DFE35A" w:rsidR="006C1227" w:rsidRDefault="006C1227">
      <w:pPr>
        <w:rPr>
          <w:lang w:val="en-US"/>
        </w:rPr>
      </w:pPr>
      <w:r>
        <w:rPr>
          <w:lang w:val="en-US"/>
        </w:rPr>
        <w:t>Simulation Result:</w:t>
      </w:r>
    </w:p>
    <w:p w14:paraId="414184AD" w14:textId="752F0604" w:rsidR="006C1227" w:rsidRDefault="006C1227">
      <w:pPr>
        <w:rPr>
          <w:lang w:val="en-US"/>
        </w:rPr>
      </w:pPr>
      <w:r>
        <w:rPr>
          <w:lang w:val="en-US"/>
        </w:rPr>
        <w:t>1.Voltage vs Time</w:t>
      </w:r>
    </w:p>
    <w:p w14:paraId="1B2FEA20" w14:textId="61CA3849" w:rsidR="006C1227" w:rsidRDefault="006C1227">
      <w:pPr>
        <w:rPr>
          <w:lang w:val="en-US"/>
        </w:rPr>
      </w:pPr>
      <w:r w:rsidRPr="006C1227">
        <w:rPr>
          <w:noProof/>
          <w:lang w:val="en-US"/>
        </w:rPr>
        <w:drawing>
          <wp:inline distT="0" distB="0" distL="0" distR="0" wp14:anchorId="25DE45A7" wp14:editId="4AE26D9B">
            <wp:extent cx="5730240" cy="3830129"/>
            <wp:effectExtent l="0" t="0" r="3810" b="0"/>
            <wp:docPr id="10521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8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63" cy="38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D927" w14:textId="77777777" w:rsidR="0053716B" w:rsidRDefault="0053716B" w:rsidP="003D6EBA">
      <w:pPr>
        <w:rPr>
          <w:lang w:val="en-US"/>
        </w:rPr>
      </w:pPr>
    </w:p>
    <w:p w14:paraId="5FCDB7F4" w14:textId="6BDC88F4" w:rsidR="003D6EBA" w:rsidRDefault="003D6EBA" w:rsidP="003D6EBA">
      <w:pPr>
        <w:rPr>
          <w:lang w:val="en-US"/>
        </w:rPr>
      </w:pPr>
      <w:r>
        <w:rPr>
          <w:lang w:val="en-US"/>
        </w:rPr>
        <w:lastRenderedPageBreak/>
        <w:t>CMOS Inverter with Capacitive Load Layout:</w:t>
      </w:r>
    </w:p>
    <w:p w14:paraId="7B9AA33C" w14:textId="545F786A" w:rsidR="003D6EBA" w:rsidRDefault="003D6EBA" w:rsidP="003D6EBA">
      <w:pPr>
        <w:rPr>
          <w:lang w:val="en-US"/>
        </w:rPr>
      </w:pPr>
      <w:r w:rsidRPr="003D6EBA">
        <w:rPr>
          <w:noProof/>
          <w:lang w:val="en-US"/>
        </w:rPr>
        <w:drawing>
          <wp:inline distT="0" distB="0" distL="0" distR="0" wp14:anchorId="6CFFCC84" wp14:editId="098D9B70">
            <wp:extent cx="5183506" cy="3700732"/>
            <wp:effectExtent l="0" t="0" r="0" b="0"/>
            <wp:docPr id="41146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9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200" cy="37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</w:p>
    <w:p w14:paraId="068113EA" w14:textId="77777777" w:rsidR="00A31438" w:rsidRDefault="00A31438" w:rsidP="003D6EBA">
      <w:pPr>
        <w:rPr>
          <w:lang w:val="en-US"/>
        </w:rPr>
      </w:pPr>
    </w:p>
    <w:p w14:paraId="27D36FFE" w14:textId="77777777" w:rsidR="00A31438" w:rsidRDefault="00A31438" w:rsidP="003D6EBA">
      <w:pPr>
        <w:rPr>
          <w:lang w:val="en-US"/>
        </w:rPr>
      </w:pPr>
    </w:p>
    <w:p w14:paraId="39EB1716" w14:textId="77777777" w:rsidR="00A31438" w:rsidRDefault="00A31438" w:rsidP="003D6EBA">
      <w:pPr>
        <w:rPr>
          <w:lang w:val="en-US"/>
        </w:rPr>
      </w:pPr>
    </w:p>
    <w:p w14:paraId="094EAF16" w14:textId="77777777" w:rsidR="00A31438" w:rsidRDefault="00A31438" w:rsidP="003D6EBA">
      <w:pPr>
        <w:rPr>
          <w:lang w:val="en-US"/>
        </w:rPr>
      </w:pPr>
    </w:p>
    <w:p w14:paraId="07FCD424" w14:textId="15D892F6" w:rsidR="00760466" w:rsidRDefault="00760466" w:rsidP="003D6EBA">
      <w:pPr>
        <w:rPr>
          <w:lang w:val="en-US"/>
        </w:rPr>
      </w:pPr>
      <w:r>
        <w:rPr>
          <w:lang w:val="en-US"/>
        </w:rPr>
        <w:t>1.Voltage vs Time</w:t>
      </w:r>
    </w:p>
    <w:p w14:paraId="48FBFDA9" w14:textId="61151D45" w:rsidR="00A31438" w:rsidRDefault="00A31438" w:rsidP="003D6EBA">
      <w:pPr>
        <w:rPr>
          <w:lang w:val="en-US"/>
        </w:rPr>
      </w:pPr>
      <w:r w:rsidRPr="00A31438">
        <w:rPr>
          <w:noProof/>
          <w:lang w:val="en-US"/>
        </w:rPr>
        <w:drawing>
          <wp:inline distT="0" distB="0" distL="0" distR="0" wp14:anchorId="0210CB85" wp14:editId="075ED83D">
            <wp:extent cx="5731510" cy="2823845"/>
            <wp:effectExtent l="0" t="0" r="2540" b="0"/>
            <wp:docPr id="15425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61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858B" w14:textId="77777777" w:rsidR="003D6EBA" w:rsidRPr="006C1227" w:rsidRDefault="003D6EBA">
      <w:pPr>
        <w:rPr>
          <w:lang w:val="en-US"/>
        </w:rPr>
      </w:pPr>
    </w:p>
    <w:sectPr w:rsidR="003D6EBA" w:rsidRPr="006C1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0EC5F" w14:textId="77777777" w:rsidR="0057466C" w:rsidRDefault="0057466C" w:rsidP="006C1227">
      <w:pPr>
        <w:spacing w:after="0" w:line="240" w:lineRule="auto"/>
      </w:pPr>
      <w:r>
        <w:separator/>
      </w:r>
    </w:p>
  </w:endnote>
  <w:endnote w:type="continuationSeparator" w:id="0">
    <w:p w14:paraId="5E552B65" w14:textId="77777777" w:rsidR="0057466C" w:rsidRDefault="0057466C" w:rsidP="006C1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A23F3" w14:textId="77777777" w:rsidR="0057466C" w:rsidRDefault="0057466C" w:rsidP="006C1227">
      <w:pPr>
        <w:spacing w:after="0" w:line="240" w:lineRule="auto"/>
      </w:pPr>
      <w:r>
        <w:separator/>
      </w:r>
    </w:p>
  </w:footnote>
  <w:footnote w:type="continuationSeparator" w:id="0">
    <w:p w14:paraId="28E61B1A" w14:textId="77777777" w:rsidR="0057466C" w:rsidRDefault="0057466C" w:rsidP="006C12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27"/>
    <w:rsid w:val="000362E4"/>
    <w:rsid w:val="001141D4"/>
    <w:rsid w:val="00176AE5"/>
    <w:rsid w:val="003D6EBA"/>
    <w:rsid w:val="0053716B"/>
    <w:rsid w:val="0057466C"/>
    <w:rsid w:val="00596DCD"/>
    <w:rsid w:val="006C1227"/>
    <w:rsid w:val="00760466"/>
    <w:rsid w:val="00824AC8"/>
    <w:rsid w:val="009136DE"/>
    <w:rsid w:val="00A31438"/>
    <w:rsid w:val="00B40F2C"/>
    <w:rsid w:val="00BF5073"/>
    <w:rsid w:val="00D31B95"/>
    <w:rsid w:val="00D92471"/>
    <w:rsid w:val="00F0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02F7"/>
  <w15:chartTrackingRefBased/>
  <w15:docId w15:val="{9A9BBC66-C933-43D8-8E6A-FC60640C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1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227"/>
  </w:style>
  <w:style w:type="paragraph" w:styleId="Footer">
    <w:name w:val="footer"/>
    <w:basedOn w:val="Normal"/>
    <w:link w:val="FooterChar"/>
    <w:uiPriority w:val="99"/>
    <w:unhideWhenUsed/>
    <w:rsid w:val="006C1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443DD-44FD-4045-A41B-F2942D56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Asole</dc:creator>
  <cp:keywords/>
  <dc:description/>
  <cp:lastModifiedBy>Aniket Bhoge</cp:lastModifiedBy>
  <cp:revision>4</cp:revision>
  <dcterms:created xsi:type="dcterms:W3CDTF">2025-10-05T11:34:00Z</dcterms:created>
  <dcterms:modified xsi:type="dcterms:W3CDTF">2025-10-27T11:37:00Z</dcterms:modified>
</cp:coreProperties>
</file>