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4B" w:rsidRPr="003E5702" w:rsidRDefault="006E294B" w:rsidP="006E294B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২৪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ওয়্যারিং বুথে দু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’ </w:t>
      </w:r>
      <w:r w:rsidR="00FC4C4D">
        <w:rPr>
          <w:rFonts w:ascii="Nikosh" w:eastAsia="Nikosh" w:hAnsi="Nikosh" w:cs="Vrinda" w:hint="cs"/>
          <w:sz w:val="26"/>
          <w:szCs w:val="26"/>
          <w:cs/>
          <w:lang w:val="pt-BR" w:bidi="bn-IN"/>
        </w:rPr>
        <w:t xml:space="preserve">রুম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বিশিষ্ট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বাসগৃহে চ্যানেল পদ্ধতিতে বৈদ্যুতিক ওয়্যারিং করা।</w:t>
      </w:r>
    </w:p>
    <w:p w:rsidR="006E294B" w:rsidRPr="003E5702" w:rsidRDefault="006E294B" w:rsidP="006E294B">
      <w:pPr>
        <w:rPr>
          <w:b/>
          <w:sz w:val="16"/>
          <w:szCs w:val="26"/>
          <w:lang w:val="pt-BR"/>
        </w:rPr>
      </w:pPr>
    </w:p>
    <w:p w:rsidR="006E294B" w:rsidRDefault="006E294B" w:rsidP="006E294B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 করা এবং বাসত্মব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ওয়্যারিং বুথে দু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’ </w:t>
      </w:r>
      <w:r w:rsidR="00325C99">
        <w:rPr>
          <w:rFonts w:ascii="Nikosh" w:eastAsia="Nikosh" w:hAnsi="Nikosh" w:cs="Vrinda" w:hint="cs"/>
          <w:sz w:val="26"/>
          <w:szCs w:val="26"/>
          <w:cs/>
          <w:lang w:val="pt-BR" w:bidi="bn-IN"/>
        </w:rPr>
        <w:t>রুম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বিশিষ্ট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বাসগৃহে চ্যানেল পদ্ধতিতে বৈদ্যুতিক ওয়্যারিং করতে সরঞ্জামাদি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মালামাল বাছাই করা।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প্রয়োজনীয় যন্ত্রপাতি নির্বাচন করে সংগ্রহ করা। 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ওয়্যারিং লে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আউট অনুযায়ী দাগ টানা।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ওয়্যারিং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বুথের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য়ালে ও ছাদে রাওয়াল পস্নাগ দিয়ে চ্যানেল আটকানো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জযেন্ট বক্স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বোর্ড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ডিবি ইত্যাদি স্থাপন।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 তার ঢুকানো এবং চ্যানেলের কভার আটকানো।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বক্সে তারের সংযোগ স্থাপন।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সকেট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টিউব লাইট হোল্ডারে তারের সংযোগ স্থাপন।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সংযোগ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ণ এবং চেক করা এবং 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লোড সংযুক্ত করে বিদ্যুৎ সরবরাহে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য়ার বাসত্মব অভিজ্ঞতা ও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অর্জন। </w:t>
      </w:r>
    </w:p>
    <w:p w:rsidR="006E294B" w:rsidRPr="003E5702" w:rsidRDefault="006E294B" w:rsidP="006E294B">
      <w:pPr>
        <w:rPr>
          <w:sz w:val="16"/>
          <w:szCs w:val="26"/>
          <w:lang w:val="pt-BR"/>
        </w:rPr>
      </w:pPr>
    </w:p>
    <w:p w:rsidR="006E294B" w:rsidRDefault="006E294B" w:rsidP="006E294B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ওয়্যারিং লে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আউট ডায়াগ্রাম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বুথে চ্যানেল বসিয়ে সঠিকভাবে সংযোগ প্রদান করতে হবে।</w:t>
      </w:r>
    </w:p>
    <w:p w:rsidR="006E294B" w:rsidRPr="00CC3A7F" w:rsidRDefault="0039735C" w:rsidP="006E294B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bidi="bn-IN"/>
        </w:rPr>
        <w:lastRenderedPageBreak/>
        <w:drawing>
          <wp:inline distT="0" distB="0" distL="0" distR="0">
            <wp:extent cx="4541002" cy="4769253"/>
            <wp:effectExtent l="19050" t="0" r="0" b="0"/>
            <wp:docPr id="1" name="Picture 1" descr="D:\Engr. Samsul Arifin\BTEB\buet\Electrict-2\PAGE-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r. Samsul Arifin\BTEB\buet\Electrict-2\PAGE-2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02" cy="476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94B" w:rsidRPr="00CC3A7F" w:rsidRDefault="006E294B" w:rsidP="006E294B">
      <w:pPr>
        <w:rPr>
          <w:sz w:val="26"/>
          <w:szCs w:val="26"/>
        </w:rPr>
      </w:pPr>
    </w:p>
    <w:p w:rsidR="006E294B" w:rsidRDefault="006E294B" w:rsidP="006E294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CC3A7F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যন্ত্রপাতি</w:t>
      </w:r>
    </w:p>
    <w:p w:rsidR="006E294B" w:rsidRPr="00CC3A7F" w:rsidRDefault="006E294B" w:rsidP="006E294B">
      <w:pPr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করতে যে সমসত্ম যন্ত্রপাতির প্রয়োজন হয় সেগুলো নিম্নরূপ।</w:t>
      </w:r>
    </w:p>
    <w:p w:rsidR="006E294B" w:rsidRPr="00CC3A7F" w:rsidRDefault="006E294B" w:rsidP="006E294B">
      <w:pPr>
        <w:rPr>
          <w:b/>
          <w:sz w:val="16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জ পস্নায়ার্স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6E294B" w:rsidRPr="003E5702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১০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এডজাষ্টেবল বা সস্নাইড রেঞ্জ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1128"/>
              </w:tabs>
              <w:rPr>
                <w:sz w:val="26"/>
                <w:szCs w:val="26"/>
                <w:lang w:bidi="he-IL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,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২৫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rPr>
                <w:sz w:val="26"/>
                <w:szCs w:val="26"/>
                <w:lang w:bidi="he-IL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চিজেল ইত্যাদি।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  <w:tc>
          <w:tcPr>
            <w:tcW w:w="900" w:type="dxa"/>
          </w:tcPr>
          <w:p w:rsidR="006E294B" w:rsidRPr="00CC3A7F" w:rsidRDefault="00BC4933" w:rsidP="00853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\( \)</w:t>
            </w:r>
          </w:p>
        </w:tc>
        <w:tc>
          <w:tcPr>
            <w:tcW w:w="3060" w:type="dxa"/>
          </w:tcPr>
          <w:p w:rsidR="006E294B" w:rsidRPr="00CC3A7F" w:rsidRDefault="00BC4933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sz w:val="26"/>
                <w:szCs w:val="26"/>
              </w:rPr>
              <w:t>\( \)</w:t>
            </w:r>
          </w:p>
        </w:tc>
      </w:tr>
    </w:tbl>
    <w:p w:rsidR="006E294B" w:rsidRPr="00CC3A7F" w:rsidRDefault="006E294B" w:rsidP="006E294B">
      <w:pPr>
        <w:rPr>
          <w:b/>
          <w:sz w:val="20"/>
          <w:szCs w:val="26"/>
        </w:rPr>
      </w:pPr>
    </w:p>
    <w:p w:rsidR="006E294B" w:rsidRDefault="006E294B" w:rsidP="006E294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CC3A7F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6E294B" w:rsidRPr="00CC3A7F" w:rsidRDefault="006E294B" w:rsidP="006E294B">
      <w:pPr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</w:tr>
      <w:tr w:rsidR="006E294B" w:rsidRPr="003E5702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  <w:tc>
          <w:tcPr>
            <w:tcW w:w="4140" w:type="dxa"/>
          </w:tcPr>
          <w:p w:rsidR="006E294B" w:rsidRPr="003E5702" w:rsidRDefault="006E294B" w:rsidP="0085343C">
            <w:pPr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সুইচ বোর্ড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ইনসুলেটিং টেপ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টিউব লাইট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এনার্জি সেভিং বাতি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সার্কিট বেকা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র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ওয়্যারিং বোর্ড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মেইন সুইচ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ডিস্ট্রিবিউশন বোর্ড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এম সি বি ইত্যাদি।</w:t>
            </w:r>
          </w:p>
        </w:tc>
      </w:tr>
    </w:tbl>
    <w:p w:rsidR="006E294B" w:rsidRPr="00247427" w:rsidRDefault="006E294B" w:rsidP="006E294B">
      <w:pPr>
        <w:pStyle w:val="Heading4"/>
        <w:rPr>
          <w:rFonts w:ascii="Times New Roman" w:hAnsi="Times New Roman"/>
          <w:b w:val="0"/>
          <w:sz w:val="14"/>
        </w:rPr>
      </w:pPr>
    </w:p>
    <w:p w:rsidR="006E294B" w:rsidRDefault="006E294B" w:rsidP="006E294B">
      <w:pPr>
        <w:pStyle w:val="Heading4"/>
        <w:rPr>
          <w:rFonts w:ascii="Nikosh" w:eastAsia="Nikosh" w:hAnsi="Nikosh" w:cs="Nikosh"/>
          <w:b w:val="0"/>
          <w:bCs w:val="0"/>
          <w:lang w:bidi="bn-BD"/>
        </w:rPr>
      </w:pPr>
      <w:r w:rsidRPr="00247427">
        <w:rPr>
          <w:rFonts w:ascii="Nikosh" w:eastAsia="Nikosh" w:hAnsi="Nikosh" w:cs="Vrinda"/>
          <w:b w:val="0"/>
          <w:bCs w:val="0"/>
          <w:sz w:val="28"/>
          <w:cs/>
          <w:lang w:bidi="bn-BD"/>
        </w:rPr>
        <w:t>কাজের ধারা</w:t>
      </w:r>
    </w:p>
    <w:p w:rsidR="006E294B" w:rsidRDefault="006E294B" w:rsidP="006E294B">
      <w:pPr>
        <w:pStyle w:val="Heading4"/>
        <w:rPr>
          <w:rFonts w:ascii="Times New Roman" w:hAnsi="Times New Roman"/>
          <w:b w:val="0"/>
          <w:bCs w:val="0"/>
        </w:rPr>
      </w:pPr>
      <w:r w:rsidRPr="00CC3A7F">
        <w:rPr>
          <w:rFonts w:ascii="Nikosh" w:eastAsia="Nikosh" w:hAnsi="Nikosh" w:cs="Vrinda"/>
          <w:b w:val="0"/>
          <w:bCs w:val="0"/>
          <w:cs/>
          <w:lang w:bidi="bn-BD"/>
        </w:rPr>
        <w:t>চ্যানেল ওয়্যারিং করতে নিচের পদক্ষেপসমূহ ধারাবাহিকভাবে সম্পন্ন করতে হবে</w:t>
      </w:r>
      <w:r w:rsidRPr="00CC3A7F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6E294B" w:rsidRPr="00697763" w:rsidRDefault="006E294B" w:rsidP="006E294B">
      <w:pPr>
        <w:rPr>
          <w:sz w:val="4"/>
        </w:rPr>
      </w:pPr>
    </w:p>
    <w:p w:rsidR="006E294B" w:rsidRPr="00CC3A7F" w:rsidRDefault="006E294B" w:rsidP="006E294B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বুথে দু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 xml:space="preserve">’ 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রম্নমে ওয়্যারিং করার জন্য ওয়্যারিং 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যে সমসত্ম জায়গা দিয়ে চ্যানেল যাবে সে সমসত্ম জায়গায় দাগ টানতে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প্রয়োজনীয় মালামাল সংগ্রহ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দে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য়াল ও ছাদে </w:t>
      </w:r>
      <w:r w:rsidRPr="00CC3A7F"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ডিবি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মেইন সুইচ বসানোর জন্য নির্দিষ্ট নিয়ম অনুযায়ী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CC3A7F">
        <w:rPr>
          <w:rFonts w:ascii="Nikosh" w:eastAsia="Nikosh" w:hAnsi="Nikosh" w:cs="Vrinda"/>
          <w:sz w:val="26"/>
          <w:cs/>
          <w:lang w:bidi="bn-BD"/>
        </w:rPr>
        <w:t>রাওয়াল পস্নাগ স্থাপন করতে হবে।</w:t>
      </w:r>
    </w:p>
    <w:p w:rsidR="006E294B" w:rsidRPr="00CC3A7F" w:rsidRDefault="006E294B" w:rsidP="006E294B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 xml:space="preserve">স্ক্রু দিয়ে প্রয়োজনীয় সাইজের চ্যানেলের বেস আটকাতে হবে। 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6E294B" w:rsidRPr="00CC3A7F" w:rsidRDefault="006E294B" w:rsidP="006E294B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6E294B" w:rsidRPr="00CC3A7F" w:rsidRDefault="006E294B" w:rsidP="006E294B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 একই সাথে চ্যানেল কভার লাগাতে বা আটকাতে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cs/>
          <w:lang w:bidi="bn-BD"/>
        </w:rPr>
        <w:t>১০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IN"/>
        </w:rPr>
        <w:t>তারপর বিভিন্ন সরঞ্জাম যেমন সুইচ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সকেট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ফিউজ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সার্কিট ব্রেকার ইত্যাদি লাগাতে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lastRenderedPageBreak/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সকেট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 w:rsidRPr="00CC3A7F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 এবং টেস্ট ল্যাম্প ও মেগার দিয়ে পরী</w:t>
      </w:r>
      <w:r w:rsidRPr="00CC3A7F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া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সবগুলো লোড এর সুইচ অফ রেখে সার্কিটের মেইন সুইচ অন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সুইচগুলোকে এক এক করে অন করে জব স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ম্পাদনের টেস্ট করতে হবে।  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6E294B" w:rsidRPr="00CC3A7F" w:rsidRDefault="006E294B" w:rsidP="006E294B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ধাপে ওয়্যারিং করার পর ওয়্যারিং পরীক্ষা করে কাজ সমাপ্ত করতে হ</w:t>
      </w:r>
      <w:r w:rsidR="00BC4933">
        <w:rPr>
          <w:rFonts w:ascii="Nikosh" w:eastAsia="Nikosh" w:hAnsi="Nikosh" w:cstheme="minorBidi" w:hint="cs"/>
          <w:spacing w:val="-8"/>
          <w:sz w:val="26"/>
          <w:szCs w:val="26"/>
          <w:cs/>
          <w:lang w:bidi="bn-IN"/>
        </w:rPr>
        <w:t>বে</w:t>
      </w:r>
      <w:r w:rsidRPr="00CC3A7F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>।</w:t>
      </w:r>
    </w:p>
    <w:p w:rsidR="006E294B" w:rsidRPr="00CC3A7F" w:rsidRDefault="006E294B" w:rsidP="006E294B">
      <w:pPr>
        <w:rPr>
          <w:b/>
          <w:sz w:val="16"/>
          <w:szCs w:val="26"/>
        </w:rPr>
      </w:pPr>
    </w:p>
    <w:p w:rsidR="006E294B" w:rsidRDefault="006E294B" w:rsidP="006E294B">
      <w:pPr>
        <w:rPr>
          <w:rFonts w:ascii="Nikosh" w:eastAsia="Nikosh" w:hAnsi="Nikosh" w:cs="Nikosh"/>
          <w:sz w:val="26"/>
          <w:szCs w:val="26"/>
          <w:lang w:bidi="bn-BD"/>
        </w:rPr>
      </w:pPr>
      <w:r w:rsidRPr="00CC3A7F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সতর্কতা</w:t>
      </w:r>
    </w:p>
    <w:p w:rsidR="006E294B" w:rsidRDefault="006E294B" w:rsidP="006E294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নিমণরূপ সতর্কতা অবলম্বণ করতে হয়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করতে হবে।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হোল্ডার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বোর্ড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 ইত্যাদি সঠিকভাবে স্থাপন করতে হবে।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টিউবকে জ্বালানোর সময় না জ্বললে সাবধানে ঘুরাতে হবে।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এনার্জি বাতি ইত্যাদি যেন নিচে পড়ে না যায়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3D77F2" w:rsidRDefault="006E294B"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নিতে হবে।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94B"/>
    <w:rsid w:val="000D0272"/>
    <w:rsid w:val="00325C99"/>
    <w:rsid w:val="0039735C"/>
    <w:rsid w:val="003D77F2"/>
    <w:rsid w:val="006E294B"/>
    <w:rsid w:val="009C75DD"/>
    <w:rsid w:val="00BC4933"/>
    <w:rsid w:val="00C47AE1"/>
    <w:rsid w:val="00FC4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6E294B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E294B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4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5</cp:revision>
  <dcterms:created xsi:type="dcterms:W3CDTF">2017-05-02T06:56:00Z</dcterms:created>
  <dcterms:modified xsi:type="dcterms:W3CDTF">2017-07-28T19:36:00Z</dcterms:modified>
</cp:coreProperties>
</file>