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9B8E" w14:textId="76AB2CE2" w:rsidR="00F924BA" w:rsidRDefault="00F924BA" w:rsidP="00F924BA">
      <w:pPr>
        <w:jc w:val="center"/>
        <w:rPr>
          <w:sz w:val="44"/>
          <w:szCs w:val="36"/>
          <w:lang w:val="en-GB"/>
        </w:rPr>
      </w:pPr>
      <w:r>
        <w:rPr>
          <w:sz w:val="44"/>
          <w:szCs w:val="36"/>
          <w:lang w:val="en-GB"/>
        </w:rPr>
        <w:t>Assignment-01 CN5006</w:t>
      </w:r>
    </w:p>
    <w:p w14:paraId="24A45DB7" w14:textId="77777777" w:rsidR="00F924BA" w:rsidRDefault="00F924BA" w:rsidP="00F924BA">
      <w:pPr>
        <w:jc w:val="center"/>
        <w:rPr>
          <w:sz w:val="44"/>
          <w:szCs w:val="3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9"/>
        <w:gridCol w:w="3493"/>
      </w:tblGrid>
      <w:tr w:rsidR="00F924BA" w:rsidRPr="00F924BA" w14:paraId="39218506" w14:textId="77777777" w:rsidTr="00F924BA">
        <w:tc>
          <w:tcPr>
            <w:tcW w:w="0" w:type="auto"/>
            <w:hideMark/>
          </w:tcPr>
          <w:p w14:paraId="0872899C" w14:textId="77777777" w:rsidR="00F924BA" w:rsidRPr="00F924BA" w:rsidRDefault="00F924BA" w:rsidP="00F924BA">
            <w:pPr>
              <w:spacing w:after="160" w:line="278" w:lineRule="auto"/>
            </w:pPr>
            <w:r w:rsidRPr="00F924BA">
              <w:rPr>
                <w:b/>
                <w:bCs/>
              </w:rPr>
              <w:t>Field</w:t>
            </w:r>
          </w:p>
        </w:tc>
        <w:tc>
          <w:tcPr>
            <w:tcW w:w="3493" w:type="dxa"/>
            <w:hideMark/>
          </w:tcPr>
          <w:p w14:paraId="2D15D1E2" w14:textId="77777777" w:rsidR="00F924BA" w:rsidRPr="00F924BA" w:rsidRDefault="00F924BA" w:rsidP="00F924BA">
            <w:pPr>
              <w:spacing w:after="160" w:line="278" w:lineRule="auto"/>
            </w:pPr>
            <w:r w:rsidRPr="00F924BA">
              <w:rPr>
                <w:b/>
                <w:bCs/>
              </w:rPr>
              <w:t>Detail</w:t>
            </w:r>
          </w:p>
        </w:tc>
      </w:tr>
      <w:tr w:rsidR="00F924BA" w:rsidRPr="00F924BA" w14:paraId="7E5745ED" w14:textId="77777777" w:rsidTr="00F924BA">
        <w:tc>
          <w:tcPr>
            <w:tcW w:w="0" w:type="auto"/>
            <w:hideMark/>
          </w:tcPr>
          <w:p w14:paraId="55F8FA50" w14:textId="77777777" w:rsidR="00F924BA" w:rsidRPr="00F924BA" w:rsidRDefault="00F924BA" w:rsidP="00F924BA">
            <w:pPr>
              <w:spacing w:after="160" w:line="278" w:lineRule="auto"/>
            </w:pPr>
            <w:r w:rsidRPr="00F924BA">
              <w:rPr>
                <w:b/>
                <w:bCs/>
              </w:rPr>
              <w:t>Name</w:t>
            </w:r>
          </w:p>
        </w:tc>
        <w:tc>
          <w:tcPr>
            <w:tcW w:w="3493" w:type="dxa"/>
            <w:hideMark/>
          </w:tcPr>
          <w:p w14:paraId="4BA7C5AC" w14:textId="77C34787" w:rsidR="00F924BA" w:rsidRPr="00F924BA" w:rsidRDefault="00F924BA" w:rsidP="00F924BA">
            <w:pPr>
              <w:spacing w:after="160" w:line="278" w:lineRule="auto"/>
            </w:pPr>
            <w:r>
              <w:t>Sakar Shrestha</w:t>
            </w:r>
          </w:p>
        </w:tc>
      </w:tr>
      <w:tr w:rsidR="00F924BA" w:rsidRPr="00F924BA" w14:paraId="02D011EF" w14:textId="77777777" w:rsidTr="00F924BA">
        <w:tc>
          <w:tcPr>
            <w:tcW w:w="0" w:type="auto"/>
            <w:hideMark/>
          </w:tcPr>
          <w:p w14:paraId="75228B42" w14:textId="77777777" w:rsidR="00F924BA" w:rsidRPr="00F924BA" w:rsidRDefault="00F924BA" w:rsidP="00F924BA">
            <w:pPr>
              <w:spacing w:after="160" w:line="278" w:lineRule="auto"/>
            </w:pPr>
            <w:r w:rsidRPr="00F924BA">
              <w:rPr>
                <w:b/>
                <w:bCs/>
              </w:rPr>
              <w:t>Student ID</w:t>
            </w:r>
          </w:p>
        </w:tc>
        <w:tc>
          <w:tcPr>
            <w:tcW w:w="3493" w:type="dxa"/>
            <w:hideMark/>
          </w:tcPr>
          <w:p w14:paraId="49454E0D" w14:textId="17AF774C" w:rsidR="00F924BA" w:rsidRPr="00F924BA" w:rsidRDefault="00F924BA" w:rsidP="00F924BA">
            <w:pPr>
              <w:spacing w:after="160" w:line="278" w:lineRule="auto"/>
            </w:pPr>
            <w:r>
              <w:t>2866703</w:t>
            </w:r>
          </w:p>
        </w:tc>
      </w:tr>
      <w:tr w:rsidR="00F924BA" w:rsidRPr="00F924BA" w14:paraId="5FC0F265" w14:textId="77777777" w:rsidTr="00F924BA">
        <w:tc>
          <w:tcPr>
            <w:tcW w:w="0" w:type="auto"/>
            <w:hideMark/>
          </w:tcPr>
          <w:p w14:paraId="034C9CB3" w14:textId="77777777" w:rsidR="00F924BA" w:rsidRPr="00F924BA" w:rsidRDefault="00F924BA" w:rsidP="00F924BA">
            <w:pPr>
              <w:spacing w:after="160" w:line="278" w:lineRule="auto"/>
            </w:pPr>
            <w:r w:rsidRPr="00F924BA">
              <w:rPr>
                <w:b/>
                <w:bCs/>
              </w:rPr>
              <w:t>Submission Date</w:t>
            </w:r>
          </w:p>
        </w:tc>
        <w:tc>
          <w:tcPr>
            <w:tcW w:w="3493" w:type="dxa"/>
            <w:hideMark/>
          </w:tcPr>
          <w:p w14:paraId="2D242C37" w14:textId="4BFC8F5C" w:rsidR="00F924BA" w:rsidRPr="00F924BA" w:rsidRDefault="00F924BA" w:rsidP="00F924BA">
            <w:pPr>
              <w:spacing w:after="160" w:line="278" w:lineRule="auto"/>
            </w:pPr>
            <w:r w:rsidRPr="00F924BA">
              <w:t xml:space="preserve">14th November </w:t>
            </w:r>
            <w:r>
              <w:t>2025</w:t>
            </w:r>
          </w:p>
        </w:tc>
      </w:tr>
      <w:tr w:rsidR="00F924BA" w:rsidRPr="00F924BA" w14:paraId="7EAEFB66" w14:textId="77777777" w:rsidTr="00F924BA">
        <w:tc>
          <w:tcPr>
            <w:tcW w:w="0" w:type="auto"/>
            <w:hideMark/>
          </w:tcPr>
          <w:p w14:paraId="081FFCA3" w14:textId="77777777" w:rsidR="00F924BA" w:rsidRPr="00F924BA" w:rsidRDefault="00F924BA" w:rsidP="00F924BA">
            <w:pPr>
              <w:spacing w:after="160" w:line="278" w:lineRule="auto"/>
            </w:pPr>
            <w:r w:rsidRPr="00F924BA">
              <w:rPr>
                <w:b/>
                <w:bCs/>
              </w:rPr>
              <w:t>Assignment Weight</w:t>
            </w:r>
          </w:p>
        </w:tc>
        <w:tc>
          <w:tcPr>
            <w:tcW w:w="3493" w:type="dxa"/>
            <w:hideMark/>
          </w:tcPr>
          <w:p w14:paraId="4E2BBAED" w14:textId="77777777" w:rsidR="00F924BA" w:rsidRPr="00F924BA" w:rsidRDefault="00F924BA" w:rsidP="00F924BA">
            <w:pPr>
              <w:spacing w:after="160" w:line="278" w:lineRule="auto"/>
            </w:pPr>
            <w:r w:rsidRPr="00F924BA">
              <w:t>Two Marks</w:t>
            </w:r>
          </w:p>
        </w:tc>
      </w:tr>
    </w:tbl>
    <w:p w14:paraId="5D0C193F" w14:textId="77777777" w:rsidR="00F924BA" w:rsidRDefault="00F924BA" w:rsidP="00F924BA"/>
    <w:p w14:paraId="3B16F482" w14:textId="203B4441" w:rsidR="00F924BA" w:rsidRDefault="00F924BA" w:rsidP="00F924BA">
      <w:pPr>
        <w:pStyle w:val="Heading1"/>
      </w:pPr>
      <w:r>
        <w:t xml:space="preserve">Captured results and demonstration </w:t>
      </w:r>
    </w:p>
    <w:p w14:paraId="14FB7B09" w14:textId="1627FF86" w:rsidR="00F924BA" w:rsidRPr="00F924BA" w:rsidRDefault="00F924BA" w:rsidP="00F924BA">
      <w:pPr>
        <w:pStyle w:val="ListParagraph"/>
        <w:numPr>
          <w:ilvl w:val="0"/>
          <w:numId w:val="1"/>
        </w:numPr>
        <w:rPr>
          <w:b/>
          <w:bCs/>
        </w:rPr>
      </w:pPr>
      <w:r w:rsidRPr="00F924BA">
        <w:rPr>
          <w:b/>
          <w:bCs/>
        </w:rPr>
        <w:t>Addition</w:t>
      </w:r>
      <w:r>
        <w:rPr>
          <w:b/>
          <w:bCs/>
        </w:rPr>
        <w:t xml:space="preserve"> Demonstration</w:t>
      </w:r>
    </w:p>
    <w:p w14:paraId="5023E0AF" w14:textId="2DCD26B0" w:rsidR="00F924BA" w:rsidRDefault="00F924BA" w:rsidP="00F924BA">
      <w:pPr>
        <w:pStyle w:val="ListParagraph"/>
        <w:numPr>
          <w:ilvl w:val="0"/>
          <w:numId w:val="3"/>
        </w:numPr>
      </w:pPr>
      <w:r>
        <w:t>Operation: 9+3</w:t>
      </w:r>
    </w:p>
    <w:p w14:paraId="101DEDAD" w14:textId="025FA53E" w:rsidR="00F924BA" w:rsidRDefault="00F924BA" w:rsidP="00F924BA">
      <w:pPr>
        <w:pStyle w:val="ListParagraph"/>
        <w:numPr>
          <w:ilvl w:val="0"/>
          <w:numId w:val="3"/>
        </w:numPr>
      </w:pPr>
      <w:r>
        <w:t>Expected Result:12</w:t>
      </w:r>
    </w:p>
    <w:p w14:paraId="4C3CF270" w14:textId="45FE8B7D" w:rsidR="00F924BA" w:rsidRDefault="00F924BA" w:rsidP="00F924BA">
      <w:pPr>
        <w:pStyle w:val="ListParagraph"/>
      </w:pPr>
      <w:r>
        <w:rPr>
          <w:noProof/>
        </w:rPr>
        <w:drawing>
          <wp:inline distT="0" distB="0" distL="0" distR="0" wp14:anchorId="513A0929" wp14:editId="51F79775">
            <wp:extent cx="5201323" cy="4028803"/>
            <wp:effectExtent l="0" t="0" r="0" b="0"/>
            <wp:docPr id="141969291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2916" name="Picture 1" descr="A screenshot of a computer"/>
                    <pic:cNvPicPr/>
                  </pic:nvPicPr>
                  <pic:blipFill>
                    <a:blip r:embed="rId5">
                      <a:extLst>
                        <a:ext uri="{28A0092B-C50C-407E-A947-70E740481C1C}">
                          <a14:useLocalDpi xmlns:a14="http://schemas.microsoft.com/office/drawing/2010/main" val="0"/>
                        </a:ext>
                      </a:extLst>
                    </a:blip>
                    <a:stretch>
                      <a:fillRect/>
                    </a:stretch>
                  </pic:blipFill>
                  <pic:spPr>
                    <a:xfrm>
                      <a:off x="0" y="0"/>
                      <a:ext cx="5222648" cy="4045320"/>
                    </a:xfrm>
                    <a:prstGeom prst="rect">
                      <a:avLst/>
                    </a:prstGeom>
                  </pic:spPr>
                </pic:pic>
              </a:graphicData>
            </a:graphic>
          </wp:inline>
        </w:drawing>
      </w:r>
    </w:p>
    <w:p w14:paraId="33579B51" w14:textId="2DB0BD8E" w:rsidR="00F924BA" w:rsidRDefault="00F924BA" w:rsidP="00F924BA">
      <w:pPr>
        <w:pStyle w:val="ListParagraph"/>
        <w:numPr>
          <w:ilvl w:val="0"/>
          <w:numId w:val="1"/>
        </w:numPr>
        <w:rPr>
          <w:b/>
          <w:bCs/>
        </w:rPr>
      </w:pPr>
      <w:r w:rsidRPr="00F924BA">
        <w:rPr>
          <w:b/>
          <w:bCs/>
        </w:rPr>
        <w:lastRenderedPageBreak/>
        <w:t>Subtraction Demonstration</w:t>
      </w:r>
    </w:p>
    <w:p w14:paraId="64D0939D" w14:textId="4C891903" w:rsidR="00F924BA" w:rsidRDefault="00F924BA" w:rsidP="00F924BA">
      <w:pPr>
        <w:pStyle w:val="ListParagraph"/>
        <w:numPr>
          <w:ilvl w:val="0"/>
          <w:numId w:val="2"/>
        </w:numPr>
      </w:pPr>
      <w:r>
        <w:t>Operation:9-3</w:t>
      </w:r>
    </w:p>
    <w:p w14:paraId="5E04FD87" w14:textId="7A463BE7" w:rsidR="00F924BA" w:rsidRDefault="00F924BA" w:rsidP="00F924BA">
      <w:pPr>
        <w:pStyle w:val="ListParagraph"/>
        <w:numPr>
          <w:ilvl w:val="0"/>
          <w:numId w:val="2"/>
        </w:numPr>
      </w:pPr>
      <w:r>
        <w:t>Expected Result:6</w:t>
      </w:r>
    </w:p>
    <w:p w14:paraId="6BB07994" w14:textId="487DD009" w:rsidR="00F924BA" w:rsidRDefault="00F924BA" w:rsidP="00F924BA">
      <w:pPr>
        <w:pStyle w:val="ListParagraph"/>
      </w:pPr>
      <w:r>
        <w:rPr>
          <w:noProof/>
        </w:rPr>
        <w:drawing>
          <wp:inline distT="0" distB="0" distL="0" distR="0" wp14:anchorId="1DA2D6BE" wp14:editId="36336262">
            <wp:extent cx="5248997" cy="3313355"/>
            <wp:effectExtent l="0" t="0" r="0" b="1905"/>
            <wp:docPr id="893000529"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0529" name="Picture 2" descr="A screenshot of a computer"/>
                    <pic:cNvPicPr/>
                  </pic:nvPicPr>
                  <pic:blipFill rotWithShape="1">
                    <a:blip r:embed="rId6">
                      <a:extLst>
                        <a:ext uri="{28A0092B-C50C-407E-A947-70E740481C1C}">
                          <a14:useLocalDpi xmlns:a14="http://schemas.microsoft.com/office/drawing/2010/main" val="0"/>
                        </a:ext>
                      </a:extLst>
                    </a:blip>
                    <a:srcRect b="12818"/>
                    <a:stretch>
                      <a:fillRect/>
                    </a:stretch>
                  </pic:blipFill>
                  <pic:spPr bwMode="auto">
                    <a:xfrm>
                      <a:off x="0" y="0"/>
                      <a:ext cx="5272842" cy="3328407"/>
                    </a:xfrm>
                    <a:prstGeom prst="rect">
                      <a:avLst/>
                    </a:prstGeom>
                    <a:ln>
                      <a:noFill/>
                    </a:ln>
                    <a:extLst>
                      <a:ext uri="{53640926-AAD7-44D8-BBD7-CCE9431645EC}">
                        <a14:shadowObscured xmlns:a14="http://schemas.microsoft.com/office/drawing/2010/main"/>
                      </a:ext>
                    </a:extLst>
                  </pic:spPr>
                </pic:pic>
              </a:graphicData>
            </a:graphic>
          </wp:inline>
        </w:drawing>
      </w:r>
    </w:p>
    <w:p w14:paraId="24D90986" w14:textId="4DEAC089" w:rsidR="00F924BA" w:rsidRDefault="00F924BA" w:rsidP="00F924BA">
      <w:pPr>
        <w:pStyle w:val="ListParagraph"/>
        <w:numPr>
          <w:ilvl w:val="0"/>
          <w:numId w:val="1"/>
        </w:numPr>
        <w:rPr>
          <w:b/>
          <w:bCs/>
        </w:rPr>
      </w:pPr>
      <w:r>
        <w:rPr>
          <w:b/>
          <w:bCs/>
        </w:rPr>
        <w:t>Multiplication Demonstration</w:t>
      </w:r>
    </w:p>
    <w:p w14:paraId="2AE8AABF" w14:textId="29BB5AEA" w:rsidR="00F924BA" w:rsidRDefault="00F924BA" w:rsidP="00F924BA">
      <w:pPr>
        <w:pStyle w:val="ListParagraph"/>
        <w:numPr>
          <w:ilvl w:val="0"/>
          <w:numId w:val="4"/>
        </w:numPr>
      </w:pPr>
      <w:r>
        <w:t>Operation:9*3</w:t>
      </w:r>
    </w:p>
    <w:p w14:paraId="52DA4E24" w14:textId="4936AEBC" w:rsidR="00F924BA" w:rsidRDefault="00F924BA" w:rsidP="00F924BA">
      <w:pPr>
        <w:pStyle w:val="ListParagraph"/>
        <w:numPr>
          <w:ilvl w:val="0"/>
          <w:numId w:val="4"/>
        </w:numPr>
      </w:pPr>
      <w:r>
        <w:t>Expected Result:27</w:t>
      </w:r>
    </w:p>
    <w:p w14:paraId="3B9E03C2" w14:textId="4B8C5B69" w:rsidR="00F924BA" w:rsidRDefault="00F924BA" w:rsidP="00F924BA">
      <w:pPr>
        <w:jc w:val="center"/>
      </w:pPr>
      <w:r>
        <w:rPr>
          <w:noProof/>
        </w:rPr>
        <w:drawing>
          <wp:inline distT="0" distB="0" distL="0" distR="0" wp14:anchorId="629B9C4A" wp14:editId="3AB8ACD0">
            <wp:extent cx="5208814" cy="3431690"/>
            <wp:effectExtent l="0" t="0" r="0" b="0"/>
            <wp:docPr id="333931251"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31251" name="Picture 3" descr="A screenshot of a computer"/>
                    <pic:cNvPicPr/>
                  </pic:nvPicPr>
                  <pic:blipFill rotWithShape="1">
                    <a:blip r:embed="rId7">
                      <a:extLst>
                        <a:ext uri="{28A0092B-C50C-407E-A947-70E740481C1C}">
                          <a14:useLocalDpi xmlns:a14="http://schemas.microsoft.com/office/drawing/2010/main" val="0"/>
                        </a:ext>
                      </a:extLst>
                    </a:blip>
                    <a:srcRect b="15584"/>
                    <a:stretch>
                      <a:fillRect/>
                    </a:stretch>
                  </pic:blipFill>
                  <pic:spPr bwMode="auto">
                    <a:xfrm>
                      <a:off x="0" y="0"/>
                      <a:ext cx="5229038" cy="3445014"/>
                    </a:xfrm>
                    <a:prstGeom prst="rect">
                      <a:avLst/>
                    </a:prstGeom>
                    <a:ln>
                      <a:noFill/>
                    </a:ln>
                    <a:extLst>
                      <a:ext uri="{53640926-AAD7-44D8-BBD7-CCE9431645EC}">
                        <a14:shadowObscured xmlns:a14="http://schemas.microsoft.com/office/drawing/2010/main"/>
                      </a:ext>
                    </a:extLst>
                  </pic:spPr>
                </pic:pic>
              </a:graphicData>
            </a:graphic>
          </wp:inline>
        </w:drawing>
      </w:r>
    </w:p>
    <w:p w14:paraId="47E1A8F4" w14:textId="387EE8E3" w:rsidR="00F924BA" w:rsidRDefault="00F924BA" w:rsidP="00F924BA">
      <w:pPr>
        <w:pStyle w:val="ListParagraph"/>
        <w:numPr>
          <w:ilvl w:val="0"/>
          <w:numId w:val="1"/>
        </w:numPr>
        <w:rPr>
          <w:b/>
          <w:bCs/>
        </w:rPr>
      </w:pPr>
      <w:r>
        <w:rPr>
          <w:b/>
          <w:bCs/>
        </w:rPr>
        <w:lastRenderedPageBreak/>
        <w:t>Division Demonstration</w:t>
      </w:r>
    </w:p>
    <w:p w14:paraId="1410BABF" w14:textId="329E03D1" w:rsidR="00F924BA" w:rsidRPr="005E6EBF" w:rsidRDefault="005E6EBF" w:rsidP="00F924BA">
      <w:pPr>
        <w:pStyle w:val="ListParagraph"/>
        <w:numPr>
          <w:ilvl w:val="0"/>
          <w:numId w:val="5"/>
        </w:numPr>
      </w:pPr>
      <w:r w:rsidRPr="005E6EBF">
        <w:t>Operation:9/3</w:t>
      </w:r>
    </w:p>
    <w:p w14:paraId="2C3846DE" w14:textId="0C819AD1" w:rsidR="005E6EBF" w:rsidRDefault="005E6EBF" w:rsidP="00F924BA">
      <w:pPr>
        <w:pStyle w:val="ListParagraph"/>
        <w:numPr>
          <w:ilvl w:val="0"/>
          <w:numId w:val="5"/>
        </w:numPr>
      </w:pPr>
      <w:r w:rsidRPr="005E6EBF">
        <w:t>Expected Result:3</w:t>
      </w:r>
    </w:p>
    <w:p w14:paraId="0A99226B" w14:textId="75FEEF0E" w:rsidR="005E6EBF" w:rsidRDefault="005E6EBF" w:rsidP="005E6EBF">
      <w:pPr>
        <w:jc w:val="center"/>
      </w:pPr>
      <w:r>
        <w:rPr>
          <w:noProof/>
        </w:rPr>
        <w:drawing>
          <wp:inline distT="0" distB="0" distL="0" distR="0" wp14:anchorId="5025D968" wp14:editId="2F8CE9D1">
            <wp:extent cx="5144273" cy="3657600"/>
            <wp:effectExtent l="0" t="0" r="0" b="0"/>
            <wp:docPr id="455333919"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3919" name="Picture 4" descr="A screenshot of a computer"/>
                    <pic:cNvPicPr/>
                  </pic:nvPicPr>
                  <pic:blipFill>
                    <a:blip r:embed="rId8">
                      <a:extLst>
                        <a:ext uri="{28A0092B-C50C-407E-A947-70E740481C1C}">
                          <a14:useLocalDpi xmlns:a14="http://schemas.microsoft.com/office/drawing/2010/main" val="0"/>
                        </a:ext>
                      </a:extLst>
                    </a:blip>
                    <a:stretch>
                      <a:fillRect/>
                    </a:stretch>
                  </pic:blipFill>
                  <pic:spPr>
                    <a:xfrm>
                      <a:off x="0" y="0"/>
                      <a:ext cx="5153589" cy="3664224"/>
                    </a:xfrm>
                    <a:prstGeom prst="rect">
                      <a:avLst/>
                    </a:prstGeom>
                  </pic:spPr>
                </pic:pic>
              </a:graphicData>
            </a:graphic>
          </wp:inline>
        </w:drawing>
      </w:r>
    </w:p>
    <w:p w14:paraId="7C1FA102" w14:textId="77777777" w:rsidR="005E6EBF" w:rsidRDefault="005E6EBF" w:rsidP="005E6EBF">
      <w:pPr>
        <w:pStyle w:val="Heading1"/>
      </w:pPr>
      <w:r>
        <w:t>Program Execution and Component Explanation</w:t>
      </w:r>
    </w:p>
    <w:p w14:paraId="7A1BC9C6" w14:textId="1718A3DF" w:rsidR="005E6EBF" w:rsidRDefault="005E6EBF" w:rsidP="005E6EBF">
      <w:pPr>
        <w:jc w:val="both"/>
        <w:rPr>
          <w:sz w:val="32"/>
          <w:szCs w:val="24"/>
        </w:rPr>
      </w:pPr>
      <w:r w:rsidRPr="005E6EBF">
        <w:rPr>
          <w:sz w:val="32"/>
          <w:szCs w:val="24"/>
        </w:rPr>
        <w:t xml:space="preserve">The calculator app is made with React and has only one functional component called </w:t>
      </w:r>
      <w:r w:rsidRPr="005E6EBF">
        <w:rPr>
          <w:b/>
          <w:bCs/>
          <w:sz w:val="32"/>
          <w:szCs w:val="24"/>
        </w:rPr>
        <w:t>Calculator</w:t>
      </w:r>
      <w:r w:rsidRPr="005E6EBF">
        <w:rPr>
          <w:sz w:val="32"/>
          <w:szCs w:val="24"/>
        </w:rPr>
        <w:t>.</w:t>
      </w:r>
    </w:p>
    <w:p w14:paraId="672735C8" w14:textId="13459F0B" w:rsidR="005E6EBF" w:rsidRDefault="005E6EBF" w:rsidP="005E6EBF">
      <w:pPr>
        <w:jc w:val="both"/>
        <w:rPr>
          <w:sz w:val="32"/>
          <w:szCs w:val="24"/>
        </w:rPr>
      </w:pPr>
      <w:r w:rsidRPr="005E6EBF">
        <w:rPr>
          <w:sz w:val="32"/>
          <w:szCs w:val="24"/>
        </w:rPr>
        <w:br/>
        <w:t>The "</w:t>
      </w:r>
      <w:r w:rsidRPr="005E6EBF">
        <w:rPr>
          <w:b/>
          <w:bCs/>
          <w:sz w:val="32"/>
          <w:szCs w:val="24"/>
        </w:rPr>
        <w:t>Calculate</w:t>
      </w:r>
      <w:r w:rsidRPr="005E6EBF">
        <w:rPr>
          <w:sz w:val="32"/>
          <w:szCs w:val="24"/>
        </w:rPr>
        <w:t xml:space="preserve">" button </w:t>
      </w:r>
      <w:proofErr w:type="gramStart"/>
      <w:r w:rsidRPr="005E6EBF">
        <w:rPr>
          <w:sz w:val="32"/>
          <w:szCs w:val="24"/>
        </w:rPr>
        <w:t>starts</w:t>
      </w:r>
      <w:proofErr w:type="gramEnd"/>
      <w:r>
        <w:rPr>
          <w:sz w:val="32"/>
          <w:szCs w:val="24"/>
        </w:rPr>
        <w:t xml:space="preserve"> </w:t>
      </w:r>
      <w:r w:rsidRPr="005E6EBF">
        <w:rPr>
          <w:sz w:val="32"/>
          <w:szCs w:val="24"/>
        </w:rPr>
        <w:t xml:space="preserve">the calculate function, which is the main part of the component. This function uses regular JavaScript to get the two numbers (num1 and num2) and the math operator that was chosen from the dropdown list. Then, a JavaScript switch statement takes care of the logic by doing the right operation (addition, subtraction, multiplication, or division) based on the value of the operator. The division case has a check to make sure that you </w:t>
      </w:r>
      <w:r w:rsidRPr="005E6EBF">
        <w:rPr>
          <w:sz w:val="32"/>
          <w:szCs w:val="24"/>
        </w:rPr>
        <w:lastRenderedPageBreak/>
        <w:t>don't divide by zero. Finally, the screen shows the calculated result in real time.</w:t>
      </w:r>
    </w:p>
    <w:p w14:paraId="733755F5" w14:textId="77777777" w:rsidR="005E6EBF" w:rsidRDefault="005E6EBF" w:rsidP="005E6EBF">
      <w:pPr>
        <w:jc w:val="both"/>
        <w:rPr>
          <w:sz w:val="32"/>
          <w:szCs w:val="24"/>
        </w:rPr>
      </w:pPr>
      <w:r w:rsidRPr="005E6EBF">
        <w:rPr>
          <w:sz w:val="32"/>
          <w:szCs w:val="24"/>
        </w:rPr>
        <w:t xml:space="preserve">I ran the program in a GitHub </w:t>
      </w:r>
      <w:proofErr w:type="spellStart"/>
      <w:r w:rsidRPr="005E6EBF">
        <w:rPr>
          <w:sz w:val="32"/>
          <w:szCs w:val="24"/>
        </w:rPr>
        <w:t>Codespaces</w:t>
      </w:r>
      <w:proofErr w:type="spellEnd"/>
      <w:r w:rsidRPr="005E6EBF">
        <w:rPr>
          <w:sz w:val="32"/>
          <w:szCs w:val="24"/>
        </w:rPr>
        <w:t xml:space="preserve"> setting. I first went to the project directory </w:t>
      </w:r>
      <w:r w:rsidRPr="005E6EBF">
        <w:rPr>
          <w:b/>
          <w:bCs/>
          <w:sz w:val="32"/>
          <w:szCs w:val="24"/>
        </w:rPr>
        <w:t>(/</w:t>
      </w:r>
      <w:proofErr w:type="spellStart"/>
      <w:r w:rsidRPr="005E6EBF">
        <w:rPr>
          <w:b/>
          <w:bCs/>
          <w:sz w:val="32"/>
          <w:szCs w:val="24"/>
        </w:rPr>
        <w:t>myapp</w:t>
      </w:r>
      <w:proofErr w:type="spellEnd"/>
      <w:r w:rsidRPr="005E6EBF">
        <w:rPr>
          <w:b/>
          <w:bCs/>
          <w:sz w:val="32"/>
          <w:szCs w:val="24"/>
        </w:rPr>
        <w:t>)</w:t>
      </w:r>
      <w:r w:rsidRPr="005E6EBF">
        <w:rPr>
          <w:sz w:val="32"/>
          <w:szCs w:val="24"/>
        </w:rPr>
        <w:t xml:space="preserve"> and ran </w:t>
      </w:r>
      <w:proofErr w:type="spellStart"/>
      <w:r w:rsidRPr="005E6EBF">
        <w:rPr>
          <w:sz w:val="32"/>
          <w:szCs w:val="24"/>
        </w:rPr>
        <w:t>npm</w:t>
      </w:r>
      <w:proofErr w:type="spellEnd"/>
      <w:r w:rsidRPr="005E6EBF">
        <w:rPr>
          <w:sz w:val="32"/>
          <w:szCs w:val="24"/>
        </w:rPr>
        <w:t xml:space="preserve"> install to make sure that all the necessary packages, like react-scripts, were available. Then, I ran the command </w:t>
      </w:r>
      <w:proofErr w:type="spellStart"/>
      <w:r w:rsidRPr="005E6EBF">
        <w:rPr>
          <w:sz w:val="32"/>
          <w:szCs w:val="24"/>
        </w:rPr>
        <w:t>npm</w:t>
      </w:r>
      <w:proofErr w:type="spellEnd"/>
      <w:r w:rsidRPr="005E6EBF">
        <w:rPr>
          <w:sz w:val="32"/>
          <w:szCs w:val="24"/>
        </w:rPr>
        <w:t xml:space="preserve"> start to start the application. This compiled the React app and served it through </w:t>
      </w:r>
      <w:proofErr w:type="spellStart"/>
      <w:r w:rsidRPr="005E6EBF">
        <w:rPr>
          <w:sz w:val="32"/>
          <w:szCs w:val="24"/>
        </w:rPr>
        <w:t>Codespaces</w:t>
      </w:r>
      <w:proofErr w:type="spellEnd"/>
      <w:r w:rsidRPr="005E6EBF">
        <w:rPr>
          <w:sz w:val="32"/>
          <w:szCs w:val="24"/>
        </w:rPr>
        <w:t xml:space="preserve"> port forwarding, which let me test all the features.</w:t>
      </w:r>
    </w:p>
    <w:p w14:paraId="3F89BEAB" w14:textId="77777777" w:rsidR="005E6EBF" w:rsidRDefault="005E6EBF" w:rsidP="005E6EBF">
      <w:pPr>
        <w:jc w:val="both"/>
        <w:rPr>
          <w:sz w:val="32"/>
          <w:szCs w:val="24"/>
        </w:rPr>
      </w:pPr>
    </w:p>
    <w:p w14:paraId="067F1BAB" w14:textId="77777777" w:rsidR="005E6EBF" w:rsidRDefault="005E6EBF" w:rsidP="005E6EBF">
      <w:pPr>
        <w:jc w:val="both"/>
        <w:rPr>
          <w:sz w:val="32"/>
          <w:szCs w:val="24"/>
        </w:rPr>
      </w:pPr>
    </w:p>
    <w:p w14:paraId="788CFB81" w14:textId="77777777" w:rsidR="005E6EBF" w:rsidRPr="005E6EBF" w:rsidRDefault="005E6EBF" w:rsidP="005E6EBF">
      <w:pPr>
        <w:jc w:val="both"/>
        <w:rPr>
          <w:sz w:val="32"/>
          <w:szCs w:val="24"/>
        </w:rPr>
      </w:pPr>
    </w:p>
    <w:p w14:paraId="3ABD5270" w14:textId="77777777" w:rsidR="005E6EBF" w:rsidRPr="005E6EBF" w:rsidRDefault="005E6EBF" w:rsidP="005E6EBF">
      <w:pPr>
        <w:jc w:val="both"/>
        <w:rPr>
          <w:sz w:val="32"/>
          <w:szCs w:val="24"/>
        </w:rPr>
      </w:pPr>
    </w:p>
    <w:p w14:paraId="11CB3110" w14:textId="30926B00" w:rsidR="005E6EBF" w:rsidRPr="005E6EBF" w:rsidRDefault="005E6EBF" w:rsidP="005E6EBF">
      <w:r>
        <w:t xml:space="preserve"> </w:t>
      </w:r>
    </w:p>
    <w:sectPr w:rsidR="005E6EBF" w:rsidRPr="005E6E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61F6"/>
    <w:multiLevelType w:val="hybridMultilevel"/>
    <w:tmpl w:val="F244C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586721"/>
    <w:multiLevelType w:val="hybridMultilevel"/>
    <w:tmpl w:val="6F266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808514A"/>
    <w:multiLevelType w:val="hybridMultilevel"/>
    <w:tmpl w:val="B4A23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6852635"/>
    <w:multiLevelType w:val="hybridMultilevel"/>
    <w:tmpl w:val="0CE2B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1E321B"/>
    <w:multiLevelType w:val="hybridMultilevel"/>
    <w:tmpl w:val="FE046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6040504">
    <w:abstractNumId w:val="3"/>
  </w:num>
  <w:num w:numId="2" w16cid:durableId="751465374">
    <w:abstractNumId w:val="2"/>
  </w:num>
  <w:num w:numId="3" w16cid:durableId="1507328943">
    <w:abstractNumId w:val="0"/>
  </w:num>
  <w:num w:numId="4" w16cid:durableId="512384216">
    <w:abstractNumId w:val="1"/>
  </w:num>
  <w:num w:numId="5" w16cid:durableId="1352873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BA"/>
    <w:rsid w:val="005E6EBF"/>
    <w:rsid w:val="007171EB"/>
    <w:rsid w:val="00F924B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72DF"/>
  <w15:chartTrackingRefBased/>
  <w15:docId w15:val="{1CD1A1AD-E3EC-4B6A-93EE-EDDA4142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4B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924B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924B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2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4B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924B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924B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92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4BA"/>
    <w:rPr>
      <w:rFonts w:eastAsiaTheme="majorEastAsia" w:cstheme="majorBidi"/>
      <w:color w:val="272727" w:themeColor="text1" w:themeTint="D8"/>
    </w:rPr>
  </w:style>
  <w:style w:type="paragraph" w:styleId="Title">
    <w:name w:val="Title"/>
    <w:basedOn w:val="Normal"/>
    <w:next w:val="Normal"/>
    <w:link w:val="TitleChar"/>
    <w:uiPriority w:val="10"/>
    <w:qFormat/>
    <w:rsid w:val="00F924B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24B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24B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24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24BA"/>
    <w:pPr>
      <w:spacing w:before="160"/>
      <w:jc w:val="center"/>
    </w:pPr>
    <w:rPr>
      <w:i/>
      <w:iCs/>
      <w:color w:val="404040" w:themeColor="text1" w:themeTint="BF"/>
    </w:rPr>
  </w:style>
  <w:style w:type="character" w:customStyle="1" w:styleId="QuoteChar">
    <w:name w:val="Quote Char"/>
    <w:basedOn w:val="DefaultParagraphFont"/>
    <w:link w:val="Quote"/>
    <w:uiPriority w:val="29"/>
    <w:rsid w:val="00F924BA"/>
    <w:rPr>
      <w:i/>
      <w:iCs/>
      <w:color w:val="404040" w:themeColor="text1" w:themeTint="BF"/>
    </w:rPr>
  </w:style>
  <w:style w:type="paragraph" w:styleId="ListParagraph">
    <w:name w:val="List Paragraph"/>
    <w:basedOn w:val="Normal"/>
    <w:uiPriority w:val="34"/>
    <w:qFormat/>
    <w:rsid w:val="00F924BA"/>
    <w:pPr>
      <w:ind w:left="720"/>
      <w:contextualSpacing/>
    </w:pPr>
  </w:style>
  <w:style w:type="character" w:styleId="IntenseEmphasis">
    <w:name w:val="Intense Emphasis"/>
    <w:basedOn w:val="DefaultParagraphFont"/>
    <w:uiPriority w:val="21"/>
    <w:qFormat/>
    <w:rsid w:val="00F924BA"/>
    <w:rPr>
      <w:i/>
      <w:iCs/>
      <w:color w:val="0F4761" w:themeColor="accent1" w:themeShade="BF"/>
    </w:rPr>
  </w:style>
  <w:style w:type="paragraph" w:styleId="IntenseQuote">
    <w:name w:val="Intense Quote"/>
    <w:basedOn w:val="Normal"/>
    <w:next w:val="Normal"/>
    <w:link w:val="IntenseQuoteChar"/>
    <w:uiPriority w:val="30"/>
    <w:qFormat/>
    <w:rsid w:val="00F92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4BA"/>
    <w:rPr>
      <w:i/>
      <w:iCs/>
      <w:color w:val="0F4761" w:themeColor="accent1" w:themeShade="BF"/>
    </w:rPr>
  </w:style>
  <w:style w:type="character" w:styleId="IntenseReference">
    <w:name w:val="Intense Reference"/>
    <w:basedOn w:val="DefaultParagraphFont"/>
    <w:uiPriority w:val="32"/>
    <w:qFormat/>
    <w:rsid w:val="00F924BA"/>
    <w:rPr>
      <w:b/>
      <w:bCs/>
      <w:smallCaps/>
      <w:color w:val="0F4761" w:themeColor="accent1" w:themeShade="BF"/>
      <w:spacing w:val="5"/>
    </w:rPr>
  </w:style>
  <w:style w:type="table" w:styleId="TableGrid">
    <w:name w:val="Table Grid"/>
    <w:basedOn w:val="TableNormal"/>
    <w:uiPriority w:val="39"/>
    <w:rsid w:val="00F92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Sakar Shrestha</dc:creator>
  <cp:keywords/>
  <dc:description/>
  <cp:lastModifiedBy>Sakar Shrestha</cp:lastModifiedBy>
  <cp:revision>1</cp:revision>
  <dcterms:created xsi:type="dcterms:W3CDTF">2025-11-06T09:31:00Z</dcterms:created>
  <dcterms:modified xsi:type="dcterms:W3CDTF">2025-11-06T09:50:00Z</dcterms:modified>
</cp:coreProperties>
</file>