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0682" w14:textId="085771A6" w:rsidR="004F4EB4" w:rsidRDefault="00890EEC" w:rsidP="00370753">
      <w:pPr>
        <w:jc w:val="center"/>
        <w:rPr>
          <w:rFonts w:ascii="Times New Roman" w:hAnsi="Times New Roman" w:cs="Times New Roman"/>
          <w:b/>
          <w:sz w:val="28"/>
          <w:szCs w:val="28"/>
        </w:rPr>
      </w:pPr>
      <w:r>
        <w:rPr>
          <w:rFonts w:ascii="Times New Roman" w:hAnsi="Times New Roman" w:cs="Times New Roman"/>
          <w:b/>
          <w:sz w:val="28"/>
          <w:szCs w:val="28"/>
        </w:rPr>
        <w:t>INSTRUCTION SHEET- EXCEL TOOLS</w:t>
      </w:r>
    </w:p>
    <w:p w14:paraId="35EF4642" w14:textId="13BCD0E9" w:rsidR="00370753" w:rsidRDefault="00370753" w:rsidP="00F608B4">
      <w:pPr>
        <w:jc w:val="both"/>
        <w:rPr>
          <w:rFonts w:ascii="Times New Roman" w:hAnsi="Times New Roman" w:cs="Times New Roman"/>
          <w:sz w:val="24"/>
          <w:szCs w:val="24"/>
        </w:rPr>
      </w:pPr>
      <w:r>
        <w:rPr>
          <w:rFonts w:ascii="Times New Roman" w:hAnsi="Times New Roman" w:cs="Times New Roman"/>
          <w:sz w:val="24"/>
          <w:szCs w:val="24"/>
        </w:rPr>
        <w:t>The following instruction sheet is created by the developer for better user experience.</w:t>
      </w:r>
    </w:p>
    <w:p w14:paraId="4DA73E4E" w14:textId="240E1100" w:rsidR="00370753" w:rsidRDefault="00370753" w:rsidP="00370753">
      <w:pPr>
        <w:rPr>
          <w:rFonts w:ascii="Times New Roman" w:hAnsi="Times New Roman" w:cs="Times New Roman"/>
          <w:sz w:val="24"/>
          <w:szCs w:val="24"/>
        </w:rPr>
      </w:pPr>
    </w:p>
    <w:p w14:paraId="17C641D0" w14:textId="77777777" w:rsidR="00370753" w:rsidRDefault="00370753" w:rsidP="00890EEC">
      <w:pPr>
        <w:jc w:val="center"/>
        <w:rPr>
          <w:rFonts w:ascii="Times New Roman" w:hAnsi="Times New Roman" w:cs="Times New Roman"/>
          <w:sz w:val="24"/>
          <w:szCs w:val="24"/>
        </w:rPr>
      </w:pPr>
      <w:r>
        <w:rPr>
          <w:rFonts w:ascii="Times New Roman" w:hAnsi="Times New Roman" w:cs="Times New Roman"/>
          <w:sz w:val="24"/>
          <w:szCs w:val="24"/>
        </w:rPr>
        <w:t>USING THE TOOL</w:t>
      </w:r>
    </w:p>
    <w:p w14:paraId="4FED8D8B" w14:textId="7C234BE6" w:rsidR="00370753" w:rsidRPr="00370753" w:rsidRDefault="00370753" w:rsidP="00370753">
      <w:pPr>
        <w:pStyle w:val="NoSpacing"/>
        <w:numPr>
          <w:ilvl w:val="0"/>
          <w:numId w:val="1"/>
        </w:numPr>
        <w:jc w:val="both"/>
        <w:rPr>
          <w:rFonts w:ascii="Times New Roman" w:hAnsi="Times New Roman" w:cs="Times New Roman"/>
        </w:rPr>
      </w:pPr>
      <w:r w:rsidRPr="00370753">
        <w:rPr>
          <w:rFonts w:ascii="Times New Roman" w:hAnsi="Times New Roman" w:cs="Times New Roman"/>
        </w:rPr>
        <w:t>Go to the dashboard sheet in the</w:t>
      </w:r>
      <w:r w:rsidR="00890EEC">
        <w:rPr>
          <w:rFonts w:ascii="Times New Roman" w:hAnsi="Times New Roman" w:cs="Times New Roman"/>
        </w:rPr>
        <w:t xml:space="preserve"> workbook related to the</w:t>
      </w:r>
      <w:r w:rsidRPr="00370753">
        <w:rPr>
          <w:rFonts w:ascii="Times New Roman" w:hAnsi="Times New Roman" w:cs="Times New Roman"/>
        </w:rPr>
        <w:t xml:space="preserve"> method</w:t>
      </w:r>
      <w:r w:rsidR="00890EEC">
        <w:rPr>
          <w:rFonts w:ascii="Times New Roman" w:hAnsi="Times New Roman" w:cs="Times New Roman"/>
        </w:rPr>
        <w:t xml:space="preserve"> the user wants to use</w:t>
      </w:r>
      <w:r w:rsidRPr="00370753">
        <w:rPr>
          <w:rFonts w:ascii="Times New Roman" w:hAnsi="Times New Roman" w:cs="Times New Roman"/>
        </w:rPr>
        <w:t>.</w:t>
      </w:r>
    </w:p>
    <w:p w14:paraId="166FFBE0" w14:textId="6BF76120" w:rsidR="00370753" w:rsidRPr="00370753" w:rsidRDefault="00370753" w:rsidP="00370753">
      <w:pPr>
        <w:pStyle w:val="NoSpacing"/>
        <w:numPr>
          <w:ilvl w:val="0"/>
          <w:numId w:val="1"/>
        </w:numPr>
        <w:jc w:val="both"/>
        <w:rPr>
          <w:rFonts w:ascii="Times New Roman" w:hAnsi="Times New Roman" w:cs="Times New Roman"/>
        </w:rPr>
      </w:pPr>
      <w:r w:rsidRPr="00370753">
        <w:rPr>
          <w:rFonts w:ascii="Times New Roman" w:hAnsi="Times New Roman" w:cs="Times New Roman"/>
        </w:rPr>
        <w:t>Select the item number from the given list, the user can also select the item/s from the dropdown given beside the item list.</w:t>
      </w:r>
    </w:p>
    <w:p w14:paraId="0C55E9A9" w14:textId="748D42C8" w:rsidR="00370753" w:rsidRPr="00370753" w:rsidRDefault="00370753" w:rsidP="00370753">
      <w:pPr>
        <w:pStyle w:val="NoSpacing"/>
        <w:numPr>
          <w:ilvl w:val="0"/>
          <w:numId w:val="1"/>
        </w:numPr>
        <w:jc w:val="both"/>
        <w:rPr>
          <w:rFonts w:ascii="Times New Roman" w:hAnsi="Times New Roman" w:cs="Times New Roman"/>
        </w:rPr>
      </w:pPr>
      <w:r w:rsidRPr="00370753">
        <w:rPr>
          <w:rFonts w:ascii="Times New Roman" w:hAnsi="Times New Roman" w:cs="Times New Roman"/>
        </w:rPr>
        <w:t xml:space="preserve">There is an option to select </w:t>
      </w:r>
      <w:r w:rsidR="00890EEC">
        <w:rPr>
          <w:rFonts w:ascii="Times New Roman" w:hAnsi="Times New Roman" w:cs="Times New Roman"/>
        </w:rPr>
        <w:t>Item group (</w:t>
      </w:r>
      <w:r w:rsidRPr="00370753">
        <w:rPr>
          <w:rFonts w:ascii="Times New Roman" w:hAnsi="Times New Roman" w:cs="Times New Roman"/>
        </w:rPr>
        <w:t>product family</w:t>
      </w:r>
      <w:r w:rsidR="00890EEC">
        <w:rPr>
          <w:rFonts w:ascii="Times New Roman" w:hAnsi="Times New Roman" w:cs="Times New Roman"/>
        </w:rPr>
        <w:t>)</w:t>
      </w:r>
      <w:r w:rsidRPr="00370753">
        <w:rPr>
          <w:rFonts w:ascii="Times New Roman" w:hAnsi="Times New Roman" w:cs="Times New Roman"/>
        </w:rPr>
        <w:t xml:space="preserve"> as well, if the user requires it to. The procedure is same as selecting the item number.</w:t>
      </w:r>
    </w:p>
    <w:p w14:paraId="6AD926C4" w14:textId="2DE6B430" w:rsidR="00370753" w:rsidRPr="00370753" w:rsidRDefault="00370753" w:rsidP="00370753">
      <w:pPr>
        <w:pStyle w:val="NoSpacing"/>
        <w:numPr>
          <w:ilvl w:val="0"/>
          <w:numId w:val="1"/>
        </w:numPr>
        <w:jc w:val="both"/>
        <w:rPr>
          <w:rFonts w:ascii="Times New Roman" w:hAnsi="Times New Roman" w:cs="Times New Roman"/>
        </w:rPr>
      </w:pPr>
      <w:r w:rsidRPr="00370753">
        <w:rPr>
          <w:rFonts w:ascii="Times New Roman" w:hAnsi="Times New Roman" w:cs="Times New Roman"/>
        </w:rPr>
        <w:t xml:space="preserve">The user can see a graph depicting the forecasts for next five years as well as the values of </w:t>
      </w:r>
      <w:r w:rsidR="00890EEC">
        <w:rPr>
          <w:rFonts w:ascii="Times New Roman" w:hAnsi="Times New Roman" w:cs="Times New Roman"/>
        </w:rPr>
        <w:t xml:space="preserve">forecasts in the </w:t>
      </w:r>
      <w:r w:rsidRPr="00370753">
        <w:rPr>
          <w:rFonts w:ascii="Times New Roman" w:hAnsi="Times New Roman" w:cs="Times New Roman"/>
        </w:rPr>
        <w:t>table given below the graph.</w:t>
      </w:r>
    </w:p>
    <w:p w14:paraId="1AE6AD0E" w14:textId="487AA815" w:rsidR="00370753" w:rsidRDefault="00890EEC" w:rsidP="00370753">
      <w:pPr>
        <w:pStyle w:val="NoSpacing"/>
        <w:numPr>
          <w:ilvl w:val="0"/>
          <w:numId w:val="1"/>
        </w:numPr>
        <w:jc w:val="both"/>
      </w:pPr>
      <w:r>
        <w:rPr>
          <w:rFonts w:ascii="Times New Roman" w:hAnsi="Times New Roman" w:cs="Times New Roman"/>
        </w:rPr>
        <w:t>U</w:t>
      </w:r>
      <w:r w:rsidR="00370753" w:rsidRPr="00370753">
        <w:rPr>
          <w:rFonts w:ascii="Times New Roman" w:hAnsi="Times New Roman" w:cs="Times New Roman"/>
        </w:rPr>
        <w:t>ser</w:t>
      </w:r>
      <w:r>
        <w:rPr>
          <w:rFonts w:ascii="Times New Roman" w:hAnsi="Times New Roman" w:cs="Times New Roman"/>
        </w:rPr>
        <w:t xml:space="preserve"> can</w:t>
      </w:r>
      <w:r w:rsidR="00370753" w:rsidRPr="00370753">
        <w:rPr>
          <w:rFonts w:ascii="Times New Roman" w:hAnsi="Times New Roman" w:cs="Times New Roman"/>
        </w:rPr>
        <w:t xml:space="preserve"> </w:t>
      </w:r>
      <w:r w:rsidR="00F608B4">
        <w:rPr>
          <w:rFonts w:ascii="Times New Roman" w:hAnsi="Times New Roman" w:cs="Times New Roman"/>
        </w:rPr>
        <w:t>observe</w:t>
      </w:r>
      <w:r w:rsidR="00370753" w:rsidRPr="00370753">
        <w:rPr>
          <w:rFonts w:ascii="Times New Roman" w:hAnsi="Times New Roman" w:cs="Times New Roman"/>
        </w:rPr>
        <w:t xml:space="preserve"> how the method performed during the training</w:t>
      </w:r>
      <w:r>
        <w:rPr>
          <w:rFonts w:ascii="Times New Roman" w:hAnsi="Times New Roman" w:cs="Times New Roman"/>
        </w:rPr>
        <w:t xml:space="preserve"> using the training graphs on the dashboard</w:t>
      </w:r>
      <w:r w:rsidR="00370753">
        <w:t>.</w:t>
      </w:r>
    </w:p>
    <w:p w14:paraId="2140ABEA" w14:textId="76F01556" w:rsidR="00890EEC" w:rsidRPr="00370753" w:rsidRDefault="00890EEC" w:rsidP="00890EEC">
      <w:pPr>
        <w:pStyle w:val="NoSpacing"/>
        <w:numPr>
          <w:ilvl w:val="0"/>
          <w:numId w:val="1"/>
        </w:numPr>
        <w:jc w:val="both"/>
        <w:rPr>
          <w:rFonts w:ascii="Times New Roman" w:hAnsi="Times New Roman" w:cs="Times New Roman"/>
        </w:rPr>
      </w:pPr>
      <w:r w:rsidRPr="00370753">
        <w:rPr>
          <w:rFonts w:ascii="Times New Roman" w:hAnsi="Times New Roman" w:cs="Times New Roman"/>
        </w:rPr>
        <w:t>Make sure to reset the list</w:t>
      </w:r>
      <w:r w:rsidR="00F608B4">
        <w:rPr>
          <w:rFonts w:ascii="Times New Roman" w:hAnsi="Times New Roman" w:cs="Times New Roman"/>
        </w:rPr>
        <w:t xml:space="preserve"> (by clicking on clear filter)</w:t>
      </w:r>
      <w:r w:rsidRPr="00370753">
        <w:rPr>
          <w:rFonts w:ascii="Times New Roman" w:hAnsi="Times New Roman" w:cs="Times New Roman"/>
        </w:rPr>
        <w:t xml:space="preserve"> before selecting another item/ item group.</w:t>
      </w:r>
    </w:p>
    <w:p w14:paraId="0BBA4F92" w14:textId="71AEE457" w:rsidR="00370753" w:rsidRDefault="00370753" w:rsidP="00370753">
      <w:pPr>
        <w:jc w:val="both"/>
        <w:rPr>
          <w:rFonts w:ascii="Times New Roman" w:hAnsi="Times New Roman" w:cs="Times New Roman"/>
          <w:sz w:val="24"/>
          <w:szCs w:val="24"/>
        </w:rPr>
      </w:pPr>
    </w:p>
    <w:p w14:paraId="4AAEFE99" w14:textId="48576C18" w:rsidR="00370753" w:rsidRDefault="00F608B4" w:rsidP="00890EEC">
      <w:pPr>
        <w:jc w:val="center"/>
        <w:rPr>
          <w:rFonts w:ascii="Times New Roman" w:hAnsi="Times New Roman" w:cs="Times New Roman"/>
          <w:sz w:val="24"/>
          <w:szCs w:val="24"/>
        </w:rPr>
      </w:pPr>
      <w:r>
        <w:rPr>
          <w:rFonts w:ascii="Times New Roman" w:hAnsi="Times New Roman" w:cs="Times New Roman"/>
          <w:sz w:val="24"/>
          <w:szCs w:val="24"/>
        </w:rPr>
        <w:t>MODIFYING</w:t>
      </w:r>
      <w:r w:rsidR="00370753">
        <w:rPr>
          <w:rFonts w:ascii="Times New Roman" w:hAnsi="Times New Roman" w:cs="Times New Roman"/>
          <w:sz w:val="24"/>
          <w:szCs w:val="24"/>
        </w:rPr>
        <w:t xml:space="preserve"> THE TOOL</w:t>
      </w:r>
    </w:p>
    <w:p w14:paraId="00AE07CB" w14:textId="77777777" w:rsidR="00F608B4" w:rsidRPr="00F608B4" w:rsidRDefault="00F608B4" w:rsidP="00F608B4">
      <w:pPr>
        <w:pStyle w:val="NoSpacing"/>
        <w:ind w:left="720"/>
        <w:jc w:val="both"/>
        <w:rPr>
          <w:rFonts w:ascii="Times New Roman" w:hAnsi="Times New Roman" w:cs="Times New Roman"/>
          <w:b/>
        </w:rPr>
      </w:pPr>
      <w:r w:rsidRPr="00F608B4">
        <w:rPr>
          <w:rFonts w:ascii="Times New Roman" w:hAnsi="Times New Roman" w:cs="Times New Roman"/>
          <w:b/>
        </w:rPr>
        <w:t>CROSTON’S METHOD</w:t>
      </w:r>
    </w:p>
    <w:p w14:paraId="6E84C448" w14:textId="35650CEF" w:rsidR="00370753" w:rsidRPr="00370753" w:rsidRDefault="00370753" w:rsidP="00890EEC">
      <w:pPr>
        <w:pStyle w:val="NoSpacing"/>
        <w:numPr>
          <w:ilvl w:val="0"/>
          <w:numId w:val="2"/>
        </w:numPr>
        <w:jc w:val="both"/>
        <w:rPr>
          <w:rFonts w:ascii="Times New Roman" w:hAnsi="Times New Roman" w:cs="Times New Roman"/>
        </w:rPr>
      </w:pPr>
      <w:r w:rsidRPr="00370753">
        <w:rPr>
          <w:rFonts w:ascii="Times New Roman" w:hAnsi="Times New Roman" w:cs="Times New Roman"/>
        </w:rPr>
        <w:t>The method uses the data from last five years (in present</w:t>
      </w:r>
      <w:r w:rsidR="00890EEC">
        <w:rPr>
          <w:rFonts w:ascii="Times New Roman" w:hAnsi="Times New Roman" w:cs="Times New Roman"/>
        </w:rPr>
        <w:t xml:space="preserve"> case, 2014</w:t>
      </w:r>
      <w:r w:rsidRPr="00370753">
        <w:rPr>
          <w:rFonts w:ascii="Times New Roman" w:hAnsi="Times New Roman" w:cs="Times New Roman"/>
        </w:rPr>
        <w:t>-2018) to train the method and forecast the values for next five years.</w:t>
      </w:r>
    </w:p>
    <w:p w14:paraId="4270C164" w14:textId="5C72A1F4" w:rsidR="00370753" w:rsidRPr="00370753" w:rsidRDefault="00370753" w:rsidP="00890EEC">
      <w:pPr>
        <w:pStyle w:val="NoSpacing"/>
        <w:numPr>
          <w:ilvl w:val="0"/>
          <w:numId w:val="2"/>
        </w:numPr>
        <w:jc w:val="both"/>
        <w:rPr>
          <w:rFonts w:ascii="Times New Roman" w:hAnsi="Times New Roman" w:cs="Times New Roman"/>
        </w:rPr>
      </w:pPr>
      <w:r w:rsidRPr="00370753">
        <w:rPr>
          <w:rFonts w:ascii="Times New Roman" w:hAnsi="Times New Roman" w:cs="Times New Roman"/>
        </w:rPr>
        <w:t xml:space="preserve">If user wish to change the years of training the data, he can go to the background sheet and click on the dropdown beside the row labels and select five years whose data he wants to use as training, the tool will automatically change the forecasts for the following years according to the </w:t>
      </w:r>
      <w:r w:rsidR="00F608B4">
        <w:rPr>
          <w:rFonts w:ascii="Times New Roman" w:hAnsi="Times New Roman" w:cs="Times New Roman"/>
        </w:rPr>
        <w:t>first 5 year’s</w:t>
      </w:r>
      <w:r w:rsidRPr="00370753">
        <w:rPr>
          <w:rFonts w:ascii="Times New Roman" w:hAnsi="Times New Roman" w:cs="Times New Roman"/>
        </w:rPr>
        <w:t xml:space="preserve"> demand</w:t>
      </w:r>
      <w:r w:rsidR="00F608B4">
        <w:rPr>
          <w:rFonts w:ascii="Times New Roman" w:hAnsi="Times New Roman" w:cs="Times New Roman"/>
        </w:rPr>
        <w:t>s</w:t>
      </w:r>
      <w:r w:rsidRPr="00370753">
        <w:rPr>
          <w:rFonts w:ascii="Times New Roman" w:hAnsi="Times New Roman" w:cs="Times New Roman"/>
        </w:rPr>
        <w:t>.</w:t>
      </w:r>
    </w:p>
    <w:p w14:paraId="6748BB4B" w14:textId="216EF733" w:rsidR="00370753" w:rsidRDefault="00370753" w:rsidP="00890EEC">
      <w:pPr>
        <w:pStyle w:val="NoSpacing"/>
        <w:numPr>
          <w:ilvl w:val="0"/>
          <w:numId w:val="2"/>
        </w:numPr>
        <w:jc w:val="both"/>
        <w:rPr>
          <w:rFonts w:ascii="Times New Roman" w:hAnsi="Times New Roman" w:cs="Times New Roman"/>
        </w:rPr>
      </w:pPr>
      <w:r w:rsidRPr="00370753">
        <w:rPr>
          <w:rFonts w:ascii="Times New Roman" w:hAnsi="Times New Roman" w:cs="Times New Roman"/>
        </w:rPr>
        <w:t>When the user enters new data in the historical datasheet, the data will get updated in the pivot table as well.</w:t>
      </w:r>
    </w:p>
    <w:p w14:paraId="390E20B7" w14:textId="77777777" w:rsidR="00F608B4" w:rsidRDefault="00F608B4" w:rsidP="00F608B4">
      <w:pPr>
        <w:pStyle w:val="NoSpacing"/>
        <w:ind w:left="720"/>
        <w:jc w:val="both"/>
        <w:rPr>
          <w:rFonts w:ascii="Times New Roman" w:hAnsi="Times New Roman" w:cs="Times New Roman"/>
        </w:rPr>
      </w:pPr>
    </w:p>
    <w:p w14:paraId="7377E0BA" w14:textId="61018FC5" w:rsidR="00F608B4" w:rsidRPr="00F608B4" w:rsidRDefault="00F608B4" w:rsidP="00F608B4">
      <w:pPr>
        <w:pStyle w:val="NoSpacing"/>
        <w:ind w:left="720"/>
        <w:jc w:val="both"/>
        <w:rPr>
          <w:rFonts w:ascii="Times New Roman" w:hAnsi="Times New Roman" w:cs="Times New Roman"/>
          <w:b/>
        </w:rPr>
      </w:pPr>
      <w:r w:rsidRPr="00F608B4">
        <w:rPr>
          <w:rFonts w:ascii="Times New Roman" w:hAnsi="Times New Roman" w:cs="Times New Roman"/>
          <w:b/>
        </w:rPr>
        <w:t>MOVING AVERAGE (4) METOHD</w:t>
      </w:r>
    </w:p>
    <w:p w14:paraId="58F540D2" w14:textId="77777777" w:rsidR="00F608B4" w:rsidRPr="00370753"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The method uses the data from last five years (in present</w:t>
      </w:r>
      <w:r>
        <w:rPr>
          <w:rFonts w:ascii="Times New Roman" w:hAnsi="Times New Roman" w:cs="Times New Roman"/>
        </w:rPr>
        <w:t xml:space="preserve"> case, 2014</w:t>
      </w:r>
      <w:r w:rsidRPr="00370753">
        <w:rPr>
          <w:rFonts w:ascii="Times New Roman" w:hAnsi="Times New Roman" w:cs="Times New Roman"/>
        </w:rPr>
        <w:t>-2018) to train the method and forecast the values for next five years.</w:t>
      </w:r>
    </w:p>
    <w:p w14:paraId="53C49EDD" w14:textId="20FEDE02" w:rsidR="00F608B4" w:rsidRPr="00370753"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 xml:space="preserve">If user wish to change the years of training the data, he can go to the background sheet and click on the dropdown beside the row labels and select five years whose data he wants to use as training, the tool will automatically change the forecasts for the following years according to the </w:t>
      </w:r>
      <w:r>
        <w:rPr>
          <w:rFonts w:ascii="Times New Roman" w:hAnsi="Times New Roman" w:cs="Times New Roman"/>
        </w:rPr>
        <w:t>first 5 year’s</w:t>
      </w:r>
      <w:r w:rsidRPr="00370753">
        <w:rPr>
          <w:rFonts w:ascii="Times New Roman" w:hAnsi="Times New Roman" w:cs="Times New Roman"/>
        </w:rPr>
        <w:t xml:space="preserve"> demand</w:t>
      </w:r>
      <w:r>
        <w:rPr>
          <w:rFonts w:ascii="Times New Roman" w:hAnsi="Times New Roman" w:cs="Times New Roman"/>
        </w:rPr>
        <w:t>s</w:t>
      </w:r>
      <w:r w:rsidRPr="00370753">
        <w:rPr>
          <w:rFonts w:ascii="Times New Roman" w:hAnsi="Times New Roman" w:cs="Times New Roman"/>
        </w:rPr>
        <w:t>.</w:t>
      </w:r>
    </w:p>
    <w:p w14:paraId="390F77AD" w14:textId="34BBFB56" w:rsidR="00F608B4"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When the user enters new data in the historical datasheet, the data will get updated in the pivot table as well.</w:t>
      </w:r>
    </w:p>
    <w:p w14:paraId="2AA5E916" w14:textId="39EBB879" w:rsidR="00F608B4" w:rsidRDefault="00F608B4" w:rsidP="00F608B4">
      <w:pPr>
        <w:pStyle w:val="NoSpacing"/>
        <w:jc w:val="both"/>
        <w:rPr>
          <w:rFonts w:ascii="Times New Roman" w:hAnsi="Times New Roman" w:cs="Times New Roman"/>
        </w:rPr>
      </w:pPr>
    </w:p>
    <w:p w14:paraId="593DB7E6" w14:textId="2567DF0B" w:rsidR="00F608B4" w:rsidRPr="00F608B4" w:rsidRDefault="00F608B4" w:rsidP="00F608B4">
      <w:pPr>
        <w:pStyle w:val="NoSpacing"/>
        <w:ind w:left="720"/>
        <w:jc w:val="both"/>
        <w:rPr>
          <w:rFonts w:ascii="Times New Roman" w:hAnsi="Times New Roman" w:cs="Times New Roman"/>
          <w:b/>
        </w:rPr>
      </w:pPr>
      <w:r w:rsidRPr="00F608B4">
        <w:rPr>
          <w:rFonts w:ascii="Times New Roman" w:hAnsi="Times New Roman" w:cs="Times New Roman"/>
          <w:b/>
        </w:rPr>
        <w:t>HOLT’S WINTER METHOD</w:t>
      </w:r>
    </w:p>
    <w:p w14:paraId="2FC4D815" w14:textId="0F2D7FD6" w:rsidR="00F608B4" w:rsidRPr="00370753"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 xml:space="preserve">The method uses the data from last </w:t>
      </w:r>
      <w:r>
        <w:rPr>
          <w:rFonts w:ascii="Times New Roman" w:hAnsi="Times New Roman" w:cs="Times New Roman"/>
        </w:rPr>
        <w:t>three</w:t>
      </w:r>
      <w:r w:rsidRPr="00370753">
        <w:rPr>
          <w:rFonts w:ascii="Times New Roman" w:hAnsi="Times New Roman" w:cs="Times New Roman"/>
        </w:rPr>
        <w:t xml:space="preserve"> years (in present</w:t>
      </w:r>
      <w:r>
        <w:rPr>
          <w:rFonts w:ascii="Times New Roman" w:hAnsi="Times New Roman" w:cs="Times New Roman"/>
        </w:rPr>
        <w:t xml:space="preserve"> case, 2015-2017</w:t>
      </w:r>
      <w:r w:rsidRPr="00370753">
        <w:rPr>
          <w:rFonts w:ascii="Times New Roman" w:hAnsi="Times New Roman" w:cs="Times New Roman"/>
        </w:rPr>
        <w:t xml:space="preserve">) to train the method and forecast the values for next </w:t>
      </w:r>
      <w:r w:rsidR="004E0910">
        <w:rPr>
          <w:rFonts w:ascii="Times New Roman" w:hAnsi="Times New Roman" w:cs="Times New Roman"/>
        </w:rPr>
        <w:t>6 or 12 months</w:t>
      </w:r>
      <w:bookmarkStart w:id="0" w:name="_GoBack"/>
      <w:bookmarkEnd w:id="0"/>
      <w:r w:rsidRPr="00370753">
        <w:rPr>
          <w:rFonts w:ascii="Times New Roman" w:hAnsi="Times New Roman" w:cs="Times New Roman"/>
        </w:rPr>
        <w:t>.</w:t>
      </w:r>
    </w:p>
    <w:p w14:paraId="2DA27C31" w14:textId="4B40028E" w:rsidR="00F608B4" w:rsidRPr="00370753"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 xml:space="preserve">If user wish to change the years of training the data, he can go to the background sheet and click on the dropdown beside the row labels and select </w:t>
      </w:r>
      <w:r>
        <w:rPr>
          <w:rFonts w:ascii="Times New Roman" w:hAnsi="Times New Roman" w:cs="Times New Roman"/>
        </w:rPr>
        <w:t>three</w:t>
      </w:r>
      <w:r w:rsidRPr="00370753">
        <w:rPr>
          <w:rFonts w:ascii="Times New Roman" w:hAnsi="Times New Roman" w:cs="Times New Roman"/>
        </w:rPr>
        <w:t xml:space="preserve"> years whose data he wants to use as training, the tool will automatically change the forecasts for the following years according to the </w:t>
      </w:r>
      <w:r>
        <w:rPr>
          <w:rFonts w:ascii="Times New Roman" w:hAnsi="Times New Roman" w:cs="Times New Roman"/>
        </w:rPr>
        <w:t>first 3 year’s</w:t>
      </w:r>
      <w:r w:rsidRPr="00370753">
        <w:rPr>
          <w:rFonts w:ascii="Times New Roman" w:hAnsi="Times New Roman" w:cs="Times New Roman"/>
        </w:rPr>
        <w:t xml:space="preserve"> demand</w:t>
      </w:r>
      <w:r>
        <w:rPr>
          <w:rFonts w:ascii="Times New Roman" w:hAnsi="Times New Roman" w:cs="Times New Roman"/>
        </w:rPr>
        <w:t>s</w:t>
      </w:r>
      <w:r w:rsidRPr="00370753">
        <w:rPr>
          <w:rFonts w:ascii="Times New Roman" w:hAnsi="Times New Roman" w:cs="Times New Roman"/>
        </w:rPr>
        <w:t>.</w:t>
      </w:r>
    </w:p>
    <w:p w14:paraId="62EB2F06" w14:textId="53E8BBD0" w:rsidR="00F608B4" w:rsidRPr="00F608B4" w:rsidRDefault="00F608B4" w:rsidP="00F608B4">
      <w:pPr>
        <w:pStyle w:val="NoSpacing"/>
        <w:numPr>
          <w:ilvl w:val="0"/>
          <w:numId w:val="2"/>
        </w:numPr>
        <w:jc w:val="both"/>
        <w:rPr>
          <w:rFonts w:ascii="Times New Roman" w:hAnsi="Times New Roman" w:cs="Times New Roman"/>
        </w:rPr>
      </w:pPr>
      <w:r w:rsidRPr="00370753">
        <w:rPr>
          <w:rFonts w:ascii="Times New Roman" w:hAnsi="Times New Roman" w:cs="Times New Roman"/>
        </w:rPr>
        <w:t>When the user enters new data in the historical datasheet, the data will get upd</w:t>
      </w:r>
      <w:r>
        <w:rPr>
          <w:rFonts w:ascii="Times New Roman" w:hAnsi="Times New Roman" w:cs="Times New Roman"/>
        </w:rPr>
        <w:t>ated in the pivot table as well.</w:t>
      </w:r>
    </w:p>
    <w:sectPr w:rsidR="00F608B4" w:rsidRPr="00F6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341FF"/>
    <w:multiLevelType w:val="hybridMultilevel"/>
    <w:tmpl w:val="187A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B3161"/>
    <w:multiLevelType w:val="hybridMultilevel"/>
    <w:tmpl w:val="3392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B1"/>
    <w:rsid w:val="00370753"/>
    <w:rsid w:val="004E0910"/>
    <w:rsid w:val="008672B1"/>
    <w:rsid w:val="00890EEC"/>
    <w:rsid w:val="00B8705C"/>
    <w:rsid w:val="00BA0396"/>
    <w:rsid w:val="00F6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CF4D"/>
  <w15:chartTrackingRefBased/>
  <w15:docId w15:val="{92685ABA-F36D-4A92-B4E2-38A75248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7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bajpai</dc:creator>
  <cp:keywords/>
  <dc:description/>
  <cp:lastModifiedBy>prakhar bajpai</cp:lastModifiedBy>
  <cp:revision>3</cp:revision>
  <dcterms:created xsi:type="dcterms:W3CDTF">2018-12-03T02:16:00Z</dcterms:created>
  <dcterms:modified xsi:type="dcterms:W3CDTF">2018-12-03T04:19:00Z</dcterms:modified>
</cp:coreProperties>
</file>