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5F2A" w14:textId="6167FA02" w:rsidR="00176216" w:rsidRPr="00A769C6" w:rsidRDefault="00176216" w:rsidP="0017621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4472C4" w:themeColor="accent1"/>
          <w:sz w:val="43"/>
          <w:szCs w:val="43"/>
          <w:lang w:eastAsia="en-IN"/>
        </w:rPr>
      </w:pPr>
      <w:r>
        <w:rPr>
          <w:rFonts w:ascii="Helvetica" w:eastAsia="Times New Roman" w:hAnsi="Helvetica" w:cs="Helvetica"/>
          <w:b/>
          <w:bCs/>
          <w:color w:val="666666"/>
          <w:sz w:val="43"/>
          <w:szCs w:val="43"/>
          <w:lang w:eastAsia="en-IN"/>
        </w:rPr>
        <w:t xml:space="preserve">                  </w:t>
      </w:r>
      <w:r w:rsidRPr="00176216">
        <w:rPr>
          <w:rFonts w:ascii="Helvetica" w:eastAsia="Times New Roman" w:hAnsi="Helvetica" w:cs="Helvetica"/>
          <w:b/>
          <w:bCs/>
          <w:color w:val="4472C4" w:themeColor="accent1"/>
          <w:sz w:val="43"/>
          <w:szCs w:val="43"/>
          <w:lang w:eastAsia="en-IN"/>
        </w:rPr>
        <w:t xml:space="preserve">Internet Technologies </w:t>
      </w:r>
      <w:r w:rsidRPr="00A769C6">
        <w:rPr>
          <w:rFonts w:ascii="Helvetica" w:eastAsia="Times New Roman" w:hAnsi="Helvetica" w:cs="Helvetica"/>
          <w:b/>
          <w:bCs/>
          <w:color w:val="4472C4" w:themeColor="accent1"/>
          <w:sz w:val="43"/>
          <w:szCs w:val="43"/>
          <w:lang w:eastAsia="en-IN"/>
        </w:rPr>
        <w:t xml:space="preserve">      </w:t>
      </w:r>
    </w:p>
    <w:p w14:paraId="544767B7" w14:textId="2FAC2EE9" w:rsidR="00706B79" w:rsidRDefault="00176216" w:rsidP="0017621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4472C4" w:themeColor="accent1"/>
          <w:sz w:val="43"/>
          <w:szCs w:val="43"/>
          <w:lang w:eastAsia="en-IN"/>
        </w:rPr>
      </w:pPr>
      <w:r w:rsidRPr="00A769C6">
        <w:rPr>
          <w:rFonts w:ascii="Helvetica" w:eastAsia="Times New Roman" w:hAnsi="Helvetica" w:cs="Helvetica"/>
          <w:b/>
          <w:bCs/>
          <w:color w:val="4472C4" w:themeColor="accent1"/>
          <w:sz w:val="43"/>
          <w:szCs w:val="43"/>
          <w:lang w:eastAsia="en-IN"/>
        </w:rPr>
        <w:t xml:space="preserve">                </w:t>
      </w:r>
      <w:r w:rsidRPr="00176216">
        <w:rPr>
          <w:rFonts w:ascii="Helvetica" w:eastAsia="Times New Roman" w:hAnsi="Helvetica" w:cs="Helvetica"/>
          <w:b/>
          <w:bCs/>
          <w:color w:val="4472C4" w:themeColor="accent1"/>
          <w:sz w:val="43"/>
          <w:szCs w:val="43"/>
          <w:lang w:eastAsia="en-IN"/>
        </w:rPr>
        <w:t>(COMP90007_2020_SM2)</w:t>
      </w:r>
    </w:p>
    <w:p w14:paraId="7B905BC2" w14:textId="79D1CEE8" w:rsidR="00C73772" w:rsidRDefault="00C73772" w:rsidP="0017621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4472C4" w:themeColor="accent1"/>
          <w:sz w:val="43"/>
          <w:szCs w:val="43"/>
          <w:lang w:eastAsia="en-IN"/>
        </w:rPr>
      </w:pPr>
    </w:p>
    <w:p w14:paraId="6CE5671F" w14:textId="3991CACC" w:rsidR="009B7D8E" w:rsidRPr="00743D66" w:rsidRDefault="009B7D8E" w:rsidP="00706B79">
      <w:pPr>
        <w:pStyle w:val="NoSpacing"/>
        <w:rPr>
          <w:rFonts w:ascii="Helvetica" w:eastAsia="Times New Roman" w:hAnsi="Helvetica" w:cs="Helvetica"/>
          <w:b/>
          <w:bCs/>
          <w:color w:val="4472C4" w:themeColor="accent1"/>
          <w:sz w:val="28"/>
          <w:szCs w:val="28"/>
          <w:lang w:eastAsia="en-IN"/>
        </w:rPr>
      </w:pPr>
      <w:r w:rsidRPr="00743D66">
        <w:rPr>
          <w:rFonts w:ascii="Helvetica" w:eastAsia="Times New Roman" w:hAnsi="Helvetica" w:cs="Helvetica"/>
          <w:b/>
          <w:bCs/>
          <w:color w:val="4472C4" w:themeColor="accent1"/>
          <w:sz w:val="28"/>
          <w:szCs w:val="28"/>
          <w:lang w:eastAsia="en-IN"/>
        </w:rPr>
        <w:t xml:space="preserve">                </w:t>
      </w:r>
      <w:r w:rsidR="008427C6" w:rsidRPr="00743D66">
        <w:rPr>
          <w:rFonts w:ascii="Helvetica" w:eastAsia="Times New Roman" w:hAnsi="Helvetica" w:cs="Helvetica"/>
          <w:b/>
          <w:bCs/>
          <w:color w:val="4472C4" w:themeColor="accent1"/>
          <w:sz w:val="28"/>
          <w:szCs w:val="28"/>
          <w:lang w:eastAsia="en-IN"/>
        </w:rPr>
        <w:t xml:space="preserve">              </w:t>
      </w:r>
      <w:r w:rsidR="00743D66">
        <w:rPr>
          <w:rFonts w:ascii="Helvetica" w:eastAsia="Times New Roman" w:hAnsi="Helvetica" w:cs="Helvetica"/>
          <w:b/>
          <w:bCs/>
          <w:color w:val="4472C4" w:themeColor="accent1"/>
          <w:sz w:val="28"/>
          <w:szCs w:val="28"/>
          <w:lang w:eastAsia="en-IN"/>
        </w:rPr>
        <w:t xml:space="preserve">            </w:t>
      </w:r>
      <w:r w:rsidR="008427C6" w:rsidRPr="00743D66">
        <w:rPr>
          <w:rFonts w:ascii="Helvetica" w:eastAsia="Times New Roman" w:hAnsi="Helvetica" w:cs="Helvetica"/>
          <w:b/>
          <w:bCs/>
          <w:color w:val="4472C4" w:themeColor="accent1"/>
          <w:sz w:val="28"/>
          <w:szCs w:val="28"/>
          <w:lang w:eastAsia="en-IN"/>
        </w:rPr>
        <w:t xml:space="preserve">  </w:t>
      </w:r>
      <w:r w:rsidRPr="00743D66">
        <w:rPr>
          <w:sz w:val="28"/>
          <w:szCs w:val="28"/>
          <w:lang w:eastAsia="en-IN"/>
        </w:rPr>
        <w:t xml:space="preserve"> </w:t>
      </w:r>
      <w:r w:rsidRPr="00743D66">
        <w:rPr>
          <w:color w:val="4472C4" w:themeColor="accent1"/>
          <w:sz w:val="28"/>
          <w:szCs w:val="28"/>
          <w:lang w:eastAsia="en-IN"/>
        </w:rPr>
        <w:t>Assignment 2</w:t>
      </w:r>
    </w:p>
    <w:p w14:paraId="01F15E24" w14:textId="3F8924BD" w:rsidR="009B7D8E" w:rsidRDefault="009B7D8E" w:rsidP="00706B79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                      </w:t>
      </w:r>
      <w:proofErr w:type="gramStart"/>
      <w:r w:rsidR="00706B79">
        <w:rPr>
          <w:lang w:eastAsia="en-IN"/>
        </w:rPr>
        <w:t>Name :</w:t>
      </w:r>
      <w:proofErr w:type="gramEnd"/>
      <w:r w:rsidR="00706B79">
        <w:rPr>
          <w:lang w:eastAsia="en-IN"/>
        </w:rPr>
        <w:t xml:space="preserve"> Sakshi Chandel </w:t>
      </w:r>
    </w:p>
    <w:p w14:paraId="25F32E6E" w14:textId="6ED2008D" w:rsidR="00706B79" w:rsidRDefault="00706B79" w:rsidP="00706B79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               </w:t>
      </w:r>
      <w:r w:rsidR="009B7D8E">
        <w:rPr>
          <w:lang w:eastAsia="en-IN"/>
        </w:rPr>
        <w:t xml:space="preserve">       </w:t>
      </w:r>
      <w:r>
        <w:rPr>
          <w:lang w:eastAsia="en-IN"/>
        </w:rPr>
        <w:t xml:space="preserve">LMS </w:t>
      </w:r>
      <w:proofErr w:type="gramStart"/>
      <w:r>
        <w:rPr>
          <w:lang w:eastAsia="en-IN"/>
        </w:rPr>
        <w:t>Canvas :</w:t>
      </w:r>
      <w:proofErr w:type="gramEnd"/>
      <w:r>
        <w:rPr>
          <w:lang w:eastAsia="en-IN"/>
        </w:rPr>
        <w:t xml:space="preserve"> </w:t>
      </w:r>
      <w:proofErr w:type="spellStart"/>
      <w:r w:rsidR="009B7D8E">
        <w:rPr>
          <w:lang w:eastAsia="en-IN"/>
        </w:rPr>
        <w:t>schandel</w:t>
      </w:r>
      <w:proofErr w:type="spellEnd"/>
    </w:p>
    <w:p w14:paraId="2CD308EB" w14:textId="67F0A4EE" w:rsidR="00706B79" w:rsidRDefault="00706B79" w:rsidP="00706B79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              </w:t>
      </w:r>
      <w:r w:rsidR="009B7D8E">
        <w:rPr>
          <w:lang w:eastAsia="en-IN"/>
        </w:rPr>
        <w:t xml:space="preserve">        </w:t>
      </w:r>
      <w:r w:rsidR="00743D66">
        <w:rPr>
          <w:lang w:eastAsia="en-IN"/>
        </w:rPr>
        <w:t xml:space="preserve"> </w:t>
      </w:r>
      <w:r>
        <w:rPr>
          <w:lang w:eastAsia="en-IN"/>
        </w:rPr>
        <w:t xml:space="preserve">Student </w:t>
      </w:r>
      <w:proofErr w:type="gramStart"/>
      <w:r>
        <w:rPr>
          <w:lang w:eastAsia="en-IN"/>
        </w:rPr>
        <w:t>Id :</w:t>
      </w:r>
      <w:proofErr w:type="gramEnd"/>
      <w:r>
        <w:rPr>
          <w:lang w:eastAsia="en-IN"/>
        </w:rPr>
        <w:t xml:space="preserve"> 1124298</w:t>
      </w:r>
    </w:p>
    <w:p w14:paraId="37D2730D" w14:textId="1F948E8B" w:rsidR="00811EFD" w:rsidRDefault="00811EFD" w:rsidP="00706B79">
      <w:pPr>
        <w:pStyle w:val="NoSpacing"/>
        <w:rPr>
          <w:lang w:eastAsia="en-IN"/>
        </w:rPr>
      </w:pPr>
    </w:p>
    <w:p w14:paraId="212D35A7" w14:textId="5E700243" w:rsidR="00811EFD" w:rsidRDefault="00811EFD" w:rsidP="00706B79">
      <w:pPr>
        <w:pStyle w:val="NoSpacing"/>
        <w:rPr>
          <w:lang w:eastAsia="en-IN"/>
        </w:rPr>
      </w:pPr>
    </w:p>
    <w:p w14:paraId="0A139FD5" w14:textId="77777777" w:rsidR="00811EFD" w:rsidRDefault="00811EFD" w:rsidP="00706B79">
      <w:pPr>
        <w:pStyle w:val="NoSpacing"/>
        <w:rPr>
          <w:lang w:eastAsia="en-IN"/>
        </w:rPr>
      </w:pPr>
    </w:p>
    <w:p w14:paraId="40745E42" w14:textId="4AD29FD3" w:rsidR="00874C81" w:rsidRPr="00A8245A" w:rsidRDefault="00874C81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 xml:space="preserve">Question 1: </w:t>
      </w:r>
    </w:p>
    <w:p w14:paraId="7B5BA5F7" w14:textId="6F5675CD" w:rsidR="008E6121" w:rsidRPr="00A8245A" w:rsidRDefault="00874C81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 xml:space="preserve">Answer 1: </w:t>
      </w:r>
    </w:p>
    <w:p w14:paraId="62F23793" w14:textId="35C621B2" w:rsidR="004E3C42" w:rsidRDefault="004E3C42" w:rsidP="00706B79">
      <w:pPr>
        <w:pStyle w:val="NoSpacing"/>
        <w:rPr>
          <w:lang w:eastAsia="en-IN"/>
        </w:rPr>
      </w:pPr>
      <w:r>
        <w:rPr>
          <w:lang w:eastAsia="en-IN"/>
        </w:rPr>
        <w:t xml:space="preserve">               </w:t>
      </w:r>
    </w:p>
    <w:p w14:paraId="3D0A7D5A" w14:textId="77777777" w:rsidR="00CE55BD" w:rsidRPr="00392BBB" w:rsidRDefault="004E3C42" w:rsidP="00706B79">
      <w:pPr>
        <w:pStyle w:val="NoSpacing"/>
        <w:rPr>
          <w:b/>
          <w:bCs/>
          <w:lang w:eastAsia="en-IN"/>
        </w:rPr>
      </w:pPr>
      <w:r w:rsidRPr="00392BBB">
        <w:rPr>
          <w:b/>
          <w:bCs/>
          <w:lang w:eastAsia="en-IN"/>
        </w:rPr>
        <w:t xml:space="preserve">     </w:t>
      </w:r>
      <w:r w:rsidR="009C0681" w:rsidRPr="00392BBB">
        <w:rPr>
          <w:b/>
          <w:bCs/>
          <w:lang w:eastAsia="en-IN"/>
        </w:rPr>
        <w:t>1)</w:t>
      </w:r>
      <w:r w:rsidRPr="00392BBB">
        <w:rPr>
          <w:b/>
          <w:bCs/>
          <w:lang w:eastAsia="en-IN"/>
        </w:rPr>
        <w:t xml:space="preserve">        </w:t>
      </w:r>
    </w:p>
    <w:p w14:paraId="47A8E2B9" w14:textId="77777777" w:rsidR="00CE55BD" w:rsidRDefault="00CE55BD" w:rsidP="00706B79">
      <w:pPr>
        <w:pStyle w:val="NoSpacing"/>
        <w:rPr>
          <w:lang w:eastAsia="en-IN"/>
        </w:rPr>
      </w:pPr>
    </w:p>
    <w:p w14:paraId="74A4B275" w14:textId="4B42F177" w:rsidR="004E3C42" w:rsidRPr="00E66B0B" w:rsidRDefault="004E3C42" w:rsidP="00706B79">
      <w:pPr>
        <w:pStyle w:val="NoSpacing"/>
        <w:rPr>
          <w:b/>
          <w:bCs/>
          <w:lang w:eastAsia="en-IN"/>
        </w:rPr>
      </w:pPr>
      <w:r>
        <w:rPr>
          <w:lang w:eastAsia="en-IN"/>
        </w:rPr>
        <w:t xml:space="preserve">                   </w:t>
      </w:r>
      <w:r w:rsidR="007147F0">
        <w:rPr>
          <w:lang w:eastAsia="en-IN"/>
        </w:rPr>
        <w:t xml:space="preserve">              </w:t>
      </w:r>
      <w:r>
        <w:rPr>
          <w:lang w:eastAsia="en-IN"/>
        </w:rPr>
        <w:t xml:space="preserve">  </w:t>
      </w:r>
      <w:r w:rsidR="00E66B0B">
        <w:rPr>
          <w:lang w:eastAsia="en-IN"/>
        </w:rPr>
        <w:t xml:space="preserve">    </w:t>
      </w:r>
      <w:r>
        <w:rPr>
          <w:lang w:eastAsia="en-IN"/>
        </w:rPr>
        <w:t xml:space="preserve"> </w:t>
      </w:r>
      <w:r w:rsidR="00074487">
        <w:rPr>
          <w:lang w:eastAsia="en-IN"/>
        </w:rPr>
        <w:t xml:space="preserve">  </w:t>
      </w:r>
      <w:r w:rsidRPr="00E66B0B">
        <w:rPr>
          <w:b/>
          <w:bCs/>
          <w:lang w:eastAsia="en-IN"/>
        </w:rPr>
        <w:t>Distance to E</w:t>
      </w:r>
    </w:p>
    <w:p w14:paraId="1D108D49" w14:textId="657D3101" w:rsidR="008E6121" w:rsidRDefault="000428EA" w:rsidP="00706B79">
      <w:pPr>
        <w:pStyle w:val="NoSpacing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DEE66" wp14:editId="4D8879F9">
                <wp:simplePos x="0" y="0"/>
                <wp:positionH relativeFrom="column">
                  <wp:posOffset>3797300</wp:posOffset>
                </wp:positionH>
                <wp:positionV relativeFrom="paragraph">
                  <wp:posOffset>447675</wp:posOffset>
                </wp:positionV>
                <wp:extent cx="920750" cy="17018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3581" w14:textId="77777777" w:rsidR="000428EA" w:rsidRDefault="000428EA">
                            <w:r>
                              <w:t>{E}</w:t>
                            </w:r>
                          </w:p>
                          <w:p w14:paraId="51B2E10D" w14:textId="78CA411F" w:rsidR="000428EA" w:rsidRDefault="000428EA">
                            <w:r>
                              <w:t>{</w:t>
                            </w:r>
                            <w:proofErr w:type="gramStart"/>
                            <w:r>
                              <w:t>E,F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3D82CAFA" w14:textId="4A535C5E" w:rsidR="000428EA" w:rsidRDefault="000428EA">
                            <w:r>
                              <w:t>{</w:t>
                            </w:r>
                            <w:proofErr w:type="gramStart"/>
                            <w:r>
                              <w:t>E,F</w:t>
                            </w:r>
                            <w:proofErr w:type="gramEnd"/>
                            <w:r>
                              <w:t>,A}</w:t>
                            </w:r>
                          </w:p>
                          <w:p w14:paraId="7B0B5504" w14:textId="3DF82B41" w:rsidR="000428EA" w:rsidRDefault="000428EA">
                            <w:r>
                              <w:t>{</w:t>
                            </w:r>
                            <w:proofErr w:type="gramStart"/>
                            <w:r>
                              <w:t>E,F</w:t>
                            </w:r>
                            <w:proofErr w:type="gramEnd"/>
                            <w:r>
                              <w:t>,A,D}</w:t>
                            </w:r>
                          </w:p>
                          <w:p w14:paraId="74A020B8" w14:textId="70276E1A" w:rsidR="000428EA" w:rsidRDefault="000428EA">
                            <w:r>
                              <w:t>{</w:t>
                            </w:r>
                            <w:proofErr w:type="gramStart"/>
                            <w:r>
                              <w:t>E,F</w:t>
                            </w:r>
                            <w:proofErr w:type="gramEnd"/>
                            <w:r>
                              <w:t>,A,D,B}</w:t>
                            </w:r>
                          </w:p>
                          <w:p w14:paraId="33B7D44E" w14:textId="7DE084CC" w:rsidR="000428EA" w:rsidRDefault="000428EA">
                            <w:r>
                              <w:t>{</w:t>
                            </w:r>
                            <w:proofErr w:type="gramStart"/>
                            <w:r>
                              <w:t>E,F</w:t>
                            </w:r>
                            <w:proofErr w:type="gramEnd"/>
                            <w:r>
                              <w:t>,A</w:t>
                            </w:r>
                            <w:r w:rsidR="00793118">
                              <w:t>,D,B,C</w:t>
                            </w:r>
                            <w:r w:rsidR="002C2CED">
                              <w:t>}</w:t>
                            </w:r>
                            <w:r w:rsidR="007F43A3">
                              <w:t>s</w:t>
                            </w:r>
                          </w:p>
                          <w:p w14:paraId="421B0D7A" w14:textId="42FFF359" w:rsidR="000428EA" w:rsidRDefault="000428EA"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DEE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pt;margin-top:35.25pt;width:72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" fillcolor="white [3201]" strokeweight=".5pt">
                <v:textbox>
                  <w:txbxContent>
                    <w:p w14:paraId="02313581" w14:textId="77777777" w:rsidR="000428EA" w:rsidRDefault="000428EA">
                      <w:r>
                        <w:t>{E}</w:t>
                      </w:r>
                    </w:p>
                    <w:p w14:paraId="51B2E10D" w14:textId="78CA411F" w:rsidR="000428EA" w:rsidRDefault="000428EA">
                      <w:r>
                        <w:t>{</w:t>
                      </w:r>
                      <w:proofErr w:type="gramStart"/>
                      <w:r>
                        <w:t>E,F</w:t>
                      </w:r>
                      <w:proofErr w:type="gramEnd"/>
                      <w:r>
                        <w:t>}</w:t>
                      </w:r>
                    </w:p>
                    <w:p w14:paraId="3D82CAFA" w14:textId="4A535C5E" w:rsidR="000428EA" w:rsidRDefault="000428EA">
                      <w:r>
                        <w:t>{</w:t>
                      </w:r>
                      <w:proofErr w:type="gramStart"/>
                      <w:r>
                        <w:t>E,F</w:t>
                      </w:r>
                      <w:proofErr w:type="gramEnd"/>
                      <w:r>
                        <w:t>,A}</w:t>
                      </w:r>
                    </w:p>
                    <w:p w14:paraId="7B0B5504" w14:textId="3DF82B41" w:rsidR="000428EA" w:rsidRDefault="000428EA">
                      <w:r>
                        <w:t>{</w:t>
                      </w:r>
                      <w:proofErr w:type="gramStart"/>
                      <w:r>
                        <w:t>E,F</w:t>
                      </w:r>
                      <w:proofErr w:type="gramEnd"/>
                      <w:r>
                        <w:t>,A,D}</w:t>
                      </w:r>
                    </w:p>
                    <w:p w14:paraId="74A020B8" w14:textId="70276E1A" w:rsidR="000428EA" w:rsidRDefault="000428EA">
                      <w:r>
                        <w:t>{</w:t>
                      </w:r>
                      <w:proofErr w:type="gramStart"/>
                      <w:r>
                        <w:t>E,F</w:t>
                      </w:r>
                      <w:proofErr w:type="gramEnd"/>
                      <w:r>
                        <w:t>,A,D,B}</w:t>
                      </w:r>
                    </w:p>
                    <w:p w14:paraId="33B7D44E" w14:textId="7DE084CC" w:rsidR="000428EA" w:rsidRDefault="000428EA">
                      <w:r>
                        <w:t>{</w:t>
                      </w:r>
                      <w:proofErr w:type="gramStart"/>
                      <w:r>
                        <w:t>E,F</w:t>
                      </w:r>
                      <w:proofErr w:type="gramEnd"/>
                      <w:r>
                        <w:t>,A</w:t>
                      </w:r>
                      <w:r w:rsidR="00793118">
                        <w:t>,D,B,C</w:t>
                      </w:r>
                      <w:r w:rsidR="002C2CED">
                        <w:t>}</w:t>
                      </w:r>
                      <w:r w:rsidR="007F43A3">
                        <w:t>s</w:t>
                      </w:r>
                    </w:p>
                    <w:p w14:paraId="421B0D7A" w14:textId="42FFF359" w:rsidR="000428EA" w:rsidRDefault="000428EA">
                      <w: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769"/>
        <w:gridCol w:w="769"/>
        <w:gridCol w:w="769"/>
        <w:gridCol w:w="769"/>
        <w:gridCol w:w="769"/>
        <w:gridCol w:w="769"/>
        <w:gridCol w:w="769"/>
      </w:tblGrid>
      <w:tr w:rsidR="00793118" w14:paraId="4E393077" w14:textId="77777777" w:rsidTr="00793118">
        <w:trPr>
          <w:trHeight w:val="440"/>
        </w:trPr>
        <w:tc>
          <w:tcPr>
            <w:tcW w:w="769" w:type="dxa"/>
          </w:tcPr>
          <w:p w14:paraId="2F396B68" w14:textId="509FABF5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n</w:t>
            </w:r>
          </w:p>
        </w:tc>
        <w:tc>
          <w:tcPr>
            <w:tcW w:w="769" w:type="dxa"/>
          </w:tcPr>
          <w:p w14:paraId="48DA4E3F" w14:textId="1F08FCFE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A</w:t>
            </w:r>
          </w:p>
        </w:tc>
        <w:tc>
          <w:tcPr>
            <w:tcW w:w="769" w:type="dxa"/>
          </w:tcPr>
          <w:p w14:paraId="79F89C14" w14:textId="36DE5D16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B</w:t>
            </w:r>
          </w:p>
        </w:tc>
        <w:tc>
          <w:tcPr>
            <w:tcW w:w="769" w:type="dxa"/>
          </w:tcPr>
          <w:p w14:paraId="51889942" w14:textId="0BA5F368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C</w:t>
            </w:r>
          </w:p>
        </w:tc>
        <w:tc>
          <w:tcPr>
            <w:tcW w:w="769" w:type="dxa"/>
          </w:tcPr>
          <w:p w14:paraId="006C6BB2" w14:textId="78778B29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D</w:t>
            </w:r>
          </w:p>
        </w:tc>
        <w:tc>
          <w:tcPr>
            <w:tcW w:w="769" w:type="dxa"/>
          </w:tcPr>
          <w:p w14:paraId="5A6C42A9" w14:textId="1D228E72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E</w:t>
            </w:r>
          </w:p>
        </w:tc>
        <w:tc>
          <w:tcPr>
            <w:tcW w:w="769" w:type="dxa"/>
          </w:tcPr>
          <w:p w14:paraId="064633AD" w14:textId="51BF6A47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F</w:t>
            </w:r>
          </w:p>
        </w:tc>
      </w:tr>
      <w:tr w:rsidR="00793118" w14:paraId="29F557D5" w14:textId="77777777" w:rsidTr="00793118">
        <w:trPr>
          <w:trHeight w:val="440"/>
        </w:trPr>
        <w:tc>
          <w:tcPr>
            <w:tcW w:w="769" w:type="dxa"/>
          </w:tcPr>
          <w:p w14:paraId="03051D0D" w14:textId="375D0ED8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1</w:t>
            </w:r>
          </w:p>
        </w:tc>
        <w:tc>
          <w:tcPr>
            <w:tcW w:w="769" w:type="dxa"/>
          </w:tcPr>
          <w:p w14:paraId="76382AB3" w14:textId="18AFF205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∞</w:t>
            </w:r>
          </w:p>
        </w:tc>
        <w:tc>
          <w:tcPr>
            <w:tcW w:w="769" w:type="dxa"/>
          </w:tcPr>
          <w:p w14:paraId="63CB10F6" w14:textId="26B264C0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∞</w:t>
            </w:r>
          </w:p>
        </w:tc>
        <w:tc>
          <w:tcPr>
            <w:tcW w:w="769" w:type="dxa"/>
          </w:tcPr>
          <w:p w14:paraId="0056888F" w14:textId="70CC814D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∞</w:t>
            </w:r>
          </w:p>
        </w:tc>
        <w:tc>
          <w:tcPr>
            <w:tcW w:w="769" w:type="dxa"/>
          </w:tcPr>
          <w:p w14:paraId="12C18B9A" w14:textId="33A28A9C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∞</w:t>
            </w:r>
          </w:p>
        </w:tc>
        <w:tc>
          <w:tcPr>
            <w:tcW w:w="769" w:type="dxa"/>
          </w:tcPr>
          <w:p w14:paraId="26154886" w14:textId="7DAC56BD" w:rsidR="008E6121" w:rsidRPr="00074487" w:rsidRDefault="00C343D0" w:rsidP="00706B79">
            <w:pPr>
              <w:pStyle w:val="NoSpacing"/>
              <w:rPr>
                <w:b/>
                <w:bCs/>
                <w:color w:val="000000" w:themeColor="text1"/>
                <w:lang w:eastAsia="en-IN"/>
              </w:rPr>
            </w:pPr>
            <w:r w:rsidRPr="00074487">
              <w:rPr>
                <w:b/>
                <w:bCs/>
                <w:color w:val="000000" w:themeColor="text1"/>
                <w:lang w:eastAsia="en-IN"/>
              </w:rPr>
              <w:t>0</w:t>
            </w:r>
          </w:p>
        </w:tc>
        <w:tc>
          <w:tcPr>
            <w:tcW w:w="769" w:type="dxa"/>
          </w:tcPr>
          <w:p w14:paraId="198BF9A8" w14:textId="58D9226A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∞</w:t>
            </w:r>
          </w:p>
        </w:tc>
      </w:tr>
      <w:tr w:rsidR="00793118" w14:paraId="3CED0EEA" w14:textId="77777777" w:rsidTr="00793118">
        <w:trPr>
          <w:trHeight w:val="440"/>
        </w:trPr>
        <w:tc>
          <w:tcPr>
            <w:tcW w:w="769" w:type="dxa"/>
          </w:tcPr>
          <w:p w14:paraId="443749E4" w14:textId="080F4146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2</w:t>
            </w:r>
          </w:p>
        </w:tc>
        <w:tc>
          <w:tcPr>
            <w:tcW w:w="769" w:type="dxa"/>
          </w:tcPr>
          <w:p w14:paraId="181A7C8F" w14:textId="1DD28109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3</w:t>
            </w:r>
          </w:p>
        </w:tc>
        <w:tc>
          <w:tcPr>
            <w:tcW w:w="769" w:type="dxa"/>
          </w:tcPr>
          <w:p w14:paraId="4B292D6D" w14:textId="72448C83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∞</w:t>
            </w:r>
          </w:p>
        </w:tc>
        <w:tc>
          <w:tcPr>
            <w:tcW w:w="769" w:type="dxa"/>
          </w:tcPr>
          <w:p w14:paraId="05C08046" w14:textId="2FACF669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769" w:type="dxa"/>
          </w:tcPr>
          <w:p w14:paraId="4505B075" w14:textId="6B0974F4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∞</w:t>
            </w:r>
          </w:p>
        </w:tc>
        <w:tc>
          <w:tcPr>
            <w:tcW w:w="769" w:type="dxa"/>
          </w:tcPr>
          <w:p w14:paraId="064F46BC" w14:textId="68C6D267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2A593FB0" w14:textId="4D1AF269" w:rsidR="008E6121" w:rsidRPr="00074487" w:rsidRDefault="00C343D0" w:rsidP="00706B79">
            <w:pPr>
              <w:pStyle w:val="NoSpacing"/>
              <w:rPr>
                <w:b/>
                <w:bCs/>
                <w:color w:val="000000" w:themeColor="text1"/>
                <w:lang w:eastAsia="en-IN"/>
              </w:rPr>
            </w:pPr>
            <w:r w:rsidRPr="00074487">
              <w:rPr>
                <w:b/>
                <w:bCs/>
                <w:color w:val="000000" w:themeColor="text1"/>
                <w:lang w:eastAsia="en-IN"/>
              </w:rPr>
              <w:t>2</w:t>
            </w:r>
          </w:p>
        </w:tc>
      </w:tr>
      <w:tr w:rsidR="00793118" w14:paraId="55175562" w14:textId="77777777" w:rsidTr="00793118">
        <w:trPr>
          <w:trHeight w:val="422"/>
        </w:trPr>
        <w:tc>
          <w:tcPr>
            <w:tcW w:w="769" w:type="dxa"/>
          </w:tcPr>
          <w:p w14:paraId="6D6207E3" w14:textId="74E5F7DC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3</w:t>
            </w:r>
          </w:p>
        </w:tc>
        <w:tc>
          <w:tcPr>
            <w:tcW w:w="769" w:type="dxa"/>
          </w:tcPr>
          <w:p w14:paraId="64D58A58" w14:textId="1975E035" w:rsidR="008E6121" w:rsidRPr="00074487" w:rsidRDefault="00C343D0" w:rsidP="00706B79">
            <w:pPr>
              <w:pStyle w:val="NoSpacing"/>
              <w:rPr>
                <w:b/>
                <w:bCs/>
                <w:color w:val="000000" w:themeColor="text1"/>
                <w:lang w:eastAsia="en-IN"/>
              </w:rPr>
            </w:pPr>
            <w:r w:rsidRPr="00074487">
              <w:rPr>
                <w:b/>
                <w:bCs/>
                <w:color w:val="000000" w:themeColor="text1"/>
                <w:lang w:eastAsia="en-IN"/>
              </w:rPr>
              <w:t>3</w:t>
            </w:r>
          </w:p>
        </w:tc>
        <w:tc>
          <w:tcPr>
            <w:tcW w:w="769" w:type="dxa"/>
          </w:tcPr>
          <w:p w14:paraId="6F294DF9" w14:textId="7E1929FD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9</w:t>
            </w:r>
          </w:p>
        </w:tc>
        <w:tc>
          <w:tcPr>
            <w:tcW w:w="769" w:type="dxa"/>
          </w:tcPr>
          <w:p w14:paraId="1EA13AE7" w14:textId="266CCA05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769" w:type="dxa"/>
          </w:tcPr>
          <w:p w14:paraId="2A5D63B2" w14:textId="368EE614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4</w:t>
            </w:r>
          </w:p>
        </w:tc>
        <w:tc>
          <w:tcPr>
            <w:tcW w:w="769" w:type="dxa"/>
          </w:tcPr>
          <w:p w14:paraId="5BC66AD8" w14:textId="37040B45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65FDCFBC" w14:textId="465E1095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</w:tr>
      <w:tr w:rsidR="00793118" w14:paraId="6DE22FEE" w14:textId="77777777" w:rsidTr="00793118">
        <w:trPr>
          <w:trHeight w:val="440"/>
        </w:trPr>
        <w:tc>
          <w:tcPr>
            <w:tcW w:w="769" w:type="dxa"/>
          </w:tcPr>
          <w:p w14:paraId="7B3374A1" w14:textId="3562A424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4</w:t>
            </w:r>
          </w:p>
        </w:tc>
        <w:tc>
          <w:tcPr>
            <w:tcW w:w="769" w:type="dxa"/>
          </w:tcPr>
          <w:p w14:paraId="000E3123" w14:textId="5331EF2B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3B7FCDE1" w14:textId="3DB12055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5</w:t>
            </w:r>
          </w:p>
        </w:tc>
        <w:tc>
          <w:tcPr>
            <w:tcW w:w="769" w:type="dxa"/>
          </w:tcPr>
          <w:p w14:paraId="3109F321" w14:textId="4F32434E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769" w:type="dxa"/>
          </w:tcPr>
          <w:p w14:paraId="65C0F78D" w14:textId="564CECCA" w:rsidR="008E6121" w:rsidRPr="00074487" w:rsidRDefault="00C343D0" w:rsidP="00706B79">
            <w:pPr>
              <w:pStyle w:val="NoSpacing"/>
              <w:rPr>
                <w:b/>
                <w:bCs/>
                <w:color w:val="000000" w:themeColor="text1"/>
                <w:lang w:eastAsia="en-IN"/>
              </w:rPr>
            </w:pPr>
            <w:r w:rsidRPr="00074487">
              <w:rPr>
                <w:b/>
                <w:bCs/>
                <w:color w:val="000000" w:themeColor="text1"/>
                <w:lang w:eastAsia="en-IN"/>
              </w:rPr>
              <w:t>4</w:t>
            </w:r>
          </w:p>
        </w:tc>
        <w:tc>
          <w:tcPr>
            <w:tcW w:w="769" w:type="dxa"/>
          </w:tcPr>
          <w:p w14:paraId="36E5CFC3" w14:textId="00A4AF43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29604921" w14:textId="7B33A5A1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</w:tr>
      <w:tr w:rsidR="00793118" w14:paraId="77100887" w14:textId="77777777" w:rsidTr="00793118">
        <w:trPr>
          <w:trHeight w:val="440"/>
        </w:trPr>
        <w:tc>
          <w:tcPr>
            <w:tcW w:w="769" w:type="dxa"/>
          </w:tcPr>
          <w:p w14:paraId="1955BF77" w14:textId="243FBE3D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5</w:t>
            </w:r>
          </w:p>
        </w:tc>
        <w:tc>
          <w:tcPr>
            <w:tcW w:w="769" w:type="dxa"/>
          </w:tcPr>
          <w:p w14:paraId="099EF168" w14:textId="6FF2B9F1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319FC699" w14:textId="4DD44531" w:rsidR="008E6121" w:rsidRPr="00074487" w:rsidRDefault="00C343D0" w:rsidP="00706B79">
            <w:pPr>
              <w:pStyle w:val="NoSpacing"/>
              <w:rPr>
                <w:b/>
                <w:bCs/>
                <w:color w:val="000000" w:themeColor="text1"/>
                <w:lang w:eastAsia="en-IN"/>
              </w:rPr>
            </w:pPr>
            <w:r w:rsidRPr="00074487">
              <w:rPr>
                <w:b/>
                <w:bCs/>
                <w:color w:val="000000" w:themeColor="text1"/>
                <w:lang w:eastAsia="en-IN"/>
              </w:rPr>
              <w:t>5</w:t>
            </w:r>
          </w:p>
        </w:tc>
        <w:tc>
          <w:tcPr>
            <w:tcW w:w="769" w:type="dxa"/>
          </w:tcPr>
          <w:p w14:paraId="5992AEAD" w14:textId="636F3F57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769" w:type="dxa"/>
          </w:tcPr>
          <w:p w14:paraId="6B440D8B" w14:textId="04A4C074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2CC88083" w14:textId="74D4AE5A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22F6F48A" w14:textId="3BE2825A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</w:tr>
      <w:tr w:rsidR="00793118" w14:paraId="5C51ADCD" w14:textId="77777777" w:rsidTr="00793118">
        <w:trPr>
          <w:trHeight w:val="440"/>
        </w:trPr>
        <w:tc>
          <w:tcPr>
            <w:tcW w:w="769" w:type="dxa"/>
          </w:tcPr>
          <w:p w14:paraId="3D241E4D" w14:textId="357D5C8E" w:rsidR="008E6121" w:rsidRPr="00074487" w:rsidRDefault="008E6121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6</w:t>
            </w:r>
          </w:p>
        </w:tc>
        <w:tc>
          <w:tcPr>
            <w:tcW w:w="769" w:type="dxa"/>
          </w:tcPr>
          <w:p w14:paraId="2DAB422C" w14:textId="18CD0F01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1E164F6E" w14:textId="68A27D6D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58F1E056" w14:textId="3CB2AA92" w:rsidR="008E6121" w:rsidRPr="00074487" w:rsidRDefault="00C343D0" w:rsidP="00706B79">
            <w:pPr>
              <w:pStyle w:val="NoSpacing"/>
              <w:rPr>
                <w:b/>
                <w:bCs/>
                <w:color w:val="000000" w:themeColor="text1"/>
                <w:lang w:eastAsia="en-IN"/>
              </w:rPr>
            </w:pPr>
            <w:r w:rsidRPr="00074487">
              <w:rPr>
                <w:b/>
                <w:bCs/>
                <w:color w:val="000000" w:themeColor="text1"/>
                <w:lang w:eastAsia="en-IN"/>
              </w:rPr>
              <w:t>6</w:t>
            </w:r>
          </w:p>
        </w:tc>
        <w:tc>
          <w:tcPr>
            <w:tcW w:w="769" w:type="dxa"/>
          </w:tcPr>
          <w:p w14:paraId="523837FB" w14:textId="02B9065B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51C871DF" w14:textId="13836970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  <w:tc>
          <w:tcPr>
            <w:tcW w:w="769" w:type="dxa"/>
          </w:tcPr>
          <w:p w14:paraId="11C5621D" w14:textId="045F08DD" w:rsidR="008E6121" w:rsidRPr="00074487" w:rsidRDefault="00C343D0" w:rsidP="00706B79">
            <w:pPr>
              <w:pStyle w:val="NoSpacing"/>
              <w:rPr>
                <w:color w:val="000000" w:themeColor="text1"/>
                <w:lang w:eastAsia="en-IN"/>
              </w:rPr>
            </w:pPr>
            <w:r w:rsidRPr="00074487">
              <w:rPr>
                <w:color w:val="000000" w:themeColor="text1"/>
                <w:lang w:eastAsia="en-IN"/>
              </w:rPr>
              <w:t>--</w:t>
            </w:r>
          </w:p>
        </w:tc>
      </w:tr>
    </w:tbl>
    <w:p w14:paraId="50B8B53A" w14:textId="12856222" w:rsidR="00A107C9" w:rsidRDefault="00A107C9" w:rsidP="00706B79">
      <w:pPr>
        <w:pStyle w:val="NoSpacing"/>
        <w:rPr>
          <w:lang w:eastAsia="en-IN"/>
        </w:rPr>
      </w:pPr>
    </w:p>
    <w:p w14:paraId="221268E7" w14:textId="374F2263" w:rsidR="00B2459E" w:rsidRDefault="00B2459E" w:rsidP="00706B79">
      <w:pPr>
        <w:pStyle w:val="NoSpacing"/>
        <w:rPr>
          <w:lang w:eastAsia="en-IN"/>
        </w:rPr>
      </w:pPr>
    </w:p>
    <w:p w14:paraId="547FFE39" w14:textId="75BA1F1D" w:rsidR="00B2459E" w:rsidRDefault="00226767" w:rsidP="00B2459E">
      <w:pPr>
        <w:pStyle w:val="NoSpacing"/>
        <w:rPr>
          <w:lang w:eastAsia="en-IN"/>
        </w:rPr>
      </w:pPr>
      <w:r>
        <w:rPr>
          <w:lang w:eastAsia="en-IN"/>
        </w:rPr>
        <w:t xml:space="preserve">           </w:t>
      </w:r>
      <w:r w:rsidR="00B2459E">
        <w:rPr>
          <w:lang w:eastAsia="en-IN"/>
        </w:rPr>
        <w:t>Shortest distance from E -&gt;</w:t>
      </w:r>
      <w:proofErr w:type="gramStart"/>
      <w:r w:rsidR="00B2459E">
        <w:rPr>
          <w:lang w:eastAsia="en-IN"/>
        </w:rPr>
        <w:t>A  =</w:t>
      </w:r>
      <w:proofErr w:type="gramEnd"/>
      <w:r w:rsidR="00B2459E">
        <w:rPr>
          <w:lang w:eastAsia="en-IN"/>
        </w:rPr>
        <w:t xml:space="preserve"> 3</w:t>
      </w:r>
      <w:r w:rsidR="003438D4">
        <w:rPr>
          <w:lang w:eastAsia="en-IN"/>
        </w:rPr>
        <w:t xml:space="preserve">                        </w:t>
      </w:r>
      <w:r w:rsidR="00B2459E">
        <w:rPr>
          <w:lang w:eastAsia="en-IN"/>
        </w:rPr>
        <w:t>Shortest distance from E -&gt;B  = 5</w:t>
      </w:r>
    </w:p>
    <w:p w14:paraId="00A07512" w14:textId="5C13F6DF" w:rsidR="00B2459E" w:rsidRDefault="00226767" w:rsidP="00B2459E">
      <w:pPr>
        <w:pStyle w:val="NoSpacing"/>
        <w:rPr>
          <w:lang w:eastAsia="en-IN"/>
        </w:rPr>
      </w:pPr>
      <w:r>
        <w:rPr>
          <w:lang w:eastAsia="en-IN"/>
        </w:rPr>
        <w:t xml:space="preserve">           </w:t>
      </w:r>
      <w:r w:rsidR="00B2459E">
        <w:rPr>
          <w:lang w:eastAsia="en-IN"/>
        </w:rPr>
        <w:t>Shortest distance from E -&gt;</w:t>
      </w:r>
      <w:proofErr w:type="gramStart"/>
      <w:r w:rsidR="00B2459E">
        <w:rPr>
          <w:lang w:eastAsia="en-IN"/>
        </w:rPr>
        <w:t>C  =</w:t>
      </w:r>
      <w:proofErr w:type="gramEnd"/>
      <w:r w:rsidR="00B2459E">
        <w:rPr>
          <w:lang w:eastAsia="en-IN"/>
        </w:rPr>
        <w:t xml:space="preserve"> 6</w:t>
      </w:r>
      <w:r w:rsidR="003438D4">
        <w:rPr>
          <w:lang w:eastAsia="en-IN"/>
        </w:rPr>
        <w:t xml:space="preserve">                        </w:t>
      </w:r>
      <w:r w:rsidR="00B2459E">
        <w:rPr>
          <w:lang w:eastAsia="en-IN"/>
        </w:rPr>
        <w:t>Shortest distance from E -&gt;D  = 4</w:t>
      </w:r>
    </w:p>
    <w:p w14:paraId="04AFB906" w14:textId="1FC22C3B" w:rsidR="00B2459E" w:rsidRDefault="00226767" w:rsidP="00B2459E">
      <w:pPr>
        <w:pStyle w:val="NoSpacing"/>
        <w:rPr>
          <w:lang w:eastAsia="en-IN"/>
        </w:rPr>
      </w:pPr>
      <w:r>
        <w:rPr>
          <w:lang w:eastAsia="en-IN"/>
        </w:rPr>
        <w:t xml:space="preserve">           </w:t>
      </w:r>
      <w:r w:rsidR="00B2459E">
        <w:rPr>
          <w:lang w:eastAsia="en-IN"/>
        </w:rPr>
        <w:t>Shortest distance from E -&gt;</w:t>
      </w:r>
      <w:proofErr w:type="gramStart"/>
      <w:r w:rsidR="00B2459E">
        <w:rPr>
          <w:lang w:eastAsia="en-IN"/>
        </w:rPr>
        <w:t>F  =</w:t>
      </w:r>
      <w:proofErr w:type="gramEnd"/>
      <w:r w:rsidR="00B2459E">
        <w:rPr>
          <w:lang w:eastAsia="en-IN"/>
        </w:rPr>
        <w:t xml:space="preserve"> 2</w:t>
      </w:r>
      <w:r w:rsidR="003C277F">
        <w:rPr>
          <w:lang w:eastAsia="en-IN"/>
        </w:rPr>
        <w:t xml:space="preserve">                        Shortest distance from E-&gt; E = 0</w:t>
      </w:r>
    </w:p>
    <w:p w14:paraId="124DAE56" w14:textId="77777777" w:rsidR="00CF504F" w:rsidRDefault="00CF504F" w:rsidP="00B2459E">
      <w:pPr>
        <w:pStyle w:val="NoSpacing"/>
        <w:rPr>
          <w:lang w:eastAsia="en-IN"/>
        </w:rPr>
      </w:pPr>
    </w:p>
    <w:p w14:paraId="19203C23" w14:textId="5E623958" w:rsidR="00B2459E" w:rsidRDefault="00B2459E" w:rsidP="00B2459E">
      <w:pPr>
        <w:pStyle w:val="NoSpacing"/>
        <w:rPr>
          <w:lang w:eastAsia="en-IN"/>
        </w:rPr>
      </w:pPr>
    </w:p>
    <w:p w14:paraId="70A1C71D" w14:textId="61359C4B" w:rsidR="008D3D13" w:rsidRDefault="009C0681" w:rsidP="00B2459E">
      <w:pPr>
        <w:pStyle w:val="NoSpacing"/>
        <w:rPr>
          <w:b/>
          <w:bCs/>
          <w:lang w:eastAsia="en-IN"/>
        </w:rPr>
      </w:pPr>
      <w:r>
        <w:rPr>
          <w:lang w:eastAsia="en-IN"/>
        </w:rPr>
        <w:t xml:space="preserve">    </w:t>
      </w:r>
      <w:r w:rsidRPr="00392BBB">
        <w:rPr>
          <w:b/>
          <w:bCs/>
          <w:lang w:eastAsia="en-IN"/>
        </w:rPr>
        <w:t xml:space="preserve">2) </w:t>
      </w:r>
      <w:r w:rsidR="008C7E23" w:rsidRPr="00392BBB">
        <w:rPr>
          <w:b/>
          <w:bCs/>
          <w:lang w:eastAsia="en-IN"/>
        </w:rPr>
        <w:t xml:space="preserve">   Sink tree of node E</w:t>
      </w:r>
      <w:r w:rsidR="00B614EA">
        <w:rPr>
          <w:b/>
          <w:bCs/>
          <w:lang w:eastAsia="en-IN"/>
        </w:rPr>
        <w:t xml:space="preserve">  </w:t>
      </w:r>
    </w:p>
    <w:p w14:paraId="775DC71B" w14:textId="65F1AA30" w:rsidR="008C7E23" w:rsidRDefault="00457395" w:rsidP="00B2459E">
      <w:pPr>
        <w:pStyle w:val="NoSpacing"/>
        <w:rPr>
          <w:b/>
          <w:bCs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2BB39" wp14:editId="51DAEFF3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1828800" cy="4000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E11CA" w14:textId="1F834FA1" w:rsidR="008D3D13" w:rsidRPr="008D3D13" w:rsidRDefault="008D3D13" w:rsidP="008D3D13">
                            <w:pPr>
                              <w:pStyle w:val="NoSpacing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D3D13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5,A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2BB3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0;margin-top:11.8pt;width:2in;height:31.5pt;z-index:25167974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" filled="f" stroked="f">
                <v:fill o:detectmouseclick="t"/>
                <v:textbox>
                  <w:txbxContent>
                    <w:p w14:paraId="5F1E11CA" w14:textId="1F834FA1" w:rsidR="008D3D13" w:rsidRPr="008D3D13" w:rsidRDefault="008D3D13" w:rsidP="008D3D13">
                      <w:pPr>
                        <w:pStyle w:val="NoSpacing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D3D13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5,A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614EA">
        <w:rPr>
          <w:b/>
          <w:bCs/>
          <w:lang w:eastAsia="en-IN"/>
        </w:rPr>
        <w:t xml:space="preserve">     </w:t>
      </w:r>
    </w:p>
    <w:p w14:paraId="1B59D02D" w14:textId="294562F2" w:rsidR="00856776" w:rsidRPr="00392BBB" w:rsidRDefault="00457395" w:rsidP="00B2459E">
      <w:pPr>
        <w:pStyle w:val="NoSpacing"/>
        <w:rPr>
          <w:b/>
          <w:bCs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FEDCDD" wp14:editId="1DB440B7">
                <wp:simplePos x="0" y="0"/>
                <wp:positionH relativeFrom="margin">
                  <wp:posOffset>241300</wp:posOffset>
                </wp:positionH>
                <wp:positionV relativeFrom="paragraph">
                  <wp:posOffset>5080</wp:posOffset>
                </wp:positionV>
                <wp:extent cx="3060700" cy="863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E0C70C" w14:textId="1DD003FB" w:rsidR="008D3D13" w:rsidRPr="008D3D13" w:rsidRDefault="008D3D13" w:rsidP="008D3D13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3D1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DCDD" id="Text Box 36" o:spid="_x0000_s1028" type="#_x0000_t202" style="position:absolute;margin-left:19pt;margin-top:.4pt;width:241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" filled="f" stroked="f">
                <v:fill o:detectmouseclick="t"/>
                <v:textbox>
                  <w:txbxContent>
                    <w:p w14:paraId="4BE0C70C" w14:textId="1DD003FB" w:rsidR="008D3D13" w:rsidRPr="008D3D13" w:rsidRDefault="008D3D13" w:rsidP="008D3D13">
                      <w:pPr>
                        <w:pStyle w:val="NoSpacing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3D1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6,E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7AA71" w14:textId="3BD30023" w:rsidR="00856776" w:rsidRDefault="008D3D13" w:rsidP="00706B79">
      <w:pPr>
        <w:pStyle w:val="NoSpacing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69783" wp14:editId="73938239">
                <wp:simplePos x="0" y="0"/>
                <wp:positionH relativeFrom="column">
                  <wp:posOffset>1390650</wp:posOffset>
                </wp:positionH>
                <wp:positionV relativeFrom="paragraph">
                  <wp:posOffset>5080</wp:posOffset>
                </wp:positionV>
                <wp:extent cx="355600" cy="355600"/>
                <wp:effectExtent l="0" t="0" r="25400" b="2540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5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28E8" w14:textId="12794C2E" w:rsidR="008D3D13" w:rsidRDefault="008D3D13" w:rsidP="008D3D1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6978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9" type="#_x0000_t120" style="position:absolute;margin-left:109.5pt;margin-top:.4pt;width:28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81928E8" w14:textId="12794C2E" w:rsidR="008D3D13" w:rsidRDefault="008D3D13" w:rsidP="008D3D1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DE88D3" wp14:editId="7AC84F5C">
                <wp:simplePos x="0" y="0"/>
                <wp:positionH relativeFrom="column">
                  <wp:posOffset>285750</wp:posOffset>
                </wp:positionH>
                <wp:positionV relativeFrom="paragraph">
                  <wp:posOffset>5080</wp:posOffset>
                </wp:positionV>
                <wp:extent cx="393700" cy="330200"/>
                <wp:effectExtent l="0" t="0" r="25400" b="1270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77A8A" w14:textId="40E89FF1" w:rsidR="0078578C" w:rsidRDefault="0078578C" w:rsidP="0078578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88D3" id="Flowchart: Connector 31" o:spid="_x0000_s1030" type="#_x0000_t120" style="position:absolute;margin-left:22.5pt;margin-top:.4pt;width:31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6E77A8A" w14:textId="40E89FF1" w:rsidR="0078578C" w:rsidRDefault="0078578C" w:rsidP="007857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56776">
        <w:rPr>
          <w:lang w:eastAsia="en-IN"/>
        </w:rPr>
        <w:t xml:space="preserve">            </w:t>
      </w:r>
      <w:proofErr w:type="gramStart"/>
      <w:r w:rsidR="00856776">
        <w:rPr>
          <w:lang w:eastAsia="en-IN"/>
        </w:rPr>
        <w:t>5,A</w:t>
      </w:r>
      <w:proofErr w:type="gramEnd"/>
      <w:r w:rsidR="00856776">
        <w:rPr>
          <w:lang w:eastAsia="en-IN"/>
        </w:rPr>
        <w:t xml:space="preserve">                             6,E</w:t>
      </w:r>
    </w:p>
    <w:p w14:paraId="473AB0F8" w14:textId="6E1D2F3E" w:rsidR="00856776" w:rsidRDefault="008D3D13" w:rsidP="00706B79">
      <w:pPr>
        <w:pStyle w:val="NoSpacing"/>
        <w:rPr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3C720" wp14:editId="1FC603DC">
                <wp:simplePos x="0" y="0"/>
                <wp:positionH relativeFrom="margin">
                  <wp:posOffset>-857250</wp:posOffset>
                </wp:positionH>
                <wp:positionV relativeFrom="paragraph">
                  <wp:posOffset>183515</wp:posOffset>
                </wp:positionV>
                <wp:extent cx="1229995" cy="939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E43CB" w14:textId="742BC485" w:rsidR="008D3D13" w:rsidRDefault="008D3D13"/>
                          <w:p w14:paraId="4E1F133C" w14:textId="72126102" w:rsidR="008D3D13" w:rsidRDefault="008D3D13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3,E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C720" id="Text Box 27" o:spid="_x0000_s1031" type="#_x0000_t202" style="position:absolute;margin-left:-67.5pt;margin-top:14.45pt;width:96.85pt;height:7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" filled="f" stroked="f">
                <v:fill o:detectmouseclick="t"/>
                <v:textbox>
                  <w:txbxContent>
                    <w:p w14:paraId="6F6E43CB" w14:textId="742BC485" w:rsidR="008D3D13" w:rsidRDefault="008D3D13"/>
                    <w:p w14:paraId="4E1F133C" w14:textId="72126102" w:rsidR="008D3D13" w:rsidRDefault="008D3D13">
                      <w:r>
                        <w:t xml:space="preserve">                 </w:t>
                      </w:r>
                      <w:proofErr w:type="gramStart"/>
                      <w:r>
                        <w:t>3,E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67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06F08" wp14:editId="69AA3B66">
                <wp:simplePos x="0" y="0"/>
                <wp:positionH relativeFrom="column">
                  <wp:posOffset>520700</wp:posOffset>
                </wp:positionH>
                <wp:positionV relativeFrom="paragraph">
                  <wp:posOffset>5080</wp:posOffset>
                </wp:positionV>
                <wp:extent cx="977900" cy="90170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30291" id="Straight Connector 2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.4pt" to="11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67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44E2B" wp14:editId="3E086BAB">
                <wp:simplePos x="0" y="0"/>
                <wp:positionH relativeFrom="column">
                  <wp:posOffset>393700</wp:posOffset>
                </wp:positionH>
                <wp:positionV relativeFrom="paragraph">
                  <wp:posOffset>11430</wp:posOffset>
                </wp:positionV>
                <wp:extent cx="1206500" cy="89535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CB4E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.9pt" to="126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567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F3CE9" wp14:editId="73118BBE">
                <wp:simplePos x="0" y="0"/>
                <wp:positionH relativeFrom="column">
                  <wp:posOffset>400050</wp:posOffset>
                </wp:positionH>
                <wp:positionV relativeFrom="paragraph">
                  <wp:posOffset>17780</wp:posOffset>
                </wp:positionV>
                <wp:extent cx="11239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3F39E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.4pt" to="12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8567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C5457" wp14:editId="3FDA0E75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387350" cy="49530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2842B" id="Straight Connector 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pt" to="30.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567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0D877" wp14:editId="4F1F4CD0">
                <wp:simplePos x="0" y="0"/>
                <wp:positionH relativeFrom="column">
                  <wp:posOffset>1498600</wp:posOffset>
                </wp:positionH>
                <wp:positionV relativeFrom="paragraph">
                  <wp:posOffset>5080</wp:posOffset>
                </wp:positionV>
                <wp:extent cx="539750" cy="39370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0A1D8" id="Straight Connector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.4pt" to="160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56776">
        <w:rPr>
          <w:lang w:eastAsia="en-IN"/>
        </w:rPr>
        <w:t xml:space="preserve">            </w:t>
      </w:r>
    </w:p>
    <w:p w14:paraId="5731849C" w14:textId="6FEA8C8E" w:rsidR="001B6A30" w:rsidRDefault="00CD399D" w:rsidP="00706B79">
      <w:pPr>
        <w:pStyle w:val="NoSpacing"/>
        <w:rPr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715DD" wp14:editId="09D7EC45">
                <wp:simplePos x="0" y="0"/>
                <wp:positionH relativeFrom="margin">
                  <wp:posOffset>1466850</wp:posOffset>
                </wp:positionH>
                <wp:positionV relativeFrom="paragraph">
                  <wp:posOffset>52070</wp:posOffset>
                </wp:positionV>
                <wp:extent cx="1733550" cy="5080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BB63F" w14:textId="3638179A" w:rsidR="00CD399D" w:rsidRPr="00CD399D" w:rsidRDefault="00CD399D" w:rsidP="00CD399D">
                            <w:pPr>
                              <w:pStyle w:val="NoSpacing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D399D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4,F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15DD" id="Text Box 37" o:spid="_x0000_s1032" type="#_x0000_t202" style="position:absolute;margin-left:115.5pt;margin-top:4.1pt;width:136.5pt;height:4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" filled="f" stroked="f">
                <v:fill o:detectmouseclick="t"/>
                <v:textbox>
                  <w:txbxContent>
                    <w:p w14:paraId="6F9BB63F" w14:textId="3638179A" w:rsidR="00CD399D" w:rsidRPr="00CD399D" w:rsidRDefault="00CD399D" w:rsidP="00CD399D">
                      <w:pPr>
                        <w:pStyle w:val="NoSpacing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D399D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4,F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3D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096BE" wp14:editId="4C822F03">
                <wp:simplePos x="0" y="0"/>
                <wp:positionH relativeFrom="column">
                  <wp:posOffset>-69850</wp:posOffset>
                </wp:positionH>
                <wp:positionV relativeFrom="paragraph">
                  <wp:posOffset>178435</wp:posOffset>
                </wp:positionV>
                <wp:extent cx="355600" cy="304800"/>
                <wp:effectExtent l="0" t="0" r="2540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EB11F" w14:textId="248BF4D4" w:rsidR="00B614EA" w:rsidRDefault="0078578C" w:rsidP="0078578C"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96BE" id="Flowchart: Connector 29" o:spid="_x0000_s1033" type="#_x0000_t120" style="position:absolute;margin-left:-5.5pt;margin-top:14.05pt;width:28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09EB11F" w14:textId="248BF4D4" w:rsidR="00B614EA" w:rsidRDefault="0078578C" w:rsidP="0078578C">
                      <w:r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8D3D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02E2B" wp14:editId="42A31C94">
                <wp:simplePos x="0" y="0"/>
                <wp:positionH relativeFrom="column">
                  <wp:posOffset>1847850</wp:posOffset>
                </wp:positionH>
                <wp:positionV relativeFrom="paragraph">
                  <wp:posOffset>70485</wp:posOffset>
                </wp:positionV>
                <wp:extent cx="361950" cy="36195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5C089" w14:textId="24669F32" w:rsidR="008D3D13" w:rsidRDefault="008D3D13" w:rsidP="008D3D1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2E2B" id="Flowchart: Connector 33" o:spid="_x0000_s1034" type="#_x0000_t120" style="position:absolute;margin-left:145.5pt;margin-top:5.55pt;width:28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5A5C089" w14:textId="24669F32" w:rsidR="008D3D13" w:rsidRDefault="008D3D13" w:rsidP="008D3D1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8E5100E" w14:textId="70581FCA" w:rsidR="00856776" w:rsidRDefault="00856776" w:rsidP="00706B79">
      <w:pPr>
        <w:pStyle w:val="NoSpacing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9ACA2" wp14:editId="4AB119BA">
                <wp:simplePos x="0" y="0"/>
                <wp:positionH relativeFrom="column">
                  <wp:posOffset>1625600</wp:posOffset>
                </wp:positionH>
                <wp:positionV relativeFrom="paragraph">
                  <wp:posOffset>32385</wp:posOffset>
                </wp:positionV>
                <wp:extent cx="425450" cy="53340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B68BF" id="Straight Connector 2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2.55pt" to="161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F43A3">
        <w:rPr>
          <w:lang w:eastAsia="en-IN"/>
        </w:rPr>
        <w:t xml:space="preserve">      </w:t>
      </w:r>
    </w:p>
    <w:p w14:paraId="160A8C86" w14:textId="7BB5C469" w:rsidR="00856776" w:rsidRDefault="00856776" w:rsidP="00706B79">
      <w:pPr>
        <w:pStyle w:val="NoSpacing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90AD3" wp14:editId="45B2911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33400" cy="400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B7B5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00D1BAA" w14:textId="0AC81B92" w:rsidR="00856776" w:rsidRDefault="00CD399D" w:rsidP="00706B79">
      <w:pPr>
        <w:pStyle w:val="NoSpacing"/>
        <w:rPr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12EE6" wp14:editId="39D66EE8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3968750" cy="1828800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E4418" w14:textId="575E1F2E" w:rsidR="00CD399D" w:rsidRPr="00CD399D" w:rsidRDefault="00CD399D" w:rsidP="00CD399D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399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2,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12EE6" id="Text Box 39" o:spid="_x0000_s1035" type="#_x0000_t202" style="position:absolute;margin-left:0;margin-top:13.35pt;width:312.5pt;height:2in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14:paraId="724E4418" w14:textId="575E1F2E" w:rsidR="00CD399D" w:rsidRPr="00CD399D" w:rsidRDefault="00CD399D" w:rsidP="00CD399D">
                      <w:pPr>
                        <w:pStyle w:val="NoSpacing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399D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2,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D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8F846" wp14:editId="0B714081">
                <wp:simplePos x="0" y="0"/>
                <wp:positionH relativeFrom="column">
                  <wp:posOffset>1485900</wp:posOffset>
                </wp:positionH>
                <wp:positionV relativeFrom="paragraph">
                  <wp:posOffset>98425</wp:posOffset>
                </wp:positionV>
                <wp:extent cx="374650" cy="317500"/>
                <wp:effectExtent l="0" t="0" r="25400" b="2540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17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E153" w14:textId="6AD593C8" w:rsidR="008D3D13" w:rsidRDefault="008D3D13" w:rsidP="008D3D13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F846" id="Flowchart: Connector 34" o:spid="_x0000_s1036" type="#_x0000_t120" style="position:absolute;margin-left:117pt;margin-top:7.75pt;width:29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2D3E153" w14:textId="6AD593C8" w:rsidR="008D3D13" w:rsidRDefault="008D3D13" w:rsidP="008D3D13">
                      <w:pPr>
                        <w:jc w:val="center"/>
                      </w:pPr>
                      <w:r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 w:rsidR="00785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BEF5B" wp14:editId="38E306B5">
                <wp:simplePos x="0" y="0"/>
                <wp:positionH relativeFrom="column">
                  <wp:posOffset>387350</wp:posOffset>
                </wp:positionH>
                <wp:positionV relativeFrom="paragraph">
                  <wp:posOffset>60325</wp:posOffset>
                </wp:positionV>
                <wp:extent cx="374650" cy="330200"/>
                <wp:effectExtent l="0" t="0" r="25400" b="1270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73CD8" w14:textId="35C209EF" w:rsidR="0078578C" w:rsidRPr="0078578C" w:rsidRDefault="0078578C" w:rsidP="007857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578C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EF5B" id="Flowchart: Connector 30" o:spid="_x0000_s1037" type="#_x0000_t120" style="position:absolute;margin-left:30.5pt;margin-top:4.75pt;width:29.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A273CD8" w14:textId="35C209EF" w:rsidR="0078578C" w:rsidRPr="0078578C" w:rsidRDefault="0078578C" w:rsidP="007857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578C"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9C55DC3" w14:textId="02301CA8" w:rsidR="00856776" w:rsidRDefault="00856776" w:rsidP="00706B79">
      <w:pPr>
        <w:pStyle w:val="NoSpacing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F2F3A" wp14:editId="48A886A1">
                <wp:simplePos x="0" y="0"/>
                <wp:positionH relativeFrom="column">
                  <wp:posOffset>539750</wp:posOffset>
                </wp:positionH>
                <wp:positionV relativeFrom="paragraph">
                  <wp:posOffset>60325</wp:posOffset>
                </wp:positionV>
                <wp:extent cx="10795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F44EB" id="Straight Connector 2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4.75pt" to="127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00D4D9A" w14:textId="77777777" w:rsidR="00856776" w:rsidRDefault="00856776" w:rsidP="00706B79">
      <w:pPr>
        <w:pStyle w:val="NoSpacing"/>
        <w:rPr>
          <w:lang w:eastAsia="en-IN"/>
        </w:rPr>
      </w:pPr>
    </w:p>
    <w:p w14:paraId="3693DBBE" w14:textId="53AAF1DB" w:rsidR="005D2489" w:rsidRDefault="007F43A3" w:rsidP="00706B79">
      <w:pPr>
        <w:pStyle w:val="NoSpacing"/>
        <w:rPr>
          <w:lang w:eastAsia="en-IN"/>
        </w:rPr>
      </w:pPr>
      <w:r>
        <w:rPr>
          <w:lang w:eastAsia="en-IN"/>
        </w:rPr>
        <w:t xml:space="preserve"> </w:t>
      </w:r>
      <w:r w:rsidR="005D2489">
        <w:rPr>
          <w:lang w:eastAsia="en-IN"/>
        </w:rPr>
        <w:t>The network link E-&gt;E = 0 is there in the table above but not in the sink tree of node E.</w:t>
      </w:r>
    </w:p>
    <w:p w14:paraId="053A9C50" w14:textId="77777777" w:rsidR="005D2489" w:rsidRDefault="005D2489" w:rsidP="00706B79">
      <w:pPr>
        <w:pStyle w:val="NoSpacing"/>
        <w:rPr>
          <w:lang w:eastAsia="en-IN"/>
        </w:rPr>
      </w:pPr>
    </w:p>
    <w:p w14:paraId="10696A10" w14:textId="7E1EED50" w:rsidR="00A404E7" w:rsidRDefault="00A404E7" w:rsidP="00706B79">
      <w:pPr>
        <w:pStyle w:val="NoSpacing"/>
        <w:rPr>
          <w:lang w:eastAsia="en-IN"/>
        </w:rPr>
      </w:pPr>
    </w:p>
    <w:p w14:paraId="121526E1" w14:textId="7E9FA9F3" w:rsidR="006810A4" w:rsidRPr="00A8245A" w:rsidRDefault="006810A4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 xml:space="preserve">Question 2: </w:t>
      </w:r>
    </w:p>
    <w:p w14:paraId="4E47B840" w14:textId="5D76A6E0" w:rsidR="006810A4" w:rsidRPr="00A8245A" w:rsidRDefault="006810A4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 xml:space="preserve">Answer 2: </w:t>
      </w:r>
    </w:p>
    <w:p w14:paraId="2BECB758" w14:textId="177E54B7" w:rsidR="00F21625" w:rsidRDefault="00F21625" w:rsidP="00706B79">
      <w:pPr>
        <w:pStyle w:val="NoSpacing"/>
        <w:rPr>
          <w:b/>
          <w:bCs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1625" w14:paraId="42E85BE0" w14:textId="77777777" w:rsidTr="00F21625">
        <w:tc>
          <w:tcPr>
            <w:tcW w:w="1803" w:type="dxa"/>
          </w:tcPr>
          <w:p w14:paraId="2D931E1E" w14:textId="4B8E568A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Application</w:t>
            </w:r>
          </w:p>
        </w:tc>
        <w:tc>
          <w:tcPr>
            <w:tcW w:w="1803" w:type="dxa"/>
          </w:tcPr>
          <w:p w14:paraId="7FF72149" w14:textId="1097287C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Bandwidth</w:t>
            </w:r>
          </w:p>
        </w:tc>
        <w:tc>
          <w:tcPr>
            <w:tcW w:w="1803" w:type="dxa"/>
          </w:tcPr>
          <w:p w14:paraId="46C4FD28" w14:textId="5925FF7E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Delay </w:t>
            </w:r>
          </w:p>
        </w:tc>
        <w:tc>
          <w:tcPr>
            <w:tcW w:w="1803" w:type="dxa"/>
          </w:tcPr>
          <w:p w14:paraId="0E30C951" w14:textId="04A0D8AF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Jitter</w:t>
            </w:r>
          </w:p>
        </w:tc>
        <w:tc>
          <w:tcPr>
            <w:tcW w:w="1804" w:type="dxa"/>
          </w:tcPr>
          <w:p w14:paraId="00A7DD7B" w14:textId="49D535EC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Loss</w:t>
            </w:r>
          </w:p>
        </w:tc>
      </w:tr>
      <w:tr w:rsidR="00F21625" w14:paraId="457B6732" w14:textId="77777777" w:rsidTr="00F21625">
        <w:tc>
          <w:tcPr>
            <w:tcW w:w="1803" w:type="dxa"/>
          </w:tcPr>
          <w:p w14:paraId="67196FF3" w14:textId="77777777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</w:p>
        </w:tc>
        <w:tc>
          <w:tcPr>
            <w:tcW w:w="1803" w:type="dxa"/>
          </w:tcPr>
          <w:p w14:paraId="55E89ED5" w14:textId="77777777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</w:p>
        </w:tc>
        <w:tc>
          <w:tcPr>
            <w:tcW w:w="1803" w:type="dxa"/>
          </w:tcPr>
          <w:p w14:paraId="58223E40" w14:textId="77777777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</w:p>
        </w:tc>
        <w:tc>
          <w:tcPr>
            <w:tcW w:w="1803" w:type="dxa"/>
          </w:tcPr>
          <w:p w14:paraId="34BAF42B" w14:textId="77777777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</w:p>
        </w:tc>
        <w:tc>
          <w:tcPr>
            <w:tcW w:w="1804" w:type="dxa"/>
          </w:tcPr>
          <w:p w14:paraId="0335E413" w14:textId="77777777" w:rsidR="00F21625" w:rsidRDefault="00F21625" w:rsidP="00706B79">
            <w:pPr>
              <w:pStyle w:val="NoSpacing"/>
              <w:rPr>
                <w:b/>
                <w:bCs/>
                <w:lang w:eastAsia="en-IN"/>
              </w:rPr>
            </w:pPr>
          </w:p>
        </w:tc>
      </w:tr>
      <w:tr w:rsidR="00F21625" w14:paraId="2162A9FD" w14:textId="77777777" w:rsidTr="00F21625">
        <w:tc>
          <w:tcPr>
            <w:tcW w:w="1803" w:type="dxa"/>
          </w:tcPr>
          <w:p w14:paraId="2A32CF25" w14:textId="7A7BAA7D" w:rsidR="00F21625" w:rsidRDefault="006E1B2A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Zoom Meeting </w:t>
            </w:r>
          </w:p>
        </w:tc>
        <w:tc>
          <w:tcPr>
            <w:tcW w:w="1803" w:type="dxa"/>
          </w:tcPr>
          <w:p w14:paraId="7A419116" w14:textId="5A9FD4B1" w:rsidR="00F21625" w:rsidRDefault="00A35B8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High</w:t>
            </w:r>
          </w:p>
        </w:tc>
        <w:tc>
          <w:tcPr>
            <w:tcW w:w="1803" w:type="dxa"/>
          </w:tcPr>
          <w:p w14:paraId="4067E03E" w14:textId="72A4621B" w:rsidR="00F21625" w:rsidRDefault="00A35B8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High</w:t>
            </w:r>
          </w:p>
        </w:tc>
        <w:tc>
          <w:tcPr>
            <w:tcW w:w="1803" w:type="dxa"/>
          </w:tcPr>
          <w:p w14:paraId="6C12900D" w14:textId="0637A1A3" w:rsidR="00F21625" w:rsidRDefault="00A35B8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High</w:t>
            </w:r>
          </w:p>
        </w:tc>
        <w:tc>
          <w:tcPr>
            <w:tcW w:w="1804" w:type="dxa"/>
          </w:tcPr>
          <w:p w14:paraId="1F2D2149" w14:textId="225D7615" w:rsidR="00F21625" w:rsidRDefault="00A35B8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Low</w:t>
            </w:r>
          </w:p>
        </w:tc>
      </w:tr>
      <w:tr w:rsidR="00F21625" w14:paraId="1B7903AF" w14:textId="77777777" w:rsidTr="00F21625">
        <w:tc>
          <w:tcPr>
            <w:tcW w:w="1803" w:type="dxa"/>
          </w:tcPr>
          <w:p w14:paraId="612018CA" w14:textId="4AE4F637" w:rsidR="00F21625" w:rsidRDefault="006E1B2A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Online shopping</w:t>
            </w:r>
          </w:p>
        </w:tc>
        <w:tc>
          <w:tcPr>
            <w:tcW w:w="1803" w:type="dxa"/>
          </w:tcPr>
          <w:p w14:paraId="2763DAF8" w14:textId="3E1DAF42" w:rsidR="00F21625" w:rsidRDefault="009D327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Medium</w:t>
            </w:r>
          </w:p>
        </w:tc>
        <w:tc>
          <w:tcPr>
            <w:tcW w:w="1803" w:type="dxa"/>
          </w:tcPr>
          <w:p w14:paraId="3CD430EA" w14:textId="180D9A59" w:rsidR="00F21625" w:rsidRDefault="009D327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Medium</w:t>
            </w:r>
          </w:p>
        </w:tc>
        <w:tc>
          <w:tcPr>
            <w:tcW w:w="1803" w:type="dxa"/>
          </w:tcPr>
          <w:p w14:paraId="33654C29" w14:textId="627EDEAA" w:rsidR="00F21625" w:rsidRDefault="009D327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Low</w:t>
            </w:r>
          </w:p>
        </w:tc>
        <w:tc>
          <w:tcPr>
            <w:tcW w:w="1804" w:type="dxa"/>
          </w:tcPr>
          <w:p w14:paraId="5027A1DA" w14:textId="07EE50EE" w:rsidR="00F21625" w:rsidRDefault="009D3275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Medium</w:t>
            </w:r>
          </w:p>
        </w:tc>
      </w:tr>
      <w:tr w:rsidR="00F21625" w14:paraId="7AC10E85" w14:textId="77777777" w:rsidTr="00F21625">
        <w:tc>
          <w:tcPr>
            <w:tcW w:w="1803" w:type="dxa"/>
          </w:tcPr>
          <w:p w14:paraId="0C8F221A" w14:textId="12B174F2" w:rsidR="00F21625" w:rsidRDefault="006E1B2A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VoIP</w:t>
            </w:r>
          </w:p>
        </w:tc>
        <w:tc>
          <w:tcPr>
            <w:tcW w:w="1803" w:type="dxa"/>
          </w:tcPr>
          <w:p w14:paraId="6A1BE488" w14:textId="76CDEADA" w:rsidR="00F21625" w:rsidRDefault="00F5295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Low</w:t>
            </w:r>
          </w:p>
        </w:tc>
        <w:tc>
          <w:tcPr>
            <w:tcW w:w="1803" w:type="dxa"/>
          </w:tcPr>
          <w:p w14:paraId="4B1B323D" w14:textId="2A81794B" w:rsidR="00F21625" w:rsidRDefault="00F5295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Low</w:t>
            </w:r>
          </w:p>
        </w:tc>
        <w:tc>
          <w:tcPr>
            <w:tcW w:w="1803" w:type="dxa"/>
          </w:tcPr>
          <w:p w14:paraId="6D631929" w14:textId="6C805D69" w:rsidR="00F21625" w:rsidRDefault="00F5295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High</w:t>
            </w:r>
          </w:p>
        </w:tc>
        <w:tc>
          <w:tcPr>
            <w:tcW w:w="1804" w:type="dxa"/>
          </w:tcPr>
          <w:p w14:paraId="0DC93348" w14:textId="6D81BD6C" w:rsidR="00F21625" w:rsidRDefault="00F5295D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Low</w:t>
            </w:r>
          </w:p>
        </w:tc>
      </w:tr>
      <w:tr w:rsidR="00F21625" w14:paraId="008EDF32" w14:textId="77777777" w:rsidTr="00F21625">
        <w:tc>
          <w:tcPr>
            <w:tcW w:w="1803" w:type="dxa"/>
          </w:tcPr>
          <w:p w14:paraId="5B56FB73" w14:textId="63C57CB5" w:rsidR="00F21625" w:rsidRDefault="007862BF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Bank Transactions</w:t>
            </w:r>
          </w:p>
        </w:tc>
        <w:tc>
          <w:tcPr>
            <w:tcW w:w="1803" w:type="dxa"/>
          </w:tcPr>
          <w:p w14:paraId="32F963CA" w14:textId="5C301D2D" w:rsidR="00F21625" w:rsidRDefault="007B471F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Low</w:t>
            </w:r>
          </w:p>
        </w:tc>
        <w:tc>
          <w:tcPr>
            <w:tcW w:w="1803" w:type="dxa"/>
          </w:tcPr>
          <w:p w14:paraId="2475FD46" w14:textId="186C67D5" w:rsidR="00F21625" w:rsidRDefault="007B471F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Medium</w:t>
            </w:r>
          </w:p>
        </w:tc>
        <w:tc>
          <w:tcPr>
            <w:tcW w:w="1803" w:type="dxa"/>
          </w:tcPr>
          <w:p w14:paraId="5D822571" w14:textId="6B5C56D8" w:rsidR="00F21625" w:rsidRDefault="007B471F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Medium</w:t>
            </w:r>
          </w:p>
        </w:tc>
        <w:tc>
          <w:tcPr>
            <w:tcW w:w="1804" w:type="dxa"/>
          </w:tcPr>
          <w:p w14:paraId="64E35709" w14:textId="1E12FCF4" w:rsidR="00F21625" w:rsidRDefault="007B471F" w:rsidP="00706B79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Medium</w:t>
            </w:r>
          </w:p>
        </w:tc>
      </w:tr>
    </w:tbl>
    <w:p w14:paraId="6484A0F5" w14:textId="77777777" w:rsidR="00F21625" w:rsidRPr="00B338E5" w:rsidRDefault="00F21625" w:rsidP="00706B79">
      <w:pPr>
        <w:pStyle w:val="NoSpacing"/>
        <w:rPr>
          <w:b/>
          <w:bCs/>
          <w:lang w:eastAsia="en-IN"/>
        </w:rPr>
      </w:pPr>
    </w:p>
    <w:p w14:paraId="0D019783" w14:textId="111E4353" w:rsidR="00425CC2" w:rsidRDefault="00425CC2" w:rsidP="00706B79">
      <w:pPr>
        <w:pStyle w:val="NoSpacing"/>
        <w:rPr>
          <w:lang w:eastAsia="en-IN"/>
        </w:rPr>
      </w:pPr>
    </w:p>
    <w:p w14:paraId="51098C9C" w14:textId="7664251E" w:rsidR="00425CC2" w:rsidRDefault="00425CC2" w:rsidP="00706B79">
      <w:pPr>
        <w:pStyle w:val="NoSpacing"/>
        <w:rPr>
          <w:lang w:eastAsia="en-IN"/>
        </w:rPr>
      </w:pPr>
    </w:p>
    <w:p w14:paraId="7AF0F80A" w14:textId="507565D5" w:rsidR="00425CC2" w:rsidRDefault="00425CC2" w:rsidP="00706B79">
      <w:pPr>
        <w:pStyle w:val="NoSpacing"/>
        <w:rPr>
          <w:lang w:eastAsia="en-IN"/>
        </w:rPr>
      </w:pPr>
    </w:p>
    <w:p w14:paraId="42D07146" w14:textId="77777777" w:rsidR="00A404E7" w:rsidRDefault="00A404E7" w:rsidP="00706B79">
      <w:pPr>
        <w:pStyle w:val="NoSpacing"/>
        <w:rPr>
          <w:lang w:eastAsia="en-IN"/>
        </w:rPr>
      </w:pPr>
    </w:p>
    <w:p w14:paraId="0CD4FBA6" w14:textId="1F3CC888" w:rsidR="00425CC2" w:rsidRPr="00A8245A" w:rsidRDefault="00425CC2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>Question 3:</w:t>
      </w:r>
    </w:p>
    <w:p w14:paraId="79E5DAC7" w14:textId="65C4B5E7" w:rsidR="00425CC2" w:rsidRPr="00A8245A" w:rsidRDefault="00425CC2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 xml:space="preserve">Answer 3: </w:t>
      </w:r>
    </w:p>
    <w:p w14:paraId="46834C8A" w14:textId="361C1A02" w:rsidR="00986DF0" w:rsidRDefault="00986DF0" w:rsidP="00706B79">
      <w:pPr>
        <w:pStyle w:val="NoSpacing"/>
        <w:rPr>
          <w:lang w:eastAsia="en-IN"/>
        </w:rPr>
      </w:pPr>
    </w:p>
    <w:p w14:paraId="2D97AA5D" w14:textId="7B1C7C1C" w:rsidR="00986DF0" w:rsidRDefault="00986DF0" w:rsidP="00986D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</w:pPr>
      <w:r w:rsidRPr="00986DF0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 xml:space="preserve">TCP </w:t>
      </w:r>
      <w:r w:rsidRPr="00986DF0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maximum data size = MTU (Maximum Transmission Unit) for Ethernet - </w:t>
      </w:r>
      <w:r w:rsidRPr="00986DF0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>1500 bytes</w:t>
      </w:r>
    </w:p>
    <w:p w14:paraId="0ED22D38" w14:textId="77777777" w:rsidR="00CC43E9" w:rsidRPr="00986DF0" w:rsidRDefault="00CC43E9" w:rsidP="00986D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6F1E8A54" w14:textId="585EC4CC" w:rsidR="00986DF0" w:rsidRPr="00BF2213" w:rsidRDefault="00986DF0" w:rsidP="00BF22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986DF0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>UDP</w:t>
      </w:r>
      <w:r w:rsidRPr="00986DF0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</w:t>
      </w:r>
      <w:r w:rsidR="005D05E6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safe </w:t>
      </w:r>
      <w:r w:rsidRPr="00986DF0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maximum data size = </w:t>
      </w:r>
      <w:r w:rsidRPr="00986DF0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>5</w:t>
      </w:r>
      <w:r w:rsidR="00C8496C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 xml:space="preserve">76 bytes </w:t>
      </w:r>
      <w:r w:rsidRPr="00986DF0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(including 8 bytes UDP header)</w:t>
      </w:r>
    </w:p>
    <w:p w14:paraId="1EE542C4" w14:textId="5C3F1452" w:rsidR="00025A91" w:rsidRDefault="00025A91" w:rsidP="00706B79">
      <w:pPr>
        <w:pStyle w:val="NoSpacing"/>
        <w:rPr>
          <w:lang w:eastAsia="en-IN"/>
        </w:rPr>
      </w:pPr>
    </w:p>
    <w:p w14:paraId="7AFB73B0" w14:textId="637A9313" w:rsidR="00025A91" w:rsidRDefault="00025A91" w:rsidP="00706B79">
      <w:pPr>
        <w:pStyle w:val="NoSpacing"/>
        <w:rPr>
          <w:lang w:eastAsia="en-IN"/>
        </w:rPr>
      </w:pPr>
    </w:p>
    <w:p w14:paraId="70691EFC" w14:textId="77777777" w:rsidR="00DC61F9" w:rsidRDefault="00DC61F9" w:rsidP="00706B79">
      <w:pPr>
        <w:pStyle w:val="NoSpacing"/>
        <w:rPr>
          <w:lang w:eastAsia="en-IN"/>
        </w:rPr>
      </w:pPr>
    </w:p>
    <w:p w14:paraId="51225FC1" w14:textId="2EC05A43" w:rsidR="00025A91" w:rsidRDefault="00025A91" w:rsidP="00706B79">
      <w:pPr>
        <w:pStyle w:val="NoSpacing"/>
        <w:rPr>
          <w:lang w:eastAsia="en-IN"/>
        </w:rPr>
      </w:pPr>
    </w:p>
    <w:p w14:paraId="24538C71" w14:textId="7B347B3F" w:rsidR="00025A91" w:rsidRPr="00222B80" w:rsidRDefault="00025A91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222B80">
        <w:rPr>
          <w:b/>
          <w:bCs/>
          <w:color w:val="4472C4" w:themeColor="accent1"/>
          <w:lang w:eastAsia="en-IN"/>
        </w:rPr>
        <w:t xml:space="preserve">Question 4: </w:t>
      </w:r>
    </w:p>
    <w:p w14:paraId="27691DC5" w14:textId="5FE29E28" w:rsidR="00025A91" w:rsidRPr="00222B80" w:rsidRDefault="00025A91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222B80">
        <w:rPr>
          <w:b/>
          <w:bCs/>
          <w:color w:val="4472C4" w:themeColor="accent1"/>
          <w:lang w:eastAsia="en-IN"/>
        </w:rPr>
        <w:t>Answer 4:</w:t>
      </w:r>
    </w:p>
    <w:p w14:paraId="13DA500E" w14:textId="393DF5AA" w:rsidR="0063799A" w:rsidRDefault="0063799A" w:rsidP="00706B79">
      <w:pPr>
        <w:pStyle w:val="NoSpacing"/>
        <w:rPr>
          <w:lang w:eastAsia="en-IN"/>
        </w:rPr>
      </w:pPr>
    </w:p>
    <w:p w14:paraId="0CC4D1A3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Flow control Congestion is accomplished by the receiver sending back a window to the sender.</w:t>
      </w:r>
    </w:p>
    <w:p w14:paraId="75AB02F9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3C9E0377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TCP window is the amount of un-acknowledged data a sender can send on a particular connection before </w:t>
      </w:r>
    </w:p>
    <w:p w14:paraId="14F7D38F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it gets an acknowledgment back from the receiver.</w:t>
      </w:r>
    </w:p>
    <w:p w14:paraId="027BDAF0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648ACF53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3C408E74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proofErr w:type="gramStart"/>
      <w:r w:rsidRPr="0063799A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 xml:space="preserve">Sender </w:t>
      </w: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:</w:t>
      </w:r>
      <w:proofErr w:type="gramEnd"/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- </w:t>
      </w:r>
    </w:p>
    <w:p w14:paraId="13A5C6D2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The sending device sends all packets within the TCP window size as per TCP header without receiving an ACK, </w:t>
      </w:r>
    </w:p>
    <w:p w14:paraId="59C90F20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and starts a timeout timer for each of them. It </w:t>
      </w:r>
      <w:proofErr w:type="gramStart"/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decrease</w:t>
      </w:r>
      <w:proofErr w:type="gramEnd"/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the windows size by </w:t>
      </w:r>
      <w:proofErr w:type="spellStart"/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analyzing</w:t>
      </w:r>
      <w:proofErr w:type="spellEnd"/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the traffic Congestion to reduce flow.</w:t>
      </w:r>
    </w:p>
    <w:p w14:paraId="1156183E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If a packet ACK not received at sending device, a timeout will occur and it will re transmit the lost Segment.</w:t>
      </w:r>
    </w:p>
    <w:p w14:paraId="2EECBF4B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4B735FA3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proofErr w:type="gramStart"/>
      <w:r w:rsidRPr="0063799A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 xml:space="preserve">Receiver </w:t>
      </w: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:</w:t>
      </w:r>
      <w:proofErr w:type="gramEnd"/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-</w:t>
      </w:r>
    </w:p>
    <w:p w14:paraId="2428BD51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Receiving device acknowledge each packet it received and have the sequence number of the last received packet. </w:t>
      </w:r>
    </w:p>
    <w:p w14:paraId="1B1CDDE0" w14:textId="51BB5D46" w:rsid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After receiving the ACK from the receiving device, the sending device slides the window to right side.</w:t>
      </w:r>
    </w:p>
    <w:p w14:paraId="1BF62212" w14:textId="77777777" w:rsidR="00F70268" w:rsidRPr="0063799A" w:rsidRDefault="00F70268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3D78895B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lastRenderedPageBreak/>
        <w:t>Window size is number of bytes determined by the receiving device which can vary.</w:t>
      </w:r>
    </w:p>
    <w:p w14:paraId="543A3DA0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Big windows are good for high bandwidth networks.</w:t>
      </w:r>
    </w:p>
    <w:p w14:paraId="595B0D99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152584B2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Window size keeps increasing as long as the receiver sends acknowledgments for all segments till max limit</w:t>
      </w:r>
    </w:p>
    <w:p w14:paraId="5B605989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and it get reduced when ACK not received (timeout).</w:t>
      </w:r>
    </w:p>
    <w:p w14:paraId="1A57B171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313EF945" w14:textId="77777777" w:rsidR="0063799A" w:rsidRPr="0063799A" w:rsidRDefault="0063799A" w:rsidP="006379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63799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In TCP slow start, the window size will initially grow exponentially window size doubles but once a packet is dropped, the window size will be reduced to one segment.</w:t>
      </w:r>
    </w:p>
    <w:p w14:paraId="190646AA" w14:textId="77777777" w:rsidR="0063799A" w:rsidRDefault="0063799A" w:rsidP="00706B79">
      <w:pPr>
        <w:pStyle w:val="NoSpacing"/>
        <w:rPr>
          <w:lang w:eastAsia="en-IN"/>
        </w:rPr>
      </w:pPr>
    </w:p>
    <w:p w14:paraId="7A63769C" w14:textId="54CA349C" w:rsidR="00CE6637" w:rsidRDefault="00CE6637" w:rsidP="00706B79">
      <w:pPr>
        <w:pStyle w:val="NoSpacing"/>
        <w:rPr>
          <w:lang w:eastAsia="en-IN"/>
        </w:rPr>
      </w:pPr>
    </w:p>
    <w:p w14:paraId="6C511AE9" w14:textId="7E825F77" w:rsidR="00CE6637" w:rsidRDefault="00CE6637" w:rsidP="00706B79">
      <w:pPr>
        <w:pStyle w:val="NoSpacing"/>
        <w:rPr>
          <w:lang w:eastAsia="en-IN"/>
        </w:rPr>
      </w:pPr>
    </w:p>
    <w:p w14:paraId="6A955E20" w14:textId="25CAE39A" w:rsidR="00CE6637" w:rsidRPr="00A8245A" w:rsidRDefault="00487900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>Question 5:</w:t>
      </w:r>
    </w:p>
    <w:p w14:paraId="7A811F59" w14:textId="3235E0E5" w:rsidR="00E65AC5" w:rsidRDefault="00487900" w:rsidP="00706B79">
      <w:pPr>
        <w:pStyle w:val="NoSpacing"/>
        <w:rPr>
          <w:b/>
          <w:bCs/>
          <w:color w:val="4472C4" w:themeColor="accent1"/>
          <w:lang w:eastAsia="en-IN"/>
        </w:rPr>
      </w:pPr>
      <w:r w:rsidRPr="00A8245A">
        <w:rPr>
          <w:b/>
          <w:bCs/>
          <w:color w:val="4472C4" w:themeColor="accent1"/>
          <w:lang w:eastAsia="en-IN"/>
        </w:rPr>
        <w:t>Answer 5:</w:t>
      </w:r>
    </w:p>
    <w:p w14:paraId="5801827D" w14:textId="77777777" w:rsidR="00A8245A" w:rsidRPr="00A8245A" w:rsidRDefault="00A8245A" w:rsidP="00706B79">
      <w:pPr>
        <w:pStyle w:val="NoSpacing"/>
        <w:rPr>
          <w:b/>
          <w:bCs/>
          <w:color w:val="4472C4" w:themeColor="accent1"/>
          <w:lang w:eastAsia="en-IN"/>
        </w:rPr>
      </w:pPr>
    </w:p>
    <w:p w14:paraId="73F1C40F" w14:textId="4C66BAA7" w:rsidR="00E65AC5" w:rsidRPr="00E65AC5" w:rsidRDefault="00BE1EFC" w:rsidP="00E65A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W</w:t>
      </w:r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hen time out </w:t>
      </w:r>
      <w:proofErr w:type="gramStart"/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occurs</w:t>
      </w:r>
      <w:proofErr w:type="gramEnd"/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TCP reacts str</w:t>
      </w:r>
      <w:r w:rsidR="00CB0B90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ongly</w:t>
      </w:r>
    </w:p>
    <w:p w14:paraId="1CFB6F15" w14:textId="77777777" w:rsidR="00E65AC5" w:rsidRPr="00E65AC5" w:rsidRDefault="00E65AC5" w:rsidP="00E65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It sets the value of threshold to one-half of the current window size</w:t>
      </w:r>
    </w:p>
    <w:p w14:paraId="74E14760" w14:textId="77777777" w:rsidR="00E65AC5" w:rsidRPr="00E65AC5" w:rsidRDefault="00E65AC5" w:rsidP="00E65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It sets congestion window to size of one segment</w:t>
      </w:r>
    </w:p>
    <w:p w14:paraId="017C2A69" w14:textId="77777777" w:rsidR="00E65AC5" w:rsidRPr="00E65AC5" w:rsidRDefault="00E65AC5" w:rsidP="00E65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It starts the slow start phase again</w:t>
      </w:r>
    </w:p>
    <w:p w14:paraId="1373AD6D" w14:textId="77777777" w:rsidR="00E65AC5" w:rsidRPr="00E65AC5" w:rsidRDefault="00E65AC5" w:rsidP="00E65A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57D0F9AD" w14:textId="3B259497" w:rsidR="00E65AC5" w:rsidRPr="00E65AC5" w:rsidRDefault="00BE1EFC" w:rsidP="00E65A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H</w:t>
      </w:r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ere when the congestion window size is 39</w:t>
      </w:r>
      <w:proofErr w:type="gramStart"/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KB </w:t>
      </w:r>
      <w:r w:rsidR="00C90AD8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when</w:t>
      </w:r>
      <w:proofErr w:type="gramEnd"/>
      <w:r w:rsidR="00DA2D12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 </w:t>
      </w:r>
      <w:r w:rsidR="009A62BA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s</w:t>
      </w:r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time out occurs...Let's say the size of one segment is 1Kb so TCP set's congestion window to 1 Kb and threshold to 20Kb and starts slow start phase again.(</w:t>
      </w:r>
      <w:r w:rsidR="00E65AC5" w:rsidRPr="00E65AC5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>In slow start phase window size increases exponentially)</w:t>
      </w:r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...</w:t>
      </w:r>
    </w:p>
    <w:p w14:paraId="07074758" w14:textId="77777777" w:rsidR="00E65AC5" w:rsidRPr="00E65AC5" w:rsidRDefault="00E65AC5" w:rsidP="00E65A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3D489C8A" w14:textId="6021C775" w:rsidR="00E65AC5" w:rsidRDefault="00BE1EFC" w:rsidP="00E65A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H</w:t>
      </w:r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ere when congestion size is 1Kb 4 transmissions(rounds) are suc</w:t>
      </w:r>
      <w:r w:rsidR="00CB2B11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c</w:t>
      </w:r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essful...after 1st round </w:t>
      </w:r>
      <w:proofErr w:type="gramStart"/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CNWD(</w:t>
      </w:r>
      <w:proofErr w:type="gramEnd"/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 xml:space="preserve">congestion window) size will be 2...After second round CNWD size is 4Kb ...After third round CNWD size is 8Kb...after fourth round CNWD size is 16KB....Therefore the window size will be </w:t>
      </w:r>
      <w:r w:rsidR="00E65AC5" w:rsidRPr="00E65AC5">
        <w:rPr>
          <w:rFonts w:ascii="Helvetica" w:eastAsia="Times New Roman" w:hAnsi="Helvetica" w:cs="Helvetica"/>
          <w:b/>
          <w:bCs/>
          <w:color w:val="16192B"/>
          <w:sz w:val="23"/>
          <w:szCs w:val="23"/>
          <w:lang w:eastAsia="en-IN"/>
        </w:rPr>
        <w:t xml:space="preserve">16Kb </w:t>
      </w:r>
      <w:r w:rsidR="00E65AC5" w:rsidRPr="00E65AC5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after 4 transmission bursts</w:t>
      </w:r>
      <w:r w:rsidR="00E642C9"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  <w:t>.</w:t>
      </w:r>
    </w:p>
    <w:p w14:paraId="0AEDB2D1" w14:textId="2C893D1F" w:rsidR="004D3FD7" w:rsidRDefault="004D3FD7" w:rsidP="00E65A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  <w:lang w:eastAsia="en-IN"/>
        </w:rPr>
      </w:pPr>
    </w:p>
    <w:p w14:paraId="27FAA57B" w14:textId="67E1FA12" w:rsidR="004D3FD7" w:rsidRPr="00571337" w:rsidRDefault="004D3FD7" w:rsidP="00E65A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72C4" w:themeColor="accent1"/>
          <w:sz w:val="23"/>
          <w:szCs w:val="23"/>
          <w:lang w:eastAsia="en-IN"/>
        </w:rPr>
      </w:pPr>
      <w:proofErr w:type="gramStart"/>
      <w:r w:rsidRPr="00571337">
        <w:rPr>
          <w:rFonts w:ascii="Helvetica" w:eastAsia="Times New Roman" w:hAnsi="Helvetica" w:cs="Helvetica"/>
          <w:color w:val="4472C4" w:themeColor="accent1"/>
          <w:sz w:val="23"/>
          <w:szCs w:val="23"/>
          <w:lang w:eastAsia="en-IN"/>
        </w:rPr>
        <w:t>Answer :</w:t>
      </w:r>
      <w:proofErr w:type="gramEnd"/>
      <w:r w:rsidRPr="00571337">
        <w:rPr>
          <w:rFonts w:ascii="Helvetica" w:eastAsia="Times New Roman" w:hAnsi="Helvetica" w:cs="Helvetica"/>
          <w:color w:val="4472C4" w:themeColor="accent1"/>
          <w:sz w:val="23"/>
          <w:szCs w:val="23"/>
          <w:lang w:eastAsia="en-IN"/>
        </w:rPr>
        <w:t xml:space="preserve"> 16 Kb </w:t>
      </w:r>
    </w:p>
    <w:p w14:paraId="7F4AFF11" w14:textId="77777777" w:rsidR="00E65AC5" w:rsidRDefault="00E65AC5" w:rsidP="00706B79">
      <w:pPr>
        <w:pStyle w:val="NoSpacing"/>
        <w:rPr>
          <w:lang w:eastAsia="en-IN"/>
        </w:rPr>
      </w:pPr>
    </w:p>
    <w:p w14:paraId="322AA581" w14:textId="291C15D0" w:rsidR="00E65AC5" w:rsidRDefault="00E65AC5" w:rsidP="00706B79">
      <w:pPr>
        <w:pStyle w:val="NoSpacing"/>
        <w:rPr>
          <w:lang w:eastAsia="en-IN"/>
        </w:rPr>
      </w:pPr>
    </w:p>
    <w:p w14:paraId="357D9F22" w14:textId="77777777" w:rsidR="00E65AC5" w:rsidRDefault="00E65AC5" w:rsidP="00706B79">
      <w:pPr>
        <w:pStyle w:val="NoSpacing"/>
        <w:rPr>
          <w:lang w:eastAsia="en-IN"/>
        </w:rPr>
      </w:pPr>
    </w:p>
    <w:p w14:paraId="6974663F" w14:textId="4EF4FEBB" w:rsidR="00025A91" w:rsidRDefault="00025A91" w:rsidP="00706B79">
      <w:pPr>
        <w:pStyle w:val="NoSpacing"/>
        <w:rPr>
          <w:lang w:eastAsia="en-IN"/>
        </w:rPr>
      </w:pPr>
    </w:p>
    <w:p w14:paraId="27DD3C7A" w14:textId="6D65E76A" w:rsidR="00A404E7" w:rsidRDefault="00A404E7" w:rsidP="00706B79">
      <w:pPr>
        <w:pStyle w:val="NoSpacing"/>
        <w:rPr>
          <w:lang w:eastAsia="en-IN"/>
        </w:rPr>
      </w:pPr>
    </w:p>
    <w:p w14:paraId="796BB834" w14:textId="348695E8" w:rsidR="00A404E7" w:rsidRDefault="00A404E7" w:rsidP="00706B79">
      <w:pPr>
        <w:pStyle w:val="NoSpacing"/>
        <w:rPr>
          <w:lang w:eastAsia="en-IN"/>
        </w:rPr>
      </w:pPr>
    </w:p>
    <w:p w14:paraId="2A31B83B" w14:textId="77777777" w:rsidR="00A404E7" w:rsidRDefault="00A404E7" w:rsidP="00706B79">
      <w:pPr>
        <w:pStyle w:val="NoSpacing"/>
        <w:rPr>
          <w:lang w:eastAsia="en-IN"/>
        </w:rPr>
      </w:pPr>
    </w:p>
    <w:p w14:paraId="5727DEA2" w14:textId="77777777" w:rsidR="006810A4" w:rsidRDefault="006810A4" w:rsidP="00706B79">
      <w:pPr>
        <w:pStyle w:val="NoSpacing"/>
        <w:rPr>
          <w:lang w:eastAsia="en-IN"/>
        </w:rPr>
      </w:pPr>
    </w:p>
    <w:p w14:paraId="1FA2DB54" w14:textId="77777777" w:rsidR="00706B79" w:rsidRPr="00176216" w:rsidRDefault="00706B79" w:rsidP="0017621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43"/>
          <w:szCs w:val="43"/>
          <w:lang w:eastAsia="en-IN"/>
        </w:rPr>
      </w:pPr>
    </w:p>
    <w:p w14:paraId="55F87CA4" w14:textId="24FF8CA6" w:rsidR="00176216" w:rsidRPr="00176216" w:rsidRDefault="00176216" w:rsidP="00176216">
      <w:pPr>
        <w:pStyle w:val="Title"/>
        <w:rPr>
          <w:lang w:val="en-US"/>
        </w:rPr>
      </w:pPr>
    </w:p>
    <w:sectPr w:rsidR="00176216" w:rsidRPr="0017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E3175"/>
    <w:multiLevelType w:val="multilevel"/>
    <w:tmpl w:val="477A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16"/>
    <w:rsid w:val="00025A91"/>
    <w:rsid w:val="000310E6"/>
    <w:rsid w:val="000428EA"/>
    <w:rsid w:val="00074487"/>
    <w:rsid w:val="00096954"/>
    <w:rsid w:val="000B393F"/>
    <w:rsid w:val="00114F2E"/>
    <w:rsid w:val="0012052E"/>
    <w:rsid w:val="00176216"/>
    <w:rsid w:val="00196918"/>
    <w:rsid w:val="001B6A30"/>
    <w:rsid w:val="00210CA5"/>
    <w:rsid w:val="00222B80"/>
    <w:rsid w:val="00226767"/>
    <w:rsid w:val="0023700B"/>
    <w:rsid w:val="002C2CED"/>
    <w:rsid w:val="002E6891"/>
    <w:rsid w:val="002E7066"/>
    <w:rsid w:val="003438D4"/>
    <w:rsid w:val="00392BBB"/>
    <w:rsid w:val="003C277F"/>
    <w:rsid w:val="003D5B2C"/>
    <w:rsid w:val="003E05D7"/>
    <w:rsid w:val="00425CC2"/>
    <w:rsid w:val="00444496"/>
    <w:rsid w:val="00457395"/>
    <w:rsid w:val="004827A2"/>
    <w:rsid w:val="00487900"/>
    <w:rsid w:val="004D3FD7"/>
    <w:rsid w:val="004E3C42"/>
    <w:rsid w:val="00540D01"/>
    <w:rsid w:val="00571337"/>
    <w:rsid w:val="005A7DED"/>
    <w:rsid w:val="005C4319"/>
    <w:rsid w:val="005C7E77"/>
    <w:rsid w:val="005D05E6"/>
    <w:rsid w:val="005D2489"/>
    <w:rsid w:val="0063799A"/>
    <w:rsid w:val="006810A4"/>
    <w:rsid w:val="006B1820"/>
    <w:rsid w:val="006E1B2A"/>
    <w:rsid w:val="00706B79"/>
    <w:rsid w:val="007147F0"/>
    <w:rsid w:val="007346B1"/>
    <w:rsid w:val="007351C4"/>
    <w:rsid w:val="00741587"/>
    <w:rsid w:val="00743D66"/>
    <w:rsid w:val="00766006"/>
    <w:rsid w:val="0078578C"/>
    <w:rsid w:val="007862BF"/>
    <w:rsid w:val="00791E4B"/>
    <w:rsid w:val="00793118"/>
    <w:rsid w:val="007B471F"/>
    <w:rsid w:val="007F43A3"/>
    <w:rsid w:val="00811EFD"/>
    <w:rsid w:val="008427C6"/>
    <w:rsid w:val="00856776"/>
    <w:rsid w:val="00874C81"/>
    <w:rsid w:val="00883257"/>
    <w:rsid w:val="008C7E23"/>
    <w:rsid w:val="008D3D13"/>
    <w:rsid w:val="008E6121"/>
    <w:rsid w:val="00955120"/>
    <w:rsid w:val="009613EF"/>
    <w:rsid w:val="00986DF0"/>
    <w:rsid w:val="009A62BA"/>
    <w:rsid w:val="009B7D8E"/>
    <w:rsid w:val="009C0681"/>
    <w:rsid w:val="009D3275"/>
    <w:rsid w:val="009E339C"/>
    <w:rsid w:val="00A107C9"/>
    <w:rsid w:val="00A35B8D"/>
    <w:rsid w:val="00A404E7"/>
    <w:rsid w:val="00A6305E"/>
    <w:rsid w:val="00A769C6"/>
    <w:rsid w:val="00A8245A"/>
    <w:rsid w:val="00AB3279"/>
    <w:rsid w:val="00B14A15"/>
    <w:rsid w:val="00B2459E"/>
    <w:rsid w:val="00B338E5"/>
    <w:rsid w:val="00B614EA"/>
    <w:rsid w:val="00BE1EFC"/>
    <w:rsid w:val="00BF2213"/>
    <w:rsid w:val="00C07149"/>
    <w:rsid w:val="00C343D0"/>
    <w:rsid w:val="00C73772"/>
    <w:rsid w:val="00C8496C"/>
    <w:rsid w:val="00C90AD8"/>
    <w:rsid w:val="00CA186F"/>
    <w:rsid w:val="00CB0B90"/>
    <w:rsid w:val="00CB2B11"/>
    <w:rsid w:val="00CC43E9"/>
    <w:rsid w:val="00CD399D"/>
    <w:rsid w:val="00CE55BD"/>
    <w:rsid w:val="00CE6637"/>
    <w:rsid w:val="00CF504F"/>
    <w:rsid w:val="00D263E2"/>
    <w:rsid w:val="00D65B37"/>
    <w:rsid w:val="00DA2D12"/>
    <w:rsid w:val="00DA7EB3"/>
    <w:rsid w:val="00DC61F9"/>
    <w:rsid w:val="00DF5D0F"/>
    <w:rsid w:val="00E45A25"/>
    <w:rsid w:val="00E642C9"/>
    <w:rsid w:val="00E65AC5"/>
    <w:rsid w:val="00E66B0B"/>
    <w:rsid w:val="00F21625"/>
    <w:rsid w:val="00F5295D"/>
    <w:rsid w:val="00F70225"/>
    <w:rsid w:val="00F70268"/>
    <w:rsid w:val="00F73F35"/>
    <w:rsid w:val="00FD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D093"/>
  <w15:chartTrackingRefBased/>
  <w15:docId w15:val="{75CFE6E2-795C-47F0-B041-16630E4C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62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762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706B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6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B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5AC5"/>
    <w:rPr>
      <w:b/>
      <w:bCs/>
    </w:rPr>
  </w:style>
  <w:style w:type="table" w:styleId="TableGrid">
    <w:name w:val="Table Grid"/>
    <w:basedOn w:val="TableNormal"/>
    <w:uiPriority w:val="39"/>
    <w:rsid w:val="008E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2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Chandel</dc:creator>
  <cp:keywords/>
  <dc:description/>
  <cp:lastModifiedBy>Sakshi Chandel</cp:lastModifiedBy>
  <cp:revision>165</cp:revision>
  <dcterms:created xsi:type="dcterms:W3CDTF">2020-10-08T15:44:00Z</dcterms:created>
  <dcterms:modified xsi:type="dcterms:W3CDTF">2020-10-18T10:19:00Z</dcterms:modified>
</cp:coreProperties>
</file>