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A17E3" w14:textId="2692EB4A" w:rsidR="00115AE9" w:rsidRPr="00A03D86" w:rsidRDefault="000567DA" w:rsidP="00D65E7E">
      <w:pPr>
        <w:jc w:val="center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 xml:space="preserve">　</w:t>
      </w:r>
    </w:p>
    <w:p w14:paraId="327EC37C" w14:textId="73FCE856" w:rsidR="00D65E7E" w:rsidRPr="00A03D86" w:rsidRDefault="00D65E7E" w:rsidP="00D65E7E">
      <w:pPr>
        <w:jc w:val="center"/>
        <w:rPr>
          <w:color w:val="000000" w:themeColor="text1"/>
          <w:sz w:val="56"/>
          <w:szCs w:val="56"/>
        </w:rPr>
      </w:pPr>
      <w:r w:rsidRPr="00A03D86">
        <w:rPr>
          <w:rFonts w:hint="eastAsia"/>
          <w:color w:val="000000" w:themeColor="text1"/>
          <w:sz w:val="56"/>
          <w:szCs w:val="56"/>
        </w:rPr>
        <w:t>要件定義書</w:t>
      </w:r>
    </w:p>
    <w:p w14:paraId="441E42BD" w14:textId="4F4790F8" w:rsidR="003D3A31" w:rsidRPr="00A03D86" w:rsidRDefault="00B7037D" w:rsidP="00D65E7E">
      <w:pPr>
        <w:jc w:val="center"/>
        <w:rPr>
          <w:color w:val="000000" w:themeColor="text1"/>
          <w:sz w:val="56"/>
          <w:szCs w:val="56"/>
        </w:rPr>
      </w:pPr>
      <w:r>
        <w:rPr>
          <w:rFonts w:hint="eastAsia"/>
          <w:color w:val="000000" w:themeColor="text1"/>
          <w:sz w:val="56"/>
          <w:szCs w:val="56"/>
        </w:rPr>
        <w:t>性格診断</w:t>
      </w:r>
    </w:p>
    <w:p w14:paraId="57F32C91" w14:textId="77777777" w:rsidR="00D65E7E" w:rsidRPr="00A03D86" w:rsidRDefault="00D65E7E" w:rsidP="00D65E7E">
      <w:pPr>
        <w:rPr>
          <w:color w:val="000000" w:themeColor="text1"/>
          <w:sz w:val="20"/>
          <w:szCs w:val="20"/>
        </w:rPr>
      </w:pPr>
    </w:p>
    <w:p w14:paraId="2701A3B3" w14:textId="77777777" w:rsidR="00D65E7E" w:rsidRPr="00A03D86" w:rsidRDefault="00D65E7E" w:rsidP="00D65E7E">
      <w:pPr>
        <w:rPr>
          <w:color w:val="000000" w:themeColor="text1"/>
          <w:sz w:val="20"/>
          <w:szCs w:val="20"/>
        </w:rPr>
      </w:pPr>
    </w:p>
    <w:p w14:paraId="04F1C885" w14:textId="77777777" w:rsidR="00D65E7E" w:rsidRPr="00A03D86" w:rsidRDefault="00D65E7E" w:rsidP="00D65E7E">
      <w:pPr>
        <w:rPr>
          <w:color w:val="000000" w:themeColor="text1"/>
          <w:sz w:val="20"/>
          <w:szCs w:val="20"/>
        </w:rPr>
      </w:pPr>
    </w:p>
    <w:p w14:paraId="4AA65C86" w14:textId="77777777" w:rsidR="00D65E7E" w:rsidRPr="00A03D86" w:rsidRDefault="00D65E7E" w:rsidP="00D65E7E">
      <w:pPr>
        <w:rPr>
          <w:color w:val="000000" w:themeColor="text1"/>
          <w:sz w:val="20"/>
          <w:szCs w:val="20"/>
        </w:rPr>
      </w:pPr>
      <w:r w:rsidRPr="00A03D86">
        <w:rPr>
          <w:rFonts w:hint="eastAsia"/>
          <w:color w:val="000000" w:themeColor="text1"/>
          <w:sz w:val="20"/>
          <w:szCs w:val="20"/>
        </w:rPr>
        <w:t>●目次</w:t>
      </w:r>
    </w:p>
    <w:sdt>
      <w:sdtPr>
        <w:rPr>
          <w:rFonts w:asciiTheme="minorHAnsi" w:eastAsiaTheme="minorEastAsia" w:hAnsiTheme="minorHAnsi" w:cstheme="minorBidi"/>
          <w:color w:val="000000" w:themeColor="text1"/>
          <w:kern w:val="2"/>
          <w:sz w:val="21"/>
          <w:szCs w:val="22"/>
          <w:lang w:val="ja-JP"/>
        </w:rPr>
        <w:id w:val="9198329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386216" w14:textId="77777777" w:rsidR="00FB5ECF" w:rsidRPr="00A03D86" w:rsidRDefault="00FB5ECF">
          <w:pPr>
            <w:pStyle w:val="a5"/>
            <w:rPr>
              <w:color w:val="000000" w:themeColor="text1"/>
            </w:rPr>
          </w:pPr>
          <w:r w:rsidRPr="00A03D86">
            <w:rPr>
              <w:color w:val="000000" w:themeColor="text1"/>
              <w:lang w:val="ja-JP"/>
            </w:rPr>
            <w:t>内容</w:t>
          </w:r>
        </w:p>
        <w:p w14:paraId="6D17C4ED" w14:textId="77777777" w:rsidR="003D782E" w:rsidRPr="00A03D86" w:rsidRDefault="00FB5ECF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r w:rsidRPr="00A03D86">
            <w:rPr>
              <w:color w:val="000000" w:themeColor="text1"/>
            </w:rPr>
            <w:fldChar w:fldCharType="begin"/>
          </w:r>
          <w:r w:rsidRPr="00A03D86">
            <w:rPr>
              <w:color w:val="000000" w:themeColor="text1"/>
            </w:rPr>
            <w:instrText xml:space="preserve"> TOC \o "1-3" \h \z \u </w:instrText>
          </w:r>
          <w:r w:rsidRPr="00A03D86">
            <w:rPr>
              <w:color w:val="000000" w:themeColor="text1"/>
            </w:rPr>
            <w:fldChar w:fldCharType="separate"/>
          </w:r>
          <w:hyperlink w:anchor="_Toc27036253" w:history="1">
            <w:r w:rsidR="003D782E" w:rsidRPr="00A03D86">
              <w:rPr>
                <w:rStyle w:val="a6"/>
                <w:noProof/>
                <w:color w:val="000000" w:themeColor="text1"/>
              </w:rPr>
              <w:t>1.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改定履歴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_Toc27036253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2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3EA9755" w14:textId="77777777" w:rsidR="003D782E" w:rsidRPr="00A03D86" w:rsidRDefault="004716B7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7036254" w:history="1">
            <w:r w:rsidR="003D782E" w:rsidRPr="00A03D86">
              <w:rPr>
                <w:rStyle w:val="a6"/>
                <w:rFonts w:cstheme="majorHAnsi"/>
                <w:noProof/>
                <w:color w:val="000000" w:themeColor="text1"/>
              </w:rPr>
              <w:t>2.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概要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_Toc27036254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3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19BC6CA0" w14:textId="77777777" w:rsidR="003D782E" w:rsidRPr="00A03D86" w:rsidRDefault="004716B7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7036255" w:history="1">
            <w:r w:rsidR="003D782E" w:rsidRPr="00A03D86">
              <w:rPr>
                <w:rStyle w:val="a6"/>
                <w:noProof/>
                <w:color w:val="000000" w:themeColor="text1"/>
              </w:rPr>
              <w:t>3.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対象ユーザー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_Toc27036255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3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6C9FFA4F" w14:textId="77777777" w:rsidR="003D782E" w:rsidRPr="00A03D86" w:rsidRDefault="004716B7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7036256" w:history="1">
            <w:r w:rsidR="003D782E" w:rsidRPr="00A03D86">
              <w:rPr>
                <w:rStyle w:val="a6"/>
                <w:noProof/>
                <w:color w:val="000000" w:themeColor="text1"/>
              </w:rPr>
              <w:t>4.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制約事項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_Toc27036256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3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50528DC7" w14:textId="77777777" w:rsidR="003D782E" w:rsidRPr="00A03D86" w:rsidRDefault="004716B7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7036257" w:history="1">
            <w:r w:rsidR="003D782E" w:rsidRPr="00A03D86">
              <w:rPr>
                <w:rStyle w:val="a6"/>
                <w:noProof/>
                <w:color w:val="000000" w:themeColor="text1"/>
              </w:rPr>
              <w:t>5.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操作手順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_Toc27036257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4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A15E67C" w14:textId="77777777" w:rsidR="003D782E" w:rsidRPr="00A03D86" w:rsidRDefault="004716B7">
          <w:pPr>
            <w:pStyle w:val="11"/>
            <w:tabs>
              <w:tab w:val="right" w:leader="dot" w:pos="8494"/>
            </w:tabs>
            <w:rPr>
              <w:noProof/>
              <w:color w:val="000000" w:themeColor="text1"/>
            </w:rPr>
          </w:pPr>
          <w:hyperlink w:anchor="_Toc27036258" w:history="1">
            <w:r w:rsidR="003D782E" w:rsidRPr="00A03D86">
              <w:rPr>
                <w:rStyle w:val="a6"/>
                <w:noProof/>
                <w:color w:val="000000" w:themeColor="text1"/>
              </w:rPr>
              <w:t>6.</w:t>
            </w:r>
            <w:r w:rsidR="003D782E" w:rsidRPr="00A03D86">
              <w:rPr>
                <w:rStyle w:val="a6"/>
                <w:rFonts w:hint="eastAsia"/>
                <w:noProof/>
                <w:color w:val="000000" w:themeColor="text1"/>
              </w:rPr>
              <w:t>その他</w:t>
            </w:r>
            <w:r w:rsidR="003D782E" w:rsidRPr="00A03D86">
              <w:rPr>
                <w:noProof/>
                <w:webHidden/>
                <w:color w:val="000000" w:themeColor="text1"/>
              </w:rPr>
              <w:tab/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begin"/>
            </w:r>
            <w:r w:rsidR="003D782E" w:rsidRPr="00A03D86">
              <w:rPr>
                <w:noProof/>
                <w:webHidden/>
                <w:color w:val="000000" w:themeColor="text1"/>
              </w:rPr>
              <w:instrText xml:space="preserve"> PAGEREF _Toc27036258 \h </w:instrText>
            </w:r>
            <w:r w:rsidR="003D782E" w:rsidRPr="00A03D86">
              <w:rPr>
                <w:noProof/>
                <w:webHidden/>
                <w:color w:val="000000" w:themeColor="text1"/>
              </w:rPr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separate"/>
            </w:r>
            <w:r w:rsidR="003D782E" w:rsidRPr="00A03D86">
              <w:rPr>
                <w:noProof/>
                <w:webHidden/>
                <w:color w:val="000000" w:themeColor="text1"/>
              </w:rPr>
              <w:t>4</w:t>
            </w:r>
            <w:r w:rsidR="003D782E" w:rsidRPr="00A03D86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537D8B3" w14:textId="77777777" w:rsidR="00FB5ECF" w:rsidRPr="00A03D86" w:rsidRDefault="00FB5ECF">
          <w:pPr>
            <w:rPr>
              <w:color w:val="000000" w:themeColor="text1"/>
            </w:rPr>
          </w:pPr>
          <w:r w:rsidRPr="00A03D86">
            <w:rPr>
              <w:b/>
              <w:bCs/>
              <w:color w:val="000000" w:themeColor="text1"/>
              <w:lang w:val="ja-JP"/>
            </w:rPr>
            <w:fldChar w:fldCharType="end"/>
          </w:r>
        </w:p>
      </w:sdtContent>
    </w:sdt>
    <w:p w14:paraId="4A81009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5200E8E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07F4321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E32C1CC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C418B59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98B9FD0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C7EB72B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6445C6D5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63E9CDE4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1B8C8EF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A55DCE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4B0903E1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3E6A6C8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2990A8B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2CB47044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2143BB25" w14:textId="77777777" w:rsidR="00AD2CF6" w:rsidRPr="00A03D86" w:rsidRDefault="00AD2CF6" w:rsidP="00FB5ECF">
      <w:pPr>
        <w:pStyle w:val="1"/>
        <w:rPr>
          <w:color w:val="000000" w:themeColor="text1"/>
          <w:sz w:val="36"/>
          <w:szCs w:val="36"/>
        </w:rPr>
      </w:pPr>
      <w:bookmarkStart w:id="0" w:name="_Toc27036253"/>
      <w:r w:rsidRPr="00A03D86">
        <w:rPr>
          <w:rStyle w:val="10"/>
          <w:color w:val="000000" w:themeColor="text1"/>
          <w:sz w:val="36"/>
          <w:szCs w:val="36"/>
        </w:rPr>
        <w:lastRenderedPageBreak/>
        <w:t>1.</w:t>
      </w:r>
      <w:r w:rsidR="00D65E7E" w:rsidRPr="00A03D86">
        <w:rPr>
          <w:rFonts w:hint="eastAsia"/>
          <w:color w:val="000000" w:themeColor="text1"/>
          <w:sz w:val="36"/>
          <w:szCs w:val="36"/>
        </w:rPr>
        <w:t>改定履歴</w:t>
      </w:r>
      <w:bookmarkEnd w:id="0"/>
    </w:p>
    <w:tbl>
      <w:tblPr>
        <w:tblStyle w:val="a4"/>
        <w:tblW w:w="9326" w:type="dxa"/>
        <w:tblInd w:w="-299" w:type="dxa"/>
        <w:tblLook w:val="04A0" w:firstRow="1" w:lastRow="0" w:firstColumn="1" w:lastColumn="0" w:noHBand="0" w:noVBand="1"/>
      </w:tblPr>
      <w:tblGrid>
        <w:gridCol w:w="1754"/>
        <w:gridCol w:w="1711"/>
        <w:gridCol w:w="3887"/>
        <w:gridCol w:w="1974"/>
      </w:tblGrid>
      <w:tr w:rsidR="00A03D86" w:rsidRPr="00A03D86" w14:paraId="3EB9D2F1" w14:textId="77777777" w:rsidTr="007929AA">
        <w:tc>
          <w:tcPr>
            <w:tcW w:w="175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6F3722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  <w:bookmarkStart w:id="1" w:name="_Hlk66798057"/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作成日</w:t>
            </w:r>
          </w:p>
        </w:tc>
        <w:tc>
          <w:tcPr>
            <w:tcW w:w="171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A2F223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作成者</w:t>
            </w:r>
          </w:p>
        </w:tc>
        <w:tc>
          <w:tcPr>
            <w:tcW w:w="38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2FF9F0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改定内容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944221" w14:textId="77777777" w:rsidR="00FB5ECF" w:rsidRPr="00A03D86" w:rsidRDefault="00F035CA" w:rsidP="00D65E7E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版</w:t>
            </w:r>
          </w:p>
        </w:tc>
      </w:tr>
      <w:tr w:rsidR="00A03D86" w:rsidRPr="00A03D86" w14:paraId="249F870D" w14:textId="77777777" w:rsidTr="007929AA">
        <w:tc>
          <w:tcPr>
            <w:tcW w:w="1754" w:type="dxa"/>
            <w:tcBorders>
              <w:top w:val="single" w:sz="12" w:space="0" w:color="auto"/>
            </w:tcBorders>
          </w:tcPr>
          <w:p w14:paraId="79DE310D" w14:textId="6AAB7090" w:rsidR="00FB5ECF" w:rsidRPr="00A03D86" w:rsidRDefault="00F035CA" w:rsidP="00C27ADA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20</w:t>
            </w:r>
            <w:r w:rsidR="00E51259" w:rsidRPr="00A03D86">
              <w:rPr>
                <w:rFonts w:hint="eastAsia"/>
                <w:color w:val="000000" w:themeColor="text1"/>
                <w:sz w:val="20"/>
                <w:szCs w:val="20"/>
              </w:rPr>
              <w:t>21/3/</w:t>
            </w:r>
            <w:r w:rsidR="00F90EB0">
              <w:rPr>
                <w:rFonts w:hint="eastAsia"/>
                <w:color w:val="000000" w:themeColor="text1"/>
                <w:sz w:val="20"/>
                <w:szCs w:val="20"/>
              </w:rPr>
              <w:t>9</w:t>
            </w:r>
          </w:p>
        </w:tc>
        <w:tc>
          <w:tcPr>
            <w:tcW w:w="1711" w:type="dxa"/>
            <w:tcBorders>
              <w:top w:val="single" w:sz="12" w:space="0" w:color="auto"/>
            </w:tcBorders>
          </w:tcPr>
          <w:p w14:paraId="5C0CC731" w14:textId="61990307" w:rsidR="00FB5ECF" w:rsidRPr="00A03D86" w:rsidRDefault="00E51259" w:rsidP="00D65E7E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黒田</w:t>
            </w:r>
          </w:p>
        </w:tc>
        <w:tc>
          <w:tcPr>
            <w:tcW w:w="3887" w:type="dxa"/>
            <w:tcBorders>
              <w:top w:val="single" w:sz="12" w:space="0" w:color="auto"/>
            </w:tcBorders>
          </w:tcPr>
          <w:p w14:paraId="71428C39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  <w:tcBorders>
              <w:top w:val="single" w:sz="12" w:space="0" w:color="auto"/>
            </w:tcBorders>
          </w:tcPr>
          <w:p w14:paraId="210A565A" w14:textId="77777777" w:rsidR="00F035CA" w:rsidRPr="00A03D86" w:rsidRDefault="00F035CA" w:rsidP="00D65E7E">
            <w:pPr>
              <w:rPr>
                <w:color w:val="000000" w:themeColor="text1"/>
                <w:sz w:val="20"/>
                <w:szCs w:val="20"/>
              </w:rPr>
            </w:pPr>
            <w:r w:rsidRPr="00A03D86">
              <w:rPr>
                <w:rFonts w:hint="eastAsia"/>
                <w:color w:val="000000" w:themeColor="text1"/>
                <w:sz w:val="20"/>
                <w:szCs w:val="20"/>
              </w:rPr>
              <w:t>初版</w:t>
            </w:r>
          </w:p>
        </w:tc>
      </w:tr>
      <w:tr w:rsidR="00A03D86" w:rsidRPr="00A03D86" w14:paraId="4C6408AD" w14:textId="77777777" w:rsidTr="007929AA">
        <w:tc>
          <w:tcPr>
            <w:tcW w:w="1754" w:type="dxa"/>
          </w:tcPr>
          <w:p w14:paraId="170CB4B9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D7DDD1F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4098C5C7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FE84320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6C52ACEC" w14:textId="77777777" w:rsidTr="007929AA">
        <w:tc>
          <w:tcPr>
            <w:tcW w:w="1754" w:type="dxa"/>
          </w:tcPr>
          <w:p w14:paraId="34ADBDD3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8580D7D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350A32FA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3526DFF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07A478A6" w14:textId="77777777" w:rsidTr="007929AA">
        <w:tc>
          <w:tcPr>
            <w:tcW w:w="1754" w:type="dxa"/>
          </w:tcPr>
          <w:p w14:paraId="3AC0B90B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E87B6A3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07764450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5F277446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2313B12A" w14:textId="77777777" w:rsidTr="007929AA">
        <w:tc>
          <w:tcPr>
            <w:tcW w:w="1754" w:type="dxa"/>
          </w:tcPr>
          <w:p w14:paraId="4BB53C44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2D5CCE1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F2194D9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2658431F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1AB16A34" w14:textId="77777777" w:rsidTr="007929AA">
        <w:tc>
          <w:tcPr>
            <w:tcW w:w="1754" w:type="dxa"/>
          </w:tcPr>
          <w:p w14:paraId="458054E0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6744ED30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5A4C4625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3B2BCF03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4B8E6179" w14:textId="77777777" w:rsidTr="007929AA">
        <w:tc>
          <w:tcPr>
            <w:tcW w:w="1754" w:type="dxa"/>
          </w:tcPr>
          <w:p w14:paraId="234404A4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0372C074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644DD072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184288FF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7B04D9AB" w14:textId="77777777" w:rsidTr="007929AA">
        <w:tc>
          <w:tcPr>
            <w:tcW w:w="1754" w:type="dxa"/>
          </w:tcPr>
          <w:p w14:paraId="303E39B2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5E383A3A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2E1EB7BC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6B7B7A04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  <w:tr w:rsidR="00A03D86" w:rsidRPr="00A03D86" w14:paraId="5C37ED8F" w14:textId="77777777" w:rsidTr="007929AA">
        <w:tc>
          <w:tcPr>
            <w:tcW w:w="1754" w:type="dxa"/>
          </w:tcPr>
          <w:p w14:paraId="041F7CD2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711" w:type="dxa"/>
          </w:tcPr>
          <w:p w14:paraId="470435F7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3887" w:type="dxa"/>
          </w:tcPr>
          <w:p w14:paraId="07972EFC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1974" w:type="dxa"/>
          </w:tcPr>
          <w:p w14:paraId="4DF21C63" w14:textId="77777777" w:rsidR="00FB5ECF" w:rsidRPr="00A03D86" w:rsidRDefault="00FB5ECF" w:rsidP="00D65E7E">
            <w:pPr>
              <w:rPr>
                <w:color w:val="000000" w:themeColor="text1"/>
                <w:sz w:val="20"/>
                <w:szCs w:val="20"/>
              </w:rPr>
            </w:pPr>
          </w:p>
        </w:tc>
      </w:tr>
    </w:tbl>
    <w:p w14:paraId="68A180DB" w14:textId="77777777" w:rsidR="00D65E7E" w:rsidRPr="00A03D86" w:rsidRDefault="00D65E7E" w:rsidP="00D65E7E">
      <w:pPr>
        <w:rPr>
          <w:color w:val="000000" w:themeColor="text1"/>
          <w:sz w:val="20"/>
          <w:szCs w:val="20"/>
        </w:rPr>
      </w:pPr>
    </w:p>
    <w:bookmarkEnd w:id="1"/>
    <w:p w14:paraId="16D93FB5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276DB6AE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37060655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D2DAB8A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5C1AC3F8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09DCDE3C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9464ECD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194A18B8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4AA30344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6AC118EC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0CE6120B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14EF095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C7073FE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011EDED3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1856E865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591E36D2" w14:textId="77777777" w:rsidR="00AD2CF6" w:rsidRPr="00A03D86" w:rsidRDefault="00AD2CF6" w:rsidP="00D65E7E">
      <w:pPr>
        <w:rPr>
          <w:color w:val="000000" w:themeColor="text1"/>
          <w:sz w:val="20"/>
          <w:szCs w:val="20"/>
        </w:rPr>
      </w:pPr>
    </w:p>
    <w:p w14:paraId="7729EA3E" w14:textId="77777777" w:rsidR="00E518C2" w:rsidRPr="00A03D86" w:rsidRDefault="00E518C2">
      <w:pPr>
        <w:widowControl/>
        <w:jc w:val="left"/>
        <w:rPr>
          <w:color w:val="000000" w:themeColor="text1"/>
          <w:sz w:val="20"/>
          <w:szCs w:val="20"/>
        </w:rPr>
      </w:pPr>
      <w:r w:rsidRPr="00A03D86">
        <w:rPr>
          <w:color w:val="000000" w:themeColor="text1"/>
          <w:sz w:val="20"/>
          <w:szCs w:val="20"/>
        </w:rPr>
        <w:br w:type="page"/>
      </w:r>
    </w:p>
    <w:p w14:paraId="1E0C4DDA" w14:textId="77777777" w:rsidR="00AD2CF6" w:rsidRPr="00A03D86" w:rsidRDefault="00AD2CF6" w:rsidP="00FB5ECF">
      <w:pPr>
        <w:pStyle w:val="1"/>
        <w:rPr>
          <w:color w:val="000000" w:themeColor="text1"/>
          <w:sz w:val="44"/>
          <w:szCs w:val="44"/>
        </w:rPr>
      </w:pPr>
      <w:bookmarkStart w:id="2" w:name="_Toc27036254"/>
      <w:r w:rsidRPr="00A03D86">
        <w:rPr>
          <w:rStyle w:val="10"/>
          <w:rFonts w:cstheme="majorHAnsi"/>
          <w:color w:val="000000" w:themeColor="text1"/>
          <w:sz w:val="44"/>
          <w:szCs w:val="44"/>
        </w:rPr>
        <w:lastRenderedPageBreak/>
        <w:t>2.</w:t>
      </w:r>
      <w:r w:rsidRPr="00A03D86">
        <w:rPr>
          <w:rFonts w:hint="eastAsia"/>
          <w:color w:val="000000" w:themeColor="text1"/>
          <w:sz w:val="44"/>
          <w:szCs w:val="44"/>
        </w:rPr>
        <w:t>概要</w:t>
      </w:r>
      <w:bookmarkEnd w:id="2"/>
    </w:p>
    <w:p w14:paraId="07CAA460" w14:textId="677F6952" w:rsidR="00AA60FA" w:rsidRPr="001B2300" w:rsidRDefault="005138BA" w:rsidP="00AA60FA">
      <w:pPr>
        <w:rPr>
          <w:rFonts w:ascii="Arial" w:hAnsi="Arial" w:cs="Arial"/>
        </w:rPr>
      </w:pPr>
      <w:r w:rsidRPr="00A03D86">
        <w:rPr>
          <w:rFonts w:hint="eastAsia"/>
          <w:color w:val="000000" w:themeColor="text1"/>
          <w:sz w:val="20"/>
          <w:szCs w:val="20"/>
        </w:rPr>
        <w:t xml:space="preserve">　　本アプリケーションは、</w:t>
      </w:r>
      <w:r w:rsidR="00AA60FA">
        <w:rPr>
          <w:rFonts w:ascii="Arial" w:hAnsi="Arial" w:cs="Arial" w:hint="eastAsia"/>
        </w:rPr>
        <w:t>エニアグラム式性格</w:t>
      </w:r>
      <w:r w:rsidR="00AA60FA">
        <w:rPr>
          <w:rFonts w:ascii="Arial" w:hAnsi="Arial" w:cs="Arial" w:hint="eastAsia"/>
        </w:rPr>
        <w:t>9</w:t>
      </w:r>
      <w:r w:rsidR="00AA60FA">
        <w:rPr>
          <w:rFonts w:ascii="Arial" w:hAnsi="Arial" w:cs="Arial" w:hint="eastAsia"/>
        </w:rPr>
        <w:t>タイプ判断を行い、</w:t>
      </w:r>
      <w:r w:rsidR="00AA60FA">
        <w:rPr>
          <w:rFonts w:hint="eastAsia"/>
          <w:color w:val="000000" w:themeColor="text1"/>
          <w:sz w:val="20"/>
          <w:szCs w:val="20"/>
        </w:rPr>
        <w:t>９０個の質問に答え、性格診断し、</w:t>
      </w:r>
      <w:r w:rsidR="00AA60FA">
        <w:rPr>
          <w:rFonts w:ascii="Arial" w:hAnsi="Arial" w:cs="Arial" w:hint="eastAsia"/>
        </w:rPr>
        <w:t>結果を保存するものである。</w:t>
      </w:r>
    </w:p>
    <w:p w14:paraId="0BAF920F" w14:textId="77777777" w:rsidR="005138BA" w:rsidRPr="00A03D86" w:rsidRDefault="005138BA" w:rsidP="00D65E7E">
      <w:pPr>
        <w:rPr>
          <w:color w:val="000000" w:themeColor="text1"/>
          <w:sz w:val="20"/>
          <w:szCs w:val="20"/>
        </w:rPr>
      </w:pPr>
    </w:p>
    <w:p w14:paraId="5F810363" w14:textId="77777777" w:rsidR="00780E57" w:rsidRPr="002E66E8" w:rsidRDefault="005138BA" w:rsidP="00780E57">
      <w:pPr>
        <w:pStyle w:val="2"/>
        <w:spacing w:before="120"/>
        <w:rPr>
          <w:rFonts w:ascii="Arial" w:hAnsi="Arial" w:cs="Arial"/>
          <w:b/>
        </w:rPr>
      </w:pPr>
      <w:r w:rsidRPr="002E66E8">
        <w:rPr>
          <w:rFonts w:hint="eastAsia"/>
          <w:b/>
          <w:color w:val="000000" w:themeColor="text1"/>
          <w:sz w:val="20"/>
          <w:szCs w:val="20"/>
        </w:rPr>
        <w:t xml:space="preserve">２．１　</w:t>
      </w:r>
      <w:r w:rsidR="00780E57" w:rsidRPr="002E66E8">
        <w:rPr>
          <w:rFonts w:ascii="Arial" w:hAnsi="Arial" w:cs="Arial"/>
          <w:b/>
        </w:rPr>
        <w:t>トップ画面</w:t>
      </w:r>
    </w:p>
    <w:p w14:paraId="5AC03173" w14:textId="77777777" w:rsidR="00780E57" w:rsidRPr="001B2300" w:rsidRDefault="00780E57" w:rsidP="00780E57">
      <w:pPr>
        <w:rPr>
          <w:rFonts w:ascii="Arial" w:hAnsi="Arial" w:cs="Arial"/>
        </w:rPr>
      </w:pPr>
      <w:r>
        <w:rPr>
          <w:rFonts w:ascii="Arial" w:hAnsi="Arial" w:cs="Arial" w:hint="eastAsia"/>
        </w:rPr>
        <w:t>名前を入力し、診断を開始する</w:t>
      </w:r>
      <w:r w:rsidRPr="001B2300">
        <w:rPr>
          <w:rFonts w:ascii="Arial" w:hAnsi="Arial" w:cs="Arial"/>
        </w:rPr>
        <w:t>。</w:t>
      </w:r>
    </w:p>
    <w:p w14:paraId="577D9988" w14:textId="08EC6A26" w:rsidR="00EC3585" w:rsidRDefault="00EC3585" w:rsidP="00780E57">
      <w:pPr>
        <w:rPr>
          <w:b/>
          <w:color w:val="000000" w:themeColor="text1"/>
          <w:sz w:val="20"/>
          <w:szCs w:val="20"/>
        </w:rPr>
      </w:pPr>
    </w:p>
    <w:p w14:paraId="42381F48" w14:textId="2AB5897F" w:rsidR="00780E57" w:rsidRPr="002E66E8" w:rsidRDefault="00780E57" w:rsidP="00780E57">
      <w:pPr>
        <w:pStyle w:val="2"/>
        <w:spacing w:before="120"/>
        <w:rPr>
          <w:b/>
          <w:color w:val="000000" w:themeColor="text1"/>
          <w:sz w:val="20"/>
          <w:szCs w:val="20"/>
        </w:rPr>
      </w:pPr>
      <w:r>
        <w:rPr>
          <w:rFonts w:hint="eastAsia"/>
          <w:b/>
          <w:color w:val="000000" w:themeColor="text1"/>
          <w:sz w:val="20"/>
          <w:szCs w:val="20"/>
        </w:rPr>
        <w:t xml:space="preserve">２．２　</w:t>
      </w:r>
      <w:r w:rsidRPr="002E66E8">
        <w:rPr>
          <w:rFonts w:hint="eastAsia"/>
          <w:b/>
          <w:color w:val="000000" w:themeColor="text1"/>
          <w:sz w:val="20"/>
          <w:szCs w:val="20"/>
        </w:rPr>
        <w:t>質問画面</w:t>
      </w:r>
    </w:p>
    <w:p w14:paraId="1B886C04" w14:textId="77777777" w:rsidR="00780E57" w:rsidRDefault="00780E57" w:rsidP="002E66E8">
      <w:pPr>
        <w:ind w:leftChars="213" w:left="447"/>
      </w:pPr>
      <w:r>
        <w:rPr>
          <w:rFonts w:hint="eastAsia"/>
        </w:rPr>
        <w:t>表示される質問に対し利用者は「はい」「いいえ」の二択で解答する。</w:t>
      </w:r>
    </w:p>
    <w:p w14:paraId="0487A29D" w14:textId="77C04B61" w:rsidR="00AA60FA" w:rsidRDefault="00780E57" w:rsidP="00780E57">
      <w:pPr>
        <w:ind w:leftChars="100" w:left="210" w:firstLineChars="100" w:firstLine="210"/>
      </w:pPr>
      <w:r>
        <w:rPr>
          <w:rFonts w:hint="eastAsia"/>
        </w:rPr>
        <w:t>質問は</w:t>
      </w:r>
      <w:r>
        <w:rPr>
          <w:rFonts w:hint="eastAsia"/>
        </w:rPr>
        <w:t>90</w:t>
      </w:r>
      <w:r>
        <w:rPr>
          <w:rFonts w:hint="eastAsia"/>
        </w:rPr>
        <w:t>問ある。</w:t>
      </w:r>
    </w:p>
    <w:p w14:paraId="2718C84B" w14:textId="77777777" w:rsidR="00780E57" w:rsidRDefault="00780E57" w:rsidP="00780E57">
      <w:pPr>
        <w:ind w:leftChars="100" w:left="210" w:firstLineChars="100" w:firstLine="200"/>
        <w:rPr>
          <w:bCs/>
          <w:color w:val="000000" w:themeColor="text1"/>
          <w:sz w:val="20"/>
          <w:szCs w:val="20"/>
        </w:rPr>
      </w:pPr>
    </w:p>
    <w:p w14:paraId="66CCD975" w14:textId="740A73C7" w:rsidR="00AA60FA" w:rsidRPr="002E66E8" w:rsidRDefault="00780E57" w:rsidP="002E66E8">
      <w:pPr>
        <w:pStyle w:val="2"/>
        <w:spacing w:before="120"/>
        <w:rPr>
          <w:b/>
          <w:color w:val="000000" w:themeColor="text1"/>
          <w:sz w:val="20"/>
          <w:szCs w:val="20"/>
        </w:rPr>
      </w:pPr>
      <w:r w:rsidRPr="002E66E8">
        <w:rPr>
          <w:rFonts w:hint="eastAsia"/>
          <w:b/>
          <w:color w:val="000000" w:themeColor="text1"/>
          <w:sz w:val="20"/>
          <w:szCs w:val="20"/>
        </w:rPr>
        <w:t>２．</w:t>
      </w:r>
      <w:r w:rsidR="002E66E8">
        <w:rPr>
          <w:rFonts w:hint="eastAsia"/>
          <w:b/>
          <w:color w:val="000000" w:themeColor="text1"/>
          <w:sz w:val="20"/>
          <w:szCs w:val="20"/>
        </w:rPr>
        <w:t>３</w:t>
      </w:r>
      <w:r w:rsidRPr="002E66E8">
        <w:rPr>
          <w:rFonts w:hint="eastAsia"/>
          <w:b/>
          <w:color w:val="000000" w:themeColor="text1"/>
          <w:sz w:val="20"/>
          <w:szCs w:val="20"/>
        </w:rPr>
        <w:t xml:space="preserve">　再質問画面</w:t>
      </w:r>
      <w:r w:rsidR="003415F7">
        <w:rPr>
          <w:rFonts w:hint="eastAsia"/>
          <w:b/>
          <w:color w:val="000000" w:themeColor="text1"/>
          <w:sz w:val="20"/>
          <w:szCs w:val="20"/>
        </w:rPr>
        <w:t xml:space="preserve">　　　　　</w:t>
      </w:r>
    </w:p>
    <w:p w14:paraId="6B48E3FB" w14:textId="77777777" w:rsidR="00780E57" w:rsidRPr="001B2300" w:rsidRDefault="00780E57" w:rsidP="002E66E8">
      <w:pPr>
        <w:ind w:leftChars="220" w:left="462"/>
        <w:rPr>
          <w:rFonts w:ascii="Arial" w:hAnsi="Arial" w:cs="Arial"/>
        </w:rPr>
      </w:pPr>
      <w:r>
        <w:rPr>
          <w:rFonts w:ascii="Arial" w:hAnsi="Arial" w:cs="Arial" w:hint="eastAsia"/>
        </w:rPr>
        <w:t>90</w:t>
      </w:r>
      <w:r>
        <w:rPr>
          <w:rFonts w:ascii="Arial" w:hAnsi="Arial" w:cs="Arial" w:hint="eastAsia"/>
        </w:rPr>
        <w:t>問の質問のスコアをもとに性格</w:t>
      </w:r>
      <w:r>
        <w:rPr>
          <w:rFonts w:ascii="Arial" w:hAnsi="Arial" w:cs="Arial" w:hint="eastAsia"/>
        </w:rPr>
        <w:t>9</w:t>
      </w:r>
      <w:r>
        <w:rPr>
          <w:rFonts w:ascii="Arial" w:hAnsi="Arial" w:cs="Arial" w:hint="eastAsia"/>
        </w:rPr>
        <w:t>タイプに診断できない場合、追加の質問を行う。</w:t>
      </w:r>
    </w:p>
    <w:p w14:paraId="2A5FA80F" w14:textId="77777777" w:rsidR="00780E57" w:rsidRPr="00780E57" w:rsidRDefault="00780E57" w:rsidP="00AA60FA">
      <w:pPr>
        <w:ind w:leftChars="135" w:left="283"/>
        <w:rPr>
          <w:bCs/>
          <w:color w:val="000000" w:themeColor="text1"/>
          <w:sz w:val="20"/>
          <w:szCs w:val="20"/>
        </w:rPr>
      </w:pPr>
    </w:p>
    <w:p w14:paraId="6983077D" w14:textId="193BA782" w:rsidR="005138BA" w:rsidRPr="00A03D86" w:rsidRDefault="002E66E8" w:rsidP="002E66E8">
      <w:pPr>
        <w:pStyle w:val="2"/>
        <w:spacing w:before="120"/>
        <w:rPr>
          <w:b/>
          <w:color w:val="000000" w:themeColor="text1"/>
          <w:sz w:val="20"/>
          <w:szCs w:val="20"/>
        </w:rPr>
      </w:pPr>
      <w:r>
        <w:rPr>
          <w:rFonts w:hint="eastAsia"/>
          <w:b/>
          <w:color w:val="000000" w:themeColor="text1"/>
          <w:sz w:val="20"/>
          <w:szCs w:val="20"/>
        </w:rPr>
        <w:t xml:space="preserve">２．４　</w:t>
      </w:r>
      <w:r w:rsidR="007B17F3">
        <w:rPr>
          <w:rFonts w:hint="eastAsia"/>
          <w:b/>
          <w:color w:val="000000" w:themeColor="text1"/>
          <w:sz w:val="20"/>
          <w:szCs w:val="20"/>
        </w:rPr>
        <w:t>診断結果の表示</w:t>
      </w:r>
    </w:p>
    <w:p w14:paraId="75036E89" w14:textId="3F3E90BA" w:rsidR="005138BA" w:rsidRPr="00A03D86" w:rsidRDefault="00AA60FA" w:rsidP="00451F7D">
      <w:pPr>
        <w:ind w:leftChars="100" w:left="210" w:firstLineChars="100" w:firstLine="210"/>
        <w:rPr>
          <w:color w:val="000000" w:themeColor="text1"/>
          <w:sz w:val="20"/>
          <w:szCs w:val="20"/>
        </w:rPr>
      </w:pPr>
      <w:r>
        <w:rPr>
          <w:rFonts w:ascii="Arial" w:hAnsi="Arial" w:cs="Arial" w:hint="eastAsia"/>
        </w:rPr>
        <w:t>質問の結果、スコアの集計と個人の性格タイプの特徴を表示する。</w:t>
      </w:r>
    </w:p>
    <w:p w14:paraId="1FB480D2" w14:textId="77777777" w:rsidR="00CE2BED" w:rsidRPr="00A03D86" w:rsidRDefault="00CE2BED" w:rsidP="00D65E7E">
      <w:pPr>
        <w:rPr>
          <w:color w:val="000000" w:themeColor="text1"/>
          <w:sz w:val="20"/>
          <w:szCs w:val="20"/>
        </w:rPr>
      </w:pPr>
    </w:p>
    <w:p w14:paraId="342A9E35" w14:textId="5949B8C8" w:rsidR="00B95BA0" w:rsidRPr="00A03D86" w:rsidRDefault="00B95BA0" w:rsidP="002970CF">
      <w:pPr>
        <w:pStyle w:val="2"/>
        <w:spacing w:before="120"/>
        <w:rPr>
          <w:b/>
          <w:color w:val="000000" w:themeColor="text1"/>
          <w:sz w:val="20"/>
          <w:szCs w:val="20"/>
        </w:rPr>
      </w:pPr>
      <w:r w:rsidRPr="00A03D86">
        <w:rPr>
          <w:rFonts w:hint="eastAsia"/>
          <w:b/>
          <w:color w:val="000000" w:themeColor="text1"/>
          <w:sz w:val="20"/>
          <w:szCs w:val="20"/>
        </w:rPr>
        <w:t>２．</w:t>
      </w:r>
      <w:r w:rsidR="002E66E8">
        <w:rPr>
          <w:rFonts w:hint="eastAsia"/>
          <w:b/>
          <w:color w:val="000000" w:themeColor="text1"/>
          <w:sz w:val="20"/>
          <w:szCs w:val="20"/>
        </w:rPr>
        <w:t>５</w:t>
      </w:r>
      <w:r w:rsidRPr="00A03D86">
        <w:rPr>
          <w:rFonts w:hint="eastAsia"/>
          <w:b/>
          <w:color w:val="000000" w:themeColor="text1"/>
          <w:sz w:val="20"/>
          <w:szCs w:val="20"/>
        </w:rPr>
        <w:t xml:space="preserve">　入力異常</w:t>
      </w:r>
    </w:p>
    <w:p w14:paraId="26A0DDF6" w14:textId="77777777" w:rsidR="00AA60FA" w:rsidRDefault="00B95BA0" w:rsidP="00AA60FA">
      <w:pPr>
        <w:rPr>
          <w:rFonts w:ascii="Arial" w:hAnsi="Arial" w:cs="Arial"/>
        </w:rPr>
      </w:pPr>
      <w:r w:rsidRPr="00A03D86">
        <w:rPr>
          <w:rFonts w:hint="eastAsia"/>
          <w:color w:val="000000" w:themeColor="text1"/>
          <w:sz w:val="20"/>
          <w:szCs w:val="20"/>
        </w:rPr>
        <w:t xml:space="preserve">　　</w:t>
      </w:r>
      <w:r w:rsidR="00AA60FA">
        <w:rPr>
          <w:rFonts w:ascii="Arial" w:hAnsi="Arial" w:cs="Arial" w:hint="eastAsia"/>
        </w:rPr>
        <w:t>質問画面で未回答の質問があった場合にエラーを表示する。</w:t>
      </w:r>
    </w:p>
    <w:p w14:paraId="62043656" w14:textId="046FDF3E" w:rsidR="00B95BA0" w:rsidRPr="00A03D86" w:rsidRDefault="00AA60FA" w:rsidP="00AA60FA">
      <w:pPr>
        <w:ind w:firstLineChars="200" w:firstLine="420"/>
        <w:rPr>
          <w:color w:val="000000" w:themeColor="text1"/>
          <w:sz w:val="20"/>
          <w:szCs w:val="20"/>
        </w:rPr>
      </w:pPr>
      <w:r>
        <w:rPr>
          <w:rFonts w:ascii="Arial" w:hAnsi="Arial" w:cs="Arial" w:hint="eastAsia"/>
        </w:rPr>
        <w:t>質問ページに戻るリンクを表示する</w:t>
      </w:r>
    </w:p>
    <w:p w14:paraId="56A56E56" w14:textId="77777777" w:rsidR="0080371E" w:rsidRPr="00A03D86" w:rsidRDefault="0080371E" w:rsidP="00D65E7E">
      <w:pPr>
        <w:rPr>
          <w:color w:val="000000" w:themeColor="text1"/>
          <w:sz w:val="20"/>
          <w:szCs w:val="20"/>
        </w:rPr>
      </w:pPr>
    </w:p>
    <w:p w14:paraId="2386C511" w14:textId="25CF9A95" w:rsidR="00AD2CF6" w:rsidRPr="002E66E8" w:rsidRDefault="00B95BA0" w:rsidP="002E66E8">
      <w:pPr>
        <w:rPr>
          <w:rFonts w:asciiTheme="majorHAnsi" w:eastAsiaTheme="majorEastAsia" w:hAnsiTheme="majorHAnsi" w:cstheme="majorBidi"/>
          <w:b/>
          <w:color w:val="000000" w:themeColor="text1"/>
          <w:sz w:val="20"/>
          <w:szCs w:val="20"/>
        </w:rPr>
      </w:pPr>
      <w:r w:rsidRPr="002E66E8">
        <w:rPr>
          <w:rFonts w:asciiTheme="majorHAnsi" w:eastAsiaTheme="majorEastAsia" w:hAnsiTheme="majorHAnsi" w:cstheme="majorBidi" w:hint="eastAsia"/>
          <w:b/>
          <w:color w:val="000000" w:themeColor="text1"/>
          <w:sz w:val="20"/>
          <w:szCs w:val="20"/>
        </w:rPr>
        <w:t>２．</w:t>
      </w:r>
      <w:r w:rsidR="002E66E8" w:rsidRPr="002E66E8">
        <w:rPr>
          <w:rFonts w:asciiTheme="majorHAnsi" w:eastAsiaTheme="majorEastAsia" w:hAnsiTheme="majorHAnsi" w:cstheme="majorBidi" w:hint="eastAsia"/>
          <w:b/>
          <w:color w:val="000000" w:themeColor="text1"/>
          <w:sz w:val="20"/>
          <w:szCs w:val="20"/>
        </w:rPr>
        <w:t>６</w:t>
      </w:r>
      <w:r w:rsidRPr="002E66E8">
        <w:rPr>
          <w:rFonts w:asciiTheme="majorHAnsi" w:eastAsiaTheme="majorEastAsia" w:hAnsiTheme="majorHAnsi" w:cstheme="majorBidi" w:hint="eastAsia"/>
          <w:b/>
          <w:color w:val="000000" w:themeColor="text1"/>
          <w:sz w:val="20"/>
          <w:szCs w:val="20"/>
        </w:rPr>
        <w:t xml:space="preserve">　</w:t>
      </w:r>
      <w:r w:rsidR="0080371E" w:rsidRPr="002E66E8">
        <w:rPr>
          <w:rFonts w:asciiTheme="majorHAnsi" w:eastAsiaTheme="majorEastAsia" w:hAnsiTheme="majorHAnsi" w:cstheme="majorBidi" w:hint="eastAsia"/>
          <w:b/>
          <w:color w:val="000000" w:themeColor="text1"/>
          <w:sz w:val="20"/>
          <w:szCs w:val="20"/>
        </w:rPr>
        <w:t>表示するページ</w:t>
      </w:r>
    </w:p>
    <w:p w14:paraId="51D2FA94" w14:textId="707A0EBB" w:rsidR="007B17F3" w:rsidRPr="00B7037D" w:rsidRDefault="007B17F3" w:rsidP="007B17F3">
      <w:pPr>
        <w:pStyle w:val="a3"/>
        <w:numPr>
          <w:ilvl w:val="0"/>
          <w:numId w:val="8"/>
        </w:numPr>
        <w:ind w:leftChars="0"/>
        <w:rPr>
          <w:bCs/>
          <w:color w:val="000000" w:themeColor="text1"/>
          <w:sz w:val="20"/>
          <w:szCs w:val="20"/>
        </w:rPr>
      </w:pPr>
      <w:r w:rsidRPr="00A03D86">
        <w:rPr>
          <w:rFonts w:hint="eastAsia"/>
          <w:color w:val="000000" w:themeColor="text1"/>
          <w:sz w:val="20"/>
          <w:szCs w:val="20"/>
        </w:rPr>
        <w:t>トップページ</w:t>
      </w:r>
      <w:r w:rsidR="0062480B">
        <w:rPr>
          <w:rFonts w:hint="eastAsia"/>
          <w:color w:val="000000" w:themeColor="text1"/>
          <w:sz w:val="20"/>
          <w:szCs w:val="20"/>
        </w:rPr>
        <w:t>（</w:t>
      </w:r>
      <w:r w:rsidR="006422AB">
        <w:rPr>
          <w:rFonts w:hint="eastAsia"/>
          <w:color w:val="000000" w:themeColor="text1"/>
          <w:sz w:val="20"/>
          <w:szCs w:val="20"/>
        </w:rPr>
        <w:t>テストの操作</w:t>
      </w:r>
      <w:r>
        <w:rPr>
          <w:rFonts w:hint="eastAsia"/>
          <w:color w:val="000000" w:themeColor="text1"/>
          <w:sz w:val="20"/>
          <w:szCs w:val="20"/>
        </w:rPr>
        <w:t>説明を表示</w:t>
      </w:r>
      <w:r w:rsidR="0062480B">
        <w:rPr>
          <w:rFonts w:hint="eastAsia"/>
          <w:color w:val="000000" w:themeColor="text1"/>
          <w:sz w:val="20"/>
          <w:szCs w:val="20"/>
        </w:rPr>
        <w:t>）</w:t>
      </w:r>
    </w:p>
    <w:p w14:paraId="15941399" w14:textId="42F9BA12" w:rsidR="00B7037D" w:rsidRPr="00780E57" w:rsidRDefault="00B7037D" w:rsidP="007B17F3">
      <w:pPr>
        <w:pStyle w:val="a3"/>
        <w:numPr>
          <w:ilvl w:val="0"/>
          <w:numId w:val="8"/>
        </w:numPr>
        <w:ind w:leftChars="0"/>
        <w:rPr>
          <w:bCs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質問</w:t>
      </w:r>
      <w:r w:rsidR="00AA60FA">
        <w:rPr>
          <w:rFonts w:hint="eastAsia"/>
          <w:color w:val="000000" w:themeColor="text1"/>
          <w:sz w:val="20"/>
          <w:szCs w:val="20"/>
        </w:rPr>
        <w:t>ページ</w:t>
      </w:r>
      <w:r>
        <w:rPr>
          <w:rFonts w:hint="eastAsia"/>
          <w:color w:val="000000" w:themeColor="text1"/>
          <w:sz w:val="20"/>
          <w:szCs w:val="20"/>
        </w:rPr>
        <w:t>(</w:t>
      </w:r>
      <w:r w:rsidR="00F40A46">
        <w:rPr>
          <w:rFonts w:hint="eastAsia"/>
          <w:color w:val="000000" w:themeColor="text1"/>
          <w:sz w:val="20"/>
          <w:szCs w:val="20"/>
        </w:rPr>
        <w:t>90</w:t>
      </w:r>
      <w:r w:rsidRPr="007B17F3">
        <w:rPr>
          <w:rFonts w:hint="eastAsia"/>
          <w:color w:val="000000" w:themeColor="text1"/>
          <w:sz w:val="20"/>
          <w:szCs w:val="20"/>
        </w:rPr>
        <w:t>個の質問</w:t>
      </w:r>
      <w:r>
        <w:rPr>
          <w:rFonts w:hint="eastAsia"/>
          <w:color w:val="000000" w:themeColor="text1"/>
          <w:sz w:val="20"/>
          <w:szCs w:val="20"/>
        </w:rPr>
        <w:t>に</w:t>
      </w:r>
      <w:r w:rsidR="00F40A46" w:rsidRPr="00F40A46">
        <w:rPr>
          <w:rFonts w:hint="eastAsia"/>
          <w:color w:val="000000" w:themeColor="text1"/>
          <w:sz w:val="20"/>
          <w:szCs w:val="20"/>
        </w:rPr>
        <w:t>「はい・いいえ」</w:t>
      </w:r>
      <w:r w:rsidR="00F40A46">
        <w:rPr>
          <w:rFonts w:hint="eastAsia"/>
          <w:color w:val="000000" w:themeColor="text1"/>
          <w:sz w:val="20"/>
          <w:szCs w:val="20"/>
        </w:rPr>
        <w:t>で回答</w:t>
      </w:r>
      <w:r>
        <w:rPr>
          <w:rFonts w:hint="eastAsia"/>
          <w:color w:val="000000" w:themeColor="text1"/>
          <w:sz w:val="20"/>
          <w:szCs w:val="20"/>
        </w:rPr>
        <w:t>)</w:t>
      </w:r>
    </w:p>
    <w:p w14:paraId="01640CED" w14:textId="5D89D90B" w:rsidR="00780E57" w:rsidRDefault="00780E57" w:rsidP="007B17F3">
      <w:pPr>
        <w:pStyle w:val="a3"/>
        <w:numPr>
          <w:ilvl w:val="0"/>
          <w:numId w:val="8"/>
        </w:numPr>
        <w:ind w:leftChars="0"/>
        <w:rPr>
          <w:bCs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再質問ページ</w:t>
      </w:r>
    </w:p>
    <w:p w14:paraId="5C2CBF2C" w14:textId="28008DDE" w:rsidR="007B17F3" w:rsidRPr="007B17F3" w:rsidRDefault="0062480B" w:rsidP="007B17F3">
      <w:pPr>
        <w:pStyle w:val="a3"/>
        <w:numPr>
          <w:ilvl w:val="0"/>
          <w:numId w:val="8"/>
        </w:numPr>
        <w:ind w:leftChars="0"/>
        <w:rPr>
          <w:bCs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診断結果</w:t>
      </w:r>
      <w:r w:rsidR="00AA60FA">
        <w:rPr>
          <w:rFonts w:hint="eastAsia"/>
          <w:color w:val="000000" w:themeColor="text1"/>
          <w:sz w:val="20"/>
          <w:szCs w:val="20"/>
        </w:rPr>
        <w:t>表示ページ</w:t>
      </w:r>
      <w:r w:rsidR="00B7037D">
        <w:rPr>
          <w:rFonts w:hint="eastAsia"/>
          <w:color w:val="000000" w:themeColor="text1"/>
          <w:sz w:val="20"/>
          <w:szCs w:val="20"/>
        </w:rPr>
        <w:t>(</w:t>
      </w:r>
      <w:r w:rsidR="00B7037D">
        <w:rPr>
          <w:rFonts w:hint="eastAsia"/>
          <w:color w:val="000000" w:themeColor="text1"/>
          <w:sz w:val="20"/>
          <w:szCs w:val="20"/>
        </w:rPr>
        <w:t>チェックの数が最も多かったものがユーザーのタイプの候補として表示される。</w:t>
      </w:r>
      <w:r w:rsidR="00B7037D">
        <w:rPr>
          <w:rFonts w:hint="eastAsia"/>
          <w:color w:val="000000" w:themeColor="text1"/>
          <w:sz w:val="20"/>
          <w:szCs w:val="20"/>
        </w:rPr>
        <w:t>)</w:t>
      </w:r>
    </w:p>
    <w:p w14:paraId="719153AC" w14:textId="63F4687F" w:rsidR="002D130F" w:rsidRPr="007B17F3" w:rsidRDefault="000C6041" w:rsidP="007B17F3">
      <w:pPr>
        <w:pStyle w:val="a3"/>
        <w:numPr>
          <w:ilvl w:val="0"/>
          <w:numId w:val="8"/>
        </w:numPr>
        <w:ind w:leftChars="0"/>
        <w:rPr>
          <w:bCs/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 xml:space="preserve">　</w:t>
      </w:r>
      <w:r w:rsidR="0062480B">
        <w:rPr>
          <w:rFonts w:hint="eastAsia"/>
          <w:color w:val="000000" w:themeColor="text1"/>
          <w:sz w:val="20"/>
          <w:szCs w:val="20"/>
        </w:rPr>
        <w:t>入力</w:t>
      </w:r>
      <w:r w:rsidR="00B95BA0" w:rsidRPr="007B17F3">
        <w:rPr>
          <w:rFonts w:hint="eastAsia"/>
          <w:color w:val="000000" w:themeColor="text1"/>
          <w:sz w:val="20"/>
          <w:szCs w:val="20"/>
        </w:rPr>
        <w:t>異常画面（</w:t>
      </w:r>
      <w:r w:rsidR="007836A6" w:rsidRPr="007B17F3">
        <w:rPr>
          <w:rFonts w:hint="eastAsia"/>
          <w:color w:val="000000" w:themeColor="text1"/>
          <w:sz w:val="20"/>
          <w:szCs w:val="20"/>
        </w:rPr>
        <w:t>②のページにおいて</w:t>
      </w:r>
      <w:r w:rsidR="00F40A46" w:rsidRPr="00F40A46">
        <w:rPr>
          <w:rFonts w:hint="eastAsia"/>
          <w:color w:val="000000" w:themeColor="text1"/>
          <w:sz w:val="20"/>
          <w:szCs w:val="20"/>
        </w:rPr>
        <w:t>「はい・いいえ」</w:t>
      </w:r>
      <w:r w:rsidR="00230513" w:rsidRPr="007B17F3">
        <w:rPr>
          <w:rFonts w:hint="eastAsia"/>
          <w:color w:val="000000" w:themeColor="text1"/>
          <w:sz w:val="20"/>
          <w:szCs w:val="20"/>
        </w:rPr>
        <w:t>が選択されて</w:t>
      </w:r>
      <w:r w:rsidR="007836A6" w:rsidRPr="007B17F3">
        <w:rPr>
          <w:rFonts w:hint="eastAsia"/>
          <w:color w:val="000000" w:themeColor="text1"/>
          <w:sz w:val="20"/>
          <w:szCs w:val="20"/>
        </w:rPr>
        <w:t>いない時）</w:t>
      </w:r>
    </w:p>
    <w:p w14:paraId="6F43DE66" w14:textId="77777777" w:rsidR="00FB5ECF" w:rsidRPr="00A03D86" w:rsidRDefault="00FB5ECF" w:rsidP="00D65E7E">
      <w:pPr>
        <w:rPr>
          <w:color w:val="000000" w:themeColor="text1"/>
          <w:sz w:val="20"/>
          <w:szCs w:val="20"/>
        </w:rPr>
      </w:pPr>
    </w:p>
    <w:p w14:paraId="19B7E512" w14:textId="6DA080C1" w:rsidR="00FB5ECF" w:rsidRPr="00A03D86" w:rsidRDefault="00FB5ECF" w:rsidP="00DB3CAD">
      <w:pPr>
        <w:pStyle w:val="1"/>
        <w:rPr>
          <w:color w:val="000000" w:themeColor="text1"/>
          <w:sz w:val="44"/>
          <w:szCs w:val="44"/>
        </w:rPr>
      </w:pPr>
      <w:bookmarkStart w:id="3" w:name="_Toc27036255"/>
      <w:r w:rsidRPr="00A03D86">
        <w:rPr>
          <w:rFonts w:hint="eastAsia"/>
          <w:color w:val="000000" w:themeColor="text1"/>
          <w:sz w:val="44"/>
          <w:szCs w:val="44"/>
        </w:rPr>
        <w:t>3.</w:t>
      </w:r>
      <w:r w:rsidRPr="00A03D86">
        <w:rPr>
          <w:rFonts w:hint="eastAsia"/>
          <w:color w:val="000000" w:themeColor="text1"/>
          <w:sz w:val="44"/>
          <w:szCs w:val="44"/>
        </w:rPr>
        <w:t>対象ユーザー</w:t>
      </w:r>
      <w:bookmarkEnd w:id="3"/>
    </w:p>
    <w:p w14:paraId="3EDB9A50" w14:textId="3973E81F" w:rsidR="00FB5ECF" w:rsidRPr="00A03D86" w:rsidRDefault="00325FE9" w:rsidP="00B95BA0">
      <w:pPr>
        <w:ind w:firstLineChars="100" w:firstLine="200"/>
        <w:rPr>
          <w:color w:val="000000" w:themeColor="text1"/>
          <w:sz w:val="20"/>
          <w:szCs w:val="20"/>
        </w:rPr>
      </w:pPr>
      <w:r>
        <w:rPr>
          <w:rFonts w:hint="eastAsia"/>
          <w:color w:val="000000" w:themeColor="text1"/>
          <w:sz w:val="20"/>
          <w:szCs w:val="20"/>
        </w:rPr>
        <w:t>占いや性格診断テスト</w:t>
      </w:r>
      <w:r w:rsidR="006F2E5C">
        <w:rPr>
          <w:rFonts w:hint="eastAsia"/>
          <w:color w:val="000000" w:themeColor="text1"/>
          <w:sz w:val="20"/>
          <w:szCs w:val="20"/>
        </w:rPr>
        <w:t>など</w:t>
      </w:r>
      <w:r>
        <w:rPr>
          <w:rFonts w:hint="eastAsia"/>
          <w:color w:val="000000" w:themeColor="text1"/>
          <w:sz w:val="20"/>
          <w:szCs w:val="20"/>
        </w:rPr>
        <w:t>自己分析に興味がある</w:t>
      </w:r>
      <w:r w:rsidR="00B73EB8" w:rsidRPr="00A03D86">
        <w:rPr>
          <w:rFonts w:hint="eastAsia"/>
          <w:color w:val="000000" w:themeColor="text1"/>
          <w:sz w:val="20"/>
          <w:szCs w:val="20"/>
        </w:rPr>
        <w:t>すべてのユーザー</w:t>
      </w:r>
    </w:p>
    <w:p w14:paraId="09BBC070" w14:textId="77777777" w:rsidR="00FB5ECF" w:rsidRPr="00A03D86" w:rsidRDefault="00FB5ECF" w:rsidP="00D65E7E">
      <w:pPr>
        <w:rPr>
          <w:color w:val="000000" w:themeColor="text1"/>
          <w:sz w:val="20"/>
          <w:szCs w:val="20"/>
        </w:rPr>
      </w:pPr>
    </w:p>
    <w:p w14:paraId="02D24635" w14:textId="77777777" w:rsidR="00EF26AF" w:rsidRPr="00A03D86" w:rsidRDefault="00EF26AF" w:rsidP="00D65E7E">
      <w:pPr>
        <w:rPr>
          <w:color w:val="000000" w:themeColor="text1"/>
          <w:sz w:val="20"/>
          <w:szCs w:val="20"/>
        </w:rPr>
      </w:pPr>
    </w:p>
    <w:p w14:paraId="57DC1799" w14:textId="77777777" w:rsidR="00AD2CF6" w:rsidRPr="00A03D86" w:rsidRDefault="00FB5ECF" w:rsidP="00FB5ECF">
      <w:pPr>
        <w:pStyle w:val="1"/>
        <w:rPr>
          <w:color w:val="000000" w:themeColor="text1"/>
          <w:sz w:val="44"/>
          <w:szCs w:val="44"/>
        </w:rPr>
      </w:pPr>
      <w:bookmarkStart w:id="4" w:name="_Toc27036256"/>
      <w:r w:rsidRPr="00A03D86">
        <w:rPr>
          <w:rFonts w:hint="eastAsia"/>
          <w:color w:val="000000" w:themeColor="text1"/>
          <w:sz w:val="44"/>
          <w:szCs w:val="44"/>
        </w:rPr>
        <w:lastRenderedPageBreak/>
        <w:t>4.</w:t>
      </w:r>
      <w:r w:rsidRPr="00A03D86">
        <w:rPr>
          <w:rFonts w:hint="eastAsia"/>
          <w:color w:val="000000" w:themeColor="text1"/>
          <w:sz w:val="44"/>
          <w:szCs w:val="44"/>
        </w:rPr>
        <w:t>制約事項</w:t>
      </w:r>
      <w:bookmarkEnd w:id="4"/>
    </w:p>
    <w:p w14:paraId="3A1988AF" w14:textId="6EB6AC6D" w:rsidR="00451F7D" w:rsidRDefault="002B4728" w:rsidP="002E66E8">
      <w:pPr>
        <w:tabs>
          <w:tab w:val="left" w:leader="dot" w:pos="2127"/>
        </w:tabs>
        <w:ind w:leftChars="202" w:left="424"/>
        <w:rPr>
          <w:color w:val="000000" w:themeColor="text1"/>
        </w:rPr>
      </w:pPr>
      <w:r>
        <w:rPr>
          <w:rFonts w:hint="eastAsia"/>
          <w:color w:val="000000" w:themeColor="text1"/>
        </w:rPr>
        <w:t>テスト問題提示画面で、提出時に問題ごとの選択の</w:t>
      </w:r>
      <w:r w:rsidR="0062480B">
        <w:rPr>
          <w:rFonts w:hint="eastAsia"/>
          <w:color w:val="000000" w:themeColor="text1"/>
        </w:rPr>
        <w:t>回答</w:t>
      </w:r>
      <w:r>
        <w:rPr>
          <w:rFonts w:hint="eastAsia"/>
          <w:color w:val="000000" w:themeColor="text1"/>
        </w:rPr>
        <w:t>が１つも選択されていない時、入力ミスがある旨を表示する。</w:t>
      </w:r>
    </w:p>
    <w:p w14:paraId="7101C895" w14:textId="77777777" w:rsidR="002E66E8" w:rsidRPr="00A03D86" w:rsidRDefault="002E66E8" w:rsidP="002E66E8">
      <w:pPr>
        <w:tabs>
          <w:tab w:val="left" w:leader="dot" w:pos="2127"/>
        </w:tabs>
        <w:ind w:leftChars="202" w:left="424"/>
        <w:rPr>
          <w:color w:val="000000" w:themeColor="text1"/>
        </w:rPr>
      </w:pPr>
    </w:p>
    <w:p w14:paraId="01D6DCD5" w14:textId="1C9A36D4" w:rsidR="00FB5ECF" w:rsidRPr="00A03D86" w:rsidRDefault="00FB5ECF" w:rsidP="00451F7D">
      <w:pPr>
        <w:widowControl/>
        <w:jc w:val="left"/>
        <w:rPr>
          <w:rFonts w:asciiTheme="majorHAnsi" w:eastAsiaTheme="majorEastAsia" w:hAnsiTheme="majorHAnsi" w:cstheme="majorBidi"/>
          <w:color w:val="000000" w:themeColor="text1"/>
          <w:sz w:val="44"/>
          <w:szCs w:val="44"/>
        </w:rPr>
      </w:pPr>
      <w:bookmarkStart w:id="5" w:name="_Toc27036257"/>
      <w:r w:rsidRPr="00A03D86">
        <w:rPr>
          <w:rFonts w:asciiTheme="majorHAnsi" w:eastAsiaTheme="majorEastAsia" w:hAnsiTheme="majorHAnsi" w:cstheme="majorBidi" w:hint="eastAsia"/>
          <w:color w:val="000000" w:themeColor="text1"/>
          <w:sz w:val="44"/>
          <w:szCs w:val="44"/>
        </w:rPr>
        <w:t>5.</w:t>
      </w:r>
      <w:r w:rsidRPr="00A03D86">
        <w:rPr>
          <w:rFonts w:asciiTheme="majorHAnsi" w:eastAsiaTheme="majorEastAsia" w:hAnsiTheme="majorHAnsi" w:cstheme="majorBidi" w:hint="eastAsia"/>
          <w:color w:val="000000" w:themeColor="text1"/>
          <w:sz w:val="44"/>
          <w:szCs w:val="44"/>
        </w:rPr>
        <w:t>操作手順</w:t>
      </w:r>
      <w:bookmarkEnd w:id="5"/>
    </w:p>
    <w:p w14:paraId="3A63AB8D" w14:textId="77777777" w:rsidR="00B0563E" w:rsidRDefault="00464383" w:rsidP="00B0563E">
      <w:pPr>
        <w:rPr>
          <w:b/>
          <w:color w:val="000000" w:themeColor="text1"/>
          <w:sz w:val="20"/>
          <w:szCs w:val="20"/>
        </w:rPr>
      </w:pPr>
      <w:r w:rsidRPr="00A03D86">
        <w:rPr>
          <w:rFonts w:hint="eastAsia"/>
          <w:color w:val="000000" w:themeColor="text1"/>
        </w:rPr>
        <w:t xml:space="preserve">　５．１　</w:t>
      </w:r>
      <w:r w:rsidR="00B0563E">
        <w:rPr>
          <w:rFonts w:hint="eastAsia"/>
          <w:b/>
          <w:color w:val="000000" w:themeColor="text1"/>
          <w:sz w:val="20"/>
          <w:szCs w:val="20"/>
        </w:rPr>
        <w:t>スタート、質問の提示、回答、提出</w:t>
      </w:r>
    </w:p>
    <w:p w14:paraId="7AA8E36C" w14:textId="51EB9764" w:rsidR="003450AE" w:rsidRDefault="003450AE" w:rsidP="00476651">
      <w:pPr>
        <w:pStyle w:val="a3"/>
        <w:numPr>
          <w:ilvl w:val="0"/>
          <w:numId w:val="11"/>
        </w:numPr>
        <w:ind w:leftChars="0" w:left="1134"/>
        <w:rPr>
          <w:color w:val="000000" w:themeColor="text1"/>
        </w:rPr>
      </w:pPr>
      <w:r w:rsidRPr="003450AE">
        <w:rPr>
          <w:rFonts w:hint="eastAsia"/>
          <w:color w:val="000000" w:themeColor="text1"/>
        </w:rPr>
        <w:t>トップページにある</w:t>
      </w:r>
      <w:r w:rsidR="00B0563E" w:rsidRPr="003450AE">
        <w:rPr>
          <w:rFonts w:hint="eastAsia"/>
          <w:color w:val="000000" w:themeColor="text1"/>
        </w:rPr>
        <w:t>スタートボタン</w:t>
      </w:r>
      <w:r w:rsidRPr="003450AE">
        <w:rPr>
          <w:rFonts w:hint="eastAsia"/>
          <w:color w:val="000000" w:themeColor="text1"/>
        </w:rPr>
        <w:t>を押下し</w:t>
      </w:r>
      <w:r w:rsidR="00B0563E" w:rsidRPr="003450AE">
        <w:rPr>
          <w:rFonts w:hint="eastAsia"/>
          <w:color w:val="000000" w:themeColor="text1"/>
        </w:rPr>
        <w:t>性格診断</w:t>
      </w:r>
      <w:r w:rsidRPr="003450AE">
        <w:rPr>
          <w:rFonts w:hint="eastAsia"/>
          <w:color w:val="000000" w:themeColor="text1"/>
        </w:rPr>
        <w:t>ページに遷移する。</w:t>
      </w:r>
    </w:p>
    <w:p w14:paraId="4796830C" w14:textId="42BA1DBA" w:rsidR="00451F7D" w:rsidRPr="00923BAE" w:rsidRDefault="003450AE" w:rsidP="00476651">
      <w:pPr>
        <w:pStyle w:val="a3"/>
        <w:numPr>
          <w:ilvl w:val="0"/>
          <w:numId w:val="11"/>
        </w:numPr>
        <w:ind w:leftChars="0" w:left="1134"/>
        <w:rPr>
          <w:color w:val="000000" w:themeColor="text1"/>
        </w:rPr>
      </w:pPr>
      <w:r>
        <w:rPr>
          <w:rFonts w:hint="eastAsia"/>
          <w:color w:val="000000" w:themeColor="text1"/>
        </w:rPr>
        <w:t>質問提示のページで</w:t>
      </w:r>
      <w:r w:rsidR="00F40A46">
        <w:rPr>
          <w:rFonts w:hint="eastAsia"/>
          <w:bCs/>
          <w:color w:val="000000" w:themeColor="text1"/>
          <w:sz w:val="20"/>
          <w:szCs w:val="20"/>
        </w:rPr>
        <w:t>90</w:t>
      </w:r>
      <w:r w:rsidR="00F33FD0" w:rsidRPr="003450AE">
        <w:rPr>
          <w:rFonts w:hint="eastAsia"/>
          <w:bCs/>
          <w:color w:val="000000" w:themeColor="text1"/>
          <w:sz w:val="20"/>
          <w:szCs w:val="20"/>
        </w:rPr>
        <w:t>個の質問</w:t>
      </w:r>
      <w:r>
        <w:rPr>
          <w:rFonts w:hint="eastAsia"/>
          <w:bCs/>
          <w:color w:val="000000" w:themeColor="text1"/>
          <w:sz w:val="20"/>
          <w:szCs w:val="20"/>
        </w:rPr>
        <w:t>が表示され、すべての質問に回答し、診断結果画面に遷移する。</w:t>
      </w:r>
    </w:p>
    <w:p w14:paraId="58AB5614" w14:textId="77777777" w:rsidR="00923BAE" w:rsidRPr="00923BAE" w:rsidRDefault="00923BAE" w:rsidP="00923BAE">
      <w:pPr>
        <w:pStyle w:val="a3"/>
        <w:ind w:leftChars="0"/>
        <w:rPr>
          <w:color w:val="000000" w:themeColor="text1"/>
        </w:rPr>
      </w:pPr>
    </w:p>
    <w:p w14:paraId="1F29C1F1" w14:textId="77777777" w:rsidR="00F33FD0" w:rsidRPr="00A03D86" w:rsidRDefault="008724CD" w:rsidP="00476651">
      <w:pPr>
        <w:rPr>
          <w:b/>
          <w:color w:val="000000" w:themeColor="text1"/>
          <w:sz w:val="20"/>
          <w:szCs w:val="20"/>
        </w:rPr>
      </w:pPr>
      <w:r w:rsidRPr="00A03D86">
        <w:rPr>
          <w:rFonts w:hint="eastAsia"/>
          <w:color w:val="000000" w:themeColor="text1"/>
        </w:rPr>
        <w:t xml:space="preserve">　５．２　</w:t>
      </w:r>
      <w:r w:rsidR="00F33FD0">
        <w:rPr>
          <w:rFonts w:hint="eastAsia"/>
          <w:b/>
          <w:color w:val="000000" w:themeColor="text1"/>
          <w:sz w:val="20"/>
          <w:szCs w:val="20"/>
        </w:rPr>
        <w:t>診断結果の表示</w:t>
      </w:r>
    </w:p>
    <w:p w14:paraId="62FD8C8B" w14:textId="05847109" w:rsidR="00464383" w:rsidRPr="006114AF" w:rsidRDefault="00923BAE" w:rsidP="00476651">
      <w:pPr>
        <w:pStyle w:val="a3"/>
        <w:numPr>
          <w:ilvl w:val="0"/>
          <w:numId w:val="12"/>
        </w:numPr>
        <w:ind w:leftChars="337" w:left="1132" w:hanging="424"/>
        <w:rPr>
          <w:color w:val="000000" w:themeColor="text1"/>
        </w:rPr>
      </w:pPr>
      <w:r w:rsidRPr="00476651">
        <w:rPr>
          <w:rFonts w:hint="eastAsia"/>
          <w:bCs/>
          <w:color w:val="000000" w:themeColor="text1"/>
          <w:sz w:val="20"/>
          <w:szCs w:val="20"/>
        </w:rPr>
        <w:t>性格診断結果の画面が表示され</w:t>
      </w:r>
      <w:r w:rsidR="00476651">
        <w:rPr>
          <w:rFonts w:hint="eastAsia"/>
          <w:bCs/>
          <w:color w:val="000000" w:themeColor="text1"/>
          <w:sz w:val="20"/>
          <w:szCs w:val="20"/>
        </w:rPr>
        <w:t>、</w:t>
      </w:r>
      <w:r w:rsidR="00476651">
        <w:rPr>
          <w:rFonts w:hint="eastAsia"/>
          <w:bCs/>
          <w:color w:val="000000" w:themeColor="text1"/>
          <w:sz w:val="20"/>
          <w:szCs w:val="20"/>
        </w:rPr>
        <w:t>Top</w:t>
      </w:r>
      <w:r w:rsidR="00476651">
        <w:rPr>
          <w:rFonts w:hint="eastAsia"/>
          <w:bCs/>
          <w:color w:val="000000" w:themeColor="text1"/>
          <w:sz w:val="20"/>
          <w:szCs w:val="20"/>
        </w:rPr>
        <w:t>ページ</w:t>
      </w:r>
      <w:r w:rsidR="00396CF8">
        <w:rPr>
          <w:rFonts w:hint="eastAsia"/>
          <w:bCs/>
          <w:color w:val="000000" w:themeColor="text1"/>
          <w:sz w:val="20"/>
          <w:szCs w:val="20"/>
        </w:rPr>
        <w:t>ボタンを押下すると</w:t>
      </w:r>
      <w:r w:rsidR="00396CF8">
        <w:rPr>
          <w:rFonts w:hint="eastAsia"/>
          <w:bCs/>
          <w:color w:val="000000" w:themeColor="text1"/>
          <w:sz w:val="20"/>
          <w:szCs w:val="20"/>
        </w:rPr>
        <w:t>Top</w:t>
      </w:r>
      <w:r w:rsidR="00396CF8">
        <w:rPr>
          <w:rFonts w:hint="eastAsia"/>
          <w:bCs/>
          <w:color w:val="000000" w:themeColor="text1"/>
          <w:sz w:val="20"/>
          <w:szCs w:val="20"/>
        </w:rPr>
        <w:t>画面に戻る</w:t>
      </w:r>
      <w:r w:rsidR="00476651">
        <w:rPr>
          <w:rFonts w:hint="eastAsia"/>
          <w:bCs/>
          <w:color w:val="000000" w:themeColor="text1"/>
          <w:sz w:val="20"/>
          <w:szCs w:val="20"/>
        </w:rPr>
        <w:t>。</w:t>
      </w:r>
    </w:p>
    <w:p w14:paraId="14692258" w14:textId="77777777" w:rsidR="00CE7406" w:rsidRPr="002E66E8" w:rsidRDefault="00CE7406" w:rsidP="002E66E8">
      <w:pPr>
        <w:rPr>
          <w:color w:val="000000" w:themeColor="text1"/>
        </w:rPr>
      </w:pPr>
    </w:p>
    <w:p w14:paraId="4B530CDA" w14:textId="44F83339" w:rsidR="00F33FD0" w:rsidRPr="00A03D86" w:rsidRDefault="00464383" w:rsidP="00476651">
      <w:pPr>
        <w:ind w:leftChars="106" w:left="223"/>
        <w:rPr>
          <w:b/>
          <w:color w:val="000000" w:themeColor="text1"/>
          <w:sz w:val="20"/>
          <w:szCs w:val="20"/>
        </w:rPr>
      </w:pPr>
      <w:r w:rsidRPr="00A03D86">
        <w:rPr>
          <w:rFonts w:hint="eastAsia"/>
          <w:color w:val="000000" w:themeColor="text1"/>
        </w:rPr>
        <w:t>５．</w:t>
      </w:r>
      <w:r w:rsidR="00451F7D" w:rsidRPr="00A03D86">
        <w:rPr>
          <w:rFonts w:hint="eastAsia"/>
          <w:color w:val="000000" w:themeColor="text1"/>
        </w:rPr>
        <w:t>３</w:t>
      </w:r>
      <w:r w:rsidRPr="00A03D86">
        <w:rPr>
          <w:rFonts w:hint="eastAsia"/>
          <w:color w:val="000000" w:themeColor="text1"/>
        </w:rPr>
        <w:t xml:space="preserve">　</w:t>
      </w:r>
      <w:r w:rsidR="00F33FD0" w:rsidRPr="00A03D86">
        <w:rPr>
          <w:rFonts w:hint="eastAsia"/>
          <w:b/>
          <w:color w:val="000000" w:themeColor="text1"/>
          <w:sz w:val="20"/>
          <w:szCs w:val="20"/>
        </w:rPr>
        <w:t>入力異常</w:t>
      </w:r>
    </w:p>
    <w:p w14:paraId="1880F125" w14:textId="6F8C0E87" w:rsidR="00476651" w:rsidRPr="003450AE" w:rsidRDefault="00923BAE" w:rsidP="00476651">
      <w:pPr>
        <w:pStyle w:val="a3"/>
        <w:numPr>
          <w:ilvl w:val="0"/>
          <w:numId w:val="13"/>
        </w:numPr>
        <w:ind w:leftChars="0" w:left="1134"/>
        <w:rPr>
          <w:color w:val="000000" w:themeColor="text1"/>
        </w:rPr>
      </w:pPr>
      <w:r w:rsidRPr="00923BAE">
        <w:rPr>
          <w:rFonts w:hint="eastAsia"/>
          <w:sz w:val="20"/>
          <w:szCs w:val="20"/>
        </w:rPr>
        <w:t>回答の</w:t>
      </w:r>
      <w:r w:rsidR="00F33FD0" w:rsidRPr="00A03D86">
        <w:rPr>
          <w:rFonts w:hint="eastAsia"/>
          <w:color w:val="000000" w:themeColor="text1"/>
          <w:sz w:val="20"/>
          <w:szCs w:val="20"/>
        </w:rPr>
        <w:t>選択</w:t>
      </w:r>
      <w:r>
        <w:rPr>
          <w:rFonts w:hint="eastAsia"/>
          <w:color w:val="000000" w:themeColor="text1"/>
          <w:sz w:val="20"/>
          <w:szCs w:val="20"/>
        </w:rPr>
        <w:t>が</w:t>
      </w:r>
      <w:r w:rsidR="00F33FD0" w:rsidRPr="00A03D86">
        <w:rPr>
          <w:rFonts w:hint="eastAsia"/>
          <w:color w:val="000000" w:themeColor="text1"/>
          <w:sz w:val="20"/>
          <w:szCs w:val="20"/>
        </w:rPr>
        <w:t>されていな</w:t>
      </w:r>
      <w:r w:rsidR="00F33FD0">
        <w:rPr>
          <w:rFonts w:hint="eastAsia"/>
          <w:color w:val="000000" w:themeColor="text1"/>
          <w:sz w:val="20"/>
          <w:szCs w:val="20"/>
        </w:rPr>
        <w:t>ければ</w:t>
      </w:r>
      <w:r w:rsidR="00F33FD0" w:rsidRPr="00A03D86">
        <w:rPr>
          <w:rFonts w:hint="eastAsia"/>
          <w:color w:val="000000" w:themeColor="text1"/>
          <w:sz w:val="20"/>
          <w:szCs w:val="20"/>
        </w:rPr>
        <w:t>入力異常画面を表示</w:t>
      </w:r>
      <w:r w:rsidR="00476651">
        <w:rPr>
          <w:rFonts w:hint="eastAsia"/>
          <w:color w:val="000000" w:themeColor="text1"/>
          <w:sz w:val="20"/>
          <w:szCs w:val="20"/>
        </w:rPr>
        <w:t>し、</w:t>
      </w:r>
      <w:r w:rsidR="00396CF8">
        <w:rPr>
          <w:rFonts w:hint="eastAsia"/>
          <w:color w:val="000000" w:themeColor="text1"/>
          <w:sz w:val="20"/>
          <w:szCs w:val="20"/>
        </w:rPr>
        <w:t>戻るボタンを押下すると、</w:t>
      </w:r>
      <w:r w:rsidR="00476651">
        <w:rPr>
          <w:rFonts w:hint="eastAsia"/>
          <w:color w:val="000000" w:themeColor="text1"/>
          <w:sz w:val="20"/>
          <w:szCs w:val="20"/>
        </w:rPr>
        <w:t>質問画面に戻る。</w:t>
      </w:r>
    </w:p>
    <w:p w14:paraId="44A2B105" w14:textId="26D88BC0" w:rsidR="00464383" w:rsidRPr="00F33FD0" w:rsidRDefault="00464383" w:rsidP="00F33FD0">
      <w:pPr>
        <w:rPr>
          <w:color w:val="000000" w:themeColor="text1"/>
        </w:rPr>
      </w:pPr>
    </w:p>
    <w:p w14:paraId="472BF947" w14:textId="77777777" w:rsidR="00FB5ECF" w:rsidRPr="00A03D86" w:rsidRDefault="00FB5ECF" w:rsidP="00FB5ECF">
      <w:pPr>
        <w:pStyle w:val="1"/>
        <w:rPr>
          <w:color w:val="000000" w:themeColor="text1"/>
          <w:sz w:val="44"/>
          <w:szCs w:val="44"/>
        </w:rPr>
      </w:pPr>
      <w:bookmarkStart w:id="6" w:name="_Toc27036258"/>
      <w:r w:rsidRPr="00A03D86">
        <w:rPr>
          <w:rFonts w:hint="eastAsia"/>
          <w:color w:val="000000" w:themeColor="text1"/>
          <w:sz w:val="44"/>
          <w:szCs w:val="44"/>
        </w:rPr>
        <w:t>6.</w:t>
      </w:r>
      <w:r w:rsidRPr="00A03D86">
        <w:rPr>
          <w:rFonts w:hint="eastAsia"/>
          <w:color w:val="000000" w:themeColor="text1"/>
          <w:sz w:val="44"/>
          <w:szCs w:val="44"/>
        </w:rPr>
        <w:t>その他</w:t>
      </w:r>
      <w:bookmarkEnd w:id="6"/>
    </w:p>
    <w:p w14:paraId="18B531D5" w14:textId="24BB6560" w:rsidR="007B17F3" w:rsidRPr="007B17F3" w:rsidRDefault="003D782E" w:rsidP="00FB5ECF">
      <w:pPr>
        <w:rPr>
          <w:color w:val="000000" w:themeColor="text1"/>
        </w:rPr>
      </w:pPr>
      <w:r w:rsidRPr="00A03D86">
        <w:rPr>
          <w:rFonts w:hint="eastAsia"/>
          <w:color w:val="000000" w:themeColor="text1"/>
        </w:rPr>
        <w:t>特になし</w:t>
      </w:r>
      <w:r w:rsidR="008302CA" w:rsidRPr="00A03D86">
        <w:rPr>
          <w:rFonts w:hint="eastAsia"/>
          <w:color w:val="000000" w:themeColor="text1"/>
        </w:rPr>
        <w:t>。</w:t>
      </w:r>
    </w:p>
    <w:sectPr w:rsidR="007B17F3" w:rsidRPr="007B17F3" w:rsidSect="00B51E33">
      <w:footerReference w:type="default" r:id="rId8"/>
      <w:pgSz w:w="11906" w:h="16838"/>
      <w:pgMar w:top="1985" w:right="1701" w:bottom="1701" w:left="1701" w:header="850" w:footer="85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94D13F" w14:textId="77777777" w:rsidR="00851C95" w:rsidRDefault="00851C95" w:rsidP="00A77DE5">
      <w:r>
        <w:separator/>
      </w:r>
    </w:p>
  </w:endnote>
  <w:endnote w:type="continuationSeparator" w:id="0">
    <w:p w14:paraId="3094BA9D" w14:textId="77777777" w:rsidR="00851C95" w:rsidRDefault="00851C95" w:rsidP="00A77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5347650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3BC75C" w14:textId="77777777" w:rsidR="00851C95" w:rsidRDefault="00851C95">
            <w:pPr>
              <w:pStyle w:val="a9"/>
              <w:jc w:val="center"/>
            </w:pPr>
            <w:r>
              <w:rPr>
                <w:lang w:val="ja-JP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ja-JP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E5BD1F1" w14:textId="77777777" w:rsidR="00851C95" w:rsidRDefault="00851C9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F60E89" w14:textId="77777777" w:rsidR="00851C95" w:rsidRDefault="00851C95" w:rsidP="00A77DE5">
      <w:r>
        <w:separator/>
      </w:r>
    </w:p>
  </w:footnote>
  <w:footnote w:type="continuationSeparator" w:id="0">
    <w:p w14:paraId="3B2BAD9A" w14:textId="77777777" w:rsidR="00851C95" w:rsidRDefault="00851C95" w:rsidP="00A77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13D"/>
    <w:multiLevelType w:val="hybridMultilevel"/>
    <w:tmpl w:val="C9CAD08E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12D120ED"/>
    <w:multiLevelType w:val="hybridMultilevel"/>
    <w:tmpl w:val="AB7C377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24F0507E"/>
    <w:multiLevelType w:val="hybridMultilevel"/>
    <w:tmpl w:val="728E1C4C"/>
    <w:lvl w:ilvl="0" w:tplc="018EF0DE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  <w:szCs w:val="4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5FF639F"/>
    <w:multiLevelType w:val="hybridMultilevel"/>
    <w:tmpl w:val="43102ECA"/>
    <w:lvl w:ilvl="0" w:tplc="E4F4FC6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ABE4E7B"/>
    <w:multiLevelType w:val="hybridMultilevel"/>
    <w:tmpl w:val="F028F066"/>
    <w:lvl w:ilvl="0" w:tplc="04090011">
      <w:start w:val="1"/>
      <w:numFmt w:val="decimalEnclosedCircle"/>
      <w:lvlText w:val="%1"/>
      <w:lvlJc w:val="left"/>
      <w:pPr>
        <w:ind w:left="703" w:hanging="420"/>
      </w:pPr>
    </w:lvl>
    <w:lvl w:ilvl="1" w:tplc="04090017" w:tentative="1">
      <w:start w:val="1"/>
      <w:numFmt w:val="aiueoFullWidth"/>
      <w:lvlText w:val="(%2)"/>
      <w:lvlJc w:val="left"/>
      <w:pPr>
        <w:ind w:left="1123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7" w:tentative="1">
      <w:start w:val="1"/>
      <w:numFmt w:val="aiueoFullWidth"/>
      <w:lvlText w:val="(%5)"/>
      <w:lvlJc w:val="left"/>
      <w:pPr>
        <w:ind w:left="2383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7" w:tentative="1">
      <w:start w:val="1"/>
      <w:numFmt w:val="aiueoFullWidth"/>
      <w:lvlText w:val="(%8)"/>
      <w:lvlJc w:val="left"/>
      <w:pPr>
        <w:ind w:left="3643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3" w:hanging="420"/>
      </w:pPr>
    </w:lvl>
  </w:abstractNum>
  <w:abstractNum w:abstractNumId="5" w15:restartNumberingAfterBreak="0">
    <w:nsid w:val="3F9A2C52"/>
    <w:multiLevelType w:val="hybridMultilevel"/>
    <w:tmpl w:val="0C52081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10355E5"/>
    <w:multiLevelType w:val="hybridMultilevel"/>
    <w:tmpl w:val="1414BCE4"/>
    <w:lvl w:ilvl="0" w:tplc="A4668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46097C1B"/>
    <w:multiLevelType w:val="hybridMultilevel"/>
    <w:tmpl w:val="D432F820"/>
    <w:lvl w:ilvl="0" w:tplc="04090011">
      <w:start w:val="1"/>
      <w:numFmt w:val="decimalEnclosedCircle"/>
      <w:lvlText w:val="%1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8" w15:restartNumberingAfterBreak="0">
    <w:nsid w:val="4FE70E61"/>
    <w:multiLevelType w:val="hybridMultilevel"/>
    <w:tmpl w:val="A6ACC2E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562A44BA"/>
    <w:multiLevelType w:val="hybridMultilevel"/>
    <w:tmpl w:val="D108A0A4"/>
    <w:lvl w:ilvl="0" w:tplc="04090011">
      <w:start w:val="1"/>
      <w:numFmt w:val="decimalEnclosedCircle"/>
      <w:lvlText w:val="%1"/>
      <w:lvlJc w:val="left"/>
      <w:pPr>
        <w:ind w:left="2100" w:hanging="420"/>
      </w:pPr>
    </w:lvl>
    <w:lvl w:ilvl="1" w:tplc="04090017" w:tentative="1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10" w15:restartNumberingAfterBreak="0">
    <w:nsid w:val="57867147"/>
    <w:multiLevelType w:val="hybridMultilevel"/>
    <w:tmpl w:val="F350D4A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5954A1E"/>
    <w:multiLevelType w:val="hybridMultilevel"/>
    <w:tmpl w:val="AB7C377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2" w15:restartNumberingAfterBreak="0">
    <w:nsid w:val="686F2502"/>
    <w:multiLevelType w:val="hybridMultilevel"/>
    <w:tmpl w:val="AB7C3772"/>
    <w:lvl w:ilvl="0" w:tplc="04090011">
      <w:start w:val="1"/>
      <w:numFmt w:val="decimalEnclosedCircle"/>
      <w:lvlText w:val="%1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9"/>
  </w:num>
  <w:num w:numId="11">
    <w:abstractNumId w:val="1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8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B2D"/>
    <w:rsid w:val="000567DA"/>
    <w:rsid w:val="000826C5"/>
    <w:rsid w:val="000A1F5E"/>
    <w:rsid w:val="000A3C55"/>
    <w:rsid w:val="000C4B0D"/>
    <w:rsid w:val="000C6041"/>
    <w:rsid w:val="000D5963"/>
    <w:rsid w:val="000E4B94"/>
    <w:rsid w:val="00115AE9"/>
    <w:rsid w:val="0016057C"/>
    <w:rsid w:val="00170CF7"/>
    <w:rsid w:val="00230513"/>
    <w:rsid w:val="00280602"/>
    <w:rsid w:val="002970CF"/>
    <w:rsid w:val="002B3F44"/>
    <w:rsid w:val="002B4728"/>
    <w:rsid w:val="002C2A4B"/>
    <w:rsid w:val="002D130F"/>
    <w:rsid w:val="002D608C"/>
    <w:rsid w:val="002E66E8"/>
    <w:rsid w:val="0032325C"/>
    <w:rsid w:val="00325FE9"/>
    <w:rsid w:val="003415F7"/>
    <w:rsid w:val="003450AE"/>
    <w:rsid w:val="003672D2"/>
    <w:rsid w:val="00396CF8"/>
    <w:rsid w:val="003D3A31"/>
    <w:rsid w:val="003D782E"/>
    <w:rsid w:val="003E7726"/>
    <w:rsid w:val="00451F7D"/>
    <w:rsid w:val="00464383"/>
    <w:rsid w:val="004716B7"/>
    <w:rsid w:val="00476651"/>
    <w:rsid w:val="004A7480"/>
    <w:rsid w:val="005138BA"/>
    <w:rsid w:val="00533928"/>
    <w:rsid w:val="0054145B"/>
    <w:rsid w:val="00554A02"/>
    <w:rsid w:val="00581007"/>
    <w:rsid w:val="005E0B2D"/>
    <w:rsid w:val="006114AF"/>
    <w:rsid w:val="00613B22"/>
    <w:rsid w:val="0062480B"/>
    <w:rsid w:val="006422AB"/>
    <w:rsid w:val="006F2E5C"/>
    <w:rsid w:val="00701E71"/>
    <w:rsid w:val="00767B39"/>
    <w:rsid w:val="00780E57"/>
    <w:rsid w:val="007836A6"/>
    <w:rsid w:val="0079136B"/>
    <w:rsid w:val="007929AA"/>
    <w:rsid w:val="007B17F3"/>
    <w:rsid w:val="007B3E73"/>
    <w:rsid w:val="0080371E"/>
    <w:rsid w:val="00823E9E"/>
    <w:rsid w:val="008302CA"/>
    <w:rsid w:val="00851C95"/>
    <w:rsid w:val="008724CD"/>
    <w:rsid w:val="00923BAE"/>
    <w:rsid w:val="009448FA"/>
    <w:rsid w:val="00A03D86"/>
    <w:rsid w:val="00A26AC1"/>
    <w:rsid w:val="00A77DE5"/>
    <w:rsid w:val="00AA60FA"/>
    <w:rsid w:val="00AD2CF6"/>
    <w:rsid w:val="00B0563E"/>
    <w:rsid w:val="00B3670E"/>
    <w:rsid w:val="00B51E33"/>
    <w:rsid w:val="00B7037D"/>
    <w:rsid w:val="00B715BE"/>
    <w:rsid w:val="00B73EB8"/>
    <w:rsid w:val="00B771EC"/>
    <w:rsid w:val="00B95BA0"/>
    <w:rsid w:val="00BB008E"/>
    <w:rsid w:val="00BC1B63"/>
    <w:rsid w:val="00BE0D04"/>
    <w:rsid w:val="00C26887"/>
    <w:rsid w:val="00C27ADA"/>
    <w:rsid w:val="00C66557"/>
    <w:rsid w:val="00C677A8"/>
    <w:rsid w:val="00C8060A"/>
    <w:rsid w:val="00C869FC"/>
    <w:rsid w:val="00CD7BC4"/>
    <w:rsid w:val="00CE2BED"/>
    <w:rsid w:val="00CE7406"/>
    <w:rsid w:val="00CF60DA"/>
    <w:rsid w:val="00D323F6"/>
    <w:rsid w:val="00D50C54"/>
    <w:rsid w:val="00D65E7E"/>
    <w:rsid w:val="00DB3CAD"/>
    <w:rsid w:val="00DE0269"/>
    <w:rsid w:val="00E25255"/>
    <w:rsid w:val="00E43807"/>
    <w:rsid w:val="00E51259"/>
    <w:rsid w:val="00E518C2"/>
    <w:rsid w:val="00E65F06"/>
    <w:rsid w:val="00EC3585"/>
    <w:rsid w:val="00EE6B78"/>
    <w:rsid w:val="00EF26AF"/>
    <w:rsid w:val="00F035CA"/>
    <w:rsid w:val="00F33FD0"/>
    <w:rsid w:val="00F40A46"/>
    <w:rsid w:val="00F4695B"/>
    <w:rsid w:val="00F90EB0"/>
    <w:rsid w:val="00F924D4"/>
    <w:rsid w:val="00FB343A"/>
    <w:rsid w:val="00FB5ECF"/>
    <w:rsid w:val="00FC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>
      <v:textbox inset="5.85pt,.7pt,5.85pt,.7pt"/>
    </o:shapedefaults>
    <o:shapelayout v:ext="edit">
      <o:idmap v:ext="edit" data="1"/>
    </o:shapelayout>
  </w:shapeDefaults>
  <w:decimalSymbol w:val="."/>
  <w:listSeparator w:val=","/>
  <w14:docId w14:val="3EA3A6CA"/>
  <w15:chartTrackingRefBased/>
  <w15:docId w15:val="{A04FBF82-5D4B-47CB-A3C7-A5367A9B7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CF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E5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E7E"/>
    <w:pPr>
      <w:ind w:leftChars="400" w:left="840"/>
    </w:pPr>
  </w:style>
  <w:style w:type="table" w:styleId="a4">
    <w:name w:val="Table Grid"/>
    <w:basedOn w:val="a1"/>
    <w:uiPriority w:val="39"/>
    <w:rsid w:val="00D6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AD2CF6"/>
    <w:rPr>
      <w:rFonts w:asciiTheme="majorHAnsi" w:eastAsiaTheme="majorEastAsia" w:hAnsiTheme="majorHAnsi" w:cstheme="majorBidi"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FB5ECF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B5ECF"/>
  </w:style>
  <w:style w:type="character" w:styleId="a6">
    <w:name w:val="Hyperlink"/>
    <w:basedOn w:val="a0"/>
    <w:uiPriority w:val="99"/>
    <w:unhideWhenUsed/>
    <w:rsid w:val="00FB5ECF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A77DE5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A77DE5"/>
  </w:style>
  <w:style w:type="paragraph" w:styleId="a9">
    <w:name w:val="footer"/>
    <w:basedOn w:val="a"/>
    <w:link w:val="aa"/>
    <w:uiPriority w:val="99"/>
    <w:unhideWhenUsed/>
    <w:rsid w:val="00A77DE5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A77DE5"/>
  </w:style>
  <w:style w:type="character" w:customStyle="1" w:styleId="20">
    <w:name w:val="見出し 2 (文字)"/>
    <w:basedOn w:val="a0"/>
    <w:link w:val="2"/>
    <w:uiPriority w:val="9"/>
    <w:semiHidden/>
    <w:rsid w:val="00780E57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3405BF-1275-4885-8857-9D4D303A3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up</Company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class</cp:lastModifiedBy>
  <cp:revision>29</cp:revision>
  <dcterms:created xsi:type="dcterms:W3CDTF">2021-03-03T02:18:00Z</dcterms:created>
  <dcterms:modified xsi:type="dcterms:W3CDTF">2021-03-16T07:31:00Z</dcterms:modified>
</cp:coreProperties>
</file>