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separate-True-absent-False-True-0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merged-False-absent-False-True-0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merged-True-absent-False-True-0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merged-False-nil-False-True-0</w:t>
      </w:r>
    </w:p>
    <w:tbl>
      <w:tblPr>
        <w:tblW w:w="7200" w:type="dxa"/>
        <w:tblBorders>
          <w:top w:val="nil" w:sz="8" w:color="FF0000"/>
          <w:left w:val="nil" w:sz="8" w:color="FF0000"/>
          <w:bottom w:val="nil" w:sz="8" w:color="FF0000"/>
          <w:right w:val="nil" w:sz="8" w:color="FF0000"/>
          <w:insideH w:val="nil" w:sz="8" w:color="FF0000"/>
          <w:insideV w:val="nil" w:sz="8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merged-False-none-False-True-0</w:t>
      </w:r>
    </w:p>
    <w:tbl>
      <w:tblPr>
        <w:tblW w:w="7200" w:type="dxa"/>
        <w:tblBorders>
          <w:top w:val="none" w:sz="8" w:color="FF0000"/>
          <w:left w:val="none" w:sz="8" w:color="FF0000"/>
          <w:bottom w:val="none" w:sz="8" w:color="FF0000"/>
          <w:right w:val="none" w:sz="8" w:color="FF0000"/>
          <w:insideH w:val="none" w:sz="8" w:color="FF0000"/>
          <w:insideV w:val="none" w:sz="8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merged-False-single-False-True-0</w:t>
      </w:r>
    </w:p>
    <w:tbl>
      <w:tblPr>
        <w:tblW w:w="7200" w:type="dxa"/>
        <w:tblBorders>
          <w:top w:val="single" w:sz="8" w:color="FF0000"/>
          <w:left w:val="single" w:sz="8" w:color="FF0000"/>
          <w:bottom w:val="single" w:sz="8" w:color="FF0000"/>
          <w:right w:val="single" w:sz="8" w:color="FF0000"/>
          <w:insideH w:val="single" w:sz="8" w:color="FF0000"/>
          <w:insideV w:val="single" w:sz="8" w:color="FF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merged-False-absent-True-False-0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4233" w:hRule="atLeas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2128" w:hRule="atLeast"/>
        </w:trPr>
        <w:tc>
          <w:tcPr>
            <w:tcW w:w="3600" w:type="dxa"/>
            <w:vAlign w:val="center"/>
          </w:tcPr>
          <w:p>
            <w:r>
              <w:t>Row 6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63" w:hRule="atLeast"/>
        </w:trPr>
        <w:tc>
          <w:tcPr>
            <w:tcW w:w="3600" w:type="dxa"/>
            <w:vAlign w:val="center"/>
          </w:tcPr>
          <w:p>
            <w:r>
              <w:t>Row 7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merged-False-absent-True-True-0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1147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1147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1147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4233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2128" w:hRule="exact"/>
        </w:trPr>
        <w:tc>
          <w:tcPr>
            <w:tcW w:w="3600" w:type="dxa"/>
            <w:vAlign w:val="center"/>
          </w:tcPr>
          <w:p>
            <w:r>
              <w:t>Row 6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63" w:hRule="exact"/>
        </w:trPr>
        <w:tc>
          <w:tcPr>
            <w:tcW w:w="3600" w:type="dxa"/>
            <w:vAlign w:val="center"/>
          </w:tcPr>
          <w:p>
            <w:r>
              <w:t>Row 7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separate-True-absent-True-False-0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4233" w:hRule="atLeas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2128" w:hRule="atLeast"/>
        </w:trPr>
        <w:tc>
          <w:tcPr>
            <w:tcW w:w="3600" w:type="dxa"/>
            <w:vAlign w:val="center"/>
          </w:tcPr>
          <w:p>
            <w:r>
              <w:t>Row 6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63" w:hRule="atLeast"/>
        </w:trPr>
        <w:tc>
          <w:tcPr>
            <w:tcW w:w="3600" w:type="dxa"/>
            <w:vAlign w:val="center"/>
          </w:tcPr>
          <w:p>
            <w:r>
              <w:t>Row 7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merged-True-absent-True-False-0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147" w:hRule="atLeas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4233" w:hRule="atLeas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vMerge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2128" w:hRule="atLeast"/>
        </w:trPr>
        <w:tc>
          <w:tcPr>
            <w:tcW w:w="3600" w:type="dxa"/>
            <w:vAlign w:val="center"/>
          </w:tcPr>
          <w:p>
            <w:r>
              <w:t>Row 6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163" w:hRule="atLeast"/>
        </w:trPr>
        <w:tc>
          <w:tcPr>
            <w:tcW w:w="3600" w:type="dxa"/>
            <w:vAlign w:val="center"/>
          </w:tcPr>
          <w:p>
            <w:r>
              <w:t>Row 7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merged-False-absent-False-True-29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29" w:type="dxa"/>
              <w:bottom w:w="29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29" w:type="dxa"/>
              <w:bottom w:w="29" w:type="dxa"/>
            </w:tcMar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merged-False-absent-False-True-120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separate-True-absent-False-True-120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neighbor-all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neighbor-last-only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neighbor-next-only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neighbor-last-top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neighbor-last-bottom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owner-all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tcMar>
              <w:top w:w="120" w:type="dxa"/>
              <w:bottom w:w="120" w:type="dxa"/>
            </w:tcMar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tcMar>
              <w:top w:w="120" w:type="dxa"/>
              <w:bottom w:w="120" w:type="dxa"/>
            </w:tcMar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tcMar>
              <w:top w:w="120" w:type="dxa"/>
              <w:bottom w:w="120" w:type="dxa"/>
            </w:tcMar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owner-start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tcMar>
              <w:top w:w="120" w:type="dxa"/>
              <w:bottom w:w="120" w:type="dxa"/>
            </w:tcMar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>
      <w:pPr>
        <w:pageBreakBefore/>
      </w:pPr>
      <w:r>
        <w:t>neighbor-start-and-last</w:t>
      </w:r>
    </w:p>
    <w:tbl xmlns:w="http://schemas.openxmlformats.org/wordprocessingml/2006/main"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1</w:t>
            </w:r>
          </w:p>
        </w:tc>
        <w:tc>
          <w:tcPr>
            <w:tcW w:w="3600" w:type="dxa"/>
            <w:vMerge w:val="restart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2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tcMar>
              <w:top w:w="120" w:type="dxa"/>
              <w:bottom w:w="120" w:type="dxa"/>
            </w:tcMar>
            <w:vAlign w:val="center"/>
          </w:tcPr>
          <w:p>
            <w:r>
              <w:t>Row 3</w:t>
            </w:r>
          </w:p>
        </w:tc>
        <w:tc>
          <w:tcPr>
            <w:tcW w:w="3600" w:type="dxa"/>
            <w:vMerge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4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  <w:tr>
        <w:trPr>
          <w:trHeight w:val="600" w:hRule="exact"/>
        </w:trPr>
        <w:tc>
          <w:tcPr>
            <w:tcW w:w="3600" w:type="dxa"/>
            <w:vAlign w:val="center"/>
          </w:tcPr>
          <w:p>
            <w:r>
              <w:t>Row 5</w:t>
            </w:r>
          </w:p>
        </w:tc>
        <w:tc>
          <w:tcPr>
            <w:tcW w:w="3600" w:type="dxa"/>
            <w:shd w:val="clear" w:color="auto" w:fill="345D7E"/>
            <w:vAlign w:val="center"/>
          </w:tcPr>
          <w:p>
            <w:r>
              <w:t/>
            </w:r>
          </w:p>
        </w:tc>
      </w:tr>
    </w:tbl>
    <w:p/>
    <w:sectPr>
      <w:pgSz w:w="12240" w:h="15840"/>
      <w:pgMar w:top="1080" w:right="1080" w:bottom="1080" w:left="10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ShadingSettings" Type="http://schemas.openxmlformats.org/officeDocument/2006/relationships/settings" Target="settings.xml"/></Relationships>
</file>