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DD212" w14:textId="3B50B360" w:rsidR="00BB56F9" w:rsidRDefault="00FB7CDB" w:rsidP="00FB7CDB">
      <w:pPr>
        <w:jc w:val="center"/>
        <w:rPr>
          <w:b/>
          <w:bCs/>
          <w:i/>
          <w:iCs/>
          <w:color w:val="FF0000"/>
          <w:sz w:val="28"/>
          <w:szCs w:val="28"/>
          <w:u w:val="single"/>
        </w:rPr>
      </w:pPr>
      <w:r>
        <w:rPr>
          <w:b/>
          <w:bCs/>
          <w:i/>
          <w:iCs/>
          <w:color w:val="FF0000"/>
          <w:sz w:val="28"/>
          <w:szCs w:val="28"/>
          <w:u w:val="single"/>
        </w:rPr>
        <w:t>Travail 4 – circuits RC</w:t>
      </w:r>
    </w:p>
    <w:p w14:paraId="21FE3B2D" w14:textId="3130E3E6" w:rsidR="00FB7CDB" w:rsidRDefault="00FB7CDB" w:rsidP="00FB7CDB">
      <w:pPr>
        <w:jc w:val="center"/>
        <w:rPr>
          <w:b/>
          <w:bCs/>
          <w:i/>
          <w:iCs/>
          <w:color w:val="FF0000"/>
          <w:sz w:val="28"/>
          <w:szCs w:val="28"/>
          <w:u w:val="single"/>
        </w:rPr>
      </w:pPr>
    </w:p>
    <w:p w14:paraId="3BA3AB06" w14:textId="57FE8905" w:rsidR="00FB7CDB" w:rsidRDefault="00FB7CDB" w:rsidP="00FB7CDB">
      <w:pPr>
        <w:rPr>
          <w:b/>
          <w:bCs/>
          <w:i/>
          <w:iCs/>
          <w:color w:val="70AD47" w:themeColor="accent6"/>
          <w:u w:val="single"/>
        </w:rPr>
      </w:pPr>
      <w:r>
        <w:rPr>
          <w:b/>
          <w:bCs/>
          <w:i/>
          <w:iCs/>
          <w:color w:val="70AD47" w:themeColor="accent6"/>
          <w:u w:val="single"/>
        </w:rPr>
        <w:t>Circuit de base</w:t>
      </w:r>
    </w:p>
    <w:p w14:paraId="5ADB5E6E" w14:textId="77777777" w:rsidR="00FB7CDB" w:rsidRDefault="00FB7CDB" w:rsidP="00FB7CDB">
      <w:pPr>
        <w:rPr>
          <w:b/>
          <w:bCs/>
          <w:i/>
          <w:iCs/>
          <w:color w:val="70AD47" w:themeColor="accent6"/>
          <w:u w:val="single"/>
        </w:rPr>
      </w:pPr>
    </w:p>
    <w:p w14:paraId="2650152F" w14:textId="2F05CFB5" w:rsidR="00FB7CDB" w:rsidRDefault="00FB7CDB" w:rsidP="00FB7CDB">
      <w:pPr>
        <w:rPr>
          <w:b/>
          <w:bCs/>
          <w:i/>
          <w:iCs/>
          <w:color w:val="70AD47" w:themeColor="accent6"/>
          <w:u w:val="single"/>
        </w:rPr>
      </w:pPr>
      <w:r w:rsidRPr="00FB7CDB">
        <w:rPr>
          <w:b/>
          <w:bCs/>
          <w:i/>
          <w:iCs/>
          <w:noProof/>
          <w:color w:val="70AD47" w:themeColor="accent6"/>
        </w:rPr>
        <w:drawing>
          <wp:inline distT="0" distB="0" distL="0" distR="0" wp14:anchorId="754B4D1D" wp14:editId="63AE4123">
            <wp:extent cx="5760720" cy="2697480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0D20" w14:textId="3EE687D1" w:rsidR="00FB7CDB" w:rsidRDefault="00FB7CDB" w:rsidP="00FB7CDB">
      <w:pPr>
        <w:rPr>
          <w:b/>
          <w:bCs/>
          <w:i/>
          <w:iCs/>
          <w:color w:val="70AD47" w:themeColor="accent6"/>
          <w:u w:val="single"/>
        </w:rPr>
      </w:pPr>
    </w:p>
    <w:p w14:paraId="2CF53006" w14:textId="00A8BC08" w:rsidR="00FB7CDB" w:rsidRDefault="00FB7CDB" w:rsidP="00FB7CDB">
      <w:pPr>
        <w:rPr>
          <w:b/>
          <w:bCs/>
          <w:i/>
          <w:iCs/>
          <w:color w:val="70AD47" w:themeColor="accent6"/>
          <w:u w:val="single"/>
        </w:rPr>
      </w:pPr>
      <w:r>
        <w:rPr>
          <w:b/>
          <w:bCs/>
          <w:i/>
          <w:iCs/>
          <w:color w:val="70AD47" w:themeColor="accent6"/>
          <w:u w:val="single"/>
        </w:rPr>
        <w:t>Circuit simplifié</w:t>
      </w:r>
    </w:p>
    <w:p w14:paraId="64422126" w14:textId="77777777" w:rsidR="00FB7CDB" w:rsidRDefault="00FB7CDB" w:rsidP="00FB7CDB">
      <w:pPr>
        <w:rPr>
          <w:b/>
          <w:bCs/>
          <w:i/>
          <w:iCs/>
          <w:color w:val="70AD47" w:themeColor="accent6"/>
          <w:u w:val="single"/>
        </w:rPr>
      </w:pPr>
    </w:p>
    <w:p w14:paraId="4826B8B5" w14:textId="2CC28518" w:rsidR="00FB7CDB" w:rsidRDefault="00FB7CDB" w:rsidP="00FB7CDB">
      <w:pPr>
        <w:rPr>
          <w:b/>
          <w:bCs/>
          <w:i/>
          <w:iCs/>
          <w:color w:val="70AD47" w:themeColor="accent6"/>
          <w:u w:val="single"/>
        </w:rPr>
      </w:pPr>
      <w:r w:rsidRPr="00FB7CDB">
        <w:rPr>
          <w:b/>
          <w:bCs/>
          <w:i/>
          <w:iCs/>
          <w:noProof/>
          <w:color w:val="70AD47" w:themeColor="accent6"/>
        </w:rPr>
        <w:drawing>
          <wp:inline distT="0" distB="0" distL="0" distR="0" wp14:anchorId="11CE3DCE" wp14:editId="0DD006FC">
            <wp:extent cx="5760720" cy="3232785"/>
            <wp:effectExtent l="0" t="0" r="508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A91C" w14:textId="64318630" w:rsidR="00FB7CDB" w:rsidRDefault="00FB7CDB" w:rsidP="00FB7CDB">
      <w:pPr>
        <w:rPr>
          <w:b/>
          <w:bCs/>
          <w:i/>
          <w:iCs/>
          <w:color w:val="70AD47" w:themeColor="accent6"/>
          <w:u w:val="single"/>
        </w:rPr>
      </w:pPr>
    </w:p>
    <w:p w14:paraId="5AF5C26B" w14:textId="524B0985" w:rsidR="00FB7CDB" w:rsidRDefault="00FB7CDB" w:rsidP="00FB7CDB">
      <w:pPr>
        <w:rPr>
          <w:b/>
          <w:bCs/>
          <w:i/>
          <w:iCs/>
          <w:color w:val="70AD47" w:themeColor="accent6"/>
          <w:u w:val="single"/>
        </w:rPr>
      </w:pPr>
      <w:r>
        <w:rPr>
          <w:b/>
          <w:bCs/>
          <w:i/>
          <w:iCs/>
          <w:color w:val="70AD47" w:themeColor="accent6"/>
          <w:u w:val="single"/>
        </w:rPr>
        <w:t xml:space="preserve">Simplification du circuit </w:t>
      </w:r>
    </w:p>
    <w:p w14:paraId="23B90EA8" w14:textId="0D74069F" w:rsidR="00FB7CDB" w:rsidRDefault="00FB7CDB" w:rsidP="00FB7CDB">
      <w:pPr>
        <w:rPr>
          <w:color w:val="000000" w:themeColor="text1"/>
        </w:rPr>
      </w:pPr>
    </w:p>
    <w:p w14:paraId="372EAF18" w14:textId="1D041D71" w:rsidR="00FB7CDB" w:rsidRDefault="00FB7CDB" w:rsidP="00FB7CDB">
      <w:pPr>
        <w:rPr>
          <w:color w:val="000000" w:themeColor="text1"/>
        </w:rPr>
      </w:pPr>
      <w:r>
        <w:rPr>
          <w:color w:val="000000" w:themeColor="text1"/>
        </w:rPr>
        <w:t xml:space="preserve">(12//12)//(12//12) = 6//6 = 3 </w:t>
      </w:r>
    </w:p>
    <w:p w14:paraId="41EA2BAD" w14:textId="4F9A6B75" w:rsidR="00FB7CDB" w:rsidRDefault="00FB7CDB" w:rsidP="00FB7CDB">
      <w:pPr>
        <w:rPr>
          <w:color w:val="000000" w:themeColor="text1"/>
        </w:rPr>
      </w:pPr>
    </w:p>
    <w:p w14:paraId="721938A6" w14:textId="4C9F2DA4" w:rsidR="00FB7CDB" w:rsidRDefault="00FB7CDB" w:rsidP="00FB7CDB">
      <w:pPr>
        <w:rPr>
          <w:color w:val="000000" w:themeColor="text1"/>
        </w:rPr>
      </w:pPr>
    </w:p>
    <w:p w14:paraId="11A6D7CE" w14:textId="48B1AA8A" w:rsidR="00FB7CDB" w:rsidRDefault="00FB7CDB" w:rsidP="00FB7CDB">
      <w:pPr>
        <w:rPr>
          <w:color w:val="000000" w:themeColor="text1"/>
        </w:rPr>
      </w:pPr>
    </w:p>
    <w:p w14:paraId="4AB87C87" w14:textId="228E2F58" w:rsidR="00FB7CDB" w:rsidRDefault="00FB7CDB" w:rsidP="00FB7CDB">
      <w:pPr>
        <w:rPr>
          <w:color w:val="000000" w:themeColor="text1"/>
        </w:rPr>
      </w:pPr>
    </w:p>
    <w:p w14:paraId="43BB16D0" w14:textId="74C46ED0" w:rsidR="00FB7CDB" w:rsidRDefault="00FB7CDB" w:rsidP="00FB7CDB">
      <w:pPr>
        <w:rPr>
          <w:b/>
          <w:bCs/>
          <w:i/>
          <w:iCs/>
          <w:color w:val="70AD47" w:themeColor="accent6"/>
          <w:u w:val="single"/>
        </w:rPr>
      </w:pPr>
      <w:r>
        <w:rPr>
          <w:b/>
          <w:bCs/>
          <w:i/>
          <w:iCs/>
          <w:color w:val="70AD47" w:themeColor="accent6"/>
          <w:u w:val="single"/>
        </w:rPr>
        <w:lastRenderedPageBreak/>
        <w:t xml:space="preserve">Calcule de la tension et du courant </w:t>
      </w:r>
    </w:p>
    <w:p w14:paraId="2EDC12C8" w14:textId="4BC947D1" w:rsidR="00A5561E" w:rsidRDefault="00A5561E" w:rsidP="00FB7CDB">
      <w:pPr>
        <w:rPr>
          <w:b/>
          <w:bCs/>
          <w:i/>
          <w:iCs/>
          <w:color w:val="70AD47" w:themeColor="accent6"/>
          <w:u w:val="single"/>
        </w:rPr>
      </w:pPr>
    </w:p>
    <w:p w14:paraId="06C78DEB" w14:textId="47CE1B9B" w:rsidR="00A5561E" w:rsidRDefault="0087424D" w:rsidP="00FB7CDB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6FB89C9" wp14:editId="2CDA251A">
            <wp:extent cx="5760720" cy="3324225"/>
            <wp:effectExtent l="0" t="0" r="508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D5E3" w14:textId="7FEB315D" w:rsidR="0087424D" w:rsidRDefault="0087424D" w:rsidP="00FB7CDB">
      <w:pPr>
        <w:rPr>
          <w:color w:val="000000" w:themeColor="text1"/>
        </w:rPr>
      </w:pPr>
    </w:p>
    <w:p w14:paraId="7CD1BD0F" w14:textId="154EE775" w:rsidR="0087424D" w:rsidRDefault="0087424D" w:rsidP="00FB7CDB">
      <w:pPr>
        <w:rPr>
          <w:color w:val="000000" w:themeColor="text1"/>
        </w:rPr>
      </w:pPr>
    </w:p>
    <w:p w14:paraId="0F12227D" w14:textId="45C1C49D" w:rsidR="0087424D" w:rsidRDefault="0087424D" w:rsidP="00FB7CDB">
      <w:pPr>
        <w:rPr>
          <w:color w:val="000000" w:themeColor="text1"/>
        </w:rPr>
      </w:pPr>
    </w:p>
    <w:p w14:paraId="35A0A582" w14:textId="6EFA4A55" w:rsidR="0087424D" w:rsidRDefault="0087424D" w:rsidP="00FB7CDB">
      <w:pPr>
        <w:rPr>
          <w:color w:val="000000" w:themeColor="text1"/>
        </w:rPr>
      </w:pPr>
    </w:p>
    <w:p w14:paraId="1302A47B" w14:textId="676CB110" w:rsidR="0087424D" w:rsidRDefault="0087424D" w:rsidP="00FB7CDB">
      <w:pPr>
        <w:rPr>
          <w:color w:val="000000" w:themeColor="text1"/>
        </w:rPr>
      </w:pPr>
    </w:p>
    <w:p w14:paraId="4FD19D5C" w14:textId="378EB780" w:rsidR="0087424D" w:rsidRDefault="0087424D" w:rsidP="00FB7CDB">
      <w:pPr>
        <w:rPr>
          <w:color w:val="000000" w:themeColor="text1"/>
        </w:rPr>
      </w:pPr>
    </w:p>
    <w:p w14:paraId="7922849C" w14:textId="3C465014" w:rsidR="0087424D" w:rsidRDefault="0087424D" w:rsidP="00FB7CDB">
      <w:pPr>
        <w:rPr>
          <w:color w:val="000000" w:themeColor="text1"/>
        </w:rPr>
      </w:pPr>
    </w:p>
    <w:p w14:paraId="707AEF65" w14:textId="373EF79E" w:rsidR="0087424D" w:rsidRDefault="0087424D" w:rsidP="00FB7CDB">
      <w:pPr>
        <w:rPr>
          <w:color w:val="000000" w:themeColor="text1"/>
        </w:rPr>
      </w:pPr>
    </w:p>
    <w:p w14:paraId="05AE410B" w14:textId="0901F1E8" w:rsidR="0087424D" w:rsidRDefault="0087424D" w:rsidP="00FB7CDB">
      <w:pPr>
        <w:rPr>
          <w:color w:val="000000" w:themeColor="text1"/>
        </w:rPr>
      </w:pPr>
    </w:p>
    <w:p w14:paraId="2AA9F985" w14:textId="55D62B8C" w:rsidR="0087424D" w:rsidRDefault="0087424D" w:rsidP="00FB7CDB">
      <w:pPr>
        <w:rPr>
          <w:color w:val="000000" w:themeColor="text1"/>
        </w:rPr>
      </w:pPr>
    </w:p>
    <w:p w14:paraId="14517799" w14:textId="1465E4FA" w:rsidR="0087424D" w:rsidRDefault="0087424D" w:rsidP="00FB7CDB">
      <w:pPr>
        <w:rPr>
          <w:color w:val="000000" w:themeColor="text1"/>
        </w:rPr>
      </w:pPr>
    </w:p>
    <w:p w14:paraId="240E0DBC" w14:textId="4A31A0A4" w:rsidR="0087424D" w:rsidRDefault="0087424D" w:rsidP="00FB7CDB">
      <w:pPr>
        <w:rPr>
          <w:color w:val="000000" w:themeColor="text1"/>
        </w:rPr>
      </w:pPr>
    </w:p>
    <w:p w14:paraId="6CEC8805" w14:textId="492B1CDB" w:rsidR="0087424D" w:rsidRDefault="0087424D" w:rsidP="00FB7CDB">
      <w:pPr>
        <w:rPr>
          <w:color w:val="000000" w:themeColor="text1"/>
        </w:rPr>
      </w:pPr>
    </w:p>
    <w:p w14:paraId="15FECCE9" w14:textId="6B07C7D4" w:rsidR="0087424D" w:rsidRDefault="0087424D" w:rsidP="00FB7CDB">
      <w:pPr>
        <w:rPr>
          <w:color w:val="000000" w:themeColor="text1"/>
        </w:rPr>
      </w:pPr>
    </w:p>
    <w:p w14:paraId="248A1145" w14:textId="5FC54447" w:rsidR="0087424D" w:rsidRDefault="0087424D" w:rsidP="00FB7CDB">
      <w:pPr>
        <w:rPr>
          <w:color w:val="000000" w:themeColor="text1"/>
        </w:rPr>
      </w:pPr>
    </w:p>
    <w:p w14:paraId="2DD94B2F" w14:textId="0426196D" w:rsidR="0087424D" w:rsidRDefault="0087424D" w:rsidP="00FB7CDB">
      <w:pPr>
        <w:rPr>
          <w:color w:val="000000" w:themeColor="text1"/>
        </w:rPr>
      </w:pPr>
    </w:p>
    <w:p w14:paraId="44AA2BC9" w14:textId="4F5E98E8" w:rsidR="0087424D" w:rsidRDefault="0087424D" w:rsidP="00FB7CDB">
      <w:pPr>
        <w:rPr>
          <w:color w:val="000000" w:themeColor="text1"/>
        </w:rPr>
      </w:pPr>
    </w:p>
    <w:p w14:paraId="7B1CE2C8" w14:textId="1E34FF14" w:rsidR="0087424D" w:rsidRDefault="0087424D" w:rsidP="00FB7CDB">
      <w:pPr>
        <w:rPr>
          <w:color w:val="000000" w:themeColor="text1"/>
        </w:rPr>
      </w:pPr>
    </w:p>
    <w:p w14:paraId="722A75CF" w14:textId="61F67458" w:rsidR="0087424D" w:rsidRDefault="0087424D" w:rsidP="00FB7CDB">
      <w:pPr>
        <w:rPr>
          <w:color w:val="000000" w:themeColor="text1"/>
        </w:rPr>
      </w:pPr>
    </w:p>
    <w:p w14:paraId="46DA2E68" w14:textId="3B332ED6" w:rsidR="0087424D" w:rsidRDefault="0087424D" w:rsidP="00FB7CDB">
      <w:pPr>
        <w:rPr>
          <w:color w:val="000000" w:themeColor="text1"/>
        </w:rPr>
      </w:pPr>
    </w:p>
    <w:p w14:paraId="3598A687" w14:textId="3C395A44" w:rsidR="0087424D" w:rsidRDefault="0087424D" w:rsidP="00FB7CDB">
      <w:pPr>
        <w:rPr>
          <w:color w:val="000000" w:themeColor="text1"/>
        </w:rPr>
      </w:pPr>
    </w:p>
    <w:p w14:paraId="7F48B8A4" w14:textId="23E078E5" w:rsidR="0087424D" w:rsidRDefault="0087424D" w:rsidP="00FB7CDB">
      <w:pPr>
        <w:rPr>
          <w:color w:val="000000" w:themeColor="text1"/>
        </w:rPr>
      </w:pPr>
    </w:p>
    <w:p w14:paraId="758AB2D8" w14:textId="64FBF783" w:rsidR="0087424D" w:rsidRDefault="0087424D" w:rsidP="00FB7CDB">
      <w:pPr>
        <w:rPr>
          <w:color w:val="000000" w:themeColor="text1"/>
        </w:rPr>
      </w:pPr>
    </w:p>
    <w:p w14:paraId="31533DEC" w14:textId="617B5EB3" w:rsidR="0087424D" w:rsidRDefault="0087424D" w:rsidP="00FB7CDB">
      <w:pPr>
        <w:rPr>
          <w:color w:val="000000" w:themeColor="text1"/>
        </w:rPr>
      </w:pPr>
    </w:p>
    <w:p w14:paraId="54ECDC4E" w14:textId="1DCC9007" w:rsidR="0087424D" w:rsidRDefault="0087424D" w:rsidP="00FB7CDB">
      <w:pPr>
        <w:rPr>
          <w:color w:val="000000" w:themeColor="text1"/>
        </w:rPr>
      </w:pPr>
    </w:p>
    <w:p w14:paraId="4BBE2167" w14:textId="5814437C" w:rsidR="0087424D" w:rsidRDefault="0087424D" w:rsidP="00FB7CDB">
      <w:pPr>
        <w:rPr>
          <w:color w:val="000000" w:themeColor="text1"/>
        </w:rPr>
      </w:pPr>
    </w:p>
    <w:p w14:paraId="189FF313" w14:textId="77777777" w:rsidR="0087424D" w:rsidRDefault="0087424D" w:rsidP="00FB7CDB">
      <w:pPr>
        <w:rPr>
          <w:color w:val="000000" w:themeColor="text1"/>
        </w:rPr>
      </w:pPr>
    </w:p>
    <w:p w14:paraId="7F37886A" w14:textId="4B3CCEA8" w:rsidR="0087424D" w:rsidRDefault="0087424D" w:rsidP="00FB7CDB">
      <w:pPr>
        <w:rPr>
          <w:b/>
          <w:bCs/>
          <w:i/>
          <w:iCs/>
          <w:color w:val="70AD47" w:themeColor="accent6"/>
          <w:u w:val="single"/>
        </w:rPr>
      </w:pPr>
      <w:r>
        <w:rPr>
          <w:b/>
          <w:bCs/>
          <w:i/>
          <w:iCs/>
          <w:color w:val="70AD47" w:themeColor="accent6"/>
          <w:u w:val="single"/>
        </w:rPr>
        <w:lastRenderedPageBreak/>
        <w:t xml:space="preserve">Log du circuit de base </w:t>
      </w:r>
    </w:p>
    <w:p w14:paraId="76D0EA0E" w14:textId="77777777" w:rsidR="0087424D" w:rsidRDefault="0087424D" w:rsidP="00FB7CDB">
      <w:pPr>
        <w:rPr>
          <w:b/>
          <w:bCs/>
          <w:i/>
          <w:iCs/>
          <w:color w:val="70AD47" w:themeColor="accent6"/>
          <w:u w:val="single"/>
        </w:rPr>
      </w:pPr>
    </w:p>
    <w:p w14:paraId="61D4F156" w14:textId="6BE645D7" w:rsidR="0087424D" w:rsidRDefault="0087424D" w:rsidP="00FB7CDB">
      <w:pPr>
        <w:rPr>
          <w:b/>
          <w:bCs/>
          <w:i/>
          <w:iCs/>
          <w:color w:val="70AD47" w:themeColor="accent6"/>
          <w:u w:val="single"/>
        </w:rPr>
      </w:pPr>
      <w:r w:rsidRPr="0087424D">
        <w:rPr>
          <w:b/>
          <w:bCs/>
          <w:i/>
          <w:iCs/>
          <w:noProof/>
          <w:color w:val="70AD47" w:themeColor="accent6"/>
        </w:rPr>
        <w:drawing>
          <wp:inline distT="0" distB="0" distL="0" distR="0" wp14:anchorId="0EF61BCC" wp14:editId="34E90EB7">
            <wp:extent cx="4583718" cy="8382000"/>
            <wp:effectExtent l="0" t="0" r="127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110" cy="83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2E41" w14:textId="1C30476F" w:rsidR="0087424D" w:rsidRDefault="0087424D" w:rsidP="00FB7CDB">
      <w:pPr>
        <w:rPr>
          <w:b/>
          <w:bCs/>
          <w:i/>
          <w:iCs/>
          <w:color w:val="70AD47" w:themeColor="accent6"/>
          <w:u w:val="single"/>
        </w:rPr>
      </w:pPr>
    </w:p>
    <w:p w14:paraId="03313C9A" w14:textId="207D8F20" w:rsidR="0087424D" w:rsidRDefault="0087424D" w:rsidP="00FB7CDB">
      <w:pPr>
        <w:rPr>
          <w:b/>
          <w:bCs/>
          <w:i/>
          <w:iCs/>
          <w:color w:val="70AD47" w:themeColor="accent6"/>
          <w:u w:val="single"/>
        </w:rPr>
      </w:pPr>
      <w:r>
        <w:rPr>
          <w:b/>
          <w:bCs/>
          <w:i/>
          <w:iCs/>
          <w:color w:val="70AD47" w:themeColor="accent6"/>
          <w:u w:val="single"/>
        </w:rPr>
        <w:t xml:space="preserve">Log du circuit simplifier </w:t>
      </w:r>
    </w:p>
    <w:p w14:paraId="0BE88F1A" w14:textId="73C68F11" w:rsidR="0087424D" w:rsidRDefault="0087424D" w:rsidP="00FB7CDB">
      <w:pPr>
        <w:rPr>
          <w:b/>
          <w:bCs/>
          <w:i/>
          <w:iCs/>
          <w:color w:val="70AD47" w:themeColor="accent6"/>
          <w:u w:val="single"/>
        </w:rPr>
      </w:pPr>
    </w:p>
    <w:p w14:paraId="236B68FA" w14:textId="421BC88F" w:rsidR="0087424D" w:rsidRPr="0087424D" w:rsidRDefault="0087424D" w:rsidP="00FB7CDB">
      <w:pPr>
        <w:rPr>
          <w:b/>
          <w:bCs/>
          <w:i/>
          <w:iCs/>
          <w:color w:val="70AD47" w:themeColor="accent6"/>
          <w:u w:val="single"/>
        </w:rPr>
      </w:pPr>
      <w:r w:rsidRPr="0087424D">
        <w:rPr>
          <w:b/>
          <w:bCs/>
          <w:i/>
          <w:iCs/>
          <w:noProof/>
          <w:color w:val="70AD47" w:themeColor="accent6"/>
        </w:rPr>
        <w:drawing>
          <wp:inline distT="0" distB="0" distL="0" distR="0" wp14:anchorId="3EE9F8C8" wp14:editId="7C41975A">
            <wp:extent cx="4559300" cy="781050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24D" w:rsidRPr="008742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B448F" w14:textId="77777777" w:rsidR="00BF238E" w:rsidRDefault="00BF238E" w:rsidP="0087424D">
      <w:r>
        <w:separator/>
      </w:r>
    </w:p>
  </w:endnote>
  <w:endnote w:type="continuationSeparator" w:id="0">
    <w:p w14:paraId="7142E28F" w14:textId="77777777" w:rsidR="00BF238E" w:rsidRDefault="00BF238E" w:rsidP="00874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8F0ABA" w14:textId="77777777" w:rsidR="00BF238E" w:rsidRDefault="00BF238E" w:rsidP="0087424D">
      <w:r>
        <w:separator/>
      </w:r>
    </w:p>
  </w:footnote>
  <w:footnote w:type="continuationSeparator" w:id="0">
    <w:p w14:paraId="0E7EB7C7" w14:textId="77777777" w:rsidR="00BF238E" w:rsidRDefault="00BF238E" w:rsidP="008742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DB"/>
    <w:rsid w:val="000965C3"/>
    <w:rsid w:val="00604C2F"/>
    <w:rsid w:val="0087424D"/>
    <w:rsid w:val="00A5561E"/>
    <w:rsid w:val="00B75BFE"/>
    <w:rsid w:val="00BB56F9"/>
    <w:rsid w:val="00BF238E"/>
    <w:rsid w:val="00C6056A"/>
    <w:rsid w:val="00FB7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BA3C5"/>
  <w15:chartTrackingRefBased/>
  <w15:docId w15:val="{B275BB01-24A2-F54A-8EDF-0C426E64C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7424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7424D"/>
  </w:style>
  <w:style w:type="paragraph" w:styleId="Pieddepage">
    <w:name w:val="footer"/>
    <w:basedOn w:val="Normal"/>
    <w:link w:val="PieddepageCar"/>
    <w:uiPriority w:val="99"/>
    <w:unhideWhenUsed/>
    <w:rsid w:val="0087424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742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Samuel-Life Kuete Kweshi</dc:creator>
  <cp:keywords/>
  <dc:description/>
  <cp:lastModifiedBy>Samuel-Life Kuete Kweshi</cp:lastModifiedBy>
  <cp:revision>2</cp:revision>
  <dcterms:created xsi:type="dcterms:W3CDTF">2021-03-07T21:15:00Z</dcterms:created>
  <dcterms:modified xsi:type="dcterms:W3CDTF">2021-03-08T10:08:00Z</dcterms:modified>
</cp:coreProperties>
</file>