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SSAT Practice Test — Answer Key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Section 2 (Reading, 40)  ·  Section 3 (Verbal, 60)  —  for the grader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Quick grade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Section 2 · Reading</w:t>
      </w:r>
    </w:p>
    <w:tbl>
      <w:tblPr>
        <w:tblW w:type="dxa" w:w="97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</w:tblGrid>
      <w:tr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1.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2.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3.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4.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5.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6.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7.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8.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9.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10.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</w:t>
            </w:r>
          </w:p>
        </w:tc>
      </w:tr>
      <w:tr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11.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12.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13.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14.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15.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16.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17.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18.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19.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20.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</w:tr>
      <w:tr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21.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22.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23.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24.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25.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26.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27.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28.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29.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30.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</w:tr>
      <w:tr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31.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32.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33.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34.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35.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36.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37.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38.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39.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40.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</w:tr>
    </w:tbl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Section 3 · Verbal</w:t>
      </w:r>
    </w:p>
    <w:tbl>
      <w:tblPr>
        <w:tblW w:type="dxa" w:w="97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</w:tblGrid>
      <w:tr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1.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2.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3.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4.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5.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6.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7.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8.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9.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10.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</w:tr>
      <w:tr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11.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12.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13.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14.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15.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16.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17.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18.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19.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20.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21.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22.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23.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24.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25.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26.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27.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28.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29.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30.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</w:t>
            </w:r>
          </w:p>
        </w:tc>
      </w:tr>
      <w:tr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31.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32.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33.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34.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35.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36.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37.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38.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39.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40.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41.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42.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43.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44.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45.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46.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47.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48.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49.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50.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</w:tr>
      <w:tr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51.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52.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53.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54.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55.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56.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57.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58.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59.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972"/>
            <w:shd w:fill="F2F4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666666"/>
                <w:sz w:val="19"/>
                <w:szCs w:val="19"/>
              </w:rPr>
              <w:t xml:space="preserve">60.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</w:t>
            </w:r>
          </w:p>
        </w:tc>
      </w:tr>
    </w:tbl>
    <w:p>
      <w:pPr>
        <w:spacing w:after="60" w:before="24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Score:   Section 2  ______ / 40      Section 3  ______ / 60      Total  ______ / 100</w:t>
      </w:r>
    </w:p>
    <w:p>
      <w:r>
        <w:br w:type="page"/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Section 2 · Reading — answer and why</w:t>
      </w:r>
    </w:p>
    <w:tbl>
      <w:tblPr>
        <w:tblW w:type="dxa" w:w="97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520"/>
        <w:gridCol w:w="520"/>
        <w:gridCol w:w="3400"/>
        <w:gridCol w:w="5280"/>
      </w:tblGrid>
      <w:tr>
        <w:trPr>
          <w:tblHeader/>
        </w:trPr>
        <w:tc>
          <w:tcPr>
            <w:tcW w:type="dxa" w:w="520"/>
            <w:shd w:fill="DD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520"/>
            <w:shd w:fill="DD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Ans</w:t>
            </w:r>
          </w:p>
        </w:tc>
        <w:tc>
          <w:tcPr>
            <w:tcW w:type="dxa" w:w="3400"/>
            <w:shd w:fill="DD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Correct choice</w:t>
            </w:r>
          </w:p>
        </w:tc>
        <w:tc>
          <w:tcPr>
            <w:tcW w:type="dxa" w:w="5280"/>
            <w:shd w:fill="DD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Summerhill Valley: The Rush for Gold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The whole passage is the gold rush in the Summerhill valley.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shopkeepers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"…shopkeepers closed their stores, and a great tide of fortune-seekers pressed onward."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were ill-equipped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"Yet there were very many but ill-provided for a lengthened stay."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He made his report on May 14.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Gold found on the 13th; he reported "next day" = May 14.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mistaken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"the fallacious idea that gold was simply to be shovelled into bags" — a mistaken belief.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 going to and from the valley passed on it.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Seekers pressed west along it; a "counter-current" of men came back to Sydney by it.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7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footrace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"the Olympic Games in 776 B.C., was a footrace."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8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mental and physical fitness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"the first to promote… a sound mind in a sound body."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9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dedicated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"they were devoted to statistics" = dedicated to.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specialized in certain distances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"as the years passed they… specialized in certain distances."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11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 plant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The Scilla answers the Snowdrop — one of the "millions of flowers under the ground."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12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embroidered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"each wrought her beautiful dress" — worked/stitched it. Wrung is the sound-alike trap.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13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cheerful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Laughter, "Ha! ha!", flowers brightening the world.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14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personification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Winter is given a human face — personification.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15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 heralding of the start of spring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The whole poem announces spring's arrival.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16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heavenly beings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"pretty instruments the first painters used to put in the hands of angels."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range in size of organ pipes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Pipes "as small as a child's playthings… as gigantic as the columns of a temple" — size range.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18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How could water be used in a wind instrument?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"The employment of water in a wind instrument has greatly perplexed the commentators."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19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stops and keyboards had multiplied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"The stops had multiplied… the builder multiplied the keyboards."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enthusiastic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"most grandiose of the instruments", "more than a single instrument… an orchestra."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21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indicate that a change of season was now evident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The thaw was hidden behind the fog; when it lifts the season change is finally plain to see. ★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22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nature is coming to life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Air "quivering with the steam that rose up from the quickened earth" — the land waking up.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23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lush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Velvet is thick and soft — the fields are lush, not shiny. ★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24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filled with sound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Larks, peewits, cranes, cattle lowing, chatter, the ring of axes — sound everywhere.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25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delight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Frisking lambs, nimble children, merry chatter — a joyful scene.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26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Those with pictures or conversations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"what is the use of a book… without pictures or conversations?"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27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He has a waistcoat-pocket and a watch.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Speaking did not surprise her; the waistcoat-pocket and watch did.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28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adventurous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She runs after the Rabbit and goes down the hole "never once considering how… to get out."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29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whimsical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A playful, dreamlike tone.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30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late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"I shall be late!", checks his watch, hurries on.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31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jumped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"Alice started to her feet" = sprang up. "Began" is the trap.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32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 Remarkable Insect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The passage is about one insect, the Orange-tip, and what makes it remarkable.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33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discuss the wing markings of the Orange-tips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"This peculiar marking is so significant… To understand the reason for its existence…"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34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Flowers with four petals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"the flowers have a characteristic four-petaled structure."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35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Flowers and leaves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The orange "would instantly disappear" leaving only flower and leaf.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36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appreciation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Admiring language throughout — "beauty", "delicate", "remarkable".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37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mild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"The mellow light lay softly over the orchard tree" — soft, mild light.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38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sharpest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"his sight was keenest" — sharpest.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39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Dusk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"Solomon loved the dusk. His life was fullest then."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40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It is captivating to those who hear it.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"all who heard the beginning listened to the end of his song."</w:t>
            </w:r>
          </w:p>
        </w:tc>
      </w:tr>
    </w:tbl>
    <w:p>
      <w:pPr>
        <w:spacing w:after="60" w:before="140"/>
      </w:pPr>
      <w:r>
        <w:rPr>
          <w:rFonts w:ascii="Times New Roman" w:cs="Times New Roman" w:eastAsia="Times New Roman" w:hAnsi="Times New Roman"/>
          <w:i/>
          <w:iCs/>
          <w:color w:val="444444"/>
          <w:sz w:val="17"/>
          <w:szCs w:val="17"/>
        </w:rPr>
        <w:t xml:space="preserve">★ Judgment calls. Q21: “real” marks the season change finally becoming visible after the fog lifts — the passage never shows an earlier false spring, so “illusions” (B) is unsupported. Q23: velvet reads as soft and thick, not shiny.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i/>
          <w:iCs/>
          <w:color w:val="444444"/>
          <w:sz w:val="17"/>
          <w:szCs w:val="17"/>
        </w:rPr>
        <w:t xml:space="preserve">Note on Q18: the fifth choice (E) was cut off past the edge of the scan and has been reconstructed — the passage clearly makes the water-in-a-wind-instrument puzzle "the question" Cavaillé-Coll studied.</w:t>
      </w:r>
    </w:p>
    <w:p>
      <w:r>
        <w:br w:type="page"/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Section 3 · Verbal — answer key</w:t>
      </w:r>
    </w:p>
    <w:p>
      <w:pPr>
        <w:spacing w:after="80" w:before="10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Synonyms 1–30</w:t>
      </w:r>
    </w:p>
    <w:tbl>
      <w:tblPr>
        <w:tblW w:type="dxa" w:w="44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520"/>
        <w:gridCol w:w="520"/>
        <w:gridCol w:w="3400"/>
      </w:tblGrid>
      <w:tr>
        <w:trPr>
          <w:tblHeader/>
        </w:trPr>
        <w:tc>
          <w:tcPr>
            <w:tcW w:type="dxa" w:w="520"/>
            <w:shd w:fill="DD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520"/>
            <w:shd w:fill="DD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Ans</w:t>
            </w:r>
          </w:p>
        </w:tc>
        <w:tc>
          <w:tcPr>
            <w:tcW w:type="dxa" w:w="3400"/>
            <w:shd w:fill="DD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Correct choice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PROPOSE =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suggest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INTERFERE =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meddle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STRAND =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thread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FRUGAL =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thrifty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IMMOBILE =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motionless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ELITE =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superior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7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PURSUE =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chase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8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RUE =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regret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9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THRIVE =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flourish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CEASE =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stop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11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RESOLUTION =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conclusion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12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ICONIC =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symbolic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13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COURTEOUS =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civil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14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COMPEL =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force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15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MANIA =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obsession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16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ANTICIPATE =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expect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EVIDENT =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clear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18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OBSCURE =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unclear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19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CONSTRUCT =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build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RAMPANT =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unrestrained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21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NIMBLE =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agile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22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LEEWAY =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freedom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23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AILMENT =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illness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24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RAVENOUS =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famished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25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METICULOUS =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precise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26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AMICABLE =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cordial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27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INTREPID =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fearless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28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ABHOR =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detest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29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EUPHORIC =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ecstatic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30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SURMISE = 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guess</w:t>
            </w:r>
          </w:p>
        </w:tc>
      </w:tr>
    </w:tbl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Analogies 31–60</w:t>
      </w:r>
    </w:p>
    <w:tbl>
      <w:tblPr>
        <w:tblW w:type="dxa" w:w="97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520"/>
        <w:gridCol w:w="520"/>
        <w:gridCol w:w="3400"/>
        <w:gridCol w:w="5280"/>
      </w:tblGrid>
      <w:tr>
        <w:trPr>
          <w:tblHeader/>
        </w:trPr>
        <w:tc>
          <w:tcPr>
            <w:tcW w:type="dxa" w:w="520"/>
            <w:shd w:fill="DD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520"/>
            <w:shd w:fill="DD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Ans</w:t>
            </w:r>
          </w:p>
        </w:tc>
        <w:tc>
          <w:tcPr>
            <w:tcW w:type="dxa" w:w="3400"/>
            <w:shd w:fill="DD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Correct choice</w:t>
            </w:r>
          </w:p>
        </w:tc>
        <w:tc>
          <w:tcPr>
            <w:tcW w:type="dxa" w:w="5280"/>
            <w:shd w:fill="DDE3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The relationship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31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Sheep is to flock as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star is to galaxy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one animal : the group it belongs to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32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Doctor is to stethoscope as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baseball player is to glove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worker : the tool of the trade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33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Skull is to head as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spine is to back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bone structure : the body part it supports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34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Create is to destroy as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mend is to tear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antonyms — make vs. unmake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35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Page is to book as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brick is to wall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one of many identical units : the whole it builds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36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Yolk is to egg as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nucleus is to cell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inner core : the whole containing it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37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Fulcrum is to lever as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hinge is to door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the pivot : the thing that turns on it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38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Dagger is to weapon as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ballet is to dance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a specific type : its general category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39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Sell is to purchase as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teach is to learn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two sides of the same transaction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40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Glove is to hand as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hat is to head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covering : the body part it goes on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41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Spider is to web as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bird is to nest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animal : the structure it builds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42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Bitter is to taste as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acrid is to smell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a quality : the sense that detects it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43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Fear is to confidence as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knowledge is to ignorance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antonyms — states of mind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44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Abrupt is to sudden as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brawny is to muscular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synonyms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45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Cure is to disease as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resolve is to problem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the fix : the trouble it removes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46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Lamp is to illuminate as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furnace is to heat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device : what it is for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47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Medal is to valor as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trophy is to excellence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award : the quality it honors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48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Aid is to help as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hurt is to harm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synonyms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49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Furtive is to stealthy as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earnest is to sincere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synonyms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50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Read is to browse as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draw is to doodle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thorough act : its casual version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51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Spoke is to wheel as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rung is to ladder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repeated part : the whole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52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Bottle is to container as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truck is to vehicle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a specific type : its general category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53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Brake is to stop as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douse is to extinguish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action : the effect it produces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54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Witness is to observe as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scholar is to study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the role : the action that defines it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55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Victorious is to win as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buoyant is to float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the state : the act that produces it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56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Beef is to steer as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pork is to pig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meat : the animal it comes from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57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Messy is to unkempt as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wealthy is to rich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synonyms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58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Mosaic is to tile as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photo is to pixel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whole : the tiny unit it is made of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59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Complain is to content as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waver is to resolute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a content person does not complain / a resolute person does not waver</w:t>
            </w:r>
          </w:p>
        </w:tc>
      </w:tr>
      <w:tr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60</w:t>
            </w:r>
          </w:p>
        </w:tc>
        <w:tc>
          <w:tcPr>
            <w:tcW w:type="dxa" w:w="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Hinder is to help as 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scold is to praise</w:t>
            </w:r>
          </w:p>
        </w:tc>
        <w:tc>
          <w:tcPr>
            <w:tcW w:type="dxa" w:w="52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7"/>
                <w:szCs w:val="17"/>
              </w:rPr>
              <w:t xml:space="preserve">antonyms</w:t>
            </w:r>
          </w:p>
        </w:tc>
      </w:tr>
    </w:tbl>
    <w:p>
      <w:pPr>
        <w:spacing w:after="60" w:before="200"/>
      </w:pPr>
      <w:r>
        <w:rPr>
          <w:rFonts w:ascii="Times New Roman" w:cs="Times New Roman" w:eastAsia="Times New Roman" w:hAnsi="Times New Roman"/>
          <w:i/>
          <w:iCs/>
          <w:color w:val="444444"/>
          <w:sz w:val="17"/>
          <w:szCs w:val="17"/>
        </w:rPr>
        <w:t xml:space="preserve">This key was worked out from the passages and words themselves, not copied from a published answer key. The two starred reading items are the only places a careful reader could reasonably argue.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SSAT Practice Test — Answer Key</dc:title>
  <dc:creator>Kids · Sites</dc:creator>
  <cp:lastModifiedBy>Un-named</cp:lastModifiedBy>
  <cp:revision>1</cp:revision>
  <dcterms:created xsi:type="dcterms:W3CDTF">2026-08-06T03:48:43.866Z</dcterms:created>
  <dcterms:modified xsi:type="dcterms:W3CDTF">2026-08-06T03:48:43.868Z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