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C5C" w:rsidRDefault="00DE3477" w:rsidP="00DE3477">
      <w:pPr>
        <w:pStyle w:val="ListParagraph"/>
        <w:numPr>
          <w:ilvl w:val="0"/>
          <w:numId w:val="1"/>
        </w:numPr>
        <w:bidi/>
        <w:rPr>
          <w:sz w:val="28"/>
          <w:szCs w:val="28"/>
        </w:rPr>
      </w:pPr>
      <w:r w:rsidRPr="00DE3477">
        <w:rPr>
          <w:rFonts w:hint="cs"/>
          <w:sz w:val="28"/>
          <w:szCs w:val="28"/>
          <w:rtl/>
          <w:lang w:bidi="fa-IR"/>
        </w:rPr>
        <w:t>انواع رله چیست و از آن به چه منظوری استفاده می‌شود؟</w:t>
      </w:r>
    </w:p>
    <w:p w:rsidR="00DE3477" w:rsidRDefault="00BB5EAB" w:rsidP="00BB5EAB">
      <w:pPr>
        <w:pStyle w:val="ListParagraph"/>
        <w:numPr>
          <w:ilvl w:val="1"/>
          <w:numId w:val="1"/>
        </w:numPr>
        <w:bidi/>
        <w:rPr>
          <w:sz w:val="28"/>
          <w:szCs w:val="28"/>
        </w:rPr>
      </w:pPr>
      <w:r>
        <w:rPr>
          <w:rFonts w:hint="cs"/>
          <w:sz w:val="28"/>
          <w:szCs w:val="28"/>
          <w:rtl/>
        </w:rPr>
        <w:t xml:space="preserve">رله نوعی کلید می‌باشد </w:t>
      </w:r>
      <w:r>
        <w:rPr>
          <w:rFonts w:hint="cs"/>
          <w:sz w:val="28"/>
          <w:szCs w:val="28"/>
          <w:rtl/>
          <w:lang w:bidi="fa-IR"/>
        </w:rPr>
        <w:t xml:space="preserve">با این تفاوت که بجای کار کردن با نیروی مکانیکی، </w:t>
      </w:r>
      <w:r w:rsidR="00DE3477">
        <w:rPr>
          <w:rFonts w:hint="cs"/>
          <w:sz w:val="28"/>
          <w:szCs w:val="28"/>
          <w:rtl/>
        </w:rPr>
        <w:t>با استفاده از جریان الکتریکی تغییر وضعیت می‌دهد.</w:t>
      </w:r>
    </w:p>
    <w:p w:rsidR="003D26C6" w:rsidRPr="00BB5EAB" w:rsidRDefault="008D31F3" w:rsidP="00BB5EAB">
      <w:pPr>
        <w:pStyle w:val="ListParagraph"/>
        <w:numPr>
          <w:ilvl w:val="1"/>
          <w:numId w:val="1"/>
        </w:numPr>
        <w:bidi/>
        <w:rPr>
          <w:sz w:val="28"/>
          <w:szCs w:val="28"/>
        </w:rPr>
      </w:pPr>
      <w:r>
        <w:rPr>
          <w:rFonts w:hint="cs"/>
          <w:sz w:val="28"/>
          <w:szCs w:val="28"/>
          <w:rtl/>
          <w:lang w:bidi="fa-IR"/>
        </w:rPr>
        <w:t>دو نوع</w:t>
      </w:r>
      <w:r w:rsidR="00BB5EAB">
        <w:rPr>
          <w:rFonts w:hint="cs"/>
          <w:sz w:val="28"/>
          <w:szCs w:val="28"/>
          <w:rtl/>
          <w:lang w:bidi="fa-IR"/>
        </w:rPr>
        <w:t xml:space="preserve"> رایج رله، رله</w:t>
      </w:r>
      <w:r>
        <w:rPr>
          <w:rFonts w:hint="cs"/>
          <w:sz w:val="28"/>
          <w:szCs w:val="28"/>
          <w:rtl/>
          <w:lang w:bidi="fa-IR"/>
        </w:rPr>
        <w:t xml:space="preserve"> مکانیکی و </w:t>
      </w:r>
      <w:r w:rsidR="00BB5EAB">
        <w:rPr>
          <w:sz w:val="28"/>
          <w:szCs w:val="28"/>
          <w:lang w:bidi="fa-IR"/>
        </w:rPr>
        <w:t>Solid State</w:t>
      </w:r>
      <w:r w:rsidR="00BB5EAB">
        <w:rPr>
          <w:rFonts w:hint="cs"/>
          <w:sz w:val="28"/>
          <w:szCs w:val="28"/>
          <w:rtl/>
          <w:lang w:bidi="fa-IR"/>
        </w:rPr>
        <w:t xml:space="preserve"> می‌باشد که در رله نوع اول تغییر وضعیت توسط اهرمی مکانیکی صورت میگیرد ولی در نوع دوم این عمل بدون هیچ مولفه مکانیکی و با تکنولوژی نسبتا بالایی صورت می‌پذیرد.</w:t>
      </w:r>
      <w:bookmarkStart w:id="0" w:name="_GoBack"/>
      <w:bookmarkEnd w:id="0"/>
    </w:p>
    <w:p w:rsidR="003D26C6" w:rsidRDefault="003D26C6" w:rsidP="003D26C6">
      <w:pPr>
        <w:bidi/>
        <w:rPr>
          <w:b/>
          <w:bCs/>
          <w:sz w:val="28"/>
          <w:szCs w:val="28"/>
        </w:rPr>
      </w:pPr>
    </w:p>
    <w:p w:rsidR="003D26C6" w:rsidRDefault="003D26C6" w:rsidP="003D26C6">
      <w:pPr>
        <w:bidi/>
        <w:rPr>
          <w:b/>
          <w:bCs/>
          <w:sz w:val="28"/>
          <w:szCs w:val="28"/>
        </w:rPr>
      </w:pPr>
    </w:p>
    <w:p w:rsidR="003D26C6" w:rsidRDefault="005D5B9B" w:rsidP="005D5B9B">
      <w:pPr>
        <w:pStyle w:val="ListParagraph"/>
        <w:numPr>
          <w:ilvl w:val="0"/>
          <w:numId w:val="1"/>
        </w:numPr>
        <w:bidi/>
        <w:rPr>
          <w:b/>
          <w:bCs/>
          <w:sz w:val="28"/>
          <w:szCs w:val="28"/>
        </w:rPr>
      </w:pPr>
      <w:r>
        <w:rPr>
          <w:rFonts w:hint="cs"/>
          <w:b/>
          <w:bCs/>
          <w:sz w:val="28"/>
          <w:szCs w:val="28"/>
          <w:rtl/>
          <w:lang w:bidi="fa-IR"/>
        </w:rPr>
        <w:t>پایه‌های رله و نحوه کارکرد:</w:t>
      </w:r>
    </w:p>
    <w:p w:rsidR="003D26C6" w:rsidRPr="000E3EFD" w:rsidRDefault="003D26C6" w:rsidP="005D5B9B">
      <w:pPr>
        <w:pStyle w:val="ListParagraph"/>
        <w:numPr>
          <w:ilvl w:val="1"/>
          <w:numId w:val="1"/>
        </w:numPr>
        <w:bidi/>
        <w:rPr>
          <w:rFonts w:hint="cs"/>
          <w:b/>
          <w:bCs/>
          <w:sz w:val="28"/>
          <w:szCs w:val="28"/>
        </w:rPr>
      </w:pPr>
      <w:r>
        <w:rPr>
          <w:rFonts w:hint="cs"/>
          <w:sz w:val="28"/>
          <w:szCs w:val="28"/>
          <w:rtl/>
        </w:rPr>
        <w:t>رله استفاده شده در این آزمایش دارای ۵ پایه (</w:t>
      </w:r>
      <w:r w:rsidR="005D5B9B">
        <w:rPr>
          <w:sz w:val="28"/>
          <w:szCs w:val="28"/>
        </w:rPr>
        <w:t>normally closed</w:t>
      </w:r>
      <w:r w:rsidR="005D5B9B">
        <w:rPr>
          <w:rFonts w:hint="cs"/>
          <w:sz w:val="28"/>
          <w:szCs w:val="28"/>
          <w:rtl/>
          <w:lang w:bidi="fa-IR"/>
        </w:rPr>
        <w:t xml:space="preserve">، </w:t>
      </w:r>
      <w:r w:rsidR="005D5B9B">
        <w:rPr>
          <w:sz w:val="28"/>
          <w:szCs w:val="28"/>
          <w:lang w:bidi="fa-IR"/>
        </w:rPr>
        <w:t>normally open</w:t>
      </w:r>
      <w:r w:rsidR="005D5B9B">
        <w:rPr>
          <w:rFonts w:hint="cs"/>
          <w:sz w:val="28"/>
          <w:szCs w:val="28"/>
          <w:rtl/>
          <w:lang w:bidi="fa-IR"/>
        </w:rPr>
        <w:t xml:space="preserve">، </w:t>
      </w:r>
      <w:r w:rsidR="005D5B9B">
        <w:rPr>
          <w:sz w:val="28"/>
          <w:szCs w:val="28"/>
          <w:lang w:bidi="fa-IR"/>
        </w:rPr>
        <w:t>common</w:t>
      </w:r>
      <w:r w:rsidR="005D5B9B">
        <w:rPr>
          <w:rFonts w:hint="cs"/>
          <w:sz w:val="28"/>
          <w:szCs w:val="28"/>
          <w:rtl/>
          <w:lang w:bidi="fa-IR"/>
        </w:rPr>
        <w:t xml:space="preserve"> و دو پایه کنترلی </w:t>
      </w:r>
      <w:r w:rsidR="005D5B9B">
        <w:rPr>
          <w:sz w:val="28"/>
          <w:szCs w:val="28"/>
          <w:lang w:bidi="fa-IR"/>
        </w:rPr>
        <w:t>coil</w:t>
      </w:r>
      <w:r>
        <w:rPr>
          <w:rFonts w:hint="cs"/>
          <w:sz w:val="28"/>
          <w:szCs w:val="28"/>
          <w:rtl/>
        </w:rPr>
        <w:t>)</w:t>
      </w:r>
      <w:r w:rsidR="005D5B9B">
        <w:rPr>
          <w:rFonts w:hint="cs"/>
          <w:sz w:val="28"/>
          <w:szCs w:val="28"/>
          <w:rtl/>
        </w:rPr>
        <w:t xml:space="preserve"> می‌باشد. زمانی که به پایه‌های کنترلی ولتاژی اعمال نشده باشد پایه </w:t>
      </w:r>
      <w:r w:rsidR="005D5B9B">
        <w:rPr>
          <w:sz w:val="28"/>
          <w:szCs w:val="28"/>
        </w:rPr>
        <w:t>common</w:t>
      </w:r>
      <w:r w:rsidR="005D5B9B">
        <w:rPr>
          <w:rFonts w:hint="cs"/>
          <w:sz w:val="28"/>
          <w:szCs w:val="28"/>
          <w:rtl/>
          <w:lang w:bidi="fa-IR"/>
        </w:rPr>
        <w:t xml:space="preserve"> به پایه </w:t>
      </w:r>
      <w:r w:rsidR="005D5B9B">
        <w:rPr>
          <w:sz w:val="28"/>
          <w:szCs w:val="28"/>
          <w:lang w:bidi="fa-IR"/>
        </w:rPr>
        <w:t>N.C.</w:t>
      </w:r>
      <w:r w:rsidR="005D5B9B">
        <w:rPr>
          <w:rFonts w:hint="cs"/>
          <w:sz w:val="28"/>
          <w:szCs w:val="28"/>
          <w:rtl/>
          <w:lang w:bidi="fa-IR"/>
        </w:rPr>
        <w:t xml:space="preserve"> و در زمان اعمال ولتاژ به آن‌ها به پایه </w:t>
      </w:r>
      <w:r w:rsidR="005D5B9B">
        <w:rPr>
          <w:sz w:val="28"/>
          <w:szCs w:val="28"/>
          <w:lang w:bidi="fa-IR"/>
        </w:rPr>
        <w:t>N.O.</w:t>
      </w:r>
      <w:r w:rsidR="005D5B9B">
        <w:rPr>
          <w:rFonts w:hint="cs"/>
          <w:sz w:val="28"/>
          <w:szCs w:val="28"/>
          <w:rtl/>
          <w:lang w:bidi="fa-IR"/>
        </w:rPr>
        <w:t xml:space="preserve"> متصل می‌شود.</w:t>
      </w:r>
      <w:r w:rsidR="000E3EFD">
        <w:rPr>
          <w:rFonts w:hint="cs"/>
          <w:sz w:val="28"/>
          <w:szCs w:val="28"/>
          <w:rtl/>
          <w:lang w:bidi="fa-IR"/>
        </w:rPr>
        <w:t xml:space="preserve"> </w:t>
      </w:r>
    </w:p>
    <w:p w:rsidR="00AC7691" w:rsidRPr="00AC7691" w:rsidRDefault="00AC7691" w:rsidP="00AC7691">
      <w:pPr>
        <w:pStyle w:val="ListParagraph"/>
        <w:numPr>
          <w:ilvl w:val="1"/>
          <w:numId w:val="1"/>
        </w:numPr>
        <w:bidi/>
        <w:rPr>
          <w:b/>
          <w:bCs/>
          <w:sz w:val="28"/>
          <w:szCs w:val="28"/>
        </w:rPr>
      </w:pPr>
      <w:r>
        <w:rPr>
          <w:rFonts w:hint="cs"/>
          <w:sz w:val="28"/>
          <w:szCs w:val="28"/>
          <w:rtl/>
          <w:lang w:bidi="fa-IR"/>
        </w:rPr>
        <w:t xml:space="preserve">درون رله فنری قرار داده شده است تا پایه </w:t>
      </w:r>
      <w:r>
        <w:rPr>
          <w:sz w:val="28"/>
          <w:szCs w:val="28"/>
          <w:lang w:bidi="fa-IR"/>
        </w:rPr>
        <w:t>common</w:t>
      </w:r>
      <w:r>
        <w:rPr>
          <w:rFonts w:hint="cs"/>
          <w:sz w:val="28"/>
          <w:szCs w:val="28"/>
          <w:rtl/>
          <w:lang w:bidi="fa-IR"/>
        </w:rPr>
        <w:t xml:space="preserve"> را به پایه </w:t>
      </w:r>
      <w:r>
        <w:rPr>
          <w:sz w:val="28"/>
          <w:szCs w:val="28"/>
          <w:lang w:bidi="fa-IR"/>
        </w:rPr>
        <w:t>N.C.</w:t>
      </w:r>
      <w:r>
        <w:rPr>
          <w:rFonts w:hint="cs"/>
          <w:sz w:val="28"/>
          <w:szCs w:val="28"/>
          <w:rtl/>
          <w:lang w:bidi="fa-IR"/>
        </w:rPr>
        <w:t xml:space="preserve"> متصل نگهدارد. در زمان اعمال ولتاژ و برقراری جریان درون رله، سیم پیچ تعبیه شده درون آن به آهنربا تبدیل شده و با جذب پایه </w:t>
      </w:r>
      <w:r>
        <w:rPr>
          <w:sz w:val="28"/>
          <w:szCs w:val="28"/>
          <w:lang w:bidi="fa-IR"/>
        </w:rPr>
        <w:t>common</w:t>
      </w:r>
      <w:r>
        <w:rPr>
          <w:rFonts w:hint="cs"/>
          <w:sz w:val="28"/>
          <w:szCs w:val="28"/>
          <w:rtl/>
          <w:lang w:bidi="fa-IR"/>
        </w:rPr>
        <w:t xml:space="preserve"> آن را به پایه </w:t>
      </w:r>
      <w:r>
        <w:rPr>
          <w:sz w:val="28"/>
          <w:szCs w:val="28"/>
          <w:lang w:bidi="fa-IR"/>
        </w:rPr>
        <w:t>N.O</w:t>
      </w:r>
      <w:r>
        <w:rPr>
          <w:rFonts w:hint="cs"/>
          <w:sz w:val="28"/>
          <w:szCs w:val="28"/>
          <w:rtl/>
          <w:lang w:bidi="fa-IR"/>
        </w:rPr>
        <w:t xml:space="preserve"> متصل می‌کند که در صورت قطع جریان دوباره به حالت قبل باز می‌گردد.</w:t>
      </w:r>
    </w:p>
    <w:p w:rsidR="005D5B9B" w:rsidRDefault="005D5B9B" w:rsidP="005D5B9B">
      <w:pPr>
        <w:bidi/>
        <w:rPr>
          <w:b/>
          <w:bCs/>
          <w:sz w:val="28"/>
          <w:szCs w:val="28"/>
          <w:rtl/>
        </w:rPr>
      </w:pPr>
    </w:p>
    <w:p w:rsidR="005D5B9B" w:rsidRDefault="005D5B9B" w:rsidP="005D5B9B">
      <w:pPr>
        <w:pStyle w:val="ListParagraph"/>
        <w:numPr>
          <w:ilvl w:val="0"/>
          <w:numId w:val="2"/>
        </w:numPr>
        <w:bidi/>
        <w:rPr>
          <w:b/>
          <w:bCs/>
          <w:sz w:val="28"/>
          <w:szCs w:val="28"/>
        </w:rPr>
      </w:pPr>
      <w:r>
        <w:rPr>
          <w:rFonts w:hint="cs"/>
          <w:b/>
          <w:bCs/>
          <w:sz w:val="28"/>
          <w:szCs w:val="28"/>
          <w:rtl/>
          <w:lang w:bidi="fa-IR"/>
        </w:rPr>
        <w:t>تشخیص پایه‌های رله</w:t>
      </w:r>
      <w:r>
        <w:rPr>
          <w:rFonts w:hint="cs"/>
          <w:b/>
          <w:bCs/>
          <w:sz w:val="28"/>
          <w:szCs w:val="28"/>
          <w:rtl/>
          <w:lang w:bidi="fa-IR"/>
        </w:rPr>
        <w:t>:</w:t>
      </w:r>
    </w:p>
    <w:p w:rsidR="005D5B9B" w:rsidRPr="005D5B9B" w:rsidRDefault="005D5B9B" w:rsidP="005D5B9B">
      <w:pPr>
        <w:pStyle w:val="ListParagraph"/>
        <w:numPr>
          <w:ilvl w:val="1"/>
          <w:numId w:val="2"/>
        </w:numPr>
        <w:bidi/>
        <w:rPr>
          <w:b/>
          <w:bCs/>
          <w:sz w:val="28"/>
          <w:szCs w:val="28"/>
        </w:rPr>
      </w:pPr>
      <w:r>
        <w:rPr>
          <w:rFonts w:hint="cs"/>
          <w:sz w:val="28"/>
          <w:szCs w:val="28"/>
          <w:rtl/>
          <w:lang w:bidi="fa-IR"/>
        </w:rPr>
        <w:t xml:space="preserve">با استفاده از اهم متر مقاومت پایه‌ها را دو به دو می‌سنجیم، تنها جفتی که از خود مقاومت بسیار بالایی نشان می‌دهند پایه‌های کنترلی می‌باشند. سپس جفت پایه‌ای را پیدا می‌کنیم که مقاومت صفر داشته باشند. به علت اتصال </w:t>
      </w:r>
      <w:r>
        <w:rPr>
          <w:sz w:val="28"/>
          <w:szCs w:val="28"/>
          <w:lang w:bidi="fa-IR"/>
        </w:rPr>
        <w:t>common</w:t>
      </w:r>
      <w:r>
        <w:rPr>
          <w:rFonts w:hint="cs"/>
          <w:sz w:val="28"/>
          <w:szCs w:val="28"/>
          <w:rtl/>
          <w:lang w:bidi="fa-IR"/>
        </w:rPr>
        <w:t xml:space="preserve"> و </w:t>
      </w:r>
      <w:r>
        <w:rPr>
          <w:sz w:val="28"/>
          <w:szCs w:val="28"/>
          <w:lang w:bidi="fa-IR"/>
        </w:rPr>
        <w:t>N.C.</w:t>
      </w:r>
      <w:r>
        <w:rPr>
          <w:rFonts w:hint="cs"/>
          <w:sz w:val="28"/>
          <w:szCs w:val="28"/>
          <w:rtl/>
          <w:lang w:bidi="fa-IR"/>
        </w:rPr>
        <w:t xml:space="preserve"> در زمان نبود ولتاژ، مقاومت این دو پایه صفر می‌باشد. در نهایت بار دیگر این کار را در زمان اعمال ولتاژ به دو سر کنترلی انجام می‌دهیم و پایه مشترک با حالت قبل </w:t>
      </w:r>
      <w:r>
        <w:rPr>
          <w:sz w:val="28"/>
          <w:szCs w:val="28"/>
          <w:lang w:bidi="fa-IR"/>
        </w:rPr>
        <w:t>common</w:t>
      </w:r>
      <w:r>
        <w:rPr>
          <w:rFonts w:hint="cs"/>
          <w:sz w:val="28"/>
          <w:szCs w:val="28"/>
          <w:rtl/>
          <w:lang w:bidi="fa-IR"/>
        </w:rPr>
        <w:t xml:space="preserve"> و پایه جدید </w:t>
      </w:r>
      <w:r>
        <w:rPr>
          <w:sz w:val="28"/>
          <w:szCs w:val="28"/>
          <w:lang w:bidi="fa-IR"/>
        </w:rPr>
        <w:t>N.O.</w:t>
      </w:r>
      <w:r>
        <w:rPr>
          <w:rFonts w:hint="cs"/>
          <w:sz w:val="28"/>
          <w:szCs w:val="28"/>
          <w:rtl/>
          <w:lang w:bidi="fa-IR"/>
        </w:rPr>
        <w:t xml:space="preserve"> می‌باشد.</w:t>
      </w:r>
    </w:p>
    <w:sectPr w:rsidR="005D5B9B" w:rsidRPr="005D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3B7BCD"/>
    <w:multiLevelType w:val="hybridMultilevel"/>
    <w:tmpl w:val="8F042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D3F0E"/>
    <w:multiLevelType w:val="hybridMultilevel"/>
    <w:tmpl w:val="7D72F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477"/>
    <w:rsid w:val="000E3EFD"/>
    <w:rsid w:val="003D26C6"/>
    <w:rsid w:val="005D5B9B"/>
    <w:rsid w:val="008D31F3"/>
    <w:rsid w:val="00900F77"/>
    <w:rsid w:val="00AC386B"/>
    <w:rsid w:val="00AC7691"/>
    <w:rsid w:val="00BB5EAB"/>
    <w:rsid w:val="00DE3477"/>
    <w:rsid w:val="00F90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435F"/>
  <w15:chartTrackingRefBased/>
  <w15:docId w15:val="{D38D0915-EFC8-4100-8875-18C26F3E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0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477"/>
    <w:pPr>
      <w:ind w:left="720"/>
      <w:contextualSpacing/>
    </w:pPr>
  </w:style>
  <w:style w:type="character" w:customStyle="1" w:styleId="Heading3Char">
    <w:name w:val="Heading 3 Char"/>
    <w:basedOn w:val="DefaultParagraphFont"/>
    <w:link w:val="Heading3"/>
    <w:uiPriority w:val="9"/>
    <w:rsid w:val="00900F77"/>
    <w:rPr>
      <w:rFonts w:ascii="Times New Roman" w:eastAsia="Times New Roman" w:hAnsi="Times New Roman" w:cs="Times New Roman"/>
      <w:b/>
      <w:bCs/>
      <w:sz w:val="27"/>
      <w:szCs w:val="27"/>
    </w:rPr>
  </w:style>
  <w:style w:type="character" w:styleId="Strong">
    <w:name w:val="Strong"/>
    <w:basedOn w:val="DefaultParagraphFont"/>
    <w:uiPriority w:val="22"/>
    <w:qFormat/>
    <w:rsid w:val="00900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81">
      <w:bodyDiv w:val="1"/>
      <w:marLeft w:val="0"/>
      <w:marRight w:val="0"/>
      <w:marTop w:val="0"/>
      <w:marBottom w:val="0"/>
      <w:divBdr>
        <w:top w:val="none" w:sz="0" w:space="0" w:color="auto"/>
        <w:left w:val="none" w:sz="0" w:space="0" w:color="auto"/>
        <w:bottom w:val="none" w:sz="0" w:space="0" w:color="auto"/>
        <w:right w:val="none" w:sz="0" w:space="0" w:color="auto"/>
      </w:divBdr>
    </w:div>
    <w:div w:id="406732786">
      <w:bodyDiv w:val="1"/>
      <w:marLeft w:val="0"/>
      <w:marRight w:val="0"/>
      <w:marTop w:val="0"/>
      <w:marBottom w:val="0"/>
      <w:divBdr>
        <w:top w:val="none" w:sz="0" w:space="0" w:color="auto"/>
        <w:left w:val="none" w:sz="0" w:space="0" w:color="auto"/>
        <w:bottom w:val="none" w:sz="0" w:space="0" w:color="auto"/>
        <w:right w:val="none" w:sz="0" w:space="0" w:color="auto"/>
      </w:divBdr>
    </w:div>
    <w:div w:id="113975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c:creator>
  <cp:keywords/>
  <dc:description/>
  <cp:lastModifiedBy>Saman</cp:lastModifiedBy>
  <cp:revision>5</cp:revision>
  <dcterms:created xsi:type="dcterms:W3CDTF">2020-10-30T18:11:00Z</dcterms:created>
  <dcterms:modified xsi:type="dcterms:W3CDTF">2020-11-01T20:13:00Z</dcterms:modified>
</cp:coreProperties>
</file>