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E238" w14:textId="77777777" w:rsidR="0084729F" w:rsidRPr="0084729F" w:rsidRDefault="0084729F" w:rsidP="002D4BA2">
      <w:pPr>
        <w:rPr>
          <w:rFonts w:ascii="Segoe UI" w:eastAsia="Times New Roman" w:hAnsi="Segoe UI" w:cs="Segoe UI"/>
          <w:b/>
          <w:bCs/>
          <w:kern w:val="0"/>
          <w14:ligatures w14:val="none"/>
        </w:rPr>
      </w:pPr>
      <w:r w:rsidRPr="0084729F">
        <w:rPr>
          <w:rFonts w:ascii="Segoe UI" w:eastAsia="Times New Roman" w:hAnsi="Segoe UI" w:cs="Segoe UI"/>
          <w:b/>
          <w:bCs/>
          <w:color w:val="000000"/>
          <w:kern w:val="0"/>
          <w14:ligatures w14:val="none"/>
        </w:rPr>
        <w:t>Summary Document </w:t>
      </w:r>
    </w:p>
    <w:p w14:paraId="07366F57" w14:textId="77777777"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6FA94CFD" w14:textId="4A8B5690" w:rsidR="0084729F" w:rsidRPr="0084729F" w:rsidRDefault="00CD7DA5" w:rsidP="002D4BA2">
      <w:pPr>
        <w:textAlignment w:val="baseline"/>
        <w:rPr>
          <w:rFonts w:ascii="Segoe UI" w:eastAsia="Times New Roman" w:hAnsi="Segoe UI" w:cs="Segoe UI"/>
          <w:b/>
          <w:bCs/>
          <w:color w:val="000000"/>
          <w:kern w:val="0"/>
          <w14:ligatures w14:val="none"/>
        </w:rPr>
      </w:pPr>
      <w:r w:rsidRPr="002B1AD9">
        <w:rPr>
          <w:rFonts w:ascii="Segoe UI" w:eastAsia="Times New Roman" w:hAnsi="Segoe UI" w:cs="Segoe UI"/>
          <w:b/>
          <w:bCs/>
          <w:color w:val="000000"/>
          <w:kern w:val="0"/>
          <w14:ligatures w14:val="none"/>
        </w:rPr>
        <w:t>S</w:t>
      </w:r>
      <w:r w:rsidR="0084729F" w:rsidRPr="0084729F">
        <w:rPr>
          <w:rFonts w:ascii="Segoe UI" w:eastAsia="Times New Roman" w:hAnsi="Segoe UI" w:cs="Segoe UI"/>
          <w:b/>
          <w:bCs/>
          <w:color w:val="000000"/>
          <w:kern w:val="0"/>
          <w14:ligatures w14:val="none"/>
        </w:rPr>
        <w:t xml:space="preserve">crum Master for the </w:t>
      </w:r>
      <w:r w:rsidR="00247FB7" w:rsidRPr="002B1AD9">
        <w:rPr>
          <w:rFonts w:ascii="Segoe UI" w:eastAsia="Times New Roman" w:hAnsi="Segoe UI" w:cs="Segoe UI"/>
          <w:b/>
          <w:bCs/>
          <w:color w:val="000000"/>
          <w:kern w:val="0"/>
          <w14:ligatures w14:val="none"/>
        </w:rPr>
        <w:t xml:space="preserve">next </w:t>
      </w:r>
      <w:r w:rsidR="0084729F" w:rsidRPr="0084729F">
        <w:rPr>
          <w:rFonts w:ascii="Segoe UI" w:eastAsia="Times New Roman" w:hAnsi="Segoe UI" w:cs="Segoe UI"/>
          <w:b/>
          <w:bCs/>
          <w:color w:val="000000"/>
          <w:kern w:val="0"/>
          <w14:ligatures w14:val="none"/>
        </w:rPr>
        <w:t>week</w:t>
      </w:r>
      <w:r w:rsidRPr="002B1AD9">
        <w:rPr>
          <w:rFonts w:ascii="Segoe UI" w:eastAsia="Times New Roman" w:hAnsi="Segoe UI" w:cs="Segoe UI"/>
          <w:b/>
          <w:bCs/>
          <w:color w:val="000000"/>
          <w:kern w:val="0"/>
          <w14:ligatures w14:val="none"/>
        </w:rPr>
        <w:t xml:space="preserve">: </w:t>
      </w:r>
      <w:r w:rsidR="007E4D00">
        <w:rPr>
          <w:rFonts w:ascii="Segoe UI" w:eastAsia="Times New Roman" w:hAnsi="Segoe UI" w:cs="Segoe UI"/>
          <w:color w:val="000000"/>
          <w:kern w:val="0"/>
          <w14:ligatures w14:val="none"/>
        </w:rPr>
        <w:t>Rachelle Fertig</w:t>
      </w:r>
    </w:p>
    <w:p w14:paraId="0755228B" w14:textId="77777777" w:rsidR="00CD7DA5" w:rsidRPr="002B1AD9"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66B12B29" w14:textId="6CF6C11F" w:rsidR="0084729F" w:rsidRPr="002B1AD9" w:rsidRDefault="00CD7DA5" w:rsidP="002D4BA2">
      <w:pPr>
        <w:rPr>
          <w:rFonts w:ascii="Segoe UI" w:eastAsia="Times New Roman" w:hAnsi="Segoe UI" w:cs="Segoe UI"/>
          <w:kern w:val="0"/>
          <w14:ligatures w14:val="none"/>
        </w:rPr>
      </w:pPr>
      <w:r w:rsidRPr="002B1AD9">
        <w:rPr>
          <w:rFonts w:ascii="Segoe UI" w:eastAsia="Times New Roman" w:hAnsi="Segoe UI" w:cs="Segoe UI"/>
          <w:b/>
          <w:bCs/>
          <w:kern w:val="0"/>
          <w14:ligatures w14:val="none"/>
        </w:rPr>
        <w:t>5</w:t>
      </w:r>
      <w:r w:rsidRPr="002B1AD9">
        <w:rPr>
          <w:rFonts w:ascii="Segoe UI" w:eastAsia="Times New Roman" w:hAnsi="Segoe UI" w:cs="Segoe UI"/>
          <w:kern w:val="0"/>
          <w14:ligatures w14:val="none"/>
        </w:rPr>
        <w:t xml:space="preserve"> </w:t>
      </w:r>
      <w:r w:rsidRPr="002B1AD9">
        <w:rPr>
          <w:rFonts w:ascii="Segoe UI" w:eastAsia="Times New Roman" w:hAnsi="Segoe UI" w:cs="Segoe UI"/>
          <w:b/>
          <w:bCs/>
          <w:color w:val="000000"/>
          <w:kern w:val="0"/>
          <w14:ligatures w14:val="none"/>
        </w:rPr>
        <w:t>T</w:t>
      </w:r>
      <w:r w:rsidR="0084729F" w:rsidRPr="002B1AD9">
        <w:rPr>
          <w:rFonts w:ascii="Segoe UI" w:eastAsia="Times New Roman" w:hAnsi="Segoe UI" w:cs="Segoe UI"/>
          <w:b/>
          <w:bCs/>
          <w:color w:val="000000"/>
          <w:kern w:val="0"/>
          <w14:ligatures w14:val="none"/>
        </w:rPr>
        <w:t xml:space="preserve">hings </w:t>
      </w:r>
      <w:r w:rsidRPr="002B1AD9">
        <w:rPr>
          <w:rFonts w:ascii="Segoe UI" w:eastAsia="Times New Roman" w:hAnsi="Segoe UI" w:cs="Segoe UI"/>
          <w:b/>
          <w:bCs/>
          <w:color w:val="000000"/>
          <w:kern w:val="0"/>
          <w14:ligatures w14:val="none"/>
        </w:rPr>
        <w:t>T</w:t>
      </w:r>
      <w:r w:rsidR="0084729F" w:rsidRPr="002B1AD9">
        <w:rPr>
          <w:rFonts w:ascii="Segoe UI" w:eastAsia="Times New Roman" w:hAnsi="Segoe UI" w:cs="Segoe UI"/>
          <w:b/>
          <w:bCs/>
          <w:color w:val="000000"/>
          <w:kern w:val="0"/>
          <w14:ligatures w14:val="none"/>
        </w:rPr>
        <w:t xml:space="preserve">eam </w:t>
      </w:r>
      <w:r w:rsidRPr="002B1AD9">
        <w:rPr>
          <w:rFonts w:ascii="Segoe UI" w:eastAsia="Times New Roman" w:hAnsi="Segoe UI" w:cs="Segoe UI"/>
          <w:b/>
          <w:bCs/>
          <w:color w:val="000000"/>
          <w:kern w:val="0"/>
          <w14:ligatures w14:val="none"/>
        </w:rPr>
        <w:t>Brain D</w:t>
      </w:r>
      <w:r w:rsidR="0084729F" w:rsidRPr="002B1AD9">
        <w:rPr>
          <w:rFonts w:ascii="Segoe UI" w:eastAsia="Times New Roman" w:hAnsi="Segoe UI" w:cs="Segoe UI"/>
          <w:b/>
          <w:bCs/>
          <w:color w:val="000000"/>
          <w:kern w:val="0"/>
          <w14:ligatures w14:val="none"/>
        </w:rPr>
        <w:t xml:space="preserve">id </w:t>
      </w:r>
      <w:r w:rsidRPr="002B1AD9">
        <w:rPr>
          <w:rFonts w:ascii="Segoe UI" w:eastAsia="Times New Roman" w:hAnsi="Segoe UI" w:cs="Segoe UI"/>
          <w:b/>
          <w:bCs/>
          <w:color w:val="000000"/>
          <w:kern w:val="0"/>
          <w14:ligatures w14:val="none"/>
        </w:rPr>
        <w:t>W</w:t>
      </w:r>
      <w:r w:rsidR="0084729F" w:rsidRPr="002B1AD9">
        <w:rPr>
          <w:rFonts w:ascii="Segoe UI" w:eastAsia="Times New Roman" w:hAnsi="Segoe UI" w:cs="Segoe UI"/>
          <w:b/>
          <w:bCs/>
          <w:color w:val="000000"/>
          <w:kern w:val="0"/>
          <w14:ligatures w14:val="none"/>
        </w:rPr>
        <w:t xml:space="preserve">ell and </w:t>
      </w:r>
      <w:r w:rsidRPr="002B1AD9">
        <w:rPr>
          <w:rFonts w:ascii="Segoe UI" w:eastAsia="Times New Roman" w:hAnsi="Segoe UI" w:cs="Segoe UI"/>
          <w:b/>
          <w:bCs/>
          <w:color w:val="000000"/>
          <w:kern w:val="0"/>
          <w14:ligatures w14:val="none"/>
        </w:rPr>
        <w:t>W</w:t>
      </w:r>
      <w:r w:rsidR="0084729F" w:rsidRPr="002B1AD9">
        <w:rPr>
          <w:rFonts w:ascii="Segoe UI" w:eastAsia="Times New Roman" w:hAnsi="Segoe UI" w:cs="Segoe UI"/>
          <w:b/>
          <w:bCs/>
          <w:color w:val="000000"/>
          <w:kern w:val="0"/>
          <w14:ligatures w14:val="none"/>
        </w:rPr>
        <w:t xml:space="preserve">ill </w:t>
      </w:r>
      <w:r w:rsidRPr="002B1AD9">
        <w:rPr>
          <w:rFonts w:ascii="Segoe UI" w:eastAsia="Times New Roman" w:hAnsi="Segoe UI" w:cs="Segoe UI"/>
          <w:b/>
          <w:bCs/>
          <w:color w:val="000000"/>
          <w:kern w:val="0"/>
          <w14:ligatures w14:val="none"/>
        </w:rPr>
        <w:t>C</w:t>
      </w:r>
      <w:r w:rsidR="0084729F" w:rsidRPr="002B1AD9">
        <w:rPr>
          <w:rFonts w:ascii="Segoe UI" w:eastAsia="Times New Roman" w:hAnsi="Segoe UI" w:cs="Segoe UI"/>
          <w:b/>
          <w:bCs/>
          <w:color w:val="000000"/>
          <w:kern w:val="0"/>
          <w14:ligatures w14:val="none"/>
        </w:rPr>
        <w:t xml:space="preserve">ontinue </w:t>
      </w:r>
      <w:r w:rsidRPr="002B1AD9">
        <w:rPr>
          <w:rFonts w:ascii="Segoe UI" w:eastAsia="Times New Roman" w:hAnsi="Segoe UI" w:cs="Segoe UI"/>
          <w:b/>
          <w:bCs/>
          <w:color w:val="000000"/>
          <w:kern w:val="0"/>
          <w14:ligatures w14:val="none"/>
        </w:rPr>
        <w:t>D</w:t>
      </w:r>
      <w:r w:rsidR="0084729F" w:rsidRPr="002B1AD9">
        <w:rPr>
          <w:rFonts w:ascii="Segoe UI" w:eastAsia="Times New Roman" w:hAnsi="Segoe UI" w:cs="Segoe UI"/>
          <w:b/>
          <w:bCs/>
          <w:color w:val="000000"/>
          <w:kern w:val="0"/>
          <w14:ligatures w14:val="none"/>
        </w:rPr>
        <w:t>oing</w:t>
      </w:r>
      <w:r w:rsidRPr="002B1AD9">
        <w:rPr>
          <w:rFonts w:ascii="Segoe UI" w:eastAsia="Times New Roman" w:hAnsi="Segoe UI" w:cs="Segoe UI"/>
          <w:b/>
          <w:bCs/>
          <w:color w:val="000000"/>
          <w:kern w:val="0"/>
          <w14:ligatures w14:val="none"/>
        </w:rPr>
        <w:t>:</w:t>
      </w:r>
    </w:p>
    <w:p w14:paraId="38813777" w14:textId="77777777" w:rsidR="00CD7DA5" w:rsidRPr="0084729F" w:rsidRDefault="00CD7DA5" w:rsidP="002D4BA2">
      <w:pPr>
        <w:textAlignment w:val="baseline"/>
        <w:rPr>
          <w:rFonts w:ascii="Segoe UI" w:eastAsia="Times New Roman" w:hAnsi="Segoe UI" w:cs="Segoe UI"/>
          <w:b/>
          <w:bCs/>
          <w:color w:val="000000"/>
          <w:kern w:val="0"/>
          <w14:ligatures w14:val="none"/>
        </w:rPr>
      </w:pPr>
    </w:p>
    <w:p w14:paraId="0A21D98F" w14:textId="6C820F92" w:rsidR="00FC3CDF" w:rsidRDefault="007E4D00" w:rsidP="002D4BA2">
      <w:pPr>
        <w:pStyle w:val="ListParagraph"/>
        <w:numPr>
          <w:ilvl w:val="0"/>
          <w:numId w:val="3"/>
        </w:numPr>
        <w:textAlignment w:val="baseline"/>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Team Brain </w:t>
      </w:r>
      <w:r w:rsidR="00AC011E">
        <w:rPr>
          <w:rFonts w:ascii="Segoe UI" w:eastAsia="Times New Roman" w:hAnsi="Segoe UI" w:cs="Segoe UI"/>
          <w:color w:val="000000"/>
          <w:kern w:val="0"/>
          <w14:ligatures w14:val="none"/>
        </w:rPr>
        <w:t xml:space="preserve">did well to identify polarizing </w:t>
      </w:r>
      <w:r w:rsidR="00160806">
        <w:rPr>
          <w:rFonts w:ascii="Segoe UI" w:eastAsia="Times New Roman" w:hAnsi="Segoe UI" w:cs="Segoe UI"/>
          <w:color w:val="000000"/>
          <w:kern w:val="0"/>
          <w14:ligatures w14:val="none"/>
        </w:rPr>
        <w:t xml:space="preserve">team schedules that were missed one week one (due to the late arrival of a team member) and collaborate to meet everyone’s needs resulting in the splitting of the team back to </w:t>
      </w:r>
      <w:r w:rsidR="00B414DF">
        <w:rPr>
          <w:rFonts w:ascii="Segoe UI" w:eastAsia="Times New Roman" w:hAnsi="Segoe UI" w:cs="Segoe UI"/>
          <w:color w:val="000000"/>
          <w:kern w:val="0"/>
          <w14:ligatures w14:val="none"/>
        </w:rPr>
        <w:t>its</w:t>
      </w:r>
      <w:r w:rsidR="00160806">
        <w:rPr>
          <w:rFonts w:ascii="Segoe UI" w:eastAsia="Times New Roman" w:hAnsi="Segoe UI" w:cs="Segoe UI"/>
          <w:color w:val="000000"/>
          <w:kern w:val="0"/>
          <w14:ligatures w14:val="none"/>
        </w:rPr>
        <w:t xml:space="preserve"> original two members. </w:t>
      </w:r>
    </w:p>
    <w:p w14:paraId="36B7A98C" w14:textId="77777777" w:rsidR="002D4BA2" w:rsidRPr="002B1AD9" w:rsidRDefault="002D4BA2" w:rsidP="002D4BA2">
      <w:pPr>
        <w:pStyle w:val="ListParagraph"/>
        <w:textAlignment w:val="baseline"/>
        <w:rPr>
          <w:rFonts w:ascii="Segoe UI" w:eastAsia="Times New Roman" w:hAnsi="Segoe UI" w:cs="Segoe UI"/>
          <w:color w:val="000000"/>
          <w:kern w:val="0"/>
          <w14:ligatures w14:val="none"/>
        </w:rPr>
      </w:pPr>
    </w:p>
    <w:p w14:paraId="44D2F5DF" w14:textId="23565947" w:rsidR="002D4BA2" w:rsidRPr="00F430D6" w:rsidRDefault="00247FB7" w:rsidP="00F430D6">
      <w:pPr>
        <w:pStyle w:val="ListParagraph"/>
        <w:numPr>
          <w:ilvl w:val="0"/>
          <w:numId w:val="3"/>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 xml:space="preserve">Team Brain </w:t>
      </w:r>
      <w:r w:rsidR="00F430D6">
        <w:rPr>
          <w:rFonts w:ascii="Segoe UI" w:eastAsia="Times New Roman" w:hAnsi="Segoe UI" w:cs="Segoe UI"/>
          <w:color w:val="000000"/>
          <w:kern w:val="0"/>
          <w14:ligatures w14:val="none"/>
        </w:rPr>
        <w:t xml:space="preserve">brainstormed and further conceptualized analysis options which improved the overall scope of the project during the Exploration phase. </w:t>
      </w:r>
    </w:p>
    <w:p w14:paraId="1CBAC98D" w14:textId="77777777" w:rsidR="002D4BA2" w:rsidRPr="002B1AD9" w:rsidRDefault="002D4BA2" w:rsidP="002D4BA2">
      <w:pPr>
        <w:pStyle w:val="ListParagraph"/>
        <w:textAlignment w:val="baseline"/>
        <w:rPr>
          <w:rFonts w:ascii="Segoe UI" w:eastAsia="Times New Roman" w:hAnsi="Segoe UI" w:cs="Segoe UI"/>
          <w:color w:val="000000"/>
          <w:kern w:val="0"/>
          <w14:ligatures w14:val="none"/>
        </w:rPr>
      </w:pPr>
    </w:p>
    <w:p w14:paraId="538D13CE" w14:textId="397E5D44" w:rsidR="00CD7DA5" w:rsidRDefault="00247FB7" w:rsidP="002D4BA2">
      <w:pPr>
        <w:pStyle w:val="ListParagraph"/>
        <w:numPr>
          <w:ilvl w:val="0"/>
          <w:numId w:val="3"/>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 xml:space="preserve">Team Brain </w:t>
      </w:r>
      <w:r w:rsidR="00F430D6">
        <w:rPr>
          <w:rFonts w:ascii="Segoe UI" w:eastAsia="Times New Roman" w:hAnsi="Segoe UI" w:cs="Segoe UI"/>
          <w:color w:val="000000"/>
          <w:kern w:val="0"/>
          <w14:ligatures w14:val="none"/>
        </w:rPr>
        <w:t>began working in Python and bravely pivoted and restarted in R to better fit the desired analysis</w:t>
      </w:r>
      <w:r w:rsidR="00CF62B6">
        <w:rPr>
          <w:rFonts w:ascii="Segoe UI" w:eastAsia="Times New Roman" w:hAnsi="Segoe UI" w:cs="Segoe UI"/>
          <w:color w:val="000000"/>
          <w:kern w:val="0"/>
          <w14:ligatures w14:val="none"/>
        </w:rPr>
        <w:t xml:space="preserve"> goals. </w:t>
      </w:r>
    </w:p>
    <w:p w14:paraId="5DDD68BF" w14:textId="77777777" w:rsidR="002D4BA2" w:rsidRPr="002B1AD9" w:rsidRDefault="002D4BA2" w:rsidP="002D4BA2">
      <w:pPr>
        <w:pStyle w:val="ListParagraph"/>
        <w:textAlignment w:val="baseline"/>
        <w:rPr>
          <w:rFonts w:ascii="Segoe UI" w:eastAsia="Times New Roman" w:hAnsi="Segoe UI" w:cs="Segoe UI"/>
          <w:color w:val="000000"/>
          <w:kern w:val="0"/>
          <w14:ligatures w14:val="none"/>
        </w:rPr>
      </w:pPr>
    </w:p>
    <w:p w14:paraId="478D4395" w14:textId="1EBEDD3D" w:rsidR="00CD7DA5" w:rsidRDefault="00247FB7" w:rsidP="002D4BA2">
      <w:pPr>
        <w:pStyle w:val="ListParagraph"/>
        <w:numPr>
          <w:ilvl w:val="0"/>
          <w:numId w:val="3"/>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 xml:space="preserve">Team Brain </w:t>
      </w:r>
      <w:r w:rsidR="00CF62B6">
        <w:rPr>
          <w:rFonts w:ascii="Segoe UI" w:eastAsia="Times New Roman" w:hAnsi="Segoe UI" w:cs="Segoe UI"/>
          <w:color w:val="000000"/>
          <w:kern w:val="0"/>
          <w14:ligatures w14:val="none"/>
        </w:rPr>
        <w:t xml:space="preserve">is showing connected flexibility for meeting times without compromising </w:t>
      </w:r>
      <w:r w:rsidR="007E0AB4">
        <w:rPr>
          <w:rFonts w:ascii="Segoe UI" w:eastAsia="Times New Roman" w:hAnsi="Segoe UI" w:cs="Segoe UI"/>
          <w:color w:val="000000"/>
          <w:kern w:val="0"/>
          <w14:ligatures w14:val="none"/>
        </w:rPr>
        <w:t xml:space="preserve">total working hours. </w:t>
      </w:r>
    </w:p>
    <w:p w14:paraId="64953EE4" w14:textId="77777777" w:rsidR="002D4BA2" w:rsidRPr="002D4BA2" w:rsidRDefault="002D4BA2" w:rsidP="002D4BA2">
      <w:pPr>
        <w:textAlignment w:val="baseline"/>
        <w:rPr>
          <w:rFonts w:ascii="Segoe UI" w:eastAsia="Times New Roman" w:hAnsi="Segoe UI" w:cs="Segoe UI"/>
          <w:color w:val="000000"/>
          <w:kern w:val="0"/>
          <w14:ligatures w14:val="none"/>
        </w:rPr>
      </w:pPr>
    </w:p>
    <w:p w14:paraId="7B6BB40E" w14:textId="63020C81" w:rsidR="00CD7DA5" w:rsidRPr="002B1AD9" w:rsidRDefault="007E0AB4" w:rsidP="002D4BA2">
      <w:pPr>
        <w:pStyle w:val="ListParagraph"/>
        <w:numPr>
          <w:ilvl w:val="0"/>
          <w:numId w:val="3"/>
        </w:numPr>
        <w:textAlignment w:val="baseline"/>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By the end of the week, </w:t>
      </w:r>
      <w:r w:rsidR="001B5E0A">
        <w:rPr>
          <w:rFonts w:ascii="Segoe UI" w:eastAsia="Times New Roman" w:hAnsi="Segoe UI" w:cs="Segoe UI"/>
          <w:color w:val="000000"/>
          <w:kern w:val="0"/>
          <w14:ligatures w14:val="none"/>
        </w:rPr>
        <w:t xml:space="preserve">Team Brain recovered from the unexpected setback and disruption of the changing team dynamics and caught up on the missed </w:t>
      </w:r>
      <w:r w:rsidR="00180390">
        <w:rPr>
          <w:rFonts w:ascii="Segoe UI" w:eastAsia="Times New Roman" w:hAnsi="Segoe UI" w:cs="Segoe UI"/>
          <w:color w:val="000000"/>
          <w:kern w:val="0"/>
          <w14:ligatures w14:val="none"/>
        </w:rPr>
        <w:t>workdays</w:t>
      </w:r>
      <w:r w:rsidR="001B5E0A">
        <w:rPr>
          <w:rFonts w:ascii="Segoe UI" w:eastAsia="Times New Roman" w:hAnsi="Segoe UI" w:cs="Segoe UI"/>
          <w:color w:val="000000"/>
          <w:kern w:val="0"/>
          <w14:ligatures w14:val="none"/>
        </w:rPr>
        <w:t xml:space="preserve"> that resulted from the polar team schedules and lack of team time from the start of the week. </w:t>
      </w:r>
    </w:p>
    <w:p w14:paraId="289C220A" w14:textId="77777777"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7384E6EF" w14:textId="73593337" w:rsidR="00247FB7" w:rsidRPr="002B1AD9" w:rsidRDefault="0084729F" w:rsidP="002D4BA2">
      <w:pPr>
        <w:textAlignment w:val="baseline"/>
        <w:rPr>
          <w:rFonts w:ascii="Segoe UI" w:eastAsia="Times New Roman" w:hAnsi="Segoe UI" w:cs="Segoe UI"/>
          <w:color w:val="000000"/>
          <w:kern w:val="0"/>
          <w14:ligatures w14:val="none"/>
        </w:rPr>
      </w:pPr>
      <w:r w:rsidRPr="0084729F">
        <w:rPr>
          <w:rFonts w:ascii="Segoe UI" w:eastAsia="Times New Roman" w:hAnsi="Segoe UI" w:cs="Segoe UI"/>
          <w:b/>
          <w:bCs/>
          <w:color w:val="000000"/>
          <w:kern w:val="0"/>
          <w14:ligatures w14:val="none"/>
        </w:rPr>
        <w:t xml:space="preserve">3 </w:t>
      </w:r>
      <w:r w:rsidR="00CD7DA5" w:rsidRPr="002B1AD9">
        <w:rPr>
          <w:rFonts w:ascii="Segoe UI" w:eastAsia="Times New Roman" w:hAnsi="Segoe UI" w:cs="Segoe UI"/>
          <w:b/>
          <w:bCs/>
          <w:color w:val="000000"/>
          <w:kern w:val="0"/>
          <w14:ligatures w14:val="none"/>
        </w:rPr>
        <w:t>T</w:t>
      </w:r>
      <w:r w:rsidRPr="0084729F">
        <w:rPr>
          <w:rFonts w:ascii="Segoe UI" w:eastAsia="Times New Roman" w:hAnsi="Segoe UI" w:cs="Segoe UI"/>
          <w:b/>
          <w:bCs/>
          <w:color w:val="000000"/>
          <w:kern w:val="0"/>
          <w14:ligatures w14:val="none"/>
        </w:rPr>
        <w:t xml:space="preserve">hings </w:t>
      </w:r>
      <w:r w:rsidR="00CD7DA5" w:rsidRPr="002B1AD9">
        <w:rPr>
          <w:rFonts w:ascii="Segoe UI" w:eastAsia="Times New Roman" w:hAnsi="Segoe UI" w:cs="Segoe UI"/>
          <w:b/>
          <w:bCs/>
          <w:color w:val="000000"/>
          <w:kern w:val="0"/>
          <w14:ligatures w14:val="none"/>
        </w:rPr>
        <w:t>T</w:t>
      </w:r>
      <w:r w:rsidRPr="0084729F">
        <w:rPr>
          <w:rFonts w:ascii="Segoe UI" w:eastAsia="Times New Roman" w:hAnsi="Segoe UI" w:cs="Segoe UI"/>
          <w:b/>
          <w:bCs/>
          <w:color w:val="000000"/>
          <w:kern w:val="0"/>
          <w14:ligatures w14:val="none"/>
        </w:rPr>
        <w:t xml:space="preserve">eam </w:t>
      </w:r>
      <w:r w:rsidR="00CD7DA5" w:rsidRPr="002B1AD9">
        <w:rPr>
          <w:rFonts w:ascii="Segoe UI" w:eastAsia="Times New Roman" w:hAnsi="Segoe UI" w:cs="Segoe UI"/>
          <w:b/>
          <w:bCs/>
          <w:color w:val="000000"/>
          <w:kern w:val="0"/>
          <w14:ligatures w14:val="none"/>
        </w:rPr>
        <w:t>Brain D</w:t>
      </w:r>
      <w:r w:rsidRPr="0084729F">
        <w:rPr>
          <w:rFonts w:ascii="Segoe UI" w:eastAsia="Times New Roman" w:hAnsi="Segoe UI" w:cs="Segoe UI"/>
          <w:b/>
          <w:bCs/>
          <w:color w:val="000000"/>
          <w:kern w:val="0"/>
          <w14:ligatures w14:val="none"/>
        </w:rPr>
        <w:t xml:space="preserve">id </w:t>
      </w:r>
      <w:r w:rsidR="00CD7DA5" w:rsidRPr="002B1AD9">
        <w:rPr>
          <w:rFonts w:ascii="Segoe UI" w:eastAsia="Times New Roman" w:hAnsi="Segoe UI" w:cs="Segoe UI"/>
          <w:b/>
          <w:bCs/>
          <w:color w:val="000000"/>
          <w:kern w:val="0"/>
          <w14:ligatures w14:val="none"/>
        </w:rPr>
        <w:t>P</w:t>
      </w:r>
      <w:r w:rsidRPr="0084729F">
        <w:rPr>
          <w:rFonts w:ascii="Segoe UI" w:eastAsia="Times New Roman" w:hAnsi="Segoe UI" w:cs="Segoe UI"/>
          <w:b/>
          <w:bCs/>
          <w:color w:val="000000"/>
          <w:kern w:val="0"/>
          <w14:ligatures w14:val="none"/>
        </w:rPr>
        <w:t xml:space="preserve">oorly and </w:t>
      </w:r>
      <w:r w:rsidR="00CD7DA5" w:rsidRPr="002B1AD9">
        <w:rPr>
          <w:rFonts w:ascii="Segoe UI" w:eastAsia="Times New Roman" w:hAnsi="Segoe UI" w:cs="Segoe UI"/>
          <w:b/>
          <w:bCs/>
          <w:color w:val="000000"/>
          <w:kern w:val="0"/>
          <w14:ligatures w14:val="none"/>
        </w:rPr>
        <w:t>H</w:t>
      </w:r>
      <w:r w:rsidRPr="0084729F">
        <w:rPr>
          <w:rFonts w:ascii="Segoe UI" w:eastAsia="Times New Roman" w:hAnsi="Segoe UI" w:cs="Segoe UI"/>
          <w:b/>
          <w:bCs/>
          <w:color w:val="000000"/>
          <w:kern w:val="0"/>
          <w14:ligatures w14:val="none"/>
        </w:rPr>
        <w:t xml:space="preserve">ow </w:t>
      </w:r>
      <w:r w:rsidR="00CD7DA5" w:rsidRPr="002B1AD9">
        <w:rPr>
          <w:rFonts w:ascii="Segoe UI" w:eastAsia="Times New Roman" w:hAnsi="Segoe UI" w:cs="Segoe UI"/>
          <w:b/>
          <w:bCs/>
          <w:color w:val="000000"/>
          <w:kern w:val="0"/>
          <w14:ligatures w14:val="none"/>
        </w:rPr>
        <w:t>They</w:t>
      </w:r>
      <w:r w:rsidRPr="0084729F">
        <w:rPr>
          <w:rFonts w:ascii="Segoe UI" w:eastAsia="Times New Roman" w:hAnsi="Segoe UI" w:cs="Segoe UI"/>
          <w:b/>
          <w:bCs/>
          <w:color w:val="000000"/>
          <w:kern w:val="0"/>
          <w14:ligatures w14:val="none"/>
        </w:rPr>
        <w:t xml:space="preserve"> </w:t>
      </w:r>
      <w:r w:rsidR="00CD7DA5" w:rsidRPr="002B1AD9">
        <w:rPr>
          <w:rFonts w:ascii="Segoe UI" w:eastAsia="Times New Roman" w:hAnsi="Segoe UI" w:cs="Segoe UI"/>
          <w:b/>
          <w:bCs/>
          <w:color w:val="000000"/>
          <w:kern w:val="0"/>
          <w14:ligatures w14:val="none"/>
        </w:rPr>
        <w:t>W</w:t>
      </w:r>
      <w:r w:rsidRPr="0084729F">
        <w:rPr>
          <w:rFonts w:ascii="Segoe UI" w:eastAsia="Times New Roman" w:hAnsi="Segoe UI" w:cs="Segoe UI"/>
          <w:b/>
          <w:bCs/>
          <w:color w:val="000000"/>
          <w:kern w:val="0"/>
          <w14:ligatures w14:val="none"/>
        </w:rPr>
        <w:t xml:space="preserve">ill </w:t>
      </w:r>
      <w:r w:rsidR="00CD7DA5" w:rsidRPr="002B1AD9">
        <w:rPr>
          <w:rFonts w:ascii="Segoe UI" w:eastAsia="Times New Roman" w:hAnsi="Segoe UI" w:cs="Segoe UI"/>
          <w:b/>
          <w:bCs/>
          <w:color w:val="000000"/>
          <w:kern w:val="0"/>
          <w14:ligatures w14:val="none"/>
        </w:rPr>
        <w:t>M</w:t>
      </w:r>
      <w:r w:rsidRPr="0084729F">
        <w:rPr>
          <w:rFonts w:ascii="Segoe UI" w:eastAsia="Times New Roman" w:hAnsi="Segoe UI" w:cs="Segoe UI"/>
          <w:b/>
          <w:bCs/>
          <w:color w:val="000000"/>
          <w:kern w:val="0"/>
          <w14:ligatures w14:val="none"/>
        </w:rPr>
        <w:t xml:space="preserve">itigate </w:t>
      </w:r>
      <w:r w:rsidR="00CD7DA5" w:rsidRPr="002B1AD9">
        <w:rPr>
          <w:rFonts w:ascii="Segoe UI" w:eastAsia="Times New Roman" w:hAnsi="Segoe UI" w:cs="Segoe UI"/>
          <w:b/>
          <w:bCs/>
          <w:color w:val="000000"/>
          <w:kern w:val="0"/>
          <w14:ligatures w14:val="none"/>
        </w:rPr>
        <w:t>T</w:t>
      </w:r>
      <w:r w:rsidRPr="0084729F">
        <w:rPr>
          <w:rFonts w:ascii="Segoe UI" w:eastAsia="Times New Roman" w:hAnsi="Segoe UI" w:cs="Segoe UI"/>
          <w:b/>
          <w:bCs/>
          <w:color w:val="000000"/>
          <w:kern w:val="0"/>
          <w14:ligatures w14:val="none"/>
        </w:rPr>
        <w:t xml:space="preserve">hem </w:t>
      </w:r>
      <w:r w:rsidR="00CD7DA5" w:rsidRPr="002B1AD9">
        <w:rPr>
          <w:rFonts w:ascii="Segoe UI" w:eastAsia="Times New Roman" w:hAnsi="Segoe UI" w:cs="Segoe UI"/>
          <w:b/>
          <w:bCs/>
          <w:color w:val="000000"/>
          <w:kern w:val="0"/>
          <w14:ligatures w14:val="none"/>
        </w:rPr>
        <w:t>N</w:t>
      </w:r>
      <w:r w:rsidRPr="0084729F">
        <w:rPr>
          <w:rFonts w:ascii="Segoe UI" w:eastAsia="Times New Roman" w:hAnsi="Segoe UI" w:cs="Segoe UI"/>
          <w:b/>
          <w:bCs/>
          <w:color w:val="000000"/>
          <w:kern w:val="0"/>
          <w14:ligatures w14:val="none"/>
        </w:rPr>
        <w:t xml:space="preserve">ext </w:t>
      </w:r>
      <w:r w:rsidR="00CD7DA5" w:rsidRPr="002B1AD9">
        <w:rPr>
          <w:rFonts w:ascii="Segoe UI" w:eastAsia="Times New Roman" w:hAnsi="Segoe UI" w:cs="Segoe UI"/>
          <w:b/>
          <w:bCs/>
          <w:color w:val="000000"/>
          <w:kern w:val="0"/>
          <w14:ligatures w14:val="none"/>
        </w:rPr>
        <w:t>S</w:t>
      </w:r>
      <w:r w:rsidRPr="0084729F">
        <w:rPr>
          <w:rFonts w:ascii="Segoe UI" w:eastAsia="Times New Roman" w:hAnsi="Segoe UI" w:cs="Segoe UI"/>
          <w:b/>
          <w:bCs/>
          <w:color w:val="000000"/>
          <w:kern w:val="0"/>
          <w14:ligatures w14:val="none"/>
        </w:rPr>
        <w:t>print</w:t>
      </w:r>
      <w:r w:rsidR="00CD7DA5" w:rsidRPr="002B1AD9">
        <w:rPr>
          <w:rFonts w:ascii="Segoe UI" w:eastAsia="Times New Roman" w:hAnsi="Segoe UI" w:cs="Segoe UI"/>
          <w:b/>
          <w:bCs/>
          <w:color w:val="000000"/>
          <w:kern w:val="0"/>
          <w14:ligatures w14:val="none"/>
        </w:rPr>
        <w:t>:</w:t>
      </w:r>
    </w:p>
    <w:p w14:paraId="0E0657FC" w14:textId="77777777" w:rsidR="00247FB7" w:rsidRPr="002B1AD9" w:rsidRDefault="00247FB7" w:rsidP="002D4BA2">
      <w:pPr>
        <w:textAlignment w:val="baseline"/>
        <w:rPr>
          <w:rFonts w:ascii="Segoe UI" w:eastAsia="Times New Roman" w:hAnsi="Segoe UI" w:cs="Segoe UI"/>
          <w:color w:val="000000"/>
          <w:kern w:val="0"/>
          <w14:ligatures w14:val="none"/>
        </w:rPr>
      </w:pPr>
    </w:p>
    <w:p w14:paraId="70265DD1" w14:textId="481D4092" w:rsidR="00AF3C71" w:rsidRDefault="00127DA2" w:rsidP="00AF3C71">
      <w:pPr>
        <w:numPr>
          <w:ilvl w:val="0"/>
          <w:numId w:val="5"/>
        </w:numPr>
        <w:spacing w:before="100" w:beforeAutospacing="1" w:after="100" w:afterAutospacing="1"/>
        <w:textAlignment w:val="baseline"/>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We poorly remembered our Python training and </w:t>
      </w:r>
      <w:r w:rsidR="00AF3C71">
        <w:rPr>
          <w:rFonts w:ascii="Segoe UI" w:eastAsia="Times New Roman" w:hAnsi="Segoe UI" w:cs="Segoe UI"/>
          <w:color w:val="000000"/>
          <w:kern w:val="0"/>
          <w14:ligatures w14:val="none"/>
        </w:rPr>
        <w:t xml:space="preserve">struggled to create the subgroups we need using groupby() functions. </w:t>
      </w:r>
    </w:p>
    <w:p w14:paraId="0577C474" w14:textId="77777777" w:rsidR="00441CCE" w:rsidRPr="00AF3C71" w:rsidRDefault="00441CCE" w:rsidP="00441CCE">
      <w:pPr>
        <w:spacing w:before="100" w:beforeAutospacing="1" w:after="100" w:afterAutospacing="1"/>
        <w:ind w:left="720"/>
        <w:textAlignment w:val="baseline"/>
        <w:rPr>
          <w:rFonts w:ascii="Segoe UI" w:eastAsia="Times New Roman" w:hAnsi="Segoe UI" w:cs="Segoe UI"/>
          <w:color w:val="000000"/>
          <w:kern w:val="0"/>
          <w14:ligatures w14:val="none"/>
        </w:rPr>
      </w:pPr>
    </w:p>
    <w:p w14:paraId="2A3351F5" w14:textId="72DE6DA2" w:rsidR="00247FB7" w:rsidRDefault="00441CCE" w:rsidP="002D4BA2">
      <w:pPr>
        <w:pStyle w:val="ListParagraph"/>
        <w:numPr>
          <w:ilvl w:val="0"/>
          <w:numId w:val="5"/>
        </w:numPr>
        <w:textAlignment w:val="baseline"/>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We felt initially intimated by the example notebooks we were </w:t>
      </w:r>
      <w:r w:rsidR="007652C8">
        <w:rPr>
          <w:rFonts w:ascii="Segoe UI" w:eastAsia="Times New Roman" w:hAnsi="Segoe UI" w:cs="Segoe UI"/>
          <w:color w:val="000000"/>
          <w:kern w:val="0"/>
          <w14:ligatures w14:val="none"/>
        </w:rPr>
        <w:t xml:space="preserve">given in terms of creating the page headers and table of </w:t>
      </w:r>
      <w:r w:rsidR="00180390">
        <w:rPr>
          <w:rFonts w:ascii="Segoe UI" w:eastAsia="Times New Roman" w:hAnsi="Segoe UI" w:cs="Segoe UI"/>
          <w:color w:val="000000"/>
          <w:kern w:val="0"/>
          <w14:ligatures w14:val="none"/>
        </w:rPr>
        <w:t>contents,</w:t>
      </w:r>
      <w:r w:rsidR="007652C8">
        <w:rPr>
          <w:rFonts w:ascii="Segoe UI" w:eastAsia="Times New Roman" w:hAnsi="Segoe UI" w:cs="Segoe UI"/>
          <w:color w:val="000000"/>
          <w:kern w:val="0"/>
          <w14:ligatures w14:val="none"/>
        </w:rPr>
        <w:t xml:space="preserve"> but we spent time reviewing the code together, deconstructed the example provided and learned a </w:t>
      </w:r>
      <w:r w:rsidR="00180390">
        <w:rPr>
          <w:rFonts w:ascii="Segoe UI" w:eastAsia="Times New Roman" w:hAnsi="Segoe UI" w:cs="Segoe UI"/>
          <w:color w:val="000000"/>
          <w:kern w:val="0"/>
          <w14:ligatures w14:val="none"/>
        </w:rPr>
        <w:t>cool</w:t>
      </w:r>
      <w:r w:rsidR="007652C8">
        <w:rPr>
          <w:rFonts w:ascii="Segoe UI" w:eastAsia="Times New Roman" w:hAnsi="Segoe UI" w:cs="Segoe UI"/>
          <w:color w:val="000000"/>
          <w:kern w:val="0"/>
          <w14:ligatures w14:val="none"/>
        </w:rPr>
        <w:t xml:space="preserve"> new skill. </w:t>
      </w:r>
    </w:p>
    <w:p w14:paraId="1194620A" w14:textId="77777777" w:rsidR="002D4BA2" w:rsidRPr="002D4BA2" w:rsidRDefault="002D4BA2" w:rsidP="002D4BA2">
      <w:pPr>
        <w:pStyle w:val="ListParagraph"/>
        <w:rPr>
          <w:rFonts w:ascii="Segoe UI" w:eastAsia="Times New Roman" w:hAnsi="Segoe UI" w:cs="Segoe UI"/>
          <w:color w:val="000000"/>
          <w:kern w:val="0"/>
          <w14:ligatures w14:val="none"/>
        </w:rPr>
      </w:pPr>
    </w:p>
    <w:p w14:paraId="7FEBBBE6" w14:textId="77777777" w:rsidR="002D4BA2" w:rsidRPr="002B1AD9" w:rsidRDefault="002D4BA2" w:rsidP="002D4BA2">
      <w:pPr>
        <w:pStyle w:val="ListParagraph"/>
        <w:textAlignment w:val="baseline"/>
        <w:rPr>
          <w:rFonts w:ascii="Segoe UI" w:eastAsia="Times New Roman" w:hAnsi="Segoe UI" w:cs="Segoe UI"/>
          <w:color w:val="000000"/>
          <w:kern w:val="0"/>
          <w14:ligatures w14:val="none"/>
        </w:rPr>
      </w:pPr>
    </w:p>
    <w:p w14:paraId="773187E6" w14:textId="7FEF2EEE" w:rsidR="00247FB7" w:rsidRPr="007D0350" w:rsidRDefault="000F5B5C" w:rsidP="002D4BA2">
      <w:pPr>
        <w:pStyle w:val="ListParagraph"/>
        <w:numPr>
          <w:ilvl w:val="0"/>
          <w:numId w:val="5"/>
        </w:numPr>
        <w:spacing w:before="100" w:beforeAutospacing="1" w:after="100" w:afterAutospacing="1"/>
        <w:textAlignment w:val="baseline"/>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We were unprepared for Joe’s vacation tree icon and responded too late to reschedule our 1:1 with Margaret. </w:t>
      </w:r>
      <w:r w:rsidR="007D0350">
        <w:rPr>
          <w:rFonts w:ascii="Segoe UI" w:eastAsia="Times New Roman" w:hAnsi="Segoe UI" w:cs="Segoe UI"/>
          <w:color w:val="000000"/>
          <w:kern w:val="0"/>
          <w14:ligatures w14:val="none"/>
        </w:rPr>
        <w:t xml:space="preserve">We will proactively check in with Margaret at the start of the week and plan better. </w:t>
      </w:r>
    </w:p>
    <w:p w14:paraId="21A09018" w14:textId="36E12ABE" w:rsidR="0084729F" w:rsidRPr="002B1AD9" w:rsidRDefault="00CD7DA5" w:rsidP="002D4BA2">
      <w:pPr>
        <w:spacing w:before="100" w:beforeAutospacing="1" w:after="100" w:afterAutospacing="1"/>
        <w:textAlignment w:val="baseline"/>
        <w:rPr>
          <w:rFonts w:ascii="Segoe UI" w:eastAsia="Times New Roman" w:hAnsi="Segoe UI" w:cs="Segoe UI"/>
          <w:color w:val="000000"/>
          <w:kern w:val="0"/>
          <w14:ligatures w14:val="none"/>
        </w:rPr>
      </w:pPr>
      <w:r w:rsidRPr="002B1AD9">
        <w:rPr>
          <w:rFonts w:ascii="Segoe UI" w:eastAsia="Times New Roman" w:hAnsi="Segoe UI" w:cs="Segoe UI"/>
          <w:b/>
          <w:bCs/>
          <w:color w:val="000000"/>
          <w:kern w:val="0"/>
          <w14:ligatures w14:val="none"/>
        </w:rPr>
        <w:t>S</w:t>
      </w:r>
      <w:r w:rsidR="0084729F" w:rsidRPr="002B1AD9">
        <w:rPr>
          <w:rFonts w:ascii="Segoe UI" w:eastAsia="Times New Roman" w:hAnsi="Segoe UI" w:cs="Segoe UI"/>
          <w:b/>
          <w:bCs/>
          <w:color w:val="000000"/>
          <w:kern w:val="0"/>
          <w14:ligatures w14:val="none"/>
        </w:rPr>
        <w:t>hout-outs</w:t>
      </w:r>
      <w:r w:rsidRPr="002B1AD9">
        <w:rPr>
          <w:rFonts w:ascii="Segoe UI" w:eastAsia="Times New Roman" w:hAnsi="Segoe UI" w:cs="Segoe UI"/>
          <w:b/>
          <w:bCs/>
          <w:color w:val="000000"/>
          <w:kern w:val="0"/>
          <w14:ligatures w14:val="none"/>
        </w:rPr>
        <w:t>:</w:t>
      </w:r>
    </w:p>
    <w:p w14:paraId="67865A2C" w14:textId="7AAFAC5F" w:rsidR="00247FB7" w:rsidRDefault="00811E1E" w:rsidP="002D4BA2">
      <w:pPr>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From Rachelle: </w:t>
      </w:r>
      <w:r w:rsidR="001074C0">
        <w:rPr>
          <w:rFonts w:ascii="Segoe UI" w:eastAsia="Times New Roman" w:hAnsi="Segoe UI" w:cs="Segoe UI"/>
          <w:color w:val="000000"/>
          <w:kern w:val="0"/>
          <w14:ligatures w14:val="none"/>
        </w:rPr>
        <w:t>While both team members showed incredible resilience, transparency and integrity during our team</w:t>
      </w:r>
      <w:r w:rsidR="00404836">
        <w:rPr>
          <w:rFonts w:ascii="Segoe UI" w:eastAsia="Times New Roman" w:hAnsi="Segoe UI" w:cs="Segoe UI"/>
          <w:color w:val="000000"/>
          <w:kern w:val="0"/>
          <w14:ligatures w14:val="none"/>
        </w:rPr>
        <w:t xml:space="preserve"> member challenges</w:t>
      </w:r>
      <w:r w:rsidR="003D73F7">
        <w:rPr>
          <w:rFonts w:ascii="Segoe UI" w:eastAsia="Times New Roman" w:hAnsi="Segoe UI" w:cs="Segoe UI"/>
          <w:color w:val="000000"/>
          <w:kern w:val="0"/>
          <w14:ligatures w14:val="none"/>
        </w:rPr>
        <w:t xml:space="preserve"> this week</w:t>
      </w:r>
      <w:r w:rsidR="00404836">
        <w:rPr>
          <w:rFonts w:ascii="Segoe UI" w:eastAsia="Times New Roman" w:hAnsi="Segoe UI" w:cs="Segoe UI"/>
          <w:color w:val="000000"/>
          <w:kern w:val="0"/>
          <w14:ligatures w14:val="none"/>
        </w:rPr>
        <w:t xml:space="preserve"> and warrant </w:t>
      </w:r>
      <w:r w:rsidR="00F43E19">
        <w:rPr>
          <w:rFonts w:ascii="Segoe UI" w:eastAsia="Times New Roman" w:hAnsi="Segoe UI" w:cs="Segoe UI"/>
          <w:color w:val="000000"/>
          <w:kern w:val="0"/>
          <w14:ligatures w14:val="none"/>
        </w:rPr>
        <w:t>praise for due diligence</w:t>
      </w:r>
      <w:r w:rsidR="003D73F7">
        <w:rPr>
          <w:rFonts w:ascii="Segoe UI" w:eastAsia="Times New Roman" w:hAnsi="Segoe UI" w:cs="Segoe UI"/>
          <w:color w:val="000000"/>
          <w:kern w:val="0"/>
          <w14:ligatures w14:val="none"/>
        </w:rPr>
        <w:t>, the real shout-out goes to our Guardian D</w:t>
      </w:r>
      <w:r w:rsidR="00F43E19">
        <w:rPr>
          <w:rFonts w:ascii="Segoe UI" w:eastAsia="Times New Roman" w:hAnsi="Segoe UI" w:cs="Segoe UI"/>
          <w:color w:val="000000"/>
          <w:kern w:val="0"/>
          <w14:ligatures w14:val="none"/>
        </w:rPr>
        <w:t>ata</w:t>
      </w:r>
      <w:r w:rsidR="00CF1C74">
        <w:rPr>
          <w:rFonts w:ascii="Segoe UI" w:eastAsia="Times New Roman" w:hAnsi="Segoe UI" w:cs="Segoe UI"/>
          <w:color w:val="000000"/>
          <w:kern w:val="0"/>
          <w14:ligatures w14:val="none"/>
        </w:rPr>
        <w:t xml:space="preserve"> Science </w:t>
      </w:r>
      <w:r w:rsidR="003D73F7">
        <w:rPr>
          <w:rFonts w:ascii="Segoe UI" w:eastAsia="Times New Roman" w:hAnsi="Segoe UI" w:cs="Segoe UI"/>
          <w:color w:val="000000"/>
          <w:kern w:val="0"/>
          <w14:ligatures w14:val="none"/>
        </w:rPr>
        <w:t>Angel aka Wilderteck</w:t>
      </w:r>
      <w:r w:rsidR="006349D1">
        <w:rPr>
          <w:rFonts w:ascii="Segoe UI" w:eastAsia="Times New Roman" w:hAnsi="Segoe UI" w:cs="Segoe UI"/>
          <w:color w:val="000000"/>
          <w:kern w:val="0"/>
          <w14:ligatures w14:val="none"/>
        </w:rPr>
        <w:t xml:space="preserve"> for jumping in with never-before-seen notebook formatting skills</w:t>
      </w:r>
      <w:r w:rsidR="00CF1C74">
        <w:rPr>
          <w:rFonts w:ascii="Segoe UI" w:eastAsia="Times New Roman" w:hAnsi="Segoe UI" w:cs="Segoe UI"/>
          <w:color w:val="000000"/>
          <w:kern w:val="0"/>
          <w14:ligatures w14:val="none"/>
        </w:rPr>
        <w:t xml:space="preserve">, </w:t>
      </w:r>
      <w:r w:rsidR="00D418DD">
        <w:rPr>
          <w:rFonts w:ascii="Segoe UI" w:eastAsia="Times New Roman" w:hAnsi="Segoe UI" w:cs="Segoe UI"/>
          <w:color w:val="000000"/>
          <w:kern w:val="0"/>
          <w14:ligatures w14:val="none"/>
        </w:rPr>
        <w:t xml:space="preserve">code </w:t>
      </w:r>
      <w:r w:rsidR="00CF1C74">
        <w:rPr>
          <w:rFonts w:ascii="Segoe UI" w:eastAsia="Times New Roman" w:hAnsi="Segoe UI" w:cs="Segoe UI"/>
          <w:color w:val="000000"/>
          <w:kern w:val="0"/>
          <w14:ligatures w14:val="none"/>
        </w:rPr>
        <w:t xml:space="preserve">and next-level analytic thinking </w:t>
      </w:r>
      <w:r w:rsidR="00D418DD">
        <w:rPr>
          <w:rFonts w:ascii="Segoe UI" w:eastAsia="Times New Roman" w:hAnsi="Segoe UI" w:cs="Segoe UI"/>
          <w:color w:val="000000"/>
          <w:kern w:val="0"/>
          <w14:ligatures w14:val="none"/>
        </w:rPr>
        <w:t xml:space="preserve">that is appropriately both inspiring and intimidating. But mostly inspiring. </w:t>
      </w:r>
      <w:r w:rsidR="00FB11FE" w:rsidRPr="00FB11FE">
        <w:rPr>
          <mc:AlternateContent>
            <mc:Choice Requires="w16se">
              <w:rFonts w:ascii="Segoe UI" w:eastAsia="Times New Roman" w:hAnsi="Segoe UI" w:cs="Segoe UI"/>
            </mc:Choice>
            <mc:Fallback>
              <w:rFonts w:ascii="Segoe UI Emoji" w:eastAsia="Segoe UI Emoji" w:hAnsi="Segoe UI Emoji" w:cs="Segoe UI Emoji"/>
            </mc:Fallback>
          </mc:AlternateContent>
          <w:color w:val="000000"/>
          <w:kern w:val="0"/>
          <w14:ligatures w14:val="none"/>
        </w:rPr>
        <mc:AlternateContent>
          <mc:Choice Requires="w16se">
            <w16se:symEx w16se:font="Segoe UI Emoji" w16se:char="1F60A"/>
          </mc:Choice>
          <mc:Fallback>
            <w:t>😊</w:t>
          </mc:Fallback>
        </mc:AlternateContent>
      </w:r>
    </w:p>
    <w:p w14:paraId="4131EAD8" w14:textId="77777777" w:rsidR="00811E1E" w:rsidRDefault="00811E1E" w:rsidP="002D4BA2">
      <w:pPr>
        <w:rPr>
          <w:rFonts w:ascii="Segoe UI" w:eastAsia="Times New Roman" w:hAnsi="Segoe UI" w:cs="Segoe UI"/>
          <w:color w:val="000000"/>
          <w:kern w:val="0"/>
          <w14:ligatures w14:val="none"/>
        </w:rPr>
      </w:pPr>
    </w:p>
    <w:p w14:paraId="4E2AF881" w14:textId="3A8992DB" w:rsidR="00811E1E" w:rsidRPr="007D0350" w:rsidRDefault="00811E1E" w:rsidP="002D4BA2">
      <w:pPr>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From Samantha: </w:t>
      </w:r>
      <w:r w:rsidRPr="00811E1E">
        <w:rPr>
          <w:rFonts w:ascii="Segoe UI" w:eastAsia="Times New Roman" w:hAnsi="Segoe UI" w:cs="Segoe UI"/>
          <w:color w:val="000000"/>
          <w:kern w:val="0"/>
          <w14:ligatures w14:val="none"/>
        </w:rPr>
        <w:t xml:space="preserve">Shout out </w:t>
      </w:r>
      <w:r w:rsidRPr="00811E1E">
        <w:rPr>
          <w:rFonts w:ascii="Segoe UI" w:eastAsia="Times New Roman" w:hAnsi="Segoe UI" w:cs="Segoe UI"/>
          <w:color w:val="000000"/>
          <w:kern w:val="0"/>
          <w14:ligatures w14:val="none"/>
        </w:rPr>
        <w:t>to</w:t>
      </w:r>
      <w:r w:rsidRPr="00811E1E">
        <w:rPr>
          <w:rFonts w:ascii="Segoe UI" w:eastAsia="Times New Roman" w:hAnsi="Segoe UI" w:cs="Segoe UI"/>
          <w:color w:val="000000"/>
          <w:kern w:val="0"/>
          <w14:ligatures w14:val="none"/>
        </w:rPr>
        <w:t xml:space="preserve"> Rachelle for their amazing performance and persistence in achieving successes. Your hard work and dedication are truly inspiring and have been instrumental in driving the team forward. Your exceptional organizational skills have also been a huge asset to our workflow. Keep up the great work!</w:t>
      </w:r>
    </w:p>
    <w:p w14:paraId="3FBC9867" w14:textId="77777777"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412F702C" w14:textId="7C459313" w:rsidR="0084729F" w:rsidRPr="002B1AD9" w:rsidRDefault="0084729F" w:rsidP="002D4BA2">
      <w:pPr>
        <w:textAlignment w:val="baseline"/>
        <w:rPr>
          <w:rFonts w:ascii="Segoe UI" w:eastAsia="Times New Roman" w:hAnsi="Segoe UI" w:cs="Segoe UI"/>
          <w:b/>
          <w:bCs/>
          <w:color w:val="000000"/>
          <w:kern w:val="0"/>
          <w14:ligatures w14:val="none"/>
        </w:rPr>
      </w:pPr>
      <w:r w:rsidRPr="0084729F">
        <w:rPr>
          <w:rFonts w:ascii="Segoe UI" w:eastAsia="Times New Roman" w:hAnsi="Segoe UI" w:cs="Segoe UI"/>
          <w:b/>
          <w:bCs/>
          <w:color w:val="000000"/>
          <w:kern w:val="0"/>
          <w14:ligatures w14:val="none"/>
        </w:rPr>
        <w:t>What did you learn as a team this week</w:t>
      </w:r>
      <w:r w:rsidR="00247FB7" w:rsidRPr="002B1AD9">
        <w:rPr>
          <w:rFonts w:ascii="Segoe UI" w:eastAsia="Times New Roman" w:hAnsi="Segoe UI" w:cs="Segoe UI"/>
          <w:b/>
          <w:bCs/>
          <w:color w:val="000000"/>
          <w:kern w:val="0"/>
          <w14:ligatures w14:val="none"/>
        </w:rPr>
        <w:t>:</w:t>
      </w:r>
    </w:p>
    <w:p w14:paraId="0279CA02" w14:textId="77777777" w:rsidR="00247FB7" w:rsidRPr="002B1AD9" w:rsidRDefault="00247FB7" w:rsidP="002D4BA2">
      <w:pPr>
        <w:textAlignment w:val="baseline"/>
        <w:rPr>
          <w:rFonts w:ascii="Segoe UI" w:eastAsia="Times New Roman" w:hAnsi="Segoe UI" w:cs="Segoe UI"/>
          <w:b/>
          <w:bCs/>
          <w:color w:val="000000"/>
          <w:kern w:val="0"/>
          <w14:ligatures w14:val="none"/>
        </w:rPr>
      </w:pPr>
    </w:p>
    <w:p w14:paraId="3FA6C37E" w14:textId="266869F6" w:rsidR="00EE3D0F" w:rsidRPr="002B1AD9" w:rsidRDefault="00EE3D0F" w:rsidP="002D4BA2">
      <w:pPr>
        <w:textAlignment w:val="baseline"/>
        <w:rPr>
          <w:rFonts w:ascii="Segoe UI" w:eastAsia="Times New Roman" w:hAnsi="Segoe UI" w:cs="Segoe UI"/>
          <w:color w:val="000000"/>
          <w:kern w:val="0"/>
          <w14:ligatures w14:val="none"/>
        </w:rPr>
      </w:pPr>
      <w:r w:rsidRPr="00051E75">
        <w:rPr>
          <w:rFonts w:ascii="Segoe UI" w:eastAsia="Times New Roman" w:hAnsi="Segoe UI" w:cs="Segoe UI"/>
          <w:color w:val="000000"/>
          <w:kern w:val="0"/>
          <w14:ligatures w14:val="none"/>
        </w:rPr>
        <w:t xml:space="preserve">Team Brain </w:t>
      </w:r>
      <w:r w:rsidR="00F2386B">
        <w:rPr>
          <w:rFonts w:ascii="Segoe UI" w:eastAsia="Times New Roman" w:hAnsi="Segoe UI" w:cs="Segoe UI"/>
          <w:color w:val="000000"/>
          <w:kern w:val="0"/>
          <w14:ligatures w14:val="none"/>
        </w:rPr>
        <w:t xml:space="preserve">learned </w:t>
      </w:r>
      <w:r w:rsidR="00380A4B">
        <w:rPr>
          <w:rFonts w:ascii="Segoe UI" w:eastAsia="Times New Roman" w:hAnsi="Segoe UI" w:cs="Segoe UI"/>
          <w:color w:val="000000"/>
          <w:kern w:val="0"/>
          <w14:ligatures w14:val="none"/>
        </w:rPr>
        <w:t xml:space="preserve">the value of </w:t>
      </w:r>
      <w:r w:rsidR="000C1BCE">
        <w:rPr>
          <w:rFonts w:ascii="Segoe UI" w:eastAsia="Times New Roman" w:hAnsi="Segoe UI" w:cs="Segoe UI"/>
          <w:color w:val="000000"/>
          <w:kern w:val="0"/>
          <w14:ligatures w14:val="none"/>
        </w:rPr>
        <w:t xml:space="preserve">having team members who are willing to hear each other’s ideas and follow a line of thinking through, even if they have different ideas of how to work with the data. </w:t>
      </w:r>
    </w:p>
    <w:p w14:paraId="53EF3022" w14:textId="47A416A0"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1A1674A0" w14:textId="07E6BEE9" w:rsidR="0084729F" w:rsidRPr="002B1AD9" w:rsidRDefault="00247FB7" w:rsidP="002D4BA2">
      <w:pPr>
        <w:textAlignment w:val="baseline"/>
        <w:rPr>
          <w:rFonts w:ascii="Segoe UI" w:eastAsia="Times New Roman" w:hAnsi="Segoe UI" w:cs="Segoe UI"/>
          <w:b/>
          <w:bCs/>
          <w:color w:val="000000"/>
          <w:kern w:val="0"/>
          <w14:ligatures w14:val="none"/>
        </w:rPr>
      </w:pPr>
      <w:r w:rsidRPr="002B1AD9">
        <w:rPr>
          <w:rFonts w:ascii="Segoe UI" w:eastAsia="Times New Roman" w:hAnsi="Segoe UI" w:cs="Segoe UI"/>
          <w:b/>
          <w:bCs/>
          <w:color w:val="000000"/>
          <w:kern w:val="0"/>
          <w14:ligatures w14:val="none"/>
        </w:rPr>
        <w:t>W</w:t>
      </w:r>
      <w:r w:rsidR="0084729F" w:rsidRPr="0084729F">
        <w:rPr>
          <w:rFonts w:ascii="Segoe UI" w:eastAsia="Times New Roman" w:hAnsi="Segoe UI" w:cs="Segoe UI"/>
          <w:b/>
          <w:bCs/>
          <w:color w:val="000000"/>
          <w:kern w:val="0"/>
          <w14:ligatures w14:val="none"/>
        </w:rPr>
        <w:t>hat did you learn as an individual this week</w:t>
      </w:r>
      <w:r w:rsidRPr="002B1AD9">
        <w:rPr>
          <w:rFonts w:ascii="Segoe UI" w:eastAsia="Times New Roman" w:hAnsi="Segoe UI" w:cs="Segoe UI"/>
          <w:b/>
          <w:bCs/>
          <w:color w:val="000000"/>
          <w:kern w:val="0"/>
          <w14:ligatures w14:val="none"/>
        </w:rPr>
        <w:t>:</w:t>
      </w:r>
    </w:p>
    <w:p w14:paraId="5C0F78C5" w14:textId="77777777" w:rsidR="00247FB7" w:rsidRPr="0084729F" w:rsidRDefault="00247FB7" w:rsidP="002D4BA2">
      <w:pPr>
        <w:textAlignment w:val="baseline"/>
        <w:rPr>
          <w:rFonts w:ascii="Segoe UI" w:eastAsia="Times New Roman" w:hAnsi="Segoe UI" w:cs="Segoe UI"/>
          <w:b/>
          <w:bCs/>
          <w:color w:val="000000"/>
          <w:kern w:val="0"/>
          <w14:ligatures w14:val="none"/>
        </w:rPr>
      </w:pPr>
    </w:p>
    <w:p w14:paraId="6A84E3A8" w14:textId="5C33CE15" w:rsidR="0084729F" w:rsidRPr="002B1AD9" w:rsidRDefault="0084729F" w:rsidP="002D4BA2">
      <w:pPr>
        <w:rPr>
          <w:rFonts w:ascii="Segoe UI" w:eastAsia="Times New Roman" w:hAnsi="Segoe UI" w:cs="Segoe UI"/>
          <w:color w:val="000000"/>
          <w:kern w:val="0"/>
          <w14:ligatures w14:val="none"/>
        </w:rPr>
      </w:pPr>
      <w:r w:rsidRPr="0084729F">
        <w:rPr>
          <w:rFonts w:ascii="Segoe UI" w:eastAsia="Times New Roman" w:hAnsi="Segoe UI" w:cs="Segoe UI"/>
          <w:color w:val="000000"/>
          <w:kern w:val="0"/>
          <w14:ligatures w14:val="none"/>
        </w:rPr>
        <w:t xml:space="preserve">Brenda </w:t>
      </w:r>
      <w:r w:rsidR="0020532D">
        <w:rPr>
          <w:rFonts w:ascii="Segoe UI" w:eastAsia="Times New Roman" w:hAnsi="Segoe UI" w:cs="Segoe UI"/>
          <w:color w:val="000000"/>
          <w:kern w:val="0"/>
          <w14:ligatures w14:val="none"/>
        </w:rPr>
        <w:t>learned that she would prefer to work independently and on her own time schedule</w:t>
      </w:r>
      <w:r w:rsidR="00485D83">
        <w:rPr>
          <w:rFonts w:ascii="Segoe UI" w:eastAsia="Times New Roman" w:hAnsi="Segoe UI" w:cs="Segoe UI"/>
          <w:color w:val="000000"/>
          <w:kern w:val="0"/>
          <w14:ligatures w14:val="none"/>
        </w:rPr>
        <w:t xml:space="preserve">. </w:t>
      </w:r>
    </w:p>
    <w:p w14:paraId="79BCCBB6" w14:textId="77777777" w:rsidR="00EE3D0F" w:rsidRPr="0084729F" w:rsidRDefault="00EE3D0F" w:rsidP="002D4BA2">
      <w:pPr>
        <w:rPr>
          <w:rFonts w:ascii="Segoe UI" w:eastAsia="Times New Roman" w:hAnsi="Segoe UI" w:cs="Segoe UI"/>
          <w:kern w:val="0"/>
          <w14:ligatures w14:val="none"/>
        </w:rPr>
      </w:pPr>
    </w:p>
    <w:p w14:paraId="15C28D39" w14:textId="2564D194" w:rsidR="00EE3D0F" w:rsidRPr="00061AB0" w:rsidRDefault="00061AB0" w:rsidP="002D4BA2">
      <w:pPr>
        <w:rPr>
          <w:rFonts w:ascii="Segoe UI" w:eastAsia="Times New Roman" w:hAnsi="Segoe UI" w:cs="Segoe UI"/>
          <w:color w:val="000000"/>
          <w:kern w:val="0"/>
          <w14:ligatures w14:val="none"/>
        </w:rPr>
      </w:pPr>
      <w:r w:rsidRPr="00061AB0">
        <w:rPr>
          <w:rFonts w:ascii="Segoe UI" w:eastAsia="Times New Roman" w:hAnsi="Segoe UI" w:cs="Segoe UI"/>
          <w:color w:val="000000"/>
          <w:kern w:val="0"/>
          <w14:ligatures w14:val="none"/>
        </w:rPr>
        <w:t xml:space="preserve">This week, </w:t>
      </w:r>
      <w:r>
        <w:rPr>
          <w:rFonts w:ascii="Segoe UI" w:eastAsia="Times New Roman" w:hAnsi="Segoe UI" w:cs="Segoe UI"/>
          <w:color w:val="000000"/>
          <w:kern w:val="0"/>
          <w14:ligatures w14:val="none"/>
        </w:rPr>
        <w:t>Samantha</w:t>
      </w:r>
      <w:r w:rsidRPr="00061AB0">
        <w:rPr>
          <w:rFonts w:ascii="Segoe UI" w:eastAsia="Times New Roman" w:hAnsi="Segoe UI" w:cs="Segoe UI"/>
          <w:color w:val="000000"/>
          <w:kern w:val="0"/>
          <w14:ligatures w14:val="none"/>
        </w:rPr>
        <w:t xml:space="preserve"> gained valuable insights regarding teamwork in the face of obstacles. Effective communication proved to be crucial in navigating such challenges. Additionally, </w:t>
      </w:r>
      <w:r>
        <w:rPr>
          <w:rFonts w:ascii="Segoe UI" w:eastAsia="Times New Roman" w:hAnsi="Segoe UI" w:cs="Segoe UI"/>
          <w:color w:val="000000"/>
          <w:kern w:val="0"/>
          <w14:ligatures w14:val="none"/>
        </w:rPr>
        <w:t>she</w:t>
      </w:r>
      <w:r w:rsidRPr="00061AB0">
        <w:rPr>
          <w:rFonts w:ascii="Segoe UI" w:eastAsia="Times New Roman" w:hAnsi="Segoe UI" w:cs="Segoe UI"/>
          <w:color w:val="000000"/>
          <w:kern w:val="0"/>
          <w14:ligatures w14:val="none"/>
        </w:rPr>
        <w:t xml:space="preserve"> discovered that in the field of data science, it is not uncommon to encounter moments of stagnation. However, with persistence, a resolution can always be reached. Furthermore, </w:t>
      </w:r>
      <w:r w:rsidR="00BC1A5E">
        <w:rPr>
          <w:rFonts w:ascii="Segoe UI" w:eastAsia="Times New Roman" w:hAnsi="Segoe UI" w:cs="Segoe UI"/>
          <w:color w:val="000000"/>
          <w:kern w:val="0"/>
          <w14:ligatures w14:val="none"/>
        </w:rPr>
        <w:t>Samantha</w:t>
      </w:r>
      <w:r w:rsidRPr="00061AB0">
        <w:rPr>
          <w:rFonts w:ascii="Segoe UI" w:eastAsia="Times New Roman" w:hAnsi="Segoe UI" w:cs="Segoe UI"/>
          <w:color w:val="000000"/>
          <w:kern w:val="0"/>
          <w14:ligatures w14:val="none"/>
        </w:rPr>
        <w:t xml:space="preserve"> recognized the benefits of maintaining good organization, not only for personal productivity, but for the benefit of colleagues and team members as well.</w:t>
      </w:r>
    </w:p>
    <w:p w14:paraId="42C82BA6" w14:textId="77777777" w:rsidR="00061AB0" w:rsidRPr="00061AB0" w:rsidRDefault="00061AB0" w:rsidP="002D4BA2">
      <w:pPr>
        <w:rPr>
          <w:rFonts w:ascii="Segoe UI" w:eastAsia="Times New Roman" w:hAnsi="Segoe UI" w:cs="Segoe UI"/>
          <w:color w:val="000000"/>
          <w:kern w:val="0"/>
          <w14:ligatures w14:val="none"/>
        </w:rPr>
      </w:pPr>
    </w:p>
    <w:p w14:paraId="3B0B8070" w14:textId="55C35B44" w:rsidR="0084729F" w:rsidRPr="0084729F" w:rsidRDefault="00485D83" w:rsidP="002D4BA2">
      <w:pPr>
        <w:rPr>
          <w:rFonts w:ascii="Segoe UI" w:eastAsia="Times New Roman" w:hAnsi="Segoe UI" w:cs="Segoe UI"/>
          <w:kern w:val="0"/>
          <w14:ligatures w14:val="none"/>
        </w:rPr>
      </w:pPr>
      <w:r>
        <w:rPr>
          <w:rFonts w:ascii="Segoe UI" w:eastAsia="Times New Roman" w:hAnsi="Segoe UI" w:cs="Segoe UI"/>
          <w:color w:val="000000"/>
          <w:kern w:val="0"/>
          <w14:ligatures w14:val="none"/>
        </w:rPr>
        <w:lastRenderedPageBreak/>
        <w:t xml:space="preserve">Rachelle learned that she knows more than she </w:t>
      </w:r>
      <w:r w:rsidR="00E078F8">
        <w:rPr>
          <w:rFonts w:ascii="Segoe UI" w:eastAsia="Times New Roman" w:hAnsi="Segoe UI" w:cs="Segoe UI"/>
          <w:color w:val="000000"/>
          <w:kern w:val="0"/>
          <w14:ligatures w14:val="none"/>
        </w:rPr>
        <w:t>thinks</w:t>
      </w:r>
      <w:r>
        <w:rPr>
          <w:rFonts w:ascii="Segoe UI" w:eastAsia="Times New Roman" w:hAnsi="Segoe UI" w:cs="Segoe UI"/>
          <w:color w:val="000000"/>
          <w:kern w:val="0"/>
          <w14:ligatures w14:val="none"/>
        </w:rPr>
        <w:t xml:space="preserve"> she knows but identified that the course structure of learning concepts and then jumping from Python to R in the same lesson was more destructive to retention</w:t>
      </w:r>
      <w:r w:rsidR="002C2F53">
        <w:rPr>
          <w:rFonts w:ascii="Segoe UI" w:eastAsia="Times New Roman" w:hAnsi="Segoe UI" w:cs="Segoe UI"/>
          <w:color w:val="000000"/>
          <w:kern w:val="0"/>
          <w14:ligatures w14:val="none"/>
        </w:rPr>
        <w:t xml:space="preserve"> than anticipated. She is now course-correcting her internal note organization to </w:t>
      </w:r>
      <w:r w:rsidR="00E078F8">
        <w:rPr>
          <w:rFonts w:ascii="Segoe UI" w:eastAsia="Times New Roman" w:hAnsi="Segoe UI" w:cs="Segoe UI"/>
          <w:color w:val="000000"/>
          <w:kern w:val="0"/>
          <w14:ligatures w14:val="none"/>
        </w:rPr>
        <w:t>reflect her learning</w:t>
      </w:r>
      <w:r w:rsidR="00404836">
        <w:rPr>
          <w:rFonts w:ascii="Segoe UI" w:eastAsia="Times New Roman" w:hAnsi="Segoe UI" w:cs="Segoe UI"/>
          <w:color w:val="000000"/>
          <w:kern w:val="0"/>
          <w14:ligatures w14:val="none"/>
        </w:rPr>
        <w:t xml:space="preserve">. </w:t>
      </w:r>
    </w:p>
    <w:p w14:paraId="434B247A" w14:textId="77777777" w:rsidR="0084729F" w:rsidRPr="0084729F" w:rsidRDefault="0084729F" w:rsidP="002D4BA2">
      <w:pPr>
        <w:rPr>
          <w:rFonts w:ascii="Times New Roman" w:eastAsia="Times New Roman" w:hAnsi="Times New Roman" w:cs="Times New Roman"/>
          <w:kern w:val="0"/>
          <w14:ligatures w14:val="none"/>
        </w:rPr>
      </w:pPr>
    </w:p>
    <w:p w14:paraId="31B3CEDD" w14:textId="77777777" w:rsidR="0042220E" w:rsidRDefault="0042220E"/>
    <w:sectPr w:rsidR="0042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FD9"/>
    <w:multiLevelType w:val="multilevel"/>
    <w:tmpl w:val="346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44DF"/>
    <w:multiLevelType w:val="multilevel"/>
    <w:tmpl w:val="BF0E2BD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46E1"/>
    <w:multiLevelType w:val="multilevel"/>
    <w:tmpl w:val="BA7EEAC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E2B20"/>
    <w:multiLevelType w:val="multilevel"/>
    <w:tmpl w:val="BA7EEAC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01E3D"/>
    <w:multiLevelType w:val="multilevel"/>
    <w:tmpl w:val="635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63113"/>
    <w:multiLevelType w:val="hybridMultilevel"/>
    <w:tmpl w:val="1340CB26"/>
    <w:lvl w:ilvl="0" w:tplc="98821A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11742"/>
    <w:multiLevelType w:val="multilevel"/>
    <w:tmpl w:val="F9C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C2CFD"/>
    <w:multiLevelType w:val="multilevel"/>
    <w:tmpl w:val="200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11055"/>
    <w:multiLevelType w:val="multilevel"/>
    <w:tmpl w:val="BA7EEAC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94654"/>
    <w:multiLevelType w:val="multilevel"/>
    <w:tmpl w:val="A30C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63707"/>
    <w:multiLevelType w:val="multilevel"/>
    <w:tmpl w:val="770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144879">
    <w:abstractNumId w:val="9"/>
  </w:num>
  <w:num w:numId="2" w16cid:durableId="2023896133">
    <w:abstractNumId w:val="7"/>
  </w:num>
  <w:num w:numId="3" w16cid:durableId="1885949559">
    <w:abstractNumId w:val="1"/>
  </w:num>
  <w:num w:numId="4" w16cid:durableId="2132704279">
    <w:abstractNumId w:val="4"/>
  </w:num>
  <w:num w:numId="5" w16cid:durableId="1095634181">
    <w:abstractNumId w:val="2"/>
  </w:num>
  <w:num w:numId="6" w16cid:durableId="750852743">
    <w:abstractNumId w:val="10"/>
  </w:num>
  <w:num w:numId="7" w16cid:durableId="1447965053">
    <w:abstractNumId w:val="6"/>
  </w:num>
  <w:num w:numId="8" w16cid:durableId="924875519">
    <w:abstractNumId w:val="0"/>
  </w:num>
  <w:num w:numId="9" w16cid:durableId="1748259913">
    <w:abstractNumId w:val="5"/>
  </w:num>
  <w:num w:numId="10" w16cid:durableId="403718997">
    <w:abstractNumId w:val="3"/>
  </w:num>
  <w:num w:numId="11" w16cid:durableId="977952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9F"/>
    <w:rsid w:val="00051E75"/>
    <w:rsid w:val="00061AB0"/>
    <w:rsid w:val="000C1BCE"/>
    <w:rsid w:val="000F5B5C"/>
    <w:rsid w:val="001074C0"/>
    <w:rsid w:val="00127DA2"/>
    <w:rsid w:val="00160806"/>
    <w:rsid w:val="00180390"/>
    <w:rsid w:val="001B5E0A"/>
    <w:rsid w:val="0020532D"/>
    <w:rsid w:val="00247FB7"/>
    <w:rsid w:val="002B1AD9"/>
    <w:rsid w:val="002B5CE6"/>
    <w:rsid w:val="002C2F53"/>
    <w:rsid w:val="002D4BA2"/>
    <w:rsid w:val="00380A4B"/>
    <w:rsid w:val="00383D95"/>
    <w:rsid w:val="003D73F7"/>
    <w:rsid w:val="00404836"/>
    <w:rsid w:val="0042220E"/>
    <w:rsid w:val="00441CCE"/>
    <w:rsid w:val="00485D83"/>
    <w:rsid w:val="006349D1"/>
    <w:rsid w:val="0070214E"/>
    <w:rsid w:val="007652C8"/>
    <w:rsid w:val="007D0350"/>
    <w:rsid w:val="007E0AB4"/>
    <w:rsid w:val="007E4D00"/>
    <w:rsid w:val="00811E1E"/>
    <w:rsid w:val="00826597"/>
    <w:rsid w:val="0084729F"/>
    <w:rsid w:val="00855CBC"/>
    <w:rsid w:val="008D45A3"/>
    <w:rsid w:val="008E071A"/>
    <w:rsid w:val="009E3FD0"/>
    <w:rsid w:val="00AC011E"/>
    <w:rsid w:val="00AF3C71"/>
    <w:rsid w:val="00B07855"/>
    <w:rsid w:val="00B414DF"/>
    <w:rsid w:val="00B712BD"/>
    <w:rsid w:val="00BC1A5E"/>
    <w:rsid w:val="00CB0D6B"/>
    <w:rsid w:val="00CD7DA5"/>
    <w:rsid w:val="00CF1C74"/>
    <w:rsid w:val="00CF62B6"/>
    <w:rsid w:val="00D418DD"/>
    <w:rsid w:val="00E078F8"/>
    <w:rsid w:val="00EE3D0F"/>
    <w:rsid w:val="00F2386B"/>
    <w:rsid w:val="00F430D6"/>
    <w:rsid w:val="00F43E19"/>
    <w:rsid w:val="00FA6338"/>
    <w:rsid w:val="00FB11FE"/>
    <w:rsid w:val="00FC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D086"/>
  <w15:chartTrackingRefBased/>
  <w15:docId w15:val="{07A350F8-C611-9A41-BA6D-40CAB4D3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29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D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4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Wanek</dc:creator>
  <cp:keywords/>
  <dc:description/>
  <cp:lastModifiedBy>Rachelle Fertig</cp:lastModifiedBy>
  <cp:revision>9</cp:revision>
  <dcterms:created xsi:type="dcterms:W3CDTF">2023-05-01T00:33:00Z</dcterms:created>
  <dcterms:modified xsi:type="dcterms:W3CDTF">2023-05-01T01:45:00Z</dcterms:modified>
</cp:coreProperties>
</file>