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9. </w:t>
      </w:r>
      <w:r/>
      <w:r>
        <w:rPr>
          <w:rFonts w:ascii="Arial" w:hAnsi="Arial" w:eastAsia="Arial" w:cs="Arial"/>
          <w:b/>
          <w:color w:val="ffffff"/>
          <w:spacing w:val="-2"/>
          <w:sz w:val="33"/>
        </w:rPr>
        <w:t xml:space="preserve">Zero-shot y One-shot Prompting</w:t>
      </w:r>
      <w:r/>
    </w:p>
    <w:p>
      <w:pPr>
        <w:pBdr/>
        <w:spacing/>
        <w:ind/>
        <w:rPr/>
      </w:pPr>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el emocionante mundo del Prompt Engineering, cada clase es una nueva oportunidad para descubrir formas en las que la inteligencia artificial puede convertirse en una herramienta cada vez más afinada y adaptada a nuestras necesidades. Imagínate poder tra</w:t>
      </w:r>
      <w:r>
        <w:rPr>
          <w:rFonts w:ascii="Arial" w:hAnsi="Arial" w:eastAsia="Arial" w:cs="Arial"/>
          <w:color w:val="c4c8ce"/>
          <w:spacing w:val="3"/>
        </w:rPr>
        <w:t xml:space="preserve">zar un puente entre la tecnología y tu propia creatividad, para proyectos laborales, educativos o incluso para hacer más sencilla y disfrutable tu vida cotidiana. Hoy vamos a zambullirnos en el proceso de mejora de nuestro Project-Oriented Model (PROM) esp</w:t>
      </w:r>
      <w:r>
        <w:rPr>
          <w:rFonts w:ascii="Arial" w:hAnsi="Arial" w:eastAsia="Arial" w:cs="Arial"/>
          <w:color w:val="c4c8ce"/>
          <w:spacing w:val="3"/>
        </w:rPr>
        <w:t xml:space="preserve">ecíficamente en las técnicas de Zero-Shot y One-Shot Prompting.</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¿Qué es el Zero-Shot Prompting?</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Zero-Shot Prompting es una técnica que se aplica sin dar al modelo de inteligencia artificial ejemplos previos o contexto específico. Es como pedirle a un experto que solucione un problema sin proporcionarle pistas. En el mundo de la Inteligencia Artifi</w:t>
      </w:r>
      <w:r>
        <w:rPr>
          <w:rFonts w:ascii="Arial" w:hAnsi="Arial" w:eastAsia="Arial" w:cs="Arial"/>
          <w:color w:val="c4c8ce"/>
          <w:spacing w:val="3"/>
        </w:rPr>
        <w:t xml:space="preserve">cial (IA), y particularmente con modelos como GPT-3.5 o GPT-4 de OpenAI, el sistema intentará dar una respuesta basándose únicamente en la información con la que fue entrenado originalmente.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funciona el Zero-Shot en la práctica?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Un ejemplo podría ser solicitar al modelo que cree preguntas de deletreo para un niño de siete años sin darle ejemplos previos. Este ejercicio pone a prueba la capacidad de ChatGPT para generar contenido relevante y apropiado basado en su conocimiento inte</w:t>
      </w:r>
      <w:r>
        <w:rPr>
          <w:rFonts w:ascii="Arial" w:hAnsi="Arial" w:eastAsia="Arial" w:cs="Arial"/>
          <w:color w:val="c4c8ce"/>
          <w:spacing w:val="3"/>
        </w:rPr>
        <w:t xml:space="preserve">rno; sin embargo, puede no ser la técnica más eficaz para tareas complejas o especializadas.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¿Y qué es el One-Shot Prompting?</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Por contraste, el One-Shot Prompting implica proporcionar al menos un ejemplo antes de hacer la pregunta. Esto sirve como una suerte de entrenamiento ligero que guía al modelo para entender mejor el tipo de respuesta esperada en un contexto particular. Es </w:t>
      </w:r>
      <w:r>
        <w:rPr>
          <w:rFonts w:ascii="Arial" w:hAnsi="Arial" w:eastAsia="Arial" w:cs="Arial"/>
          <w:color w:val="c4c8ce"/>
          <w:spacing w:val="3"/>
        </w:rPr>
        <w:t xml:space="preserve">casi como decirle a alguien, "responde como lo haría esta persona que admiro", dándole un patrón a seguir.</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aplicamos el One-Shot correctamente?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Podemos usar One-Shot Prompting para enseñar al modelo a generar preguntas de deletreo mejores, dándole un ejemplo concreto y pidiéndole que lo siga para crear preguntas similares. De esta forma, el modelo no solo reconoce la estructura de la pregunta, sin</w:t>
      </w:r>
      <w:r>
        <w:rPr>
          <w:rFonts w:ascii="Arial" w:hAnsi="Arial" w:eastAsia="Arial" w:cs="Arial"/>
          <w:color w:val="c4c8ce"/>
          <w:spacing w:val="3"/>
        </w:rPr>
        <w:t xml:space="preserve">o que también emplea la creatividad dentro de un marco dado.</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Matices y consejos para el uso efectivo de Zero-Shot y One-Shot</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Los prompts de Zero-Shot tienden a ser suficientes en la mayoría de los casos debido al extenso entrenamiento de ChatGPT.</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One-Shot ofrece la oportunidad de afinar las respuestas ofreciendo contexto o ejemplos para alinear la respuesta con expectativas específicas.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Un equilibrio entre estas técnicas puede ser crucial, dependiendo de la complejidad de la tarea y el nivel de especialización requerido.</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mejorar nuestras interacciones con ChatGPT usando estos enfoques?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Practicar la creación de prompts con ambos enfoques te permitirá descubrir el potencial de ChatGPT y cómo ajustarlo a tus necesidades específicas. Puedes empezar con ejemplos sencillos y progresar hacia prompts más complejos que requieran un entendimiento </w:t>
      </w:r>
      <w:r>
        <w:rPr>
          <w:rFonts w:ascii="Arial" w:hAnsi="Arial" w:eastAsia="Arial" w:cs="Arial"/>
          <w:color w:val="c4c8ce"/>
          <w:spacing w:val="3"/>
        </w:rPr>
        <w:t xml:space="preserve">más detallado de un tema.</w:t>
      </w:r>
      <w:r/>
    </w:p>
    <w:p>
      <w:pPr>
        <w:pStyle w:val="19"/>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rPr>
        <w:t xml:space="preserve">Ejemplo práctico: Mejorando la comunicación mediante One-Shot y Few-Shot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Podemos entrenar a ChatGPT para que capture el tono y estilo de tu correspondencia electrónica presentándole varios ejemplos de cómo respondes a los emails. Al proporcionarle múltiples patrones a imitar, refinamos su habilidad para replicar una voz particu</w:t>
      </w:r>
      <w:r>
        <w:rPr>
          <w:rFonts w:ascii="Arial" w:hAnsi="Arial" w:eastAsia="Arial" w:cs="Arial"/>
          <w:color w:val="c4c8ce"/>
          <w:spacing w:val="3"/>
        </w:rPr>
        <w:t xml:space="preserve">lar y cumplir con expectativas muy específicas.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cada paso del camino, experimentar con estas técnicas te abrirá puertas a un nuevo universo de posibilidades en donde la inteligencia artificial no solo responde sino que colabora con nosotros para alcanzar resultados que antes parecían inimaginables. A</w:t>
      </w:r>
      <w:r>
        <w:rPr>
          <w:rFonts w:ascii="Arial" w:hAnsi="Arial" w:eastAsia="Arial" w:cs="Arial"/>
          <w:color w:val="c4c8ce"/>
          <w:spacing w:val="3"/>
        </w:rPr>
        <w:t xml:space="preserve">sí, preparándonos para la siguiente clase, seguimos construyendo un puente firme entre la tecnología y el ingenio humano.</w:t>
      </w:r>
      <w:r/>
    </w:p>
    <w:p>
      <w:pPr>
        <w:pBdr/>
        <w:spacing/>
        <w:ind/>
        <w:rPr/>
      </w:pPr>
      <w:r>
        <w:br/>
      </w:r>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2024-03-22T15:22:53Z</dcterms:modified>
</cp:coreProperties>
</file>