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96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80" w:type="dxa"/>
          <w:right w:w="80" w:type="dxa"/>
        </w:tblCellMar>
        <w:tblLook w:val="0000"/>
      </w:tblPr>
      <w:tblGrid>
        <w:gridCol w:w="3256"/>
        <w:gridCol w:w="4536"/>
        <w:gridCol w:w="1847"/>
      </w:tblGrid>
      <w:tr w:rsidR="00082323" w:rsidTr="006700B8">
        <w:tc>
          <w:tcPr>
            <w:tcW w:w="3256" w:type="dxa"/>
          </w:tcPr>
          <w:p w:rsidR="00F11B73" w:rsidRDefault="00F11B73">
            <w:pPr>
              <w:widowControl/>
              <w:spacing w:line="30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Nom de l’établissement</w:t>
            </w:r>
          </w:p>
          <w:p w:rsidR="00082323" w:rsidRDefault="00596921" w:rsidP="00F11B73">
            <w:pPr>
              <w:widowControl/>
              <w:spacing w:line="300" w:lineRule="exact"/>
              <w:rPr>
                <w:bCs/>
                <w:sz w:val="20"/>
              </w:rPr>
            </w:pPr>
            <w:r>
              <w:rPr>
                <w:bCs/>
                <w:sz w:val="20"/>
              </w:rPr>
              <w:t>LPO Algoud-Laffemas – BP26 rue B. de Laffemas 26901 Valence</w:t>
            </w:r>
          </w:p>
          <w:p w:rsidR="00596921" w:rsidRDefault="00596921" w:rsidP="00F11B73">
            <w:pPr>
              <w:widowControl/>
              <w:spacing w:line="300" w:lineRule="exact"/>
              <w:rPr>
                <w:bCs/>
                <w:sz w:val="20"/>
              </w:rPr>
            </w:pPr>
            <w:r>
              <w:rPr>
                <w:bCs/>
                <w:sz w:val="20"/>
              </w:rPr>
              <w:t>0475826130</w:t>
            </w:r>
          </w:p>
          <w:p w:rsidR="00596921" w:rsidRDefault="00596921" w:rsidP="00F11B73">
            <w:pPr>
              <w:widowControl/>
              <w:spacing w:line="300" w:lineRule="exact"/>
              <w:rPr>
                <w:sz w:val="20"/>
              </w:rPr>
            </w:pPr>
            <w:r>
              <w:rPr>
                <w:bCs/>
                <w:sz w:val="20"/>
              </w:rPr>
              <w:t>ce.0261505V@ac-grenoble.fr</w:t>
            </w:r>
          </w:p>
          <w:p w:rsidR="00F11B73" w:rsidRDefault="00F11B73" w:rsidP="00F11B73">
            <w:pPr>
              <w:widowControl/>
              <w:spacing w:line="300" w:lineRule="exact"/>
              <w:rPr>
                <w:sz w:val="20"/>
              </w:rPr>
            </w:pPr>
          </w:p>
          <w:p w:rsidR="00F11B73" w:rsidRDefault="00F11B73" w:rsidP="00F11B73">
            <w:pPr>
              <w:widowControl/>
              <w:spacing w:line="300" w:lineRule="exact"/>
              <w:rPr>
                <w:b/>
                <w:sz w:val="24"/>
              </w:rPr>
            </w:pPr>
          </w:p>
        </w:tc>
        <w:tc>
          <w:tcPr>
            <w:tcW w:w="4536" w:type="dxa"/>
            <w:vAlign w:val="center"/>
          </w:tcPr>
          <w:p w:rsidR="00E22B04" w:rsidRDefault="001E09DD" w:rsidP="006700B8">
            <w:pPr>
              <w:widowControl/>
              <w:spacing w:line="300" w:lineRule="exact"/>
              <w:jc w:val="center"/>
              <w:rPr>
                <w:b/>
                <w:bCs/>
              </w:rPr>
            </w:pPr>
            <w:r w:rsidRPr="00EA0431">
              <w:rPr>
                <w:b/>
                <w:bCs/>
                <w:sz w:val="28"/>
              </w:rPr>
              <w:t xml:space="preserve">BTS </w:t>
            </w:r>
            <w:r w:rsidR="00E22B04" w:rsidRPr="00EA0431">
              <w:rPr>
                <w:b/>
                <w:bCs/>
                <w:sz w:val="28"/>
              </w:rPr>
              <w:t>Systèmes Numérique</w:t>
            </w:r>
            <w:r>
              <w:rPr>
                <w:b/>
                <w:bCs/>
              </w:rPr>
              <w:br/>
            </w:r>
            <w:r w:rsidR="006700B8">
              <w:rPr>
                <w:b/>
                <w:bCs/>
              </w:rPr>
              <w:t>Option BÉlectronique et Communication</w:t>
            </w:r>
          </w:p>
        </w:tc>
        <w:tc>
          <w:tcPr>
            <w:tcW w:w="1847" w:type="dxa"/>
            <w:vAlign w:val="center"/>
          </w:tcPr>
          <w:p w:rsidR="00082323" w:rsidRDefault="00E22B04" w:rsidP="00874D6E">
            <w:pPr>
              <w:pStyle w:val="Titre1"/>
              <w:spacing w:line="300" w:lineRule="exact"/>
              <w:jc w:val="center"/>
              <w:rPr>
                <w:b/>
              </w:rPr>
            </w:pPr>
            <w:r>
              <w:rPr>
                <w:b/>
              </w:rPr>
              <w:t>Session 20</w:t>
            </w:r>
            <w:r w:rsidR="008E49A4">
              <w:rPr>
                <w:b/>
              </w:rPr>
              <w:t>2</w:t>
            </w:r>
            <w:r w:rsidR="00207AE6">
              <w:rPr>
                <w:b/>
              </w:rPr>
              <w:t>3</w:t>
            </w:r>
          </w:p>
        </w:tc>
      </w:tr>
    </w:tbl>
    <w:p w:rsidR="00082323" w:rsidRDefault="00082323">
      <w:pPr>
        <w:widowControl/>
        <w:spacing w:before="240"/>
        <w:rPr>
          <w:sz w:val="16"/>
        </w:rPr>
      </w:pPr>
    </w:p>
    <w:p w:rsidR="00082323" w:rsidRDefault="001E09DD">
      <w:pPr>
        <w:pStyle w:val="Corpsdetexte"/>
        <w:pBdr>
          <w:top w:val="single" w:sz="2" w:space="4" w:color="auto"/>
          <w:left w:val="single" w:sz="2" w:space="0" w:color="auto"/>
          <w:bottom w:val="single" w:sz="2" w:space="4" w:color="auto"/>
          <w:right w:val="single" w:sz="2" w:space="0" w:color="auto"/>
        </w:pBdr>
        <w:spacing w:line="300" w:lineRule="atLeast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Titre du projet</w:t>
      </w:r>
    </w:p>
    <w:p w:rsidR="00082323" w:rsidRDefault="00EF5A97" w:rsidP="00324150">
      <w:pPr>
        <w:pStyle w:val="Corpsdetexte"/>
        <w:pBdr>
          <w:top w:val="single" w:sz="2" w:space="4" w:color="auto"/>
          <w:left w:val="single" w:sz="2" w:space="0" w:color="auto"/>
          <w:bottom w:val="single" w:sz="2" w:space="4" w:color="auto"/>
          <w:right w:val="single" w:sz="2" w:space="0" w:color="auto"/>
        </w:pBdr>
        <w:spacing w:line="300" w:lineRule="atLeast"/>
        <w:rPr>
          <w:sz w:val="20"/>
        </w:rPr>
      </w:pPr>
      <w:r>
        <w:rPr>
          <w:rFonts w:ascii="Arial" w:hAnsi="Arial" w:cs="Arial"/>
          <w:b/>
          <w:sz w:val="24"/>
        </w:rPr>
        <w:t>Borne d’arcade</w:t>
      </w:r>
      <w:r w:rsidR="00CC2EFF">
        <w:rPr>
          <w:rFonts w:ascii="Arial" w:hAnsi="Arial" w:cs="Arial"/>
          <w:b/>
          <w:sz w:val="24"/>
        </w:rPr>
        <w:t xml:space="preserve"> : </w:t>
      </w:r>
      <w:r w:rsidR="001539B1">
        <w:rPr>
          <w:rFonts w:ascii="Arial" w:hAnsi="Arial" w:cs="Arial"/>
          <w:b/>
          <w:sz w:val="24"/>
        </w:rPr>
        <w:t>IHM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3046"/>
        <w:gridCol w:w="3686"/>
        <w:gridCol w:w="3018"/>
      </w:tblGrid>
      <w:tr w:rsidR="00082323" w:rsidTr="001539B1">
        <w:trPr>
          <w:jc w:val="center"/>
        </w:trPr>
        <w:tc>
          <w:tcPr>
            <w:tcW w:w="3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2323" w:rsidRDefault="001E09DD" w:rsidP="00326846">
            <w:pPr>
              <w:widowControl/>
              <w:rPr>
                <w:i/>
              </w:rPr>
            </w:pPr>
            <w:r>
              <w:rPr>
                <w:i/>
              </w:rPr>
              <w:t xml:space="preserve"> Partenaire professionnel :</w:t>
            </w:r>
          </w:p>
          <w:p w:rsidR="00EA432C" w:rsidRDefault="00EA432C" w:rsidP="00326846">
            <w:pPr>
              <w:widowControl/>
              <w:rPr>
                <w:i/>
              </w:rPr>
            </w:pPr>
          </w:p>
          <w:p w:rsidR="00D22D4B" w:rsidRDefault="00D22D4B" w:rsidP="00D22D4B">
            <w:pPr>
              <w:pStyle w:val="Standard"/>
              <w:tabs>
                <w:tab w:val="left" w:pos="850"/>
                <w:tab w:val="right" w:leader="dot" w:pos="7376"/>
              </w:tabs>
              <w:rPr>
                <w:rFonts w:eastAsia="Times New Roman" w:cs="Times New Roman"/>
                <w:sz w:val="20"/>
                <w:szCs w:val="20"/>
                <w:lang w:bidi="ar-SA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t>Nom :</w:t>
            </w:r>
            <w:r>
              <w:rPr>
                <w:rFonts w:eastAsia="Times New Roman" w:cs="Times New Roman"/>
                <w:sz w:val="20"/>
                <w:szCs w:val="20"/>
                <w:lang w:bidi="ar-SA"/>
              </w:rPr>
              <w:tab/>
            </w:r>
            <w:r w:rsidR="00EF5A97">
              <w:rPr>
                <w:rFonts w:eastAsia="Times New Roman" w:cs="Times New Roman"/>
                <w:sz w:val="20"/>
                <w:szCs w:val="20"/>
                <w:lang w:bidi="ar-SA"/>
              </w:rPr>
              <w:t>IE Concept</w:t>
            </w:r>
          </w:p>
          <w:p w:rsidR="00D22D4B" w:rsidRDefault="00D22D4B" w:rsidP="00D22D4B">
            <w:pPr>
              <w:pStyle w:val="Standard"/>
              <w:tabs>
                <w:tab w:val="left" w:pos="850"/>
                <w:tab w:val="right" w:leader="dot" w:pos="7376"/>
              </w:tabs>
            </w:pPr>
            <w:r>
              <w:rPr>
                <w:sz w:val="20"/>
                <w:szCs w:val="20"/>
              </w:rPr>
              <w:t>Adresse</w:t>
            </w:r>
            <w:r>
              <w:rPr>
                <w:rFonts w:eastAsia="Times New Roman" w:cs="Times New Roman"/>
                <w:sz w:val="20"/>
                <w:szCs w:val="20"/>
                <w:lang w:bidi="ar-SA"/>
              </w:rPr>
              <w:t> :</w:t>
            </w:r>
            <w:r>
              <w:rPr>
                <w:sz w:val="20"/>
                <w:szCs w:val="20"/>
              </w:rPr>
              <w:tab/>
            </w:r>
            <w:r w:rsidR="00EF5A97">
              <w:rPr>
                <w:sz w:val="20"/>
                <w:szCs w:val="20"/>
              </w:rPr>
              <w:t>25 rue Frederic Chopin 26000 VALENCE</w:t>
            </w:r>
          </w:p>
          <w:p w:rsidR="00EA432C" w:rsidRPr="00EF5A97" w:rsidRDefault="00D22D4B" w:rsidP="00D22D4B">
            <w:pPr>
              <w:pStyle w:val="Standard"/>
              <w:tabs>
                <w:tab w:val="left" w:pos="850"/>
                <w:tab w:val="right" w:leader="dot" w:pos="7376"/>
              </w:tabs>
              <w:snapToGrid w:val="0"/>
              <w:spacing w:before="28" w:after="28"/>
              <w:rPr>
                <w:lang w:val="en-US"/>
              </w:rPr>
            </w:pPr>
            <w:r w:rsidRPr="00EF5A97">
              <w:rPr>
                <w:rFonts w:eastAsia="Times New Roman" w:cs="Times New Roman"/>
                <w:sz w:val="20"/>
                <w:szCs w:val="20"/>
                <w:lang w:val="en-US" w:bidi="ar-SA"/>
              </w:rPr>
              <w:t>Contact :</w:t>
            </w:r>
            <w:r w:rsidRPr="00EF5A97">
              <w:rPr>
                <w:rFonts w:eastAsia="Times New Roman" w:cs="Times New Roman"/>
                <w:sz w:val="20"/>
                <w:szCs w:val="20"/>
                <w:lang w:val="en-US" w:bidi="ar-SA"/>
              </w:rPr>
              <w:tab/>
            </w:r>
            <w:r w:rsidR="00EF5A97" w:rsidRPr="00EF5A97">
              <w:rPr>
                <w:rFonts w:eastAsia="Times New Roman" w:cs="Times New Roman"/>
                <w:sz w:val="20"/>
                <w:szCs w:val="20"/>
                <w:lang w:val="en-US" w:bidi="ar-SA"/>
              </w:rPr>
              <w:t>Jeremy VINET</w:t>
            </w:r>
            <w:r w:rsidRPr="00EF5A97">
              <w:rPr>
                <w:rFonts w:eastAsia="Times New Roman" w:cs="Times New Roman"/>
                <w:sz w:val="20"/>
                <w:szCs w:val="20"/>
                <w:lang w:val="en-US" w:bidi="ar-SA"/>
              </w:rPr>
              <w:t xml:space="preserve">, </w:t>
            </w:r>
            <w:r w:rsidR="00EF5A97" w:rsidRPr="00EF5A97">
              <w:rPr>
                <w:rFonts w:eastAsia="Times New Roman" w:cs="Times New Roman"/>
                <w:sz w:val="20"/>
                <w:szCs w:val="20"/>
                <w:lang w:val="en-US" w:bidi="ar-SA"/>
              </w:rPr>
              <w:t>jeremy.vinet@ie-concept.fr</w:t>
            </w:r>
          </w:p>
          <w:p w:rsidR="00082323" w:rsidRPr="00EF5A97" w:rsidRDefault="00082323" w:rsidP="00326846">
            <w:pPr>
              <w:pStyle w:val="Titre2"/>
              <w:spacing w:line="240" w:lineRule="auto"/>
              <w:jc w:val="left"/>
              <w:rPr>
                <w:lang w:val="en-US"/>
              </w:rPr>
            </w:pP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2323" w:rsidRDefault="001B0969" w:rsidP="00326846">
            <w:pPr>
              <w:widowControl/>
              <w:jc w:val="center"/>
              <w:rPr>
                <w:i/>
              </w:rPr>
            </w:pPr>
            <w:r>
              <w:rPr>
                <w:i/>
              </w:rPr>
              <w:t>Étudiants</w:t>
            </w:r>
            <w:r w:rsidR="001E09DD">
              <w:rPr>
                <w:i/>
              </w:rPr>
              <w:t xml:space="preserve"> chargés du projet :</w:t>
            </w:r>
          </w:p>
          <w:p w:rsidR="00082323" w:rsidRDefault="00082323" w:rsidP="00326846">
            <w:pPr>
              <w:widowControl/>
              <w:jc w:val="center"/>
            </w:pPr>
          </w:p>
          <w:p w:rsidR="00082323" w:rsidRDefault="004E2518" w:rsidP="00326846">
            <w:pPr>
              <w:widowControl/>
            </w:pPr>
            <w:r>
              <w:t xml:space="preserve">Noms </w:t>
            </w:r>
            <w:r w:rsidR="00F11B73">
              <w:tab/>
            </w:r>
            <w:r w:rsidR="00F11B73">
              <w:tab/>
            </w:r>
            <w:r w:rsidR="00F11B73">
              <w:tab/>
            </w:r>
            <w:r>
              <w:t>Prénoms</w:t>
            </w:r>
          </w:p>
          <w:p w:rsidR="00EA432C" w:rsidRDefault="00EA432C" w:rsidP="00326846">
            <w:pPr>
              <w:widowControl/>
            </w:pPr>
          </w:p>
          <w:p w:rsidR="00207AE6" w:rsidRDefault="00324CAC" w:rsidP="00326846">
            <w:pPr>
              <w:widowControl/>
            </w:pPr>
            <w:r>
              <w:t>BOINALI Amalidine</w:t>
            </w:r>
            <w:r w:rsidR="00984F74">
              <w:t xml:space="preserve">: </w:t>
            </w:r>
          </w:p>
          <w:p w:rsidR="00324CAC" w:rsidRDefault="00324CAC" w:rsidP="00326846">
            <w:pPr>
              <w:widowControl/>
            </w:pPr>
            <w:r>
              <w:t>MARTIN Baptiste</w:t>
            </w:r>
            <w:r w:rsidR="00FD0A95">
              <w:t xml:space="preserve">: </w:t>
            </w:r>
          </w:p>
          <w:p w:rsidR="00874D6E" w:rsidRDefault="00324CAC" w:rsidP="00326846">
            <w:pPr>
              <w:widowControl/>
            </w:pPr>
            <w:r>
              <w:t>SLAMA Sami</w:t>
            </w:r>
            <w:r w:rsidR="00874D6E">
              <w:t xml:space="preserve">: </w:t>
            </w:r>
          </w:p>
          <w:p w:rsidR="00FF3A91" w:rsidRDefault="00FF3A91" w:rsidP="008E49A4">
            <w:pPr>
              <w:widowControl/>
            </w:pPr>
          </w:p>
        </w:tc>
        <w:tc>
          <w:tcPr>
            <w:tcW w:w="3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2323" w:rsidRDefault="001E09DD" w:rsidP="00326846">
            <w:pPr>
              <w:widowControl/>
              <w:jc w:val="center"/>
              <w:rPr>
                <w:i/>
              </w:rPr>
            </w:pPr>
            <w:r>
              <w:rPr>
                <w:i/>
              </w:rPr>
              <w:t>Professeurs ou Tuteurs responsables :</w:t>
            </w:r>
          </w:p>
          <w:p w:rsidR="004E2518" w:rsidRDefault="004E2518" w:rsidP="00326846">
            <w:pPr>
              <w:widowControl/>
            </w:pPr>
            <w:r>
              <w:t xml:space="preserve">Noms </w:t>
            </w:r>
            <w:r w:rsidR="00F11B73">
              <w:tab/>
            </w:r>
            <w:r w:rsidR="00F11B73">
              <w:tab/>
            </w:r>
            <w:r w:rsidR="00F11B73">
              <w:tab/>
            </w:r>
            <w:r>
              <w:t>Prénoms</w:t>
            </w:r>
          </w:p>
          <w:p w:rsidR="00EA432C" w:rsidRDefault="00EA432C" w:rsidP="00326846">
            <w:pPr>
              <w:widowControl/>
            </w:pPr>
          </w:p>
          <w:p w:rsidR="00FF3A91" w:rsidRPr="00FF3A91" w:rsidRDefault="00874D6E" w:rsidP="00874D6E">
            <w:pPr>
              <w:widowControl/>
            </w:pPr>
            <w:r>
              <w:rPr>
                <w:sz w:val="20"/>
                <w:szCs w:val="20"/>
                <w:lang w:val="en-US"/>
              </w:rPr>
              <w:t>SINCERE Fabrice</w:t>
            </w:r>
            <w:r w:rsidR="00EA432C">
              <w:rPr>
                <w:sz w:val="20"/>
                <w:szCs w:val="20"/>
                <w:lang w:val="en-US"/>
              </w:rPr>
              <w:t>, BURTZ Edouard</w:t>
            </w:r>
          </w:p>
        </w:tc>
      </w:tr>
    </w:tbl>
    <w:p w:rsidR="00082323" w:rsidRDefault="00F11B73">
      <w:pPr>
        <w:widowControl/>
        <w:rPr>
          <w:sz w:val="20"/>
        </w:rPr>
      </w:pPr>
      <w:r>
        <w:rPr>
          <w:i/>
        </w:rPr>
        <w:t>Reprise d’</w:t>
      </w:r>
      <w:r w:rsidR="00A32ED4">
        <w:rPr>
          <w:i/>
        </w:rPr>
        <w:t>un projet : OUI</w:t>
      </w:r>
    </w:p>
    <w:p w:rsidR="00082323" w:rsidRDefault="001E09DD">
      <w:pPr>
        <w:widowControl/>
        <w:rPr>
          <w:sz w:val="20"/>
        </w:rPr>
      </w:pPr>
      <w:r>
        <w:rPr>
          <w:sz w:val="20"/>
        </w:rPr>
        <w:t>____________________________________________________________________________________</w:t>
      </w:r>
    </w:p>
    <w:p w:rsidR="006F5662" w:rsidRDefault="006F5662">
      <w:pPr>
        <w:widowControl/>
        <w:autoSpaceDE/>
        <w:autoSpaceDN/>
        <w:rPr>
          <w:b/>
          <w:sz w:val="24"/>
        </w:rPr>
      </w:pPr>
    </w:p>
    <w:p w:rsidR="009F7E43" w:rsidRDefault="009F7E43" w:rsidP="006F566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autoSpaceDE/>
        <w:autoSpaceDN/>
        <w:rPr>
          <w:b/>
          <w:color w:val="FF0000"/>
          <w:sz w:val="24"/>
        </w:rPr>
      </w:pPr>
    </w:p>
    <w:p w:rsidR="009F7E43" w:rsidRDefault="00EF5A97" w:rsidP="009F7E4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autoSpaceDE/>
        <w:autoSpaceDN/>
        <w:jc w:val="center"/>
        <w:rPr>
          <w:b/>
          <w:color w:val="FF0000"/>
          <w:sz w:val="24"/>
        </w:rPr>
      </w:pPr>
      <w:r>
        <w:rPr>
          <w:b/>
          <w:noProof/>
          <w:color w:val="FF0000"/>
          <w:sz w:val="24"/>
        </w:rPr>
        <w:drawing>
          <wp:inline distT="0" distB="0" distL="0" distR="0">
            <wp:extent cx="2281238" cy="4562475"/>
            <wp:effectExtent l="19050" t="0" r="4762" b="0"/>
            <wp:docPr id="3" name="Image 2" descr="IMG_20210925_1508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10925_150811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1238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E43" w:rsidRPr="006F5662" w:rsidRDefault="009F7E43" w:rsidP="009F7E4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autoSpaceDE/>
        <w:autoSpaceDN/>
        <w:jc w:val="center"/>
        <w:rPr>
          <w:b/>
          <w:color w:val="FF0000"/>
          <w:sz w:val="24"/>
        </w:rPr>
      </w:pPr>
    </w:p>
    <w:p w:rsidR="00082323" w:rsidRDefault="001E09DD">
      <w:pPr>
        <w:widowControl/>
        <w:spacing w:before="120" w:line="300" w:lineRule="atLeast"/>
        <w:ind w:left="20"/>
        <w:jc w:val="both"/>
        <w:rPr>
          <w:b/>
          <w:sz w:val="24"/>
        </w:rPr>
      </w:pPr>
      <w:r>
        <w:rPr>
          <w:b/>
          <w:sz w:val="24"/>
        </w:rPr>
        <w:lastRenderedPageBreak/>
        <w:t xml:space="preserve">Présentation générale </w:t>
      </w:r>
      <w:r w:rsidR="004022ED">
        <w:rPr>
          <w:b/>
          <w:sz w:val="24"/>
        </w:rPr>
        <w:t>du système supportant le projet :</w:t>
      </w:r>
    </w:p>
    <w:p w:rsidR="00082323" w:rsidRDefault="00082323" w:rsidP="00F11B73"/>
    <w:p w:rsidR="00C867F5" w:rsidRDefault="00EF5A97" w:rsidP="00484978">
      <w:pPr>
        <w:pStyle w:val="Standard"/>
        <w:tabs>
          <w:tab w:val="right" w:leader="dot" w:pos="11056"/>
        </w:tabs>
        <w:jc w:val="both"/>
        <w:rPr>
          <w:rFonts w:eastAsia="Times New Roman" w:cs="Times New Roman"/>
          <w:sz w:val="20"/>
          <w:lang w:bidi="ar-SA"/>
        </w:rPr>
      </w:pPr>
      <w:r>
        <w:rPr>
          <w:rFonts w:eastAsia="Times New Roman" w:cs="Times New Roman"/>
          <w:sz w:val="20"/>
          <w:lang w:bidi="ar-SA"/>
        </w:rPr>
        <w:t>La société IE Concept désire installer une borne d’arcade afin d’offrir la possibilité à ses salarié</w:t>
      </w:r>
      <w:r w:rsidR="00C867F5">
        <w:rPr>
          <w:rFonts w:eastAsia="Times New Roman" w:cs="Times New Roman"/>
          <w:sz w:val="20"/>
          <w:lang w:bidi="ar-SA"/>
        </w:rPr>
        <w:t>s</w:t>
      </w:r>
      <w:r>
        <w:rPr>
          <w:rFonts w:eastAsia="Times New Roman" w:cs="Times New Roman"/>
          <w:sz w:val="20"/>
          <w:lang w:bidi="ar-SA"/>
        </w:rPr>
        <w:t xml:space="preserve"> de se divertir au moment des pauses. Cette société e</w:t>
      </w:r>
      <w:r w:rsidR="00C867F5">
        <w:rPr>
          <w:rFonts w:eastAsia="Times New Roman" w:cs="Times New Roman"/>
          <w:sz w:val="20"/>
          <w:lang w:bidi="ar-SA"/>
        </w:rPr>
        <w:t>st</w:t>
      </w:r>
      <w:r>
        <w:rPr>
          <w:rFonts w:eastAsia="Times New Roman" w:cs="Times New Roman"/>
          <w:sz w:val="20"/>
          <w:lang w:bidi="ar-SA"/>
        </w:rPr>
        <w:t xml:space="preserve"> une « smart up » </w:t>
      </w:r>
      <w:r w:rsidR="00C867F5">
        <w:rPr>
          <w:rFonts w:eastAsia="Times New Roman" w:cs="Times New Roman"/>
          <w:sz w:val="20"/>
          <w:lang w:bidi="ar-SA"/>
        </w:rPr>
        <w:t>en développement électronique et informatique. La moyenne d’âge des salariés est très jeune (inférieure à 30 ans),  l’aspect « vintage »  et «  jeu vidéo » de la borne correspond à l’ADN de la société.</w:t>
      </w:r>
    </w:p>
    <w:p w:rsidR="00C867F5" w:rsidRDefault="00C867F5" w:rsidP="00484978">
      <w:pPr>
        <w:pStyle w:val="Standard"/>
        <w:tabs>
          <w:tab w:val="right" w:leader="dot" w:pos="11056"/>
        </w:tabs>
        <w:jc w:val="both"/>
        <w:rPr>
          <w:rFonts w:eastAsia="Times New Roman" w:cs="Times New Roman"/>
          <w:sz w:val="20"/>
          <w:lang w:bidi="ar-SA"/>
        </w:rPr>
      </w:pPr>
      <w:r>
        <w:rPr>
          <w:rFonts w:eastAsia="Times New Roman" w:cs="Times New Roman"/>
          <w:sz w:val="20"/>
          <w:lang w:bidi="ar-SA"/>
        </w:rPr>
        <w:t>Cependant afin d’éviter des abus, il a été demandé de mettre en place un contrôle de l’utilisation à l’aide d’un « paiement » par porte monnaie électronique (tag RFID). Chaque salarié dispose en début de moi d’un certain nombre de crédit disponible sur un badge RFID personnel.</w:t>
      </w:r>
    </w:p>
    <w:p w:rsidR="00C867F5" w:rsidRDefault="00C867F5" w:rsidP="00C867F5">
      <w:pPr>
        <w:pStyle w:val="Standard"/>
        <w:tabs>
          <w:tab w:val="right" w:leader="dot" w:pos="11056"/>
        </w:tabs>
        <w:jc w:val="both"/>
        <w:rPr>
          <w:rFonts w:eastAsia="Times New Roman" w:cs="Times New Roman"/>
          <w:sz w:val="20"/>
          <w:lang w:bidi="ar-SA"/>
        </w:rPr>
      </w:pPr>
      <w:r>
        <w:rPr>
          <w:rFonts w:eastAsia="Times New Roman" w:cs="Times New Roman"/>
          <w:sz w:val="20"/>
          <w:lang w:bidi="ar-SA"/>
        </w:rPr>
        <w:t>L’aspect final de la borne doit correspondre à celle d’une borne classique des années 80. Les jeux installées (plusieurs centaines possibles) seront des jeux en « abandonware » donc disponible sans droit à payer.</w:t>
      </w:r>
    </w:p>
    <w:p w:rsidR="002B62E1" w:rsidRDefault="002B62E1" w:rsidP="00484978">
      <w:pPr>
        <w:pStyle w:val="Standard"/>
        <w:tabs>
          <w:tab w:val="right" w:leader="dot" w:pos="11056"/>
        </w:tabs>
        <w:jc w:val="both"/>
        <w:rPr>
          <w:rFonts w:eastAsia="Times New Roman" w:cs="Times New Roman"/>
          <w:sz w:val="20"/>
          <w:lang w:bidi="ar-SA"/>
        </w:rPr>
      </w:pPr>
      <w:r>
        <w:rPr>
          <w:rFonts w:eastAsia="Times New Roman" w:cs="Times New Roman"/>
          <w:sz w:val="20"/>
          <w:lang w:bidi="ar-SA"/>
        </w:rPr>
        <w:t>.</w:t>
      </w:r>
    </w:p>
    <w:p w:rsidR="002B62E1" w:rsidRDefault="002B62E1" w:rsidP="00484978">
      <w:pPr>
        <w:pStyle w:val="Standard"/>
        <w:tabs>
          <w:tab w:val="right" w:leader="dot" w:pos="11056"/>
        </w:tabs>
        <w:jc w:val="both"/>
        <w:rPr>
          <w:rFonts w:eastAsia="Times New Roman" w:cs="Times New Roman"/>
          <w:sz w:val="20"/>
          <w:lang w:bidi="ar-SA"/>
        </w:rPr>
      </w:pPr>
    </w:p>
    <w:p w:rsidR="002B62E1" w:rsidRDefault="002B62E1" w:rsidP="00484978">
      <w:pPr>
        <w:pStyle w:val="Standard"/>
        <w:tabs>
          <w:tab w:val="right" w:leader="dot" w:pos="11056"/>
        </w:tabs>
        <w:jc w:val="both"/>
        <w:rPr>
          <w:rFonts w:eastAsia="Times New Roman" w:cs="Times New Roman"/>
          <w:sz w:val="20"/>
          <w:lang w:bidi="ar-SA"/>
        </w:rPr>
      </w:pPr>
    </w:p>
    <w:p w:rsidR="002B62E1" w:rsidRPr="00484978" w:rsidRDefault="002B62E1" w:rsidP="00484978">
      <w:pPr>
        <w:pStyle w:val="Standard"/>
        <w:tabs>
          <w:tab w:val="right" w:leader="dot" w:pos="11056"/>
        </w:tabs>
        <w:jc w:val="both"/>
        <w:rPr>
          <w:rFonts w:eastAsia="Times New Roman" w:cs="Times New Roman"/>
          <w:sz w:val="20"/>
          <w:lang w:bidi="ar-SA"/>
        </w:rPr>
      </w:pPr>
    </w:p>
    <w:p w:rsidR="00EA432C" w:rsidRDefault="00EA432C" w:rsidP="00F11B73"/>
    <w:p w:rsidR="00EA432C" w:rsidRDefault="00C867F5" w:rsidP="00F11B73">
      <w:r>
        <w:rPr>
          <w:noProof/>
        </w:rPr>
        <w:drawing>
          <wp:inline distT="0" distB="0" distL="0" distR="0">
            <wp:extent cx="6103620" cy="5365750"/>
            <wp:effectExtent l="19050" t="0" r="0" b="0"/>
            <wp:docPr id="6" name="Image 5" descr="SysML_Use_Case_Diagram__Arca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L_Use_Case_Diagram__Arcade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536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323" w:rsidRDefault="00082323">
      <w:pPr>
        <w:widowControl/>
        <w:spacing w:line="280" w:lineRule="atLeast"/>
        <w:ind w:left="20"/>
        <w:jc w:val="both"/>
        <w:rPr>
          <w:sz w:val="20"/>
        </w:rPr>
      </w:pPr>
    </w:p>
    <w:p w:rsidR="00CC2EFF" w:rsidRDefault="00CC2EFF">
      <w:pPr>
        <w:widowControl/>
        <w:autoSpaceDE/>
        <w:autoSpaceDN/>
        <w:rPr>
          <w:sz w:val="20"/>
        </w:rPr>
      </w:pPr>
      <w:r>
        <w:rPr>
          <w:sz w:val="20"/>
        </w:rPr>
        <w:br w:type="page"/>
      </w:r>
    </w:p>
    <w:p w:rsidR="00082323" w:rsidRDefault="001E09DD" w:rsidP="008A1FEC">
      <w:pPr>
        <w:widowControl/>
        <w:autoSpaceDE/>
        <w:autoSpaceDN/>
        <w:rPr>
          <w:sz w:val="20"/>
        </w:rPr>
      </w:pPr>
      <w:r>
        <w:rPr>
          <w:sz w:val="20"/>
        </w:rPr>
        <w:lastRenderedPageBreak/>
        <w:t>________________________________________________________________________________</w:t>
      </w:r>
    </w:p>
    <w:p w:rsidR="00082323" w:rsidRDefault="001E09DD">
      <w:pPr>
        <w:widowControl/>
        <w:spacing w:before="240"/>
        <w:jc w:val="both"/>
        <w:rPr>
          <w:b/>
          <w:sz w:val="24"/>
        </w:rPr>
      </w:pPr>
      <w:r>
        <w:rPr>
          <w:b/>
          <w:sz w:val="24"/>
        </w:rPr>
        <w:t>Expression du besoin :</w:t>
      </w:r>
      <w:r w:rsidR="008A1FEC" w:rsidRPr="008A1FEC">
        <w:rPr>
          <w:b/>
          <w:sz w:val="20"/>
          <w:szCs w:val="20"/>
        </w:rPr>
        <w:t>Voir descri</w:t>
      </w:r>
      <w:r w:rsidR="008A1FEC">
        <w:rPr>
          <w:b/>
          <w:sz w:val="20"/>
          <w:szCs w:val="20"/>
        </w:rPr>
        <w:t>pt</w:t>
      </w:r>
      <w:r w:rsidR="008A1FEC" w:rsidRPr="008A1FEC">
        <w:rPr>
          <w:b/>
          <w:sz w:val="20"/>
          <w:szCs w:val="20"/>
        </w:rPr>
        <w:t>ion sysml ci dessous</w:t>
      </w:r>
    </w:p>
    <w:p w:rsidR="00082323" w:rsidRDefault="00082323">
      <w:pPr>
        <w:widowControl/>
        <w:rPr>
          <w:sz w:val="20"/>
        </w:rPr>
      </w:pPr>
    </w:p>
    <w:p w:rsidR="00EA432C" w:rsidRDefault="00EA432C" w:rsidP="00EA432C">
      <w:pPr>
        <w:pStyle w:val="Standard"/>
        <w:tabs>
          <w:tab w:val="right" w:leader="dot" w:pos="11056"/>
        </w:tabs>
        <w:rPr>
          <w:rFonts w:eastAsia="Times New Roman" w:cs="Times New Roman"/>
          <w:sz w:val="20"/>
          <w:lang w:bidi="ar-SA"/>
        </w:rPr>
      </w:pPr>
    </w:p>
    <w:p w:rsidR="00EA432C" w:rsidRDefault="009524BB" w:rsidP="00EA432C">
      <w:pPr>
        <w:pStyle w:val="Standard"/>
        <w:tabs>
          <w:tab w:val="right" w:leader="dot" w:pos="11056"/>
        </w:tabs>
        <w:rPr>
          <w:rFonts w:eastAsia="Times New Roman" w:cs="Times New Roman"/>
          <w:sz w:val="20"/>
          <w:lang w:bidi="ar-SA"/>
        </w:rPr>
      </w:pPr>
      <w:r>
        <w:rPr>
          <w:rFonts w:eastAsia="Times New Roman" w:cs="Times New Roman"/>
          <w:noProof/>
          <w:sz w:val="20"/>
          <w:lang w:eastAsia="fr-FR" w:bidi="ar-SA"/>
        </w:rPr>
        <w:drawing>
          <wp:inline distT="0" distB="0" distL="0" distR="0">
            <wp:extent cx="6103620" cy="7562850"/>
            <wp:effectExtent l="19050" t="0" r="0" b="0"/>
            <wp:docPr id="7" name="Image 6" descr="SysML_Requirements_Diagram__Arca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L_Requirements_Diagram__Arcade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756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EFF" w:rsidRDefault="00CC2EFF">
      <w:pPr>
        <w:widowControl/>
        <w:autoSpaceDE/>
        <w:autoSpaceDN/>
        <w:rPr>
          <w:rFonts w:ascii="Times New Roman" w:hAnsi="Times New Roman"/>
          <w:kern w:val="3"/>
          <w:sz w:val="20"/>
          <w:szCs w:val="24"/>
          <w:lang w:eastAsia="zh-CN"/>
        </w:rPr>
      </w:pPr>
    </w:p>
    <w:p w:rsidR="00484978" w:rsidRDefault="00484978" w:rsidP="00EA432C">
      <w:pPr>
        <w:pStyle w:val="Standard"/>
        <w:tabs>
          <w:tab w:val="right" w:leader="dot" w:pos="11056"/>
        </w:tabs>
        <w:rPr>
          <w:rFonts w:eastAsia="Times New Roman" w:cs="Times New Roman"/>
          <w:sz w:val="20"/>
          <w:lang w:bidi="ar-SA"/>
        </w:rPr>
      </w:pPr>
    </w:p>
    <w:p w:rsidR="00484978" w:rsidRDefault="00484978" w:rsidP="00EA432C">
      <w:pPr>
        <w:pStyle w:val="Standard"/>
        <w:tabs>
          <w:tab w:val="right" w:leader="dot" w:pos="11056"/>
        </w:tabs>
        <w:rPr>
          <w:rFonts w:eastAsia="Times New Roman" w:cs="Times New Roman"/>
          <w:sz w:val="20"/>
          <w:lang w:bidi="ar-SA"/>
        </w:rPr>
      </w:pPr>
    </w:p>
    <w:p w:rsidR="00CC6E80" w:rsidRDefault="00CC6E80">
      <w:pPr>
        <w:widowControl/>
        <w:autoSpaceDE/>
        <w:autoSpaceDN/>
        <w:rPr>
          <w:sz w:val="20"/>
        </w:rPr>
      </w:pPr>
    </w:p>
    <w:p w:rsidR="0020614A" w:rsidRDefault="0020614A">
      <w:pPr>
        <w:widowControl/>
        <w:autoSpaceDE/>
        <w:autoSpaceDN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599293" cy="3609975"/>
            <wp:effectExtent l="19050" t="0" r="0" b="0"/>
            <wp:docPr id="5" name="Image 4" descr="SysML_Requirements_Diagram__Effets_lumineux_et_sonore__Effets_lumineux_et_sono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L_Requirements_Diagram__Effets_lumineux_et_sonore__Effets_lumineux_et_sonore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7234" cy="360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14A" w:rsidRDefault="0020614A">
      <w:pPr>
        <w:widowControl/>
        <w:autoSpaceDE/>
        <w:autoSpaceDN/>
        <w:rPr>
          <w:sz w:val="20"/>
        </w:rPr>
      </w:pPr>
    </w:p>
    <w:p w:rsidR="0020614A" w:rsidRDefault="0020614A">
      <w:pPr>
        <w:widowControl/>
        <w:autoSpaceDE/>
        <w:autoSpaceDN/>
        <w:rPr>
          <w:sz w:val="20"/>
        </w:rPr>
      </w:pPr>
      <w:r w:rsidRPr="0020614A">
        <w:rPr>
          <w:noProof/>
          <w:sz w:val="20"/>
        </w:rPr>
        <w:drawing>
          <wp:inline distT="0" distB="0" distL="0" distR="0">
            <wp:extent cx="6651700" cy="3390900"/>
            <wp:effectExtent l="19050" t="0" r="0" b="0"/>
            <wp:docPr id="14" name="Image 10" descr="SysML_Requirements_Diagram__Banc_de_test__Banc_de_t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L_Requirements_Diagram__Banc_de_test__Banc_de_test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9625" cy="338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323" w:rsidRDefault="009524BB" w:rsidP="0020614A">
      <w:pPr>
        <w:widowControl/>
        <w:autoSpaceDE/>
        <w:autoSpaceDN/>
        <w:rPr>
          <w:sz w:val="20"/>
        </w:rPr>
      </w:pPr>
      <w:r>
        <w:rPr>
          <w:sz w:val="20"/>
        </w:rPr>
        <w:br w:type="page"/>
      </w:r>
      <w:r w:rsidR="001E09DD">
        <w:rPr>
          <w:sz w:val="20"/>
        </w:rPr>
        <w:lastRenderedPageBreak/>
        <w:t>__________________________________________________________________________________</w:t>
      </w:r>
    </w:p>
    <w:p w:rsidR="00082323" w:rsidRDefault="001B0969">
      <w:pPr>
        <w:widowControl/>
        <w:spacing w:before="240" w:line="280" w:lineRule="atLeast"/>
        <w:ind w:left="20"/>
        <w:rPr>
          <w:b/>
          <w:sz w:val="24"/>
        </w:rPr>
      </w:pPr>
      <w:r>
        <w:rPr>
          <w:b/>
          <w:sz w:val="24"/>
        </w:rPr>
        <w:t>Énoncé</w:t>
      </w:r>
      <w:r w:rsidR="001E09DD">
        <w:rPr>
          <w:b/>
          <w:sz w:val="24"/>
        </w:rPr>
        <w:t xml:space="preserve"> des tâches à réaliser par les étudiants :</w:t>
      </w:r>
    </w:p>
    <w:p w:rsidR="00082323" w:rsidRDefault="00082323" w:rsidP="004022ED"/>
    <w:p w:rsidR="00A95A5E" w:rsidRDefault="00A95A5E" w:rsidP="00A95A5E">
      <w:pPr>
        <w:pStyle w:val="Textbody"/>
      </w:pPr>
      <w:r>
        <w:t>Situation et environnement de l’étude (diagramme de définition de block)</w:t>
      </w:r>
    </w:p>
    <w:p w:rsidR="006B7320" w:rsidRDefault="00033E3B">
      <w:pPr>
        <w:widowControl/>
        <w:autoSpaceDE/>
        <w:autoSpaceDN/>
        <w:rPr>
          <w:noProof/>
        </w:rPr>
      </w:pPr>
      <w:r>
        <w:rPr>
          <w:noProof/>
        </w:rPr>
        <w:pict>
          <v:rect id="_x0000_s1040" style="position:absolute;margin-left:319pt;margin-top:58.65pt;width:88.35pt;height:54.15pt;z-index:251681792;visibility:visible" strokecolor="red" strokeweight=".44092mm">
            <v:fill opacity="0"/>
            <v:textbox style="mso-rotate-with-shape:t" inset="0,0,0,0"/>
          </v:rect>
        </w:pict>
      </w:r>
      <w:r>
        <w:rPr>
          <w:noProof/>
        </w:rPr>
        <w:pict>
          <v:rect id="Rectangle 2" o:spid="_x0000_s1026" style="position:absolute;margin-left:128.5pt;margin-top:93.15pt;width:189.85pt;height:64.65pt;z-index:251670528;visibility:visible" strokecolor="red" strokeweight=".44092mm">
            <v:fill opacity="0"/>
            <v:textbox style="mso-rotate-with-shape:t" inset="0,0,0,0"/>
          </v:rect>
        </w:pict>
      </w:r>
      <w:r>
        <w:rPr>
          <w:noProof/>
        </w:rPr>
        <w:pict>
          <v:shapetype id="_x0000_t61" coordsize="21600,21600" o:spt="61" adj="1350,25920" path="m,l0@8@12@24,0@9,,21600@6,21600@15@27@7,21600,21600,21600,21600@9@18@30,21600@8,21600,0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/>
            <v:handles>
              <v:h position="#0,#1"/>
            </v:handles>
          </v:shapetype>
          <v:shape id="_x0000_s1036" type="#_x0000_t61" style="position:absolute;margin-left:117.35pt;margin-top:389.4pt;width:69pt;height:43.5pt;z-index:251678720" adj="-9141,34486" strokecolor="red">
            <v:textbox>
              <w:txbxContent>
                <w:p w:rsidR="0020614A" w:rsidRDefault="0020614A" w:rsidP="0020614A">
                  <w:r>
                    <w:t>Limite du sous projet 1.3</w:t>
                  </w:r>
                </w:p>
              </w:txbxContent>
            </v:textbox>
          </v:shape>
        </w:pict>
      </w:r>
      <w:r>
        <w:rPr>
          <w:noProof/>
        </w:rPr>
        <w:pict>
          <v:rect id="_x0000_s1035" style="position:absolute;margin-left:4.65pt;margin-top:458.9pt;width:189.7pt;height:150.9pt;z-index:251677696;visibility:visible" strokecolor="red" strokeweight=".44092mm">
            <v:fill opacity="0"/>
            <v:textbox style="mso-rotate-with-shape:t" inset="0,0,0,0"/>
          </v:rect>
        </w:pict>
      </w:r>
      <w:r>
        <w:rPr>
          <w:noProof/>
        </w:rPr>
        <w:pict>
          <v:shape id="_x0000_s1030" type="#_x0000_t61" style="position:absolute;margin-left:134.85pt;margin-top:211.6pt;width:69pt;height:43.5pt;z-index:251674624" adj="3584,-21153" strokecolor="red">
            <v:textbox>
              <w:txbxContent>
                <w:p w:rsidR="006B7320" w:rsidRDefault="006B7320">
                  <w:r>
                    <w:t>Limite du sous projet</w:t>
                  </w:r>
                  <w:r w:rsidR="0020614A">
                    <w:t xml:space="preserve"> 1.3</w:t>
                  </w:r>
                </w:p>
              </w:txbxContent>
            </v:textbox>
          </v:shape>
        </w:pict>
      </w:r>
      <w:r w:rsidR="00933A42">
        <w:rPr>
          <w:noProof/>
        </w:rPr>
        <w:drawing>
          <wp:inline distT="0" distB="0" distL="0" distR="0">
            <wp:extent cx="5581650" cy="7858560"/>
            <wp:effectExtent l="19050" t="0" r="0" b="0"/>
            <wp:docPr id="1" name="Image 0" descr="SysML_Block_Definition_Diagram__Arca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L_Block_Definition_Diagram__Arcade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2887" cy="786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A42" w:rsidRDefault="00933A42" w:rsidP="006B7320">
      <w:pPr>
        <w:rPr>
          <w:sz w:val="20"/>
        </w:rPr>
      </w:pPr>
    </w:p>
    <w:p w:rsidR="00082323" w:rsidRDefault="00A95A5E" w:rsidP="006B7320">
      <w:pPr>
        <w:rPr>
          <w:sz w:val="20"/>
        </w:rPr>
      </w:pPr>
      <w:r>
        <w:rPr>
          <w:sz w:val="20"/>
        </w:rPr>
        <w:lastRenderedPageBreak/>
        <w:t xml:space="preserve">Définition </w:t>
      </w:r>
      <w:r w:rsidR="000A0C51">
        <w:rPr>
          <w:sz w:val="20"/>
        </w:rPr>
        <w:t xml:space="preserve">des blocs </w:t>
      </w:r>
      <w:r>
        <w:rPr>
          <w:sz w:val="20"/>
        </w:rPr>
        <w:t>faisant partie de l’étude (diagramme de bloc interne) :</w:t>
      </w:r>
    </w:p>
    <w:p w:rsidR="000A0C51" w:rsidRDefault="000A0C51">
      <w:pPr>
        <w:widowControl/>
        <w:autoSpaceDE/>
        <w:autoSpaceDN/>
        <w:rPr>
          <w:b/>
          <w:sz w:val="24"/>
        </w:rPr>
      </w:pPr>
    </w:p>
    <w:p w:rsidR="009D26B4" w:rsidRDefault="00033E3B">
      <w:pPr>
        <w:widowControl/>
        <w:autoSpaceDE/>
        <w:autoSpaceDN/>
        <w:rPr>
          <w:b/>
          <w:sz w:val="24"/>
        </w:rPr>
      </w:pPr>
      <w:r>
        <w:rPr>
          <w:b/>
          <w:noProof/>
          <w:sz w:val="24"/>
        </w:rPr>
        <w:pict>
          <v:shape id="_x0000_s1033" type="#_x0000_t61" style="position:absolute;margin-left:154.65pt;margin-top:413.1pt;width:136.5pt;height:22.3pt;z-index:251676672" adj="23444,-43152" strokecolor="red">
            <v:textbox style="mso-next-textbox:#_x0000_s1033">
              <w:txbxContent>
                <w:p w:rsidR="005C7CA5" w:rsidRDefault="005C7CA5" w:rsidP="005C7CA5">
                  <w:r>
                    <w:t>Limite du sous projet</w:t>
                  </w:r>
                  <w:r w:rsidR="00874D6E">
                    <w:t xml:space="preserve"> 1.</w:t>
                  </w:r>
                  <w:r w:rsidR="0020614A">
                    <w:t>3</w:t>
                  </w:r>
                </w:p>
              </w:txbxContent>
            </v:textbox>
          </v:shape>
        </w:pict>
      </w:r>
      <w:r>
        <w:rPr>
          <w:b/>
          <w:noProof/>
          <w:sz w:val="24"/>
        </w:rPr>
        <w:pict>
          <v:rect id="_x0000_s1037" style="position:absolute;margin-left:302.65pt;margin-top:329.35pt;width:139pt;height:100.15pt;z-index:251679744;visibility:visible" strokecolor="red" strokeweight=".44092mm">
            <v:fill opacity="0"/>
            <v:textbox style="mso-rotate-with-shape:t" inset="0,0,0,0"/>
          </v:rect>
        </w:pict>
      </w:r>
      <w:r>
        <w:rPr>
          <w:b/>
          <w:noProof/>
          <w:sz w:val="24"/>
        </w:rPr>
        <w:pict>
          <v:rect id="_x0000_s1032" style="position:absolute;margin-left:298.05pt;margin-top:15.05pt;width:143.6pt;height:100.15pt;z-index:251675648;visibility:visible" strokecolor="red" strokeweight=".44092mm">
            <v:fill opacity="0"/>
            <v:textbox style="mso-rotate-with-shape:t" inset="0,0,0,0"/>
          </v:rect>
        </w:pict>
      </w:r>
      <w:r>
        <w:rPr>
          <w:b/>
          <w:noProof/>
          <w:sz w:val="24"/>
        </w:rPr>
        <w:pict>
          <v:shape id="_x0000_s1038" type="#_x0000_t61" style="position:absolute;margin-left:151.05pt;margin-top:109.6pt;width:136.5pt;height:22.3pt;z-index:251680768" adj="23444,-43152" strokecolor="red">
            <v:textbox style="mso-next-textbox:#_x0000_s1038">
              <w:txbxContent>
                <w:p w:rsidR="0020614A" w:rsidRDefault="0020614A" w:rsidP="0020614A">
                  <w:r>
                    <w:t>Limite du sous projet 1.3</w:t>
                  </w:r>
                </w:p>
              </w:txbxContent>
            </v:textbox>
          </v:shape>
        </w:pict>
      </w:r>
      <w:r w:rsidR="009524BB">
        <w:rPr>
          <w:b/>
          <w:noProof/>
          <w:sz w:val="24"/>
        </w:rPr>
        <w:drawing>
          <wp:inline distT="0" distB="0" distL="0" distR="0">
            <wp:extent cx="6201260" cy="5686425"/>
            <wp:effectExtent l="19050" t="0" r="9040" b="0"/>
            <wp:docPr id="10" name="Image 9" descr="SysML_Internal_Block_Diagram__Arcade__Arca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L_Internal_Block_Diagram__Arcade__Arcade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5744" cy="569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454" w:rsidRDefault="00795454">
      <w:pPr>
        <w:widowControl/>
        <w:autoSpaceDE/>
        <w:autoSpaceDN/>
        <w:rPr>
          <w:b/>
          <w:sz w:val="24"/>
        </w:rPr>
      </w:pPr>
    </w:p>
    <w:p w:rsidR="00795454" w:rsidRDefault="00033E3B">
      <w:pPr>
        <w:widowControl/>
        <w:autoSpaceDE/>
        <w:autoSpaceDN/>
        <w:rPr>
          <w:b/>
          <w:sz w:val="24"/>
        </w:rPr>
      </w:pPr>
      <w:r>
        <w:rPr>
          <w:b/>
          <w:noProof/>
          <w:sz w:val="24"/>
        </w:rPr>
        <w:lastRenderedPageBreak/>
        <w:pict>
          <v:rect id="_x0000_s1041" style="position:absolute;margin-left:170.05pt;margin-top:109.8pt;width:293.6pt;height:174pt;z-index:251682816;visibility:visible" strokecolor="red" strokeweight=".44092mm">
            <v:fill opacity="0"/>
            <v:textbox style="mso-rotate-with-shape:t" inset="0,0,0,0"/>
          </v:rect>
        </w:pict>
      </w:r>
      <w:r>
        <w:rPr>
          <w:b/>
          <w:noProof/>
          <w:sz w:val="24"/>
        </w:rPr>
        <w:pict>
          <v:shape id="_x0000_s1042" type="#_x0000_t61" style="position:absolute;margin-left:23.05pt;margin-top:252.4pt;width:136.5pt;height:22.3pt;z-index:251683840" adj="23444,-43152" strokecolor="red">
            <v:textbox style="mso-next-textbox:#_x0000_s1042">
              <w:txbxContent>
                <w:p w:rsidR="003A7752" w:rsidRDefault="003A7752" w:rsidP="003A7752">
                  <w:r>
                    <w:t>Limite du sous projet 1.3</w:t>
                  </w:r>
                </w:p>
              </w:txbxContent>
            </v:textbox>
          </v:shape>
        </w:pict>
      </w:r>
      <w:r w:rsidR="0020614A">
        <w:rPr>
          <w:b/>
          <w:noProof/>
          <w:sz w:val="24"/>
        </w:rPr>
        <w:drawing>
          <wp:inline distT="0" distB="0" distL="0" distR="0">
            <wp:extent cx="6103620" cy="3937000"/>
            <wp:effectExtent l="19050" t="0" r="0" b="0"/>
            <wp:docPr id="16" name="Image 15" descr="SysML_Internal_Block_Diagram__Effet_Lumineux_et_sonore__Effet_Lumineux_et_sono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L_Internal_Block_Diagram__Effet_Lumineux_et_sonore__Effet_Lumineux_et_sonore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454" w:rsidRDefault="00795454">
      <w:pPr>
        <w:widowControl/>
        <w:autoSpaceDE/>
        <w:autoSpaceDN/>
        <w:rPr>
          <w:b/>
          <w:sz w:val="24"/>
        </w:rPr>
      </w:pPr>
    </w:p>
    <w:p w:rsidR="00795454" w:rsidRDefault="00795454">
      <w:pPr>
        <w:widowControl/>
        <w:autoSpaceDE/>
        <w:autoSpaceDN/>
        <w:rPr>
          <w:b/>
          <w:sz w:val="24"/>
        </w:rPr>
      </w:pPr>
    </w:p>
    <w:p w:rsidR="00933A42" w:rsidRDefault="0020614A">
      <w:pPr>
        <w:widowControl/>
        <w:autoSpaceDE/>
        <w:autoSpaceDN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6103620" cy="3554095"/>
            <wp:effectExtent l="19050" t="0" r="0" b="0"/>
            <wp:docPr id="17" name="Image 16" descr="SysML_Internal_Block_Diagram__Banc_de_test__Banc_de_t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L_Internal_Block_Diagram__Banc_de_test__Banc_de_test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6B4" w:rsidRDefault="009D26B4">
      <w:pPr>
        <w:widowControl/>
        <w:autoSpaceDE/>
        <w:autoSpaceDN/>
        <w:rPr>
          <w:b/>
          <w:sz w:val="24"/>
        </w:rPr>
      </w:pPr>
    </w:p>
    <w:p w:rsidR="0007055A" w:rsidRDefault="0007055A">
      <w:pPr>
        <w:widowControl/>
        <w:autoSpaceDE/>
        <w:autoSpaceDN/>
        <w:rPr>
          <w:rFonts w:ascii="Times New Roman" w:hAnsi="Times New Roman"/>
          <w:kern w:val="3"/>
          <w:sz w:val="20"/>
          <w:szCs w:val="24"/>
          <w:lang w:eastAsia="zh-CN"/>
        </w:rPr>
      </w:pPr>
    </w:p>
    <w:p w:rsidR="00933A42" w:rsidRDefault="00933A42">
      <w:pPr>
        <w:widowControl/>
        <w:autoSpaceDE/>
        <w:autoSpaceDN/>
        <w:rPr>
          <w:rFonts w:ascii="Times New Roman" w:hAnsi="Times New Roman"/>
          <w:kern w:val="3"/>
          <w:sz w:val="20"/>
          <w:szCs w:val="24"/>
          <w:lang w:eastAsia="zh-CN"/>
        </w:rPr>
      </w:pPr>
    </w:p>
    <w:p w:rsidR="001539B1" w:rsidRDefault="001539B1">
      <w:pPr>
        <w:widowControl/>
        <w:autoSpaceDE/>
        <w:autoSpaceDN/>
        <w:rPr>
          <w:rFonts w:ascii="Times New Roman" w:hAnsi="Times New Roman"/>
          <w:kern w:val="3"/>
          <w:sz w:val="20"/>
          <w:szCs w:val="24"/>
          <w:lang w:eastAsia="zh-CN"/>
        </w:rPr>
      </w:pPr>
    </w:p>
    <w:p w:rsidR="001539B1" w:rsidRDefault="001539B1">
      <w:pPr>
        <w:widowControl/>
        <w:autoSpaceDE/>
        <w:autoSpaceDN/>
        <w:rPr>
          <w:rFonts w:ascii="Times New Roman" w:hAnsi="Times New Roman"/>
          <w:kern w:val="3"/>
          <w:sz w:val="20"/>
          <w:szCs w:val="24"/>
          <w:lang w:eastAsia="zh-CN"/>
        </w:rPr>
      </w:pPr>
    </w:p>
    <w:p w:rsidR="00933A42" w:rsidRDefault="00933A42">
      <w:pPr>
        <w:widowControl/>
        <w:autoSpaceDE/>
        <w:autoSpaceDN/>
        <w:rPr>
          <w:rFonts w:ascii="Times New Roman" w:hAnsi="Times New Roman"/>
          <w:kern w:val="3"/>
          <w:sz w:val="20"/>
          <w:szCs w:val="24"/>
          <w:lang w:eastAsia="zh-CN"/>
        </w:rPr>
      </w:pPr>
    </w:p>
    <w:p w:rsidR="00795454" w:rsidRDefault="00795454">
      <w:pPr>
        <w:widowControl/>
        <w:autoSpaceDE/>
        <w:autoSpaceDN/>
        <w:rPr>
          <w:rFonts w:ascii="Times New Roman" w:hAnsi="Times New Roman"/>
          <w:kern w:val="3"/>
          <w:sz w:val="20"/>
          <w:szCs w:val="24"/>
          <w:lang w:eastAsia="zh-CN"/>
        </w:rPr>
      </w:pPr>
      <w:r>
        <w:rPr>
          <w:sz w:val="20"/>
        </w:rPr>
        <w:br w:type="page"/>
      </w:r>
    </w:p>
    <w:p w:rsidR="00795454" w:rsidRDefault="0007055A" w:rsidP="00795454">
      <w:pPr>
        <w:pStyle w:val="Standard"/>
        <w:tabs>
          <w:tab w:val="right" w:leader="dot" w:pos="11056"/>
        </w:tabs>
        <w:rPr>
          <w:rFonts w:eastAsia="Times New Roman" w:cs="Times New Roman"/>
          <w:sz w:val="20"/>
          <w:lang w:bidi="ar-SA"/>
        </w:rPr>
      </w:pPr>
      <w:r>
        <w:rPr>
          <w:rFonts w:eastAsia="Times New Roman" w:cs="Times New Roman"/>
          <w:sz w:val="20"/>
          <w:lang w:bidi="ar-SA"/>
        </w:rPr>
        <w:lastRenderedPageBreak/>
        <w:t>Description des communications (diagramme de séquence) :</w:t>
      </w:r>
    </w:p>
    <w:p w:rsidR="00795454" w:rsidRDefault="00795454" w:rsidP="00795454">
      <w:pPr>
        <w:pStyle w:val="Standard"/>
        <w:tabs>
          <w:tab w:val="right" w:leader="dot" w:pos="11056"/>
        </w:tabs>
        <w:rPr>
          <w:rFonts w:eastAsia="Times New Roman" w:cs="Times New Roman"/>
          <w:sz w:val="20"/>
          <w:lang w:bidi="ar-SA"/>
        </w:rPr>
      </w:pPr>
    </w:p>
    <w:p w:rsidR="0009150C" w:rsidRDefault="0009150C" w:rsidP="00795454">
      <w:pPr>
        <w:pStyle w:val="Standard"/>
        <w:tabs>
          <w:tab w:val="right" w:leader="dot" w:pos="11056"/>
        </w:tabs>
        <w:rPr>
          <w:b/>
          <w:sz w:val="24"/>
        </w:rPr>
      </w:pPr>
    </w:p>
    <w:p w:rsidR="00A11998" w:rsidRDefault="00A11998" w:rsidP="00795454">
      <w:pPr>
        <w:pStyle w:val="Standard"/>
        <w:tabs>
          <w:tab w:val="right" w:leader="dot" w:pos="11056"/>
        </w:tabs>
        <w:rPr>
          <w:b/>
          <w:sz w:val="24"/>
        </w:rPr>
      </w:pPr>
      <w:r>
        <w:rPr>
          <w:b/>
          <w:noProof/>
          <w:sz w:val="24"/>
          <w:lang w:eastAsia="fr-FR" w:bidi="ar-SA"/>
        </w:rPr>
        <w:drawing>
          <wp:inline distT="0" distB="0" distL="0" distR="0">
            <wp:extent cx="7917488" cy="5106994"/>
            <wp:effectExtent l="0" t="1409700" r="0" b="1389056"/>
            <wp:docPr id="20" name="Image 19" descr="SysML_Sequence_Diagram__Comm_Paiement_Clavier_Matrice__Comm_Paiement_Clavier_Matri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L_Sequence_Diagram__Comm_Paiement_Clavier_Matrice__Comm_Paiement_Clavier_Matrice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13623" cy="510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998" w:rsidRDefault="00A11998" w:rsidP="00795454">
      <w:pPr>
        <w:pStyle w:val="Standard"/>
        <w:tabs>
          <w:tab w:val="right" w:leader="dot" w:pos="11056"/>
        </w:tabs>
        <w:rPr>
          <w:b/>
          <w:sz w:val="24"/>
        </w:rPr>
      </w:pPr>
    </w:p>
    <w:p w:rsidR="00A11998" w:rsidRDefault="00A11998" w:rsidP="00795454">
      <w:pPr>
        <w:pStyle w:val="Standard"/>
        <w:tabs>
          <w:tab w:val="right" w:leader="dot" w:pos="11056"/>
        </w:tabs>
        <w:rPr>
          <w:b/>
          <w:sz w:val="24"/>
        </w:rPr>
      </w:pPr>
    </w:p>
    <w:p w:rsidR="00A11998" w:rsidRDefault="00A11998" w:rsidP="00795454">
      <w:pPr>
        <w:pStyle w:val="Standard"/>
        <w:tabs>
          <w:tab w:val="right" w:leader="dot" w:pos="11056"/>
        </w:tabs>
        <w:rPr>
          <w:b/>
          <w:sz w:val="24"/>
        </w:rPr>
      </w:pPr>
    </w:p>
    <w:p w:rsidR="00A11998" w:rsidRDefault="00A11998" w:rsidP="00A11998">
      <w:pPr>
        <w:pStyle w:val="Standard"/>
        <w:tabs>
          <w:tab w:val="right" w:leader="dot" w:pos="11056"/>
        </w:tabs>
        <w:jc w:val="center"/>
        <w:rPr>
          <w:b/>
          <w:sz w:val="24"/>
        </w:rPr>
      </w:pPr>
      <w:r w:rsidRPr="00A11998">
        <w:rPr>
          <w:b/>
          <w:noProof/>
          <w:sz w:val="24"/>
          <w:lang w:eastAsia="fr-FR" w:bidi="ar-SA"/>
        </w:rPr>
        <w:lastRenderedPageBreak/>
        <w:drawing>
          <wp:inline distT="0" distB="0" distL="0" distR="0">
            <wp:extent cx="4490941" cy="3228229"/>
            <wp:effectExtent l="19050" t="0" r="4859" b="0"/>
            <wp:docPr id="21" name="Image 18" descr="SysML_Sequence_Diagram__Comm_Clavier_Effet_Lumineux_Sonore__Comm_Clavier_Effet_Lumineux_Sono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L_Sequence_Diagram__Comm_Clavier_Effet_Lumineux_Sonore__Comm_Clavier_Effet_Lumineux_Sonore.jpg"/>
                    <pic:cNvPicPr/>
                  </pic:nvPicPr>
                  <pic:blipFill>
                    <a:blip r:embed="rId18" cstate="print"/>
                    <a:srcRect b="6667"/>
                    <a:stretch>
                      <a:fillRect/>
                    </a:stretch>
                  </pic:blipFill>
                  <pic:spPr>
                    <a:xfrm>
                      <a:off x="0" y="0"/>
                      <a:ext cx="4490941" cy="322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998" w:rsidRDefault="00A11998" w:rsidP="00A11998">
      <w:pPr>
        <w:pStyle w:val="Standard"/>
        <w:tabs>
          <w:tab w:val="right" w:leader="dot" w:pos="11056"/>
        </w:tabs>
        <w:jc w:val="center"/>
        <w:rPr>
          <w:b/>
          <w:sz w:val="24"/>
        </w:rPr>
      </w:pPr>
    </w:p>
    <w:p w:rsidR="00A11998" w:rsidRDefault="00A11998" w:rsidP="00A11998">
      <w:pPr>
        <w:pStyle w:val="Standard"/>
        <w:tabs>
          <w:tab w:val="right" w:leader="dot" w:pos="11056"/>
        </w:tabs>
        <w:jc w:val="center"/>
        <w:rPr>
          <w:b/>
          <w:sz w:val="24"/>
        </w:rPr>
      </w:pPr>
    </w:p>
    <w:p w:rsidR="00A11998" w:rsidRDefault="00A11998" w:rsidP="00A11998">
      <w:pPr>
        <w:pStyle w:val="Standard"/>
        <w:tabs>
          <w:tab w:val="right" w:leader="dot" w:pos="11056"/>
        </w:tabs>
        <w:jc w:val="center"/>
        <w:rPr>
          <w:b/>
          <w:sz w:val="24"/>
        </w:rPr>
      </w:pPr>
    </w:p>
    <w:p w:rsidR="00A11998" w:rsidRDefault="00A11998" w:rsidP="00A11998">
      <w:pPr>
        <w:pStyle w:val="Standard"/>
        <w:tabs>
          <w:tab w:val="right" w:leader="dot" w:pos="11056"/>
        </w:tabs>
        <w:jc w:val="center"/>
        <w:rPr>
          <w:b/>
          <w:sz w:val="24"/>
        </w:rPr>
      </w:pPr>
      <w:r>
        <w:rPr>
          <w:b/>
          <w:noProof/>
          <w:sz w:val="24"/>
          <w:lang w:eastAsia="fr-FR" w:bidi="ar-SA"/>
        </w:rPr>
        <w:drawing>
          <wp:inline distT="0" distB="0" distL="0" distR="0">
            <wp:extent cx="6735228" cy="4118776"/>
            <wp:effectExtent l="19050" t="0" r="8472" b="0"/>
            <wp:docPr id="22" name="Image 21" descr="SysML_Sequence_Diagram__Transfet_Image__Transfet_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L_Sequence_Diagram__Transfet_Image__Transfet_Image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1311" cy="412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998" w:rsidRDefault="00A11998" w:rsidP="00795454">
      <w:pPr>
        <w:pStyle w:val="Standard"/>
        <w:tabs>
          <w:tab w:val="right" w:leader="dot" w:pos="11056"/>
        </w:tabs>
        <w:rPr>
          <w:b/>
          <w:sz w:val="24"/>
        </w:rPr>
      </w:pPr>
    </w:p>
    <w:p w:rsidR="00A11998" w:rsidRDefault="00A11998" w:rsidP="00795454">
      <w:pPr>
        <w:pStyle w:val="Standard"/>
        <w:tabs>
          <w:tab w:val="right" w:leader="dot" w:pos="11056"/>
        </w:tabs>
        <w:rPr>
          <w:b/>
          <w:sz w:val="24"/>
        </w:rPr>
      </w:pPr>
    </w:p>
    <w:p w:rsidR="00A11998" w:rsidRDefault="00A11998" w:rsidP="00795454">
      <w:pPr>
        <w:pStyle w:val="Standard"/>
        <w:tabs>
          <w:tab w:val="right" w:leader="dot" w:pos="11056"/>
        </w:tabs>
        <w:rPr>
          <w:b/>
          <w:sz w:val="24"/>
        </w:rPr>
      </w:pPr>
    </w:p>
    <w:p w:rsidR="00A11998" w:rsidRDefault="00A11998" w:rsidP="00795454">
      <w:pPr>
        <w:pStyle w:val="Standard"/>
        <w:tabs>
          <w:tab w:val="right" w:leader="dot" w:pos="11056"/>
        </w:tabs>
        <w:rPr>
          <w:b/>
          <w:sz w:val="24"/>
        </w:rPr>
      </w:pPr>
    </w:p>
    <w:p w:rsidR="00A11998" w:rsidRDefault="00A11998" w:rsidP="00795454">
      <w:pPr>
        <w:pStyle w:val="Standard"/>
        <w:tabs>
          <w:tab w:val="right" w:leader="dot" w:pos="11056"/>
        </w:tabs>
        <w:rPr>
          <w:b/>
          <w:sz w:val="24"/>
        </w:rPr>
      </w:pPr>
      <w:r>
        <w:rPr>
          <w:b/>
          <w:noProof/>
          <w:sz w:val="24"/>
          <w:lang w:eastAsia="fr-FR" w:bidi="ar-SA"/>
        </w:rPr>
        <w:lastRenderedPageBreak/>
        <w:drawing>
          <wp:inline distT="0" distB="0" distL="0" distR="0">
            <wp:extent cx="6103620" cy="8847455"/>
            <wp:effectExtent l="19050" t="0" r="0" b="0"/>
            <wp:docPr id="23" name="Image 22" descr="SysML_Sequence_Diagram__Gestion_commande__Gestion_comman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L_Sequence_Diagram__Gestion_commande__Gestion_commande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884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998" w:rsidRDefault="00A11998" w:rsidP="00795454">
      <w:pPr>
        <w:pStyle w:val="Standard"/>
        <w:tabs>
          <w:tab w:val="right" w:leader="dot" w:pos="11056"/>
        </w:tabs>
        <w:rPr>
          <w:b/>
          <w:sz w:val="24"/>
        </w:rPr>
      </w:pPr>
    </w:p>
    <w:p w:rsidR="000A0C51" w:rsidRDefault="00A11998" w:rsidP="00795454">
      <w:pPr>
        <w:pStyle w:val="Standard"/>
        <w:tabs>
          <w:tab w:val="right" w:leader="dot" w:pos="11056"/>
        </w:tabs>
        <w:rPr>
          <w:b/>
          <w:sz w:val="24"/>
        </w:rPr>
      </w:pPr>
      <w:r>
        <w:rPr>
          <w:b/>
          <w:noProof/>
          <w:sz w:val="24"/>
          <w:lang w:eastAsia="fr-FR" w:bidi="ar-SA"/>
        </w:rPr>
        <w:drawing>
          <wp:inline distT="0" distB="0" distL="0" distR="0">
            <wp:extent cx="6103620" cy="4752975"/>
            <wp:effectExtent l="19050" t="0" r="0" b="0"/>
            <wp:docPr id="24" name="Image 23" descr="SysML_Sequence_Diagram__Num_Version__Num_Vers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ML_Sequence_Diagram__Num_Version__Num_Version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22ED">
        <w:rPr>
          <w:b/>
          <w:sz w:val="24"/>
        </w:rPr>
        <w:br w:type="page"/>
      </w:r>
    </w:p>
    <w:p w:rsidR="00761750" w:rsidRDefault="00761750" w:rsidP="00D36BED">
      <w:pPr>
        <w:widowControl/>
        <w:autoSpaceDE/>
        <w:autoSpaceDN/>
        <w:jc w:val="center"/>
        <w:rPr>
          <w:b/>
          <w:sz w:val="24"/>
        </w:rPr>
      </w:pPr>
    </w:p>
    <w:tbl>
      <w:tblPr>
        <w:tblpPr w:leftFromText="141" w:rightFromText="141" w:vertAnchor="page" w:horzAnchor="margin" w:tblpXSpec="center" w:tblpY="2581"/>
        <w:tblW w:w="11254" w:type="dxa"/>
        <w:tblLayout w:type="fixed"/>
        <w:tblCellMar>
          <w:left w:w="10" w:type="dxa"/>
          <w:right w:w="10" w:type="dxa"/>
        </w:tblCellMar>
        <w:tblLook w:val="0000"/>
      </w:tblPr>
      <w:tblGrid>
        <w:gridCol w:w="1527"/>
        <w:gridCol w:w="9727"/>
      </w:tblGrid>
      <w:tr w:rsidR="006219B1" w:rsidTr="006219B1">
        <w:tc>
          <w:tcPr>
            <w:tcW w:w="15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219B1" w:rsidRDefault="006219B1" w:rsidP="006219B1">
            <w:pPr>
              <w:pStyle w:val="Standard"/>
            </w:pPr>
          </w:p>
        </w:tc>
        <w:tc>
          <w:tcPr>
            <w:tcW w:w="97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219B1" w:rsidRDefault="006219B1" w:rsidP="006219B1">
            <w:pPr>
              <w:pStyle w:val="Standard"/>
              <w:rPr>
                <w:rFonts w:eastAsia="Times New Roman" w:cs="Times New Roman"/>
                <w:sz w:val="20"/>
                <w:szCs w:val="20"/>
                <w:lang w:bidi="ar-SA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t>Fonctions à développer et tâches à effectuer</w:t>
            </w:r>
          </w:p>
        </w:tc>
      </w:tr>
      <w:tr w:rsidR="006219B1" w:rsidTr="006219B1">
        <w:tc>
          <w:tcPr>
            <w:tcW w:w="15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F4496" w:rsidRDefault="00324CAC" w:rsidP="006219B1">
            <w:pPr>
              <w:pStyle w:val="Standard"/>
              <w:tabs>
                <w:tab w:val="right" w:pos="3616"/>
                <w:tab w:val="right" w:pos="5459"/>
              </w:tabs>
              <w:snapToGrid w:val="0"/>
              <w:spacing w:before="28" w:after="28"/>
              <w:jc w:val="center"/>
              <w:rPr>
                <w:rFonts w:eastAsia="Times New Roman" w:cs="Times New Roman"/>
                <w:sz w:val="20"/>
                <w:szCs w:val="20"/>
                <w:lang w:bidi="ar-SA"/>
              </w:rPr>
            </w:pPr>
            <w:r>
              <w:t>BOINALI</w:t>
            </w:r>
          </w:p>
          <w:p w:rsidR="006219B1" w:rsidRDefault="006219B1" w:rsidP="006219B1">
            <w:pPr>
              <w:pStyle w:val="Standard"/>
              <w:tabs>
                <w:tab w:val="right" w:pos="3616"/>
                <w:tab w:val="right" w:pos="5459"/>
              </w:tabs>
              <w:snapToGrid w:val="0"/>
              <w:spacing w:before="28" w:after="28"/>
              <w:jc w:val="center"/>
              <w:rPr>
                <w:rFonts w:eastAsia="Times New Roman" w:cs="Times New Roman"/>
                <w:sz w:val="20"/>
                <w:szCs w:val="20"/>
                <w:lang w:bidi="ar-SA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t xml:space="preserve">           EC </w:t>
            </w:r>
            <w:r>
              <w:rPr>
                <w:rFonts w:eastAsia="Times New Roman" w:cs="Times New Roman"/>
                <w:sz w:val="20"/>
                <w:szCs w:val="20"/>
                <w:lang w:bidi="ar-SA"/>
              </w:rPr>
              <w:tab/>
              <w:t>IR</w:t>
            </w:r>
          </w:p>
        </w:tc>
        <w:tc>
          <w:tcPr>
            <w:tcW w:w="972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219B1" w:rsidRDefault="006219B1" w:rsidP="006219B1">
            <w:pPr>
              <w:pStyle w:val="Standard"/>
            </w:pPr>
            <w:r>
              <w:rPr>
                <w:i/>
                <w:sz w:val="20"/>
                <w:szCs w:val="20"/>
              </w:rPr>
              <w:t xml:space="preserve">Liste des fonctions assurées par l’étudiant : </w:t>
            </w:r>
            <w:r w:rsidR="00AD2D7F">
              <w:rPr>
                <w:sz w:val="20"/>
                <w:szCs w:val="20"/>
                <w:shd w:val="clear" w:color="auto" w:fill="FFFF00"/>
              </w:rPr>
              <w:t>Carte matrice</w:t>
            </w:r>
            <w:r w:rsidR="003A7752">
              <w:rPr>
                <w:sz w:val="20"/>
                <w:szCs w:val="20"/>
                <w:shd w:val="clear" w:color="auto" w:fill="FFFF00"/>
              </w:rPr>
              <w:t xml:space="preserve"> STM32 (portage)</w:t>
            </w:r>
            <w:r w:rsidR="00AD2D7F">
              <w:rPr>
                <w:sz w:val="20"/>
                <w:szCs w:val="20"/>
                <w:shd w:val="clear" w:color="auto" w:fill="FFFF00"/>
              </w:rPr>
              <w:t xml:space="preserve"> : </w:t>
            </w:r>
            <w:r w:rsidR="003A7752">
              <w:rPr>
                <w:sz w:val="20"/>
                <w:szCs w:val="20"/>
                <w:shd w:val="clear" w:color="auto" w:fill="FFFF00"/>
              </w:rPr>
              <w:t>M</w:t>
            </w:r>
            <w:r w:rsidR="00AD2D7F">
              <w:rPr>
                <w:sz w:val="20"/>
                <w:szCs w:val="20"/>
                <w:shd w:val="clear" w:color="auto" w:fill="FFFF00"/>
              </w:rPr>
              <w:t>émorisation des images</w:t>
            </w:r>
            <w:r w:rsidR="003A7752">
              <w:rPr>
                <w:sz w:val="20"/>
                <w:szCs w:val="20"/>
                <w:shd w:val="clear" w:color="auto" w:fill="FFFF00"/>
              </w:rPr>
              <w:t xml:space="preserve"> EEPROM</w:t>
            </w:r>
          </w:p>
          <w:p w:rsidR="006219B1" w:rsidRDefault="006219B1" w:rsidP="006219B1">
            <w:pPr>
              <w:pStyle w:val="Standard"/>
              <w:rPr>
                <w:i/>
                <w:sz w:val="20"/>
                <w:szCs w:val="20"/>
              </w:rPr>
            </w:pPr>
          </w:p>
          <w:p w:rsidR="006219B1" w:rsidRDefault="006219B1" w:rsidP="006219B1">
            <w:pPr>
              <w:pStyle w:val="Retraitnormal"/>
              <w:numPr>
                <w:ilvl w:val="0"/>
                <w:numId w:val="4"/>
              </w:numPr>
            </w:pPr>
            <w:r>
              <w:t xml:space="preserve">Block interne concerné : </w:t>
            </w:r>
            <w:r w:rsidR="00E32F25">
              <w:t>Carte gestion matrice</w:t>
            </w:r>
            <w:r w:rsidR="001D6997">
              <w:t xml:space="preserve"> (materiel</w:t>
            </w:r>
            <w:r w:rsidR="00795454">
              <w:t xml:space="preserve"> et </w:t>
            </w:r>
            <w:r w:rsidR="001D6997">
              <w:t>logiciel)</w:t>
            </w:r>
          </w:p>
          <w:p w:rsidR="006219B1" w:rsidRDefault="006219B1" w:rsidP="006219B1">
            <w:pPr>
              <w:pStyle w:val="Retraitnormal"/>
              <w:numPr>
                <w:ilvl w:val="0"/>
                <w:numId w:val="4"/>
              </w:numPr>
            </w:pPr>
            <w:r>
              <w:t xml:space="preserve">Processus logiciels concernés : </w:t>
            </w:r>
            <w:r w:rsidR="00721223" w:rsidRPr="004E7838">
              <w:rPr>
                <w:rFonts w:ascii="Consolas" w:hAnsi="Consolas" w:cs="Courier New"/>
              </w:rPr>
              <w:t>EcrAdrIntPoll(), EcrI2CPoll(), LecI2CPoll()</w:t>
            </w:r>
            <w:r w:rsidR="007E654C" w:rsidRPr="004E7838">
              <w:rPr>
                <w:rFonts w:ascii="Consolas" w:hAnsi="Consolas" w:cs="Courier New"/>
              </w:rPr>
              <w:t>, GesCmdImage()</w:t>
            </w:r>
          </w:p>
          <w:p w:rsidR="006219B1" w:rsidRDefault="006219B1" w:rsidP="006219B1">
            <w:pPr>
              <w:pStyle w:val="Retraitnormal"/>
              <w:numPr>
                <w:ilvl w:val="0"/>
                <w:numId w:val="4"/>
              </w:numPr>
            </w:pPr>
            <w:r>
              <w:t xml:space="preserve">Matériel imposé : </w:t>
            </w:r>
            <w:r w:rsidR="003A7752">
              <w:t>STM32</w:t>
            </w:r>
            <w:r w:rsidR="00E32F25">
              <w:t>, Mémoire I2C 1Mbit 24FC1024</w:t>
            </w:r>
          </w:p>
          <w:p w:rsidR="006219B1" w:rsidRDefault="006219B1" w:rsidP="006219B1">
            <w:pPr>
              <w:pStyle w:val="Retraitnormal"/>
              <w:numPr>
                <w:ilvl w:val="0"/>
                <w:numId w:val="4"/>
              </w:numPr>
            </w:pPr>
            <w:r>
              <w:t>Travail demandé :</w:t>
            </w:r>
          </w:p>
          <w:p w:rsidR="006219B1" w:rsidRDefault="006219B1" w:rsidP="006219B1">
            <w:pPr>
              <w:pStyle w:val="Retraitnormal"/>
              <w:ind w:left="1360"/>
            </w:pPr>
          </w:p>
          <w:p w:rsidR="006219B1" w:rsidRDefault="006219B1" w:rsidP="006219B1">
            <w:pPr>
              <w:pStyle w:val="Retraitnormal"/>
              <w:ind w:left="0"/>
            </w:pPr>
            <w:r>
              <w:t>- Compréhension du projet et du travail demandé (4H).</w:t>
            </w:r>
          </w:p>
          <w:p w:rsidR="006219B1" w:rsidRDefault="006219B1" w:rsidP="006219B1">
            <w:pPr>
              <w:pStyle w:val="Retraitnormal"/>
              <w:ind w:left="0"/>
            </w:pPr>
            <w:r>
              <w:t xml:space="preserve">- Etablir un planning prévisionnel (2H) </w:t>
            </w:r>
          </w:p>
          <w:p w:rsidR="006219B1" w:rsidRDefault="006219B1" w:rsidP="006219B1">
            <w:pPr>
              <w:pStyle w:val="Retraitnormal"/>
              <w:ind w:left="0"/>
              <w:jc w:val="both"/>
            </w:pPr>
            <w:r>
              <w:t xml:space="preserve">-  A partir du cahier des charges, </w:t>
            </w:r>
            <w:r w:rsidR="00E32F25">
              <w:t>participer à la définition d</w:t>
            </w:r>
            <w:r w:rsidR="009812B2">
              <w:t>es</w:t>
            </w:r>
            <w:r w:rsidR="00795454">
              <w:t xml:space="preserve"> blocks internes du block « carte </w:t>
            </w:r>
            <w:r w:rsidR="00E32F25">
              <w:t>gestion matrice</w:t>
            </w:r>
            <w:r>
              <w:t> » (6H).</w:t>
            </w:r>
          </w:p>
          <w:p w:rsidR="006219B1" w:rsidRDefault="001B37D4" w:rsidP="006219B1">
            <w:pPr>
              <w:pStyle w:val="Retraitnormal"/>
              <w:ind w:left="0"/>
              <w:jc w:val="both"/>
            </w:pPr>
            <w:r>
              <w:t xml:space="preserve">- </w:t>
            </w:r>
            <w:r w:rsidR="009F33F9">
              <w:rPr>
                <w:highlight w:val="green"/>
              </w:rPr>
              <w:t>Présentez le</w:t>
            </w:r>
            <w:r w:rsidR="00E32F25">
              <w:rPr>
                <w:highlight w:val="green"/>
              </w:rPr>
              <w:t>s mémoire</w:t>
            </w:r>
            <w:r w:rsidR="004E7838">
              <w:rPr>
                <w:highlight w:val="green"/>
              </w:rPr>
              <w:t>s</w:t>
            </w:r>
            <w:r w:rsidR="00E32F25">
              <w:rPr>
                <w:highlight w:val="green"/>
              </w:rPr>
              <w:t xml:space="preserve"> EEPROM (technologie,principe)</w:t>
            </w:r>
            <w:r w:rsidR="00DB3B71" w:rsidRPr="00DB3B71">
              <w:rPr>
                <w:highlight w:val="green"/>
                <w:shd w:val="clear" w:color="auto" w:fill="FFFFFF" w:themeFill="background1"/>
              </w:rPr>
              <w:t xml:space="preserve"> (15H)</w:t>
            </w:r>
            <w:r w:rsidR="006219B1">
              <w:t>.</w:t>
            </w:r>
          </w:p>
          <w:p w:rsidR="006219B1" w:rsidRDefault="006219B1" w:rsidP="006219B1">
            <w:pPr>
              <w:pStyle w:val="Retraitnormal"/>
              <w:ind w:left="0"/>
              <w:jc w:val="both"/>
            </w:pPr>
            <w:r>
              <w:t xml:space="preserve">- </w:t>
            </w:r>
            <w:r w:rsidR="00E32F25">
              <w:t xml:space="preserve">Interfacer la mémoire EEPROM avec </w:t>
            </w:r>
            <w:r w:rsidR="00795454">
              <w:t>le microcontrôleur</w:t>
            </w:r>
            <w:r w:rsidR="00E32F25">
              <w:t xml:space="preserve"> (Liaison I2C)</w:t>
            </w:r>
            <w:r w:rsidR="00795454">
              <w:t xml:space="preserve">. </w:t>
            </w:r>
            <w:r w:rsidR="00B773F6">
              <w:t>J</w:t>
            </w:r>
            <w:r>
              <w:t>ustifier l’ensemble des compos</w:t>
            </w:r>
            <w:r w:rsidR="00F10E4B">
              <w:t>ants pour la partie étudiée. (30</w:t>
            </w:r>
            <w:r>
              <w:t>H)</w:t>
            </w:r>
          </w:p>
          <w:p w:rsidR="006219B1" w:rsidRDefault="00F10E4B" w:rsidP="006219B1">
            <w:pPr>
              <w:pStyle w:val="Retraitnormal"/>
              <w:ind w:left="0"/>
            </w:pPr>
            <w:r>
              <w:t>-  P</w:t>
            </w:r>
            <w:r w:rsidR="00E32F25">
              <w:t xml:space="preserve">articiper à la production de </w:t>
            </w:r>
            <w:r w:rsidR="006219B1">
              <w:t>la maquette. (18H)</w:t>
            </w:r>
          </w:p>
          <w:p w:rsidR="006219B1" w:rsidRDefault="006219B1" w:rsidP="001F7391">
            <w:pPr>
              <w:pStyle w:val="Retraitnormal"/>
              <w:ind w:left="284" w:hanging="284"/>
              <w:jc w:val="both"/>
            </w:pPr>
            <w:r>
              <w:t xml:space="preserve">- </w:t>
            </w:r>
            <w:r w:rsidR="008908B3">
              <w:t xml:space="preserve"> Effectuer la c</w:t>
            </w:r>
            <w:r w:rsidR="00D5030B">
              <w:t>onfiguration des périphériques à</w:t>
            </w:r>
            <w:r w:rsidR="008908B3">
              <w:t xml:space="preserve"> l’aide de CubeMX (I2C, PWM</w:t>
            </w:r>
            <w:r w:rsidR="007E654C">
              <w:t>)</w:t>
            </w:r>
            <w:r w:rsidR="008908B3">
              <w:t xml:space="preserve">. </w:t>
            </w:r>
            <w:r>
              <w:t xml:space="preserve">Réaliser les fonctions logicielles en </w:t>
            </w:r>
            <w:r w:rsidR="00963192">
              <w:t>C</w:t>
            </w:r>
            <w:r w:rsidR="007E654C">
              <w:t xml:space="preserve"> </w:t>
            </w:r>
            <w:r w:rsidR="00797F2B">
              <w:t xml:space="preserve">permettant </w:t>
            </w:r>
            <w:r w:rsidR="00721223">
              <w:t>la gestion de la liaison I2C en scrutation (écriture et lecture)</w:t>
            </w:r>
            <w:r w:rsidR="007E654C">
              <w:t xml:space="preserve"> ainsi que la gestion des commandes issu</w:t>
            </w:r>
            <w:r w:rsidR="00784DAC">
              <w:t>es</w:t>
            </w:r>
            <w:r w:rsidR="007E654C">
              <w:t xml:space="preserve"> du bus CAN </w:t>
            </w:r>
            <w:r w:rsidR="00B300A6">
              <w:t>(37</w:t>
            </w:r>
            <w:r>
              <w:t>H)</w:t>
            </w:r>
          </w:p>
          <w:p w:rsidR="006219B1" w:rsidRDefault="006219B1" w:rsidP="006219B1">
            <w:pPr>
              <w:pStyle w:val="Retraitnormal"/>
              <w:ind w:left="0"/>
              <w:jc w:val="both"/>
            </w:pPr>
            <w:r>
              <w:t>- Effectuer les tests d’intégration et de recette afin d</w:t>
            </w:r>
            <w:r w:rsidR="00B73666">
              <w:t>e valider le fonctionnement. (38</w:t>
            </w:r>
            <w:r>
              <w:t>H)</w:t>
            </w:r>
          </w:p>
          <w:p w:rsidR="006219B1" w:rsidRDefault="006219B1" w:rsidP="00963192">
            <w:pPr>
              <w:pStyle w:val="Retraitnormal"/>
              <w:ind w:left="0"/>
              <w:jc w:val="both"/>
            </w:pPr>
          </w:p>
        </w:tc>
      </w:tr>
      <w:tr w:rsidR="006219B1" w:rsidTr="00874D6E">
        <w:tc>
          <w:tcPr>
            <w:tcW w:w="1527" w:type="dxa"/>
            <w:tcBorders>
              <w:lef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F4496" w:rsidRDefault="00324CAC" w:rsidP="008F4496">
            <w:pPr>
              <w:pStyle w:val="Standard"/>
              <w:tabs>
                <w:tab w:val="right" w:pos="3616"/>
                <w:tab w:val="right" w:pos="5459"/>
              </w:tabs>
              <w:snapToGrid w:val="0"/>
              <w:spacing w:before="28" w:after="28"/>
              <w:jc w:val="center"/>
              <w:rPr>
                <w:rFonts w:eastAsia="Times New Roman" w:cs="Times New Roman"/>
                <w:sz w:val="20"/>
                <w:szCs w:val="20"/>
                <w:lang w:bidi="ar-SA"/>
              </w:rPr>
            </w:pPr>
            <w:r>
              <w:t>MARTIN</w:t>
            </w:r>
          </w:p>
          <w:p w:rsidR="006219B1" w:rsidRDefault="00324CAC" w:rsidP="00324CAC">
            <w:pPr>
              <w:pStyle w:val="Standard"/>
              <w:tabs>
                <w:tab w:val="right" w:pos="3616"/>
                <w:tab w:val="right" w:pos="5459"/>
              </w:tabs>
              <w:snapToGrid w:val="0"/>
              <w:spacing w:before="28" w:after="28"/>
              <w:rPr>
                <w:rFonts w:eastAsia="Times New Roman" w:cs="Times New Roman"/>
                <w:sz w:val="20"/>
                <w:szCs w:val="20"/>
                <w:lang w:bidi="ar-SA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t xml:space="preserve">           </w:t>
            </w:r>
            <w:r w:rsidR="006219B1">
              <w:rPr>
                <w:rFonts w:eastAsia="Times New Roman" w:cs="Times New Roman"/>
                <w:sz w:val="20"/>
                <w:szCs w:val="20"/>
                <w:lang w:bidi="ar-SA"/>
              </w:rPr>
              <w:t xml:space="preserve">EC </w:t>
            </w:r>
            <w:r w:rsidR="006219B1">
              <w:rPr>
                <w:rFonts w:eastAsia="Times New Roman" w:cs="Times New Roman"/>
                <w:sz w:val="20"/>
                <w:szCs w:val="20"/>
                <w:lang w:bidi="ar-SA"/>
              </w:rPr>
              <w:tab/>
              <w:t>IR</w:t>
            </w:r>
          </w:p>
        </w:tc>
        <w:tc>
          <w:tcPr>
            <w:tcW w:w="9727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219B1" w:rsidRPr="000C5CBF" w:rsidRDefault="006219B1" w:rsidP="006219B1">
            <w:pPr>
              <w:pStyle w:val="Standard"/>
            </w:pPr>
            <w:r>
              <w:rPr>
                <w:i/>
                <w:sz w:val="20"/>
                <w:szCs w:val="20"/>
              </w:rPr>
              <w:t xml:space="preserve">Liste des fonctions assurées par l’étudiant : </w:t>
            </w:r>
            <w:r w:rsidR="00222A87">
              <w:rPr>
                <w:sz w:val="20"/>
                <w:szCs w:val="20"/>
                <w:shd w:val="clear" w:color="auto" w:fill="FFFF00"/>
              </w:rPr>
              <w:t xml:space="preserve"> Carte matrice </w:t>
            </w:r>
            <w:r w:rsidR="003A7752">
              <w:rPr>
                <w:sz w:val="20"/>
                <w:szCs w:val="20"/>
                <w:shd w:val="clear" w:color="auto" w:fill="FFFF00"/>
              </w:rPr>
              <w:t>STM32 (portage)</w:t>
            </w:r>
            <w:r w:rsidR="00222A87">
              <w:rPr>
                <w:sz w:val="20"/>
                <w:szCs w:val="20"/>
                <w:shd w:val="clear" w:color="auto" w:fill="FFFF00"/>
              </w:rPr>
              <w:t xml:space="preserve">: </w:t>
            </w:r>
            <w:r w:rsidR="003A7752">
              <w:rPr>
                <w:sz w:val="20"/>
                <w:szCs w:val="20"/>
                <w:shd w:val="clear" w:color="auto" w:fill="FFFF00"/>
              </w:rPr>
              <w:t>Mémorisation image RAM</w:t>
            </w:r>
            <w:r w:rsidR="004E7838">
              <w:rPr>
                <w:sz w:val="20"/>
                <w:szCs w:val="20"/>
                <w:shd w:val="clear" w:color="auto" w:fill="FFFF00"/>
              </w:rPr>
              <w:t>, gestion Bus CAN</w:t>
            </w:r>
          </w:p>
          <w:p w:rsidR="006219B1" w:rsidRPr="000C5CBF" w:rsidRDefault="006219B1" w:rsidP="006219B1">
            <w:pPr>
              <w:pStyle w:val="Standard"/>
              <w:rPr>
                <w:sz w:val="20"/>
                <w:szCs w:val="20"/>
              </w:rPr>
            </w:pPr>
          </w:p>
          <w:p w:rsidR="006219B1" w:rsidRDefault="006219B1" w:rsidP="006219B1">
            <w:pPr>
              <w:pStyle w:val="Retraitnormal"/>
              <w:numPr>
                <w:ilvl w:val="0"/>
                <w:numId w:val="6"/>
              </w:numPr>
            </w:pPr>
            <w:r>
              <w:t xml:space="preserve">Block interne concerné : </w:t>
            </w:r>
            <w:r w:rsidR="00B300A6">
              <w:t xml:space="preserve">carte </w:t>
            </w:r>
            <w:r w:rsidR="001D3D8F">
              <w:t>gestion matrice</w:t>
            </w:r>
            <w:r w:rsidR="009812B2">
              <w:t xml:space="preserve"> (logiciel et matériel)</w:t>
            </w:r>
          </w:p>
          <w:p w:rsidR="006219B1" w:rsidRDefault="006219B1" w:rsidP="006219B1">
            <w:pPr>
              <w:pStyle w:val="Retraitnormal"/>
              <w:numPr>
                <w:ilvl w:val="0"/>
                <w:numId w:val="6"/>
              </w:numPr>
            </w:pPr>
            <w:r>
              <w:t xml:space="preserve">Processus logiciels concernés : </w:t>
            </w:r>
            <w:r w:rsidR="004E7838" w:rsidRPr="004E7838">
              <w:rPr>
                <w:rFonts w:ascii="Consolas" w:hAnsi="Consolas" w:cs="Consolas"/>
                <w:bCs/>
                <w:color w:val="000000"/>
                <w:shd w:val="clear" w:color="auto" w:fill="E8F2FE"/>
              </w:rPr>
              <w:t xml:space="preserve">HAL_CAN_RxFifo0MsgPendingCallback(), HAL_CAN_RxFifo1MsgPendingCallback(), </w:t>
            </w:r>
            <w:r w:rsidR="004E7838" w:rsidRPr="004E7838">
              <w:rPr>
                <w:rFonts w:ascii="Consolas" w:hAnsi="Consolas" w:cs="Consolas"/>
                <w:bCs/>
                <w:color w:val="000000"/>
                <w:shd w:val="clear" w:color="auto" w:fill="D4D4D4"/>
              </w:rPr>
              <w:t>InitBusCAN</w:t>
            </w:r>
            <w:r w:rsidR="00D81B7A" w:rsidRPr="004E7838">
              <w:t>()</w:t>
            </w:r>
          </w:p>
          <w:p w:rsidR="006219B1" w:rsidRDefault="006219B1" w:rsidP="006219B1">
            <w:pPr>
              <w:pStyle w:val="Retraitnormal"/>
              <w:numPr>
                <w:ilvl w:val="0"/>
                <w:numId w:val="6"/>
              </w:numPr>
            </w:pPr>
            <w:r>
              <w:t xml:space="preserve">Matériel imposé : </w:t>
            </w:r>
            <w:r w:rsidR="00F406E9">
              <w:t>compteur 4040, mémoire RAM TC5565, interface CAN MCP2551</w:t>
            </w:r>
          </w:p>
          <w:p w:rsidR="006219B1" w:rsidRDefault="006219B1" w:rsidP="006219B1">
            <w:pPr>
              <w:pStyle w:val="Retraitnormal"/>
              <w:numPr>
                <w:ilvl w:val="0"/>
                <w:numId w:val="6"/>
              </w:numPr>
            </w:pPr>
            <w:r>
              <w:t>Travail demandé :</w:t>
            </w:r>
          </w:p>
          <w:p w:rsidR="006219B1" w:rsidRDefault="006219B1" w:rsidP="006219B1">
            <w:pPr>
              <w:pStyle w:val="Retraitnormal"/>
              <w:ind w:left="1360"/>
            </w:pPr>
          </w:p>
          <w:p w:rsidR="006219B1" w:rsidRDefault="006219B1" w:rsidP="006219B1">
            <w:pPr>
              <w:pStyle w:val="Retraitnormal"/>
              <w:ind w:left="0"/>
            </w:pPr>
            <w:r>
              <w:t>- Compréhension du projet et du travail demandé (4H).</w:t>
            </w:r>
          </w:p>
          <w:p w:rsidR="006219B1" w:rsidRDefault="006219B1" w:rsidP="006219B1">
            <w:pPr>
              <w:pStyle w:val="Retraitnormal"/>
              <w:ind w:left="0"/>
            </w:pPr>
            <w:r>
              <w:t xml:space="preserve">- Etablir un planning prévisionnel. (2H) </w:t>
            </w:r>
          </w:p>
          <w:p w:rsidR="006219B1" w:rsidRDefault="006219B1" w:rsidP="006219B1">
            <w:pPr>
              <w:pStyle w:val="Retraitnormal"/>
              <w:ind w:left="0"/>
              <w:jc w:val="both"/>
            </w:pPr>
            <w:r>
              <w:t xml:space="preserve">-  </w:t>
            </w:r>
            <w:r w:rsidR="00F74BD9">
              <w:t xml:space="preserve"> A partir du cahier des charges, participer à la définition des blocks internes du block « </w:t>
            </w:r>
            <w:r w:rsidR="00F406E9">
              <w:t>carte</w:t>
            </w:r>
            <w:r w:rsidR="004E7838">
              <w:t xml:space="preserve"> </w:t>
            </w:r>
            <w:r w:rsidR="00F406E9">
              <w:t>gestion matrice</w:t>
            </w:r>
            <w:r w:rsidR="00F74BD9">
              <w:t xml:space="preserve"> » </w:t>
            </w:r>
            <w:r>
              <w:t>(6H).</w:t>
            </w:r>
          </w:p>
          <w:p w:rsidR="006219B1" w:rsidRDefault="00F74BD9" w:rsidP="006219B1">
            <w:pPr>
              <w:pStyle w:val="Retraitnormal"/>
              <w:ind w:left="0"/>
              <w:jc w:val="both"/>
            </w:pPr>
            <w:r>
              <w:t xml:space="preserve">- </w:t>
            </w:r>
            <w:r w:rsidR="00F406E9">
              <w:rPr>
                <w:highlight w:val="green"/>
              </w:rPr>
              <w:t>Présentez le</w:t>
            </w:r>
            <w:r w:rsidR="00DB3B71">
              <w:rPr>
                <w:highlight w:val="green"/>
              </w:rPr>
              <w:t>s mémoire</w:t>
            </w:r>
            <w:r w:rsidR="004E7838">
              <w:rPr>
                <w:highlight w:val="green"/>
              </w:rPr>
              <w:t>s</w:t>
            </w:r>
            <w:r w:rsidR="00DB3B71">
              <w:rPr>
                <w:highlight w:val="green"/>
              </w:rPr>
              <w:t xml:space="preserve"> RAM (technologie principe).</w:t>
            </w:r>
            <w:r w:rsidR="006219B1">
              <w:t xml:space="preserve">  (14 H). </w:t>
            </w:r>
          </w:p>
          <w:p w:rsidR="006219B1" w:rsidRDefault="006219B1" w:rsidP="006219B1">
            <w:pPr>
              <w:pStyle w:val="Retraitnormal"/>
              <w:ind w:left="0"/>
              <w:jc w:val="both"/>
            </w:pPr>
            <w:r>
              <w:t>- Compléter le schéma structurel existant</w:t>
            </w:r>
            <w:r w:rsidR="00B06D6B">
              <w:t xml:space="preserve"> (</w:t>
            </w:r>
            <w:r w:rsidR="00980EF3">
              <w:t>implantation d</w:t>
            </w:r>
            <w:r w:rsidR="00F406E9">
              <w:t>u parcours des adresses mémoires : comptage)</w:t>
            </w:r>
            <w:r>
              <w:t>. Justifier et dimensionner l’ensemble des compo</w:t>
            </w:r>
            <w:r w:rsidR="004E7838">
              <w:t>sants pour la partie étudiée. (2</w:t>
            </w:r>
            <w:r>
              <w:t>6H)</w:t>
            </w:r>
          </w:p>
          <w:p w:rsidR="006219B1" w:rsidRDefault="006219B1" w:rsidP="006219B1">
            <w:pPr>
              <w:pStyle w:val="Retraitnormal"/>
              <w:ind w:left="0"/>
            </w:pPr>
            <w:r>
              <w:t>-  Participer à l</w:t>
            </w:r>
            <w:r w:rsidR="00AF5D34">
              <w:t>a production de la maquette. (</w:t>
            </w:r>
            <w:r w:rsidR="004E7838">
              <w:t>3</w:t>
            </w:r>
            <w:r w:rsidR="00AF5D34">
              <w:t>2</w:t>
            </w:r>
            <w:r>
              <w:t>H)</w:t>
            </w:r>
          </w:p>
          <w:p w:rsidR="006219B1" w:rsidRDefault="006219B1" w:rsidP="006219B1">
            <w:pPr>
              <w:pStyle w:val="Retraitnormal"/>
              <w:ind w:left="0"/>
              <w:jc w:val="both"/>
            </w:pPr>
            <w:r>
              <w:t xml:space="preserve">- </w:t>
            </w:r>
            <w:r w:rsidR="008908B3">
              <w:t xml:space="preserve"> Effectuer la c</w:t>
            </w:r>
            <w:r w:rsidR="00D5030B">
              <w:t>onfiguration des périphériques à</w:t>
            </w:r>
            <w:r w:rsidR="008908B3">
              <w:t xml:space="preserve"> l’aide de CubeMX (GPIO, et bus CAN). </w:t>
            </w:r>
            <w:r>
              <w:t xml:space="preserve">Réaliser les fonctions logicielles en </w:t>
            </w:r>
            <w:r w:rsidR="00F74BD9">
              <w:t>C</w:t>
            </w:r>
            <w:r w:rsidR="00BD5C96">
              <w:t xml:space="preserve"> correspondant</w:t>
            </w:r>
            <w:r w:rsidR="0037166B">
              <w:t xml:space="preserve"> </w:t>
            </w:r>
            <w:r w:rsidR="004E7838">
              <w:t xml:space="preserve">au traitement sous IT des </w:t>
            </w:r>
            <w:r w:rsidR="00D5030B">
              <w:t>réceptions</w:t>
            </w:r>
            <w:r w:rsidR="004E7838">
              <w:t xml:space="preserve"> CAN ainsi que l’initialisation du bus CAN</w:t>
            </w:r>
            <w:r w:rsidR="00222A87">
              <w:t>.</w:t>
            </w:r>
            <w:r w:rsidR="004E7838">
              <w:t xml:space="preserve"> (3</w:t>
            </w:r>
            <w:r w:rsidR="003C461C">
              <w:t>0</w:t>
            </w:r>
            <w:r>
              <w:t>H)</w:t>
            </w:r>
          </w:p>
          <w:p w:rsidR="006219B1" w:rsidRDefault="006219B1" w:rsidP="006219B1">
            <w:pPr>
              <w:pStyle w:val="Retraitnormal"/>
              <w:ind w:left="0"/>
              <w:jc w:val="both"/>
            </w:pPr>
            <w:r>
              <w:t>- Effectuer les tests d’intégration et de recette afin d</w:t>
            </w:r>
            <w:r w:rsidR="003C461C">
              <w:t>e valider le fonctionnement. (36</w:t>
            </w:r>
            <w:r>
              <w:t>H)</w:t>
            </w:r>
          </w:p>
          <w:p w:rsidR="006219B1" w:rsidRDefault="006219B1" w:rsidP="006219B1">
            <w:pPr>
              <w:pStyle w:val="Retraitnormal"/>
              <w:ind w:left="0"/>
              <w:jc w:val="both"/>
            </w:pPr>
          </w:p>
        </w:tc>
      </w:tr>
      <w:tr w:rsidR="00874D6E" w:rsidTr="006219B1">
        <w:tc>
          <w:tcPr>
            <w:tcW w:w="1527" w:type="dxa"/>
            <w:tcBorders>
              <w:left w:val="single" w:sz="2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74D6E" w:rsidRDefault="00874D6E" w:rsidP="008F4496">
            <w:pPr>
              <w:pStyle w:val="Standard"/>
              <w:tabs>
                <w:tab w:val="right" w:pos="3616"/>
                <w:tab w:val="right" w:pos="5459"/>
              </w:tabs>
              <w:snapToGrid w:val="0"/>
              <w:spacing w:before="28" w:after="28"/>
              <w:jc w:val="center"/>
            </w:pPr>
          </w:p>
        </w:tc>
        <w:tc>
          <w:tcPr>
            <w:tcW w:w="9727" w:type="dxa"/>
            <w:tcBorders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74D6E" w:rsidRDefault="00874D6E" w:rsidP="006219B1">
            <w:pPr>
              <w:pStyle w:val="Standard"/>
              <w:rPr>
                <w:i/>
                <w:sz w:val="20"/>
                <w:szCs w:val="20"/>
              </w:rPr>
            </w:pPr>
          </w:p>
        </w:tc>
      </w:tr>
    </w:tbl>
    <w:p w:rsidR="00874D6E" w:rsidRDefault="003F56AD" w:rsidP="00874D6E">
      <w:pPr>
        <w:widowControl/>
        <w:autoSpaceDE/>
        <w:autoSpaceDN/>
        <w:rPr>
          <w:b/>
          <w:sz w:val="24"/>
        </w:rPr>
      </w:pPr>
      <w:r>
        <w:rPr>
          <w:b/>
          <w:sz w:val="24"/>
        </w:rPr>
        <w:br w:type="page"/>
      </w:r>
    </w:p>
    <w:p w:rsidR="00874D6E" w:rsidRDefault="00874D6E" w:rsidP="00874D6E">
      <w:pPr>
        <w:widowControl/>
        <w:autoSpaceDE/>
        <w:autoSpaceDN/>
        <w:rPr>
          <w:b/>
          <w:sz w:val="24"/>
        </w:rPr>
      </w:pPr>
    </w:p>
    <w:p w:rsidR="00CA3B05" w:rsidRDefault="00CA3B05" w:rsidP="00874D6E">
      <w:pPr>
        <w:widowControl/>
        <w:autoSpaceDE/>
        <w:autoSpaceDN/>
        <w:rPr>
          <w:b/>
          <w:sz w:val="24"/>
        </w:rPr>
      </w:pPr>
    </w:p>
    <w:p w:rsidR="00CA3B05" w:rsidRDefault="00CA3B05" w:rsidP="00874D6E">
      <w:pPr>
        <w:widowControl/>
        <w:autoSpaceDE/>
        <w:autoSpaceDN/>
        <w:rPr>
          <w:b/>
          <w:sz w:val="24"/>
        </w:rPr>
      </w:pPr>
    </w:p>
    <w:tbl>
      <w:tblPr>
        <w:tblpPr w:leftFromText="141" w:rightFromText="141" w:vertAnchor="page" w:horzAnchor="margin" w:tblpXSpec="center" w:tblpY="2581"/>
        <w:tblW w:w="11254" w:type="dxa"/>
        <w:tblLayout w:type="fixed"/>
        <w:tblCellMar>
          <w:left w:w="10" w:type="dxa"/>
          <w:right w:w="10" w:type="dxa"/>
        </w:tblCellMar>
        <w:tblLook w:val="0000"/>
      </w:tblPr>
      <w:tblGrid>
        <w:gridCol w:w="1527"/>
        <w:gridCol w:w="9727"/>
      </w:tblGrid>
      <w:tr w:rsidR="00CA3B05" w:rsidTr="00CD7F73">
        <w:tc>
          <w:tcPr>
            <w:tcW w:w="15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A3B05" w:rsidRDefault="00CA3B05" w:rsidP="00CD7F73">
            <w:pPr>
              <w:pStyle w:val="Standard"/>
            </w:pPr>
          </w:p>
        </w:tc>
        <w:tc>
          <w:tcPr>
            <w:tcW w:w="97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A3B05" w:rsidRDefault="00CA3B05" w:rsidP="00CD7F73">
            <w:pPr>
              <w:pStyle w:val="Standard"/>
              <w:rPr>
                <w:rFonts w:eastAsia="Times New Roman" w:cs="Times New Roman"/>
                <w:sz w:val="20"/>
                <w:szCs w:val="20"/>
                <w:lang w:bidi="ar-SA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t>Fonctions à développer et tâches à effectuer</w:t>
            </w:r>
          </w:p>
        </w:tc>
      </w:tr>
      <w:tr w:rsidR="00CA3B05" w:rsidTr="00CD7F73">
        <w:tc>
          <w:tcPr>
            <w:tcW w:w="15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A3B05" w:rsidRDefault="00324CAC" w:rsidP="00CD7F73">
            <w:pPr>
              <w:pStyle w:val="Standard"/>
              <w:tabs>
                <w:tab w:val="right" w:pos="3616"/>
                <w:tab w:val="right" w:pos="5459"/>
              </w:tabs>
              <w:snapToGrid w:val="0"/>
              <w:spacing w:before="28" w:after="28"/>
              <w:jc w:val="center"/>
              <w:rPr>
                <w:rFonts w:eastAsia="Times New Roman" w:cs="Times New Roman"/>
                <w:sz w:val="20"/>
                <w:szCs w:val="20"/>
                <w:lang w:bidi="ar-SA"/>
              </w:rPr>
            </w:pPr>
            <w:r>
              <w:t>SLAMA</w:t>
            </w:r>
          </w:p>
          <w:p w:rsidR="00CA3B05" w:rsidRDefault="00CA3B05" w:rsidP="00CD7F73">
            <w:pPr>
              <w:pStyle w:val="Standard"/>
              <w:tabs>
                <w:tab w:val="right" w:pos="3616"/>
                <w:tab w:val="right" w:pos="5459"/>
              </w:tabs>
              <w:snapToGrid w:val="0"/>
              <w:spacing w:before="28" w:after="28"/>
              <w:jc w:val="center"/>
              <w:rPr>
                <w:rFonts w:eastAsia="Times New Roman" w:cs="Times New Roman"/>
                <w:sz w:val="20"/>
                <w:szCs w:val="20"/>
                <w:lang w:bidi="ar-SA"/>
              </w:rPr>
            </w:pPr>
            <w:r>
              <w:rPr>
                <w:rFonts w:eastAsia="Times New Roman" w:cs="Times New Roman"/>
                <w:sz w:val="20"/>
                <w:szCs w:val="20"/>
                <w:lang w:bidi="ar-SA"/>
              </w:rPr>
              <w:t xml:space="preserve">           EC </w:t>
            </w:r>
            <w:r>
              <w:rPr>
                <w:rFonts w:eastAsia="Times New Roman" w:cs="Times New Roman"/>
                <w:sz w:val="20"/>
                <w:szCs w:val="20"/>
                <w:lang w:bidi="ar-SA"/>
              </w:rPr>
              <w:tab/>
              <w:t>IR</w:t>
            </w:r>
          </w:p>
        </w:tc>
        <w:tc>
          <w:tcPr>
            <w:tcW w:w="972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A3B05" w:rsidRDefault="00CA3B05" w:rsidP="00CD7F73">
            <w:pPr>
              <w:pStyle w:val="Standard"/>
            </w:pPr>
            <w:r>
              <w:rPr>
                <w:i/>
                <w:sz w:val="20"/>
                <w:szCs w:val="20"/>
              </w:rPr>
              <w:t xml:space="preserve">Liste des fonctions assurées par l’étudiant : </w:t>
            </w:r>
            <w:r w:rsidR="003A7752">
              <w:rPr>
                <w:sz w:val="20"/>
                <w:szCs w:val="20"/>
                <w:shd w:val="clear" w:color="auto" w:fill="FFFF00"/>
              </w:rPr>
              <w:t xml:space="preserve">Carte matrice STM32 (mini), Multiplexage Image en DMA </w:t>
            </w:r>
            <w:r w:rsidR="00AD2D7F">
              <w:rPr>
                <w:sz w:val="20"/>
                <w:szCs w:val="20"/>
                <w:shd w:val="clear" w:color="auto" w:fill="FFFF00"/>
              </w:rPr>
              <w:t>et banc de test</w:t>
            </w:r>
          </w:p>
          <w:p w:rsidR="00CA3B05" w:rsidRDefault="00CA3B05" w:rsidP="00CD7F73">
            <w:pPr>
              <w:pStyle w:val="Standard"/>
              <w:rPr>
                <w:i/>
                <w:sz w:val="20"/>
                <w:szCs w:val="20"/>
              </w:rPr>
            </w:pPr>
          </w:p>
          <w:p w:rsidR="00CA3B05" w:rsidRDefault="001B0D22" w:rsidP="001B0D22">
            <w:pPr>
              <w:pStyle w:val="Retraitnormal"/>
              <w:numPr>
                <w:ilvl w:val="0"/>
                <w:numId w:val="11"/>
              </w:numPr>
            </w:pPr>
            <w:r>
              <w:t xml:space="preserve">Block interne </w:t>
            </w:r>
            <w:r w:rsidR="00F406E9">
              <w:t xml:space="preserve">concerné : </w:t>
            </w:r>
            <w:r w:rsidR="00DB3B71">
              <w:t>carte gestion matrice (logiciel et matériel)</w:t>
            </w:r>
            <w:r>
              <w:t xml:space="preserve"> et </w:t>
            </w:r>
            <w:r w:rsidR="00F406E9">
              <w:t>MyRio (</w:t>
            </w:r>
            <w:r>
              <w:t>logiciel)</w:t>
            </w:r>
          </w:p>
          <w:p w:rsidR="001622CA" w:rsidRDefault="00CA3B05" w:rsidP="001B0D22">
            <w:pPr>
              <w:pStyle w:val="Retraitnormal"/>
              <w:numPr>
                <w:ilvl w:val="0"/>
                <w:numId w:val="11"/>
              </w:numPr>
            </w:pPr>
            <w:r>
              <w:t xml:space="preserve">Processus logiciels concernés : </w:t>
            </w:r>
            <w:r w:rsidR="003F0C1F">
              <w:t xml:space="preserve">main(), spgIntMatrice, </w:t>
            </w:r>
            <w:r w:rsidR="003228BA">
              <w:t>Analyse_BMP.vi</w:t>
            </w:r>
          </w:p>
          <w:p w:rsidR="00CA3B05" w:rsidRDefault="00CA3B05" w:rsidP="001B0D22">
            <w:pPr>
              <w:pStyle w:val="Retraitnormal"/>
              <w:numPr>
                <w:ilvl w:val="0"/>
                <w:numId w:val="11"/>
              </w:numPr>
            </w:pPr>
            <w:r>
              <w:t xml:space="preserve">Matériel imposé : </w:t>
            </w:r>
            <w:r w:rsidR="00DB3B71">
              <w:t>STM32 en DMA,</w:t>
            </w:r>
            <w:r w:rsidR="003F0C1F">
              <w:t xml:space="preserve"> </w:t>
            </w:r>
            <w:r w:rsidR="001622CA">
              <w:t>Boitier MyRio + Interface XCAN</w:t>
            </w:r>
          </w:p>
          <w:p w:rsidR="00CA3B05" w:rsidRDefault="00CA3B05" w:rsidP="001B0D22">
            <w:pPr>
              <w:pStyle w:val="Retraitnormal"/>
              <w:numPr>
                <w:ilvl w:val="0"/>
                <w:numId w:val="11"/>
              </w:numPr>
            </w:pPr>
            <w:r>
              <w:t>Travail demandé :</w:t>
            </w:r>
          </w:p>
          <w:p w:rsidR="00CA3B05" w:rsidRDefault="00CA3B05" w:rsidP="00CD7F73">
            <w:pPr>
              <w:pStyle w:val="Retraitnormal"/>
              <w:ind w:left="1360"/>
            </w:pPr>
          </w:p>
          <w:p w:rsidR="00CA3B05" w:rsidRDefault="00CA3B05" w:rsidP="00CD7F73">
            <w:pPr>
              <w:pStyle w:val="Retraitnormal"/>
              <w:ind w:left="0"/>
            </w:pPr>
            <w:r>
              <w:t>- Compréhension du projet et du travail demandé (4H).</w:t>
            </w:r>
          </w:p>
          <w:p w:rsidR="00CA3B05" w:rsidRDefault="00CA3B05" w:rsidP="00CD7F73">
            <w:pPr>
              <w:pStyle w:val="Retraitnormal"/>
              <w:ind w:left="0"/>
            </w:pPr>
            <w:r>
              <w:t xml:space="preserve">- Etablir un planning prévisionnel (2H) </w:t>
            </w:r>
          </w:p>
          <w:p w:rsidR="00CA3B05" w:rsidRDefault="00CA3B05" w:rsidP="00CD7F73">
            <w:pPr>
              <w:pStyle w:val="Retraitnormal"/>
              <w:ind w:left="0"/>
              <w:jc w:val="both"/>
            </w:pPr>
            <w:r>
              <w:t>-  A partir du cahier des charges, participer à la définitio</w:t>
            </w:r>
            <w:r w:rsidR="00980EF3">
              <w:t>n du block internes du block « </w:t>
            </w:r>
            <w:r w:rsidR="001622CA">
              <w:t>amplificateur</w:t>
            </w:r>
            <w:r>
              <w:t> » (6H).</w:t>
            </w:r>
          </w:p>
          <w:p w:rsidR="00CA3B05" w:rsidRDefault="00CA3B05" w:rsidP="00CD7F73">
            <w:pPr>
              <w:pStyle w:val="Retraitnormal"/>
              <w:ind w:left="0"/>
              <w:jc w:val="both"/>
            </w:pPr>
            <w:r>
              <w:t xml:space="preserve">- </w:t>
            </w:r>
            <w:r w:rsidR="003A7752">
              <w:rPr>
                <w:highlight w:val="green"/>
              </w:rPr>
              <w:t xml:space="preserve">Présentez le principe de fonctionnement de l’afficheur matriciel </w:t>
            </w:r>
            <w:r w:rsidR="003A7752" w:rsidRPr="00F406E9">
              <w:rPr>
                <w:highlight w:val="green"/>
              </w:rPr>
              <w:t>multiplexé</w:t>
            </w:r>
            <w:r w:rsidR="003A7752">
              <w:rPr>
                <w:highlight w:val="green"/>
              </w:rPr>
              <w:t xml:space="preserve"> utilisé. </w:t>
            </w:r>
            <w:r w:rsidR="001622CA">
              <w:rPr>
                <w:highlight w:val="green"/>
              </w:rPr>
              <w:t>Expliquer la constitution d’un fichier bitmap</w:t>
            </w:r>
            <w:r w:rsidR="00C14DD0">
              <w:t>. (8</w:t>
            </w:r>
            <w:r>
              <w:t xml:space="preserve">H). </w:t>
            </w:r>
          </w:p>
          <w:p w:rsidR="00CA3B05" w:rsidRDefault="00CA3B05" w:rsidP="00CD7F73">
            <w:pPr>
              <w:pStyle w:val="Retraitnormal"/>
              <w:ind w:left="0"/>
              <w:jc w:val="both"/>
            </w:pPr>
            <w:r>
              <w:t xml:space="preserve">- </w:t>
            </w:r>
            <w:r w:rsidR="00DB3B71">
              <w:t>D</w:t>
            </w:r>
            <w:r>
              <w:t>imensionner et justifier l’ensemble des compos</w:t>
            </w:r>
            <w:r w:rsidR="00DB3B71">
              <w:t>ants pour la partie étudiée. (1</w:t>
            </w:r>
            <w:r w:rsidR="00C14DD0">
              <w:t>1</w:t>
            </w:r>
            <w:r>
              <w:t>H)</w:t>
            </w:r>
          </w:p>
          <w:p w:rsidR="00CA3B05" w:rsidRDefault="00CA3B05" w:rsidP="00CD7F73">
            <w:pPr>
              <w:pStyle w:val="Retraitnormal"/>
              <w:ind w:left="0"/>
            </w:pPr>
            <w:r>
              <w:t>-  Participer à l</w:t>
            </w:r>
            <w:r w:rsidR="001B0D22">
              <w:t>a production de la maquette. (</w:t>
            </w:r>
            <w:r w:rsidR="00DB3B71">
              <w:t>2</w:t>
            </w:r>
            <w:r w:rsidR="00C14DD0">
              <w:t>8</w:t>
            </w:r>
            <w:r>
              <w:t>H)</w:t>
            </w:r>
          </w:p>
          <w:p w:rsidR="00CA3B05" w:rsidRDefault="00CA3B05" w:rsidP="00CD7F73">
            <w:pPr>
              <w:pStyle w:val="Retraitnormal"/>
              <w:ind w:left="0"/>
              <w:jc w:val="both"/>
            </w:pPr>
            <w:r>
              <w:t xml:space="preserve">- </w:t>
            </w:r>
            <w:r w:rsidR="008B0062">
              <w:t xml:space="preserve">-  Effectuer la configuration des périphériques à l’aide de CubeMX (Timer 2 et Gestion DMA mémoire vers periphérique), </w:t>
            </w:r>
            <w:r>
              <w:t xml:space="preserve">Réaliser les fonctions logicielles </w:t>
            </w:r>
            <w:r w:rsidR="008B0062">
              <w:t xml:space="preserve">en C permettant la gestion de la matrice en DMA. Coder </w:t>
            </w:r>
            <w:r>
              <w:t>en</w:t>
            </w:r>
            <w:r w:rsidR="008B0062">
              <w:t xml:space="preserve"> </w:t>
            </w:r>
            <w:r w:rsidR="000626E3">
              <w:t xml:space="preserve">labview </w:t>
            </w:r>
            <w:r w:rsidR="003228BA">
              <w:t>l’a</w:t>
            </w:r>
            <w:r w:rsidR="00064ED9">
              <w:t>nalyse du fichier bitmap  en vue</w:t>
            </w:r>
            <w:r w:rsidR="003228BA">
              <w:t xml:space="preserve"> de l’ émission d’un tableau de point a destination de la carte matrice (configuration du bandeau)</w:t>
            </w:r>
            <w:r w:rsidR="00DB3B71">
              <w:t>.  (5</w:t>
            </w:r>
            <w:r w:rsidR="003F0C1F">
              <w:t>8</w:t>
            </w:r>
            <w:r>
              <w:t>H)</w:t>
            </w:r>
          </w:p>
          <w:p w:rsidR="00CA3B05" w:rsidRDefault="00CA3B05" w:rsidP="00CD7F73">
            <w:pPr>
              <w:pStyle w:val="Retraitnormal"/>
              <w:ind w:left="0"/>
              <w:jc w:val="both"/>
            </w:pPr>
            <w:r>
              <w:t>- Effectuer les tests d’intégration et de recette afin de valider le fonctionnement. (41H)</w:t>
            </w:r>
          </w:p>
          <w:p w:rsidR="00CA3B05" w:rsidRDefault="00CA3B05" w:rsidP="00CD7F73">
            <w:pPr>
              <w:pStyle w:val="Retraitnormal"/>
              <w:ind w:left="0"/>
              <w:jc w:val="both"/>
            </w:pPr>
          </w:p>
        </w:tc>
      </w:tr>
    </w:tbl>
    <w:p w:rsidR="00CA3B05" w:rsidRDefault="00CA3B05" w:rsidP="00874D6E">
      <w:pPr>
        <w:widowControl/>
        <w:autoSpaceDE/>
        <w:autoSpaceDN/>
        <w:rPr>
          <w:b/>
          <w:sz w:val="24"/>
        </w:rPr>
      </w:pPr>
    </w:p>
    <w:p w:rsidR="00874D6E" w:rsidRDefault="00874D6E">
      <w:pPr>
        <w:widowControl/>
        <w:autoSpaceDE/>
        <w:autoSpaceDN/>
        <w:rPr>
          <w:b/>
          <w:sz w:val="24"/>
        </w:rPr>
      </w:pPr>
      <w:r>
        <w:rPr>
          <w:b/>
          <w:sz w:val="24"/>
        </w:rPr>
        <w:br w:type="page"/>
      </w:r>
    </w:p>
    <w:p w:rsidR="00082323" w:rsidRDefault="001E09DD" w:rsidP="00874D6E">
      <w:pPr>
        <w:widowControl/>
        <w:autoSpaceDE/>
        <w:autoSpaceDN/>
        <w:rPr>
          <w:b/>
          <w:sz w:val="24"/>
        </w:rPr>
      </w:pPr>
      <w:r>
        <w:rPr>
          <w:b/>
          <w:sz w:val="24"/>
        </w:rPr>
        <w:lastRenderedPageBreak/>
        <w:t xml:space="preserve">Description structurelle du système : </w:t>
      </w:r>
    </w:p>
    <w:p w:rsidR="00146104" w:rsidRDefault="00146104" w:rsidP="00874D6E">
      <w:pPr>
        <w:widowControl/>
        <w:autoSpaceDE/>
        <w:autoSpaceDN/>
        <w:rPr>
          <w:b/>
          <w:sz w:val="24"/>
        </w:rPr>
      </w:pPr>
    </w:p>
    <w:tbl>
      <w:tblPr>
        <w:tblW w:w="975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4876"/>
        <w:gridCol w:w="4876"/>
      </w:tblGrid>
      <w:tr w:rsidR="00082323" w:rsidTr="00330DAD">
        <w:trPr>
          <w:jc w:val="center"/>
        </w:trPr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2323" w:rsidRDefault="001E09DD" w:rsidP="00326846">
            <w:pPr>
              <w:widowControl/>
              <w:jc w:val="center"/>
              <w:rPr>
                <w:b/>
              </w:rPr>
            </w:pPr>
            <w:r>
              <w:rPr>
                <w:b/>
              </w:rPr>
              <w:t>Principaux constituants :</w:t>
            </w:r>
          </w:p>
        </w:tc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2323" w:rsidRDefault="001E09DD" w:rsidP="00326846">
            <w:pPr>
              <w:widowControl/>
              <w:jc w:val="center"/>
              <w:rPr>
                <w:b/>
              </w:rPr>
            </w:pPr>
            <w:r>
              <w:rPr>
                <w:b/>
              </w:rPr>
              <w:t>Caractéristiques techniques :</w:t>
            </w:r>
          </w:p>
        </w:tc>
      </w:tr>
      <w:tr w:rsidR="00082323" w:rsidTr="00326846">
        <w:trPr>
          <w:jc w:val="center"/>
        </w:trPr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F4496" w:rsidRDefault="008F4496" w:rsidP="008F4496">
            <w:pPr>
              <w:pStyle w:val="Paragraphedeliste"/>
              <w:ind w:left="502"/>
            </w:pPr>
          </w:p>
          <w:p w:rsidR="006B3881" w:rsidRDefault="00BE2792" w:rsidP="00DB3B71">
            <w:pPr>
              <w:pStyle w:val="Paragraphedeliste"/>
              <w:numPr>
                <w:ilvl w:val="0"/>
                <w:numId w:val="7"/>
              </w:numPr>
            </w:pPr>
            <w:r>
              <w:t>Matrice a Led</w:t>
            </w:r>
          </w:p>
          <w:p w:rsidR="00146104" w:rsidRDefault="00BE2792" w:rsidP="006B3881">
            <w:pPr>
              <w:pStyle w:val="Paragraphedeliste"/>
              <w:numPr>
                <w:ilvl w:val="0"/>
                <w:numId w:val="7"/>
              </w:numPr>
            </w:pPr>
            <w:r>
              <w:t>M</w:t>
            </w:r>
            <w:r w:rsidR="00DB3B71">
              <w:t>icrocontroleur STM32</w:t>
            </w:r>
          </w:p>
          <w:p w:rsidR="00BE2792" w:rsidRDefault="00BE2792" w:rsidP="006B3881">
            <w:pPr>
              <w:pStyle w:val="Paragraphedeliste"/>
              <w:numPr>
                <w:ilvl w:val="0"/>
                <w:numId w:val="7"/>
              </w:numPr>
            </w:pPr>
            <w:r>
              <w:t>Mémoire statique</w:t>
            </w:r>
          </w:p>
          <w:p w:rsidR="00DB3B71" w:rsidRDefault="00DB3B71" w:rsidP="006B3881">
            <w:pPr>
              <w:pStyle w:val="Paragraphedeliste"/>
              <w:numPr>
                <w:ilvl w:val="0"/>
                <w:numId w:val="7"/>
              </w:numPr>
            </w:pPr>
            <w:r>
              <w:t>Mémoire EEPROM</w:t>
            </w:r>
          </w:p>
          <w:p w:rsidR="006B3881" w:rsidRDefault="006B3881" w:rsidP="001F74A1">
            <w:pPr>
              <w:pStyle w:val="Paragraphedeliste"/>
            </w:pPr>
          </w:p>
        </w:tc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3881" w:rsidRPr="001F74A1" w:rsidRDefault="00146104" w:rsidP="006B3881">
            <w:pPr>
              <w:pStyle w:val="Paragraphedeliste"/>
              <w:widowControl/>
              <w:numPr>
                <w:ilvl w:val="0"/>
                <w:numId w:val="7"/>
              </w:num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Liaison </w:t>
            </w:r>
            <w:r w:rsidR="00DB3B71">
              <w:rPr>
                <w:sz w:val="20"/>
                <w:szCs w:val="20"/>
                <w:lang w:val="en-US"/>
              </w:rPr>
              <w:t>CAN</w:t>
            </w:r>
          </w:p>
          <w:p w:rsidR="006B3881" w:rsidRDefault="00A75C1F" w:rsidP="006B3881">
            <w:pPr>
              <w:pStyle w:val="Paragraphedeliste"/>
              <w:widowControl/>
              <w:numPr>
                <w:ilvl w:val="0"/>
                <w:numId w:val="7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Liaison</w:t>
            </w:r>
            <w:r w:rsidR="00BE2792">
              <w:rPr>
                <w:sz w:val="20"/>
                <w:szCs w:val="20"/>
              </w:rPr>
              <w:t>I2C</w:t>
            </w:r>
          </w:p>
          <w:p w:rsidR="00DB3B71" w:rsidRDefault="00DB3B71" w:rsidP="006B3881">
            <w:pPr>
              <w:pStyle w:val="Paragraphedeliste"/>
              <w:widowControl/>
              <w:numPr>
                <w:ilvl w:val="0"/>
                <w:numId w:val="7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Utilisation du DMA</w:t>
            </w:r>
          </w:p>
          <w:p w:rsidR="006B3881" w:rsidRPr="006B3881" w:rsidRDefault="006B3881" w:rsidP="00BE2792">
            <w:pPr>
              <w:pStyle w:val="Paragraphedeliste"/>
              <w:widowControl/>
              <w:ind w:left="502"/>
              <w:rPr>
                <w:sz w:val="20"/>
                <w:szCs w:val="20"/>
              </w:rPr>
            </w:pPr>
          </w:p>
        </w:tc>
      </w:tr>
    </w:tbl>
    <w:p w:rsidR="00082323" w:rsidRDefault="00082323">
      <w:pPr>
        <w:widowControl/>
        <w:spacing w:before="120" w:line="300" w:lineRule="exact"/>
        <w:ind w:left="23"/>
        <w:rPr>
          <w:b/>
          <w:sz w:val="24"/>
        </w:rPr>
      </w:pPr>
    </w:p>
    <w:p w:rsidR="00082323" w:rsidRDefault="001E09DD" w:rsidP="001B0969">
      <w:pPr>
        <w:widowControl/>
        <w:spacing w:before="120" w:after="120" w:line="300" w:lineRule="exact"/>
        <w:ind w:left="23"/>
        <w:rPr>
          <w:b/>
          <w:sz w:val="24"/>
        </w:rPr>
      </w:pPr>
      <w:r>
        <w:rPr>
          <w:b/>
          <w:sz w:val="24"/>
        </w:rPr>
        <w:t xml:space="preserve">Inventaire des matériels et outils logiciels à mettre en œuvre </w:t>
      </w:r>
      <w:r>
        <w:rPr>
          <w:b/>
          <w:sz w:val="24"/>
          <w:u w:val="single"/>
        </w:rPr>
        <w:t>par le candidat</w:t>
      </w:r>
      <w:r>
        <w:rPr>
          <w:b/>
          <w:sz w:val="24"/>
        </w:rPr>
        <w:t xml:space="preserve"> :</w:t>
      </w:r>
    </w:p>
    <w:tbl>
      <w:tblPr>
        <w:tblW w:w="975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4876"/>
        <w:gridCol w:w="4876"/>
      </w:tblGrid>
      <w:tr w:rsidR="00082323" w:rsidTr="00330DAD">
        <w:trPr>
          <w:jc w:val="center"/>
        </w:trPr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2323" w:rsidRDefault="001E09DD">
            <w:pPr>
              <w:widowControl/>
              <w:spacing w:before="80" w:after="80" w:line="300" w:lineRule="exact"/>
              <w:jc w:val="center"/>
              <w:rPr>
                <w:b/>
              </w:rPr>
            </w:pPr>
            <w:r>
              <w:rPr>
                <w:b/>
              </w:rPr>
              <w:t>Désignation :</w:t>
            </w:r>
          </w:p>
        </w:tc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2323" w:rsidRDefault="001E09DD">
            <w:pPr>
              <w:widowControl/>
              <w:spacing w:before="80" w:after="80" w:line="300" w:lineRule="exact"/>
              <w:jc w:val="center"/>
              <w:rPr>
                <w:b/>
              </w:rPr>
            </w:pPr>
            <w:r>
              <w:rPr>
                <w:b/>
              </w:rPr>
              <w:t>Caractéristiques techniques :</w:t>
            </w:r>
          </w:p>
        </w:tc>
      </w:tr>
      <w:tr w:rsidR="00082323" w:rsidTr="00330DAD">
        <w:trPr>
          <w:jc w:val="center"/>
        </w:trPr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1F05" w:rsidRDefault="00601F05" w:rsidP="00601F05">
            <w:pPr>
              <w:pStyle w:val="Paragraphedeliste"/>
              <w:widowControl/>
              <w:numPr>
                <w:ilvl w:val="0"/>
                <w:numId w:val="7"/>
              </w:numPr>
              <w:spacing w:before="120" w:line="30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CAO Proteus</w:t>
            </w:r>
          </w:p>
          <w:p w:rsidR="00601F05" w:rsidRDefault="00601F05" w:rsidP="00601F05">
            <w:pPr>
              <w:pStyle w:val="Paragraphedeliste"/>
              <w:widowControl/>
              <w:numPr>
                <w:ilvl w:val="0"/>
                <w:numId w:val="7"/>
              </w:numPr>
              <w:spacing w:before="120" w:line="30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Outil de </w:t>
            </w:r>
            <w:r w:rsidR="001F74A1">
              <w:rPr>
                <w:sz w:val="20"/>
                <w:szCs w:val="20"/>
              </w:rPr>
              <w:t>modélisation</w:t>
            </w:r>
            <w:r>
              <w:rPr>
                <w:sz w:val="20"/>
                <w:szCs w:val="20"/>
              </w:rPr>
              <w:t xml:space="preserve"> Magic Draw</w:t>
            </w:r>
          </w:p>
          <w:p w:rsidR="00601F05" w:rsidRDefault="00601F05" w:rsidP="00601F05">
            <w:pPr>
              <w:pStyle w:val="Paragraphedeliste"/>
              <w:widowControl/>
              <w:numPr>
                <w:ilvl w:val="0"/>
                <w:numId w:val="7"/>
              </w:numPr>
              <w:spacing w:before="120" w:line="30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Outil de planification Mindview</w:t>
            </w:r>
          </w:p>
          <w:p w:rsidR="00A75C1F" w:rsidRPr="00601F05" w:rsidRDefault="00DB3B71" w:rsidP="00601F05">
            <w:pPr>
              <w:pStyle w:val="Paragraphedeliste"/>
              <w:widowControl/>
              <w:numPr>
                <w:ilvl w:val="0"/>
                <w:numId w:val="7"/>
              </w:numPr>
              <w:spacing w:before="120" w:line="300" w:lineRule="exac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Chaîne de développement ST (Cube IDE)</w:t>
            </w:r>
            <w:bookmarkStart w:id="0" w:name="_GoBack"/>
            <w:bookmarkEnd w:id="0"/>
          </w:p>
        </w:tc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01F05" w:rsidRDefault="00601F05" w:rsidP="00601F05">
            <w:pPr>
              <w:pStyle w:val="Paragraphedeliste"/>
              <w:widowControl/>
              <w:numPr>
                <w:ilvl w:val="0"/>
                <w:numId w:val="7"/>
              </w:numPr>
              <w:spacing w:before="120" w:line="300" w:lineRule="exact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Schéma et typon</w:t>
            </w:r>
            <w:r w:rsidR="001F74A1">
              <w:rPr>
                <w:sz w:val="20"/>
                <w:szCs w:val="20"/>
                <w:lang w:val="en-GB"/>
              </w:rPr>
              <w:t xml:space="preserve"> / simulation</w:t>
            </w:r>
          </w:p>
          <w:p w:rsidR="00601F05" w:rsidRDefault="00601F05" w:rsidP="00601F05">
            <w:pPr>
              <w:pStyle w:val="Paragraphedeliste"/>
              <w:widowControl/>
              <w:numPr>
                <w:ilvl w:val="0"/>
                <w:numId w:val="7"/>
              </w:numPr>
              <w:spacing w:before="120" w:line="300" w:lineRule="exact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Modelisation SysML</w:t>
            </w:r>
          </w:p>
          <w:p w:rsidR="00601F05" w:rsidRDefault="00601F05" w:rsidP="00601F05">
            <w:pPr>
              <w:pStyle w:val="Paragraphedeliste"/>
              <w:widowControl/>
              <w:numPr>
                <w:ilvl w:val="0"/>
                <w:numId w:val="7"/>
              </w:numPr>
              <w:spacing w:before="120" w:line="300" w:lineRule="exact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Planification des tâches</w:t>
            </w:r>
          </w:p>
          <w:p w:rsidR="00A75C1F" w:rsidRPr="00601F05" w:rsidRDefault="00A75C1F" w:rsidP="00601F05">
            <w:pPr>
              <w:pStyle w:val="Paragraphedeliste"/>
              <w:widowControl/>
              <w:numPr>
                <w:ilvl w:val="0"/>
                <w:numId w:val="7"/>
              </w:numPr>
              <w:spacing w:before="120" w:line="300" w:lineRule="exact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Compilateur C</w:t>
            </w:r>
          </w:p>
        </w:tc>
      </w:tr>
    </w:tbl>
    <w:p w:rsidR="004022ED" w:rsidRDefault="004022ED" w:rsidP="004022ED">
      <w:pPr>
        <w:widowControl/>
        <w:autoSpaceDE/>
        <w:autoSpaceDN/>
        <w:jc w:val="both"/>
        <w:rPr>
          <w:sz w:val="20"/>
        </w:rPr>
      </w:pPr>
    </w:p>
    <w:p w:rsidR="00FF3A91" w:rsidRDefault="00FF3A91" w:rsidP="004022ED">
      <w:pPr>
        <w:widowControl/>
        <w:autoSpaceDE/>
        <w:autoSpaceDN/>
        <w:jc w:val="both"/>
        <w:rPr>
          <w:sz w:val="20"/>
        </w:rPr>
        <w:sectPr w:rsidR="00FF3A91" w:rsidSect="00F11B73">
          <w:footerReference w:type="default" r:id="rId22"/>
          <w:type w:val="continuous"/>
          <w:pgSz w:w="11880" w:h="16800"/>
          <w:pgMar w:top="1134" w:right="1134" w:bottom="1134" w:left="1134" w:header="1077" w:footer="1077" w:gutter="0"/>
          <w:cols w:space="720"/>
        </w:sectPr>
      </w:pPr>
    </w:p>
    <w:tbl>
      <w:tblPr>
        <w:tblStyle w:val="Grilledutableau"/>
        <w:tblW w:w="0" w:type="auto"/>
        <w:jc w:val="center"/>
        <w:tblLook w:val="04A0"/>
      </w:tblPr>
      <w:tblGrid>
        <w:gridCol w:w="528"/>
        <w:gridCol w:w="8080"/>
        <w:gridCol w:w="3354"/>
        <w:gridCol w:w="459"/>
        <w:gridCol w:w="459"/>
        <w:gridCol w:w="459"/>
        <w:gridCol w:w="451"/>
        <w:gridCol w:w="13"/>
      </w:tblGrid>
      <w:tr w:rsidR="000C5CBF" w:rsidRPr="00422D57" w:rsidTr="00DC7207">
        <w:trPr>
          <w:cantSplit/>
          <w:trHeight w:val="1304"/>
          <w:jc w:val="center"/>
        </w:trPr>
        <w:tc>
          <w:tcPr>
            <w:tcW w:w="528" w:type="dxa"/>
            <w:vMerge w:val="restart"/>
            <w:textDirection w:val="tbRl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ind w:left="113" w:right="113"/>
              <w:jc w:val="center"/>
              <w:rPr>
                <w:sz w:val="20"/>
              </w:rPr>
            </w:pPr>
            <w:r w:rsidRPr="00422D57">
              <w:rPr>
                <w:sz w:val="20"/>
              </w:rPr>
              <w:lastRenderedPageBreak/>
              <w:t>Revues</w:t>
            </w:r>
          </w:p>
        </w:tc>
        <w:tc>
          <w:tcPr>
            <w:tcW w:w="8080" w:type="dxa"/>
            <w:vAlign w:val="center"/>
          </w:tcPr>
          <w:p w:rsidR="000C5CBF" w:rsidRPr="00422D57" w:rsidRDefault="000C5CBF" w:rsidP="00DC7207">
            <w:pPr>
              <w:widowControl/>
              <w:spacing w:before="120" w:after="120"/>
              <w:jc w:val="center"/>
              <w:rPr>
                <w:b/>
                <w:sz w:val="44"/>
              </w:rPr>
            </w:pPr>
            <w:r w:rsidRPr="00422D57">
              <w:rPr>
                <w:b/>
                <w:sz w:val="44"/>
              </w:rPr>
              <w:t>Contrats de tâche</w:t>
            </w:r>
          </w:p>
          <w:p w:rsidR="000C5CBF" w:rsidRPr="00422D57" w:rsidRDefault="000C5CBF" w:rsidP="00DC7207">
            <w:pPr>
              <w:widowControl/>
              <w:autoSpaceDE/>
              <w:autoSpaceDN/>
              <w:rPr>
                <w:sz w:val="20"/>
              </w:rPr>
            </w:pPr>
          </w:p>
        </w:tc>
        <w:tc>
          <w:tcPr>
            <w:tcW w:w="3354" w:type="dxa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center"/>
              <w:rPr>
                <w:b/>
                <w:sz w:val="20"/>
              </w:rPr>
            </w:pPr>
            <w:r w:rsidRPr="00422D57">
              <w:rPr>
                <w:b/>
                <w:sz w:val="28"/>
              </w:rPr>
              <w:t>Compétences</w:t>
            </w:r>
          </w:p>
        </w:tc>
        <w:tc>
          <w:tcPr>
            <w:tcW w:w="459" w:type="dxa"/>
            <w:textDirection w:val="tbRl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ind w:left="113" w:right="113"/>
              <w:jc w:val="center"/>
              <w:rPr>
                <w:sz w:val="20"/>
              </w:rPr>
            </w:pPr>
            <w:r w:rsidRPr="00422D57">
              <w:rPr>
                <w:sz w:val="20"/>
              </w:rPr>
              <w:t>Candidat_1</w:t>
            </w:r>
          </w:p>
        </w:tc>
        <w:tc>
          <w:tcPr>
            <w:tcW w:w="459" w:type="dxa"/>
            <w:textDirection w:val="tbRl"/>
            <w:vAlign w:val="center"/>
          </w:tcPr>
          <w:p w:rsidR="000C5CBF" w:rsidRPr="00422D57" w:rsidRDefault="000C5CBF" w:rsidP="00DC7207">
            <w:pPr>
              <w:ind w:left="113" w:right="113"/>
              <w:jc w:val="center"/>
            </w:pPr>
            <w:r w:rsidRPr="00422D57">
              <w:rPr>
                <w:sz w:val="20"/>
              </w:rPr>
              <w:t>Candidat_2</w:t>
            </w:r>
          </w:p>
        </w:tc>
        <w:tc>
          <w:tcPr>
            <w:tcW w:w="459" w:type="dxa"/>
            <w:textDirection w:val="tbRl"/>
            <w:vAlign w:val="center"/>
          </w:tcPr>
          <w:p w:rsidR="000C5CBF" w:rsidRPr="00422D57" w:rsidRDefault="000C5CBF" w:rsidP="00DC7207">
            <w:pPr>
              <w:ind w:left="113" w:right="113"/>
              <w:jc w:val="center"/>
            </w:pPr>
            <w:r w:rsidRPr="00422D57">
              <w:rPr>
                <w:sz w:val="20"/>
              </w:rPr>
              <w:t>Candidat_3</w:t>
            </w:r>
          </w:p>
        </w:tc>
        <w:tc>
          <w:tcPr>
            <w:tcW w:w="464" w:type="dxa"/>
            <w:gridSpan w:val="2"/>
            <w:textDirection w:val="tbRl"/>
            <w:vAlign w:val="center"/>
          </w:tcPr>
          <w:p w:rsidR="000C5CBF" w:rsidRPr="00422D57" w:rsidRDefault="000C5CBF" w:rsidP="00DC7207">
            <w:pPr>
              <w:ind w:left="113" w:right="113"/>
              <w:jc w:val="center"/>
            </w:pPr>
            <w:r w:rsidRPr="00422D57">
              <w:rPr>
                <w:sz w:val="20"/>
              </w:rPr>
              <w:t>Candidat_4</w:t>
            </w:r>
          </w:p>
        </w:tc>
      </w:tr>
      <w:tr w:rsidR="000C5CBF" w:rsidRPr="00422D57" w:rsidTr="00DC7207">
        <w:trPr>
          <w:jc w:val="center"/>
        </w:trPr>
        <w:tc>
          <w:tcPr>
            <w:tcW w:w="528" w:type="dxa"/>
            <w:vMerge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center"/>
              <w:rPr>
                <w:rFonts w:cs="Arial"/>
                <w:b/>
                <w:szCs w:val="20"/>
              </w:rPr>
            </w:pPr>
          </w:p>
        </w:tc>
        <w:tc>
          <w:tcPr>
            <w:tcW w:w="13275" w:type="dxa"/>
            <w:gridSpan w:val="7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b/>
              </w:rPr>
            </w:pPr>
            <w:r w:rsidRPr="00422D57">
              <w:rPr>
                <w:rFonts w:cs="Arial"/>
                <w:b/>
                <w:szCs w:val="20"/>
              </w:rPr>
              <w:t>Expression fonctionnelle du besoin</w:t>
            </w:r>
          </w:p>
        </w:tc>
      </w:tr>
      <w:tr w:rsidR="000C5CBF" w:rsidRPr="00422D57" w:rsidTr="00DC7207">
        <w:trPr>
          <w:jc w:val="center"/>
        </w:trPr>
        <w:tc>
          <w:tcPr>
            <w:tcW w:w="528" w:type="dxa"/>
            <w:vAlign w:val="center"/>
          </w:tcPr>
          <w:p w:rsidR="000C5CBF" w:rsidRPr="00422D57" w:rsidRDefault="000C5CBF" w:rsidP="00DC7207">
            <w:pPr>
              <w:jc w:val="center"/>
              <w:rPr>
                <w:rFonts w:cs="Arial"/>
                <w:sz w:val="20"/>
                <w:szCs w:val="20"/>
              </w:rPr>
            </w:pPr>
            <w:r w:rsidRPr="00422D57">
              <w:rPr>
                <w:rFonts w:cs="Arial"/>
                <w:sz w:val="20"/>
                <w:szCs w:val="20"/>
              </w:rPr>
              <w:t>R2</w:t>
            </w:r>
          </w:p>
        </w:tc>
        <w:tc>
          <w:tcPr>
            <w:tcW w:w="8080" w:type="dxa"/>
            <w:vAlign w:val="center"/>
          </w:tcPr>
          <w:p w:rsidR="000C5CBF" w:rsidRPr="00422D57" w:rsidRDefault="000C5CBF" w:rsidP="00DC7207">
            <w:pPr>
              <w:rPr>
                <w:rFonts w:cs="Arial"/>
                <w:sz w:val="20"/>
                <w:szCs w:val="20"/>
              </w:rPr>
            </w:pPr>
            <w:r w:rsidRPr="00422D57">
              <w:rPr>
                <w:rFonts w:cs="Arial"/>
                <w:sz w:val="20"/>
                <w:szCs w:val="20"/>
              </w:rPr>
              <w:t>Vérifier la pérennité et mettre à jour les informations</w:t>
            </w:r>
          </w:p>
        </w:tc>
        <w:tc>
          <w:tcPr>
            <w:tcW w:w="3354" w:type="dxa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rPr>
                <w:sz w:val="20"/>
              </w:rPr>
            </w:pPr>
            <w:r w:rsidRPr="00422D57">
              <w:rPr>
                <w:sz w:val="20"/>
              </w:rPr>
              <w:t>C2.1</w:t>
            </w:r>
          </w:p>
        </w:tc>
        <w:tc>
          <w:tcPr>
            <w:tcW w:w="459" w:type="dxa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</w:p>
        </w:tc>
        <w:tc>
          <w:tcPr>
            <w:tcW w:w="459" w:type="dxa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</w:p>
        </w:tc>
        <w:tc>
          <w:tcPr>
            <w:tcW w:w="459" w:type="dxa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</w:p>
        </w:tc>
        <w:tc>
          <w:tcPr>
            <w:tcW w:w="464" w:type="dxa"/>
            <w:gridSpan w:val="2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</w:p>
        </w:tc>
      </w:tr>
      <w:tr w:rsidR="000C5CBF" w:rsidRPr="00422D57" w:rsidTr="00DC7207">
        <w:trPr>
          <w:jc w:val="center"/>
        </w:trPr>
        <w:tc>
          <w:tcPr>
            <w:tcW w:w="528" w:type="dxa"/>
            <w:vAlign w:val="center"/>
          </w:tcPr>
          <w:p w:rsidR="000C5CBF" w:rsidRPr="00422D57" w:rsidRDefault="000C5CBF" w:rsidP="00DC7207">
            <w:pPr>
              <w:jc w:val="center"/>
              <w:rPr>
                <w:rFonts w:cs="Arial"/>
                <w:sz w:val="20"/>
                <w:szCs w:val="20"/>
              </w:rPr>
            </w:pPr>
            <w:r w:rsidRPr="00422D57">
              <w:rPr>
                <w:rFonts w:cs="Arial"/>
                <w:sz w:val="20"/>
                <w:szCs w:val="20"/>
              </w:rPr>
              <w:t>R2</w:t>
            </w:r>
          </w:p>
        </w:tc>
        <w:tc>
          <w:tcPr>
            <w:tcW w:w="8080" w:type="dxa"/>
            <w:vAlign w:val="center"/>
          </w:tcPr>
          <w:p w:rsidR="000C5CBF" w:rsidRPr="00422D57" w:rsidRDefault="000C5CBF" w:rsidP="00DC7207">
            <w:pPr>
              <w:rPr>
                <w:rFonts w:cs="Arial"/>
                <w:sz w:val="20"/>
                <w:szCs w:val="20"/>
              </w:rPr>
            </w:pPr>
            <w:r w:rsidRPr="00422D57">
              <w:rPr>
                <w:rFonts w:cs="Arial"/>
                <w:sz w:val="20"/>
                <w:szCs w:val="20"/>
              </w:rPr>
              <w:t>Collecter des informations nécessaires à l’élaboration du cahier des charges préliminaire</w:t>
            </w:r>
          </w:p>
        </w:tc>
        <w:tc>
          <w:tcPr>
            <w:tcW w:w="3354" w:type="dxa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rPr>
                <w:sz w:val="20"/>
              </w:rPr>
            </w:pPr>
            <w:r w:rsidRPr="00422D57">
              <w:rPr>
                <w:sz w:val="20"/>
              </w:rPr>
              <w:t>C2.2</w:t>
            </w:r>
          </w:p>
        </w:tc>
        <w:tc>
          <w:tcPr>
            <w:tcW w:w="459" w:type="dxa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</w:p>
        </w:tc>
        <w:tc>
          <w:tcPr>
            <w:tcW w:w="459" w:type="dxa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</w:p>
        </w:tc>
        <w:tc>
          <w:tcPr>
            <w:tcW w:w="459" w:type="dxa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</w:p>
        </w:tc>
        <w:tc>
          <w:tcPr>
            <w:tcW w:w="464" w:type="dxa"/>
            <w:gridSpan w:val="2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</w:p>
        </w:tc>
      </w:tr>
      <w:tr w:rsidR="000C5CBF" w:rsidRPr="00422D57" w:rsidTr="00DC7207">
        <w:trPr>
          <w:jc w:val="center"/>
        </w:trPr>
        <w:tc>
          <w:tcPr>
            <w:tcW w:w="528" w:type="dxa"/>
            <w:vAlign w:val="center"/>
          </w:tcPr>
          <w:p w:rsidR="000C5CBF" w:rsidRPr="00422D57" w:rsidRDefault="000C5CBF" w:rsidP="00DC7207">
            <w:pPr>
              <w:jc w:val="center"/>
              <w:rPr>
                <w:rFonts w:cs="Arial"/>
                <w:sz w:val="20"/>
                <w:szCs w:val="20"/>
              </w:rPr>
            </w:pPr>
            <w:r w:rsidRPr="00422D57">
              <w:rPr>
                <w:rFonts w:cs="Arial"/>
                <w:sz w:val="20"/>
                <w:szCs w:val="20"/>
              </w:rPr>
              <w:t>R2</w:t>
            </w:r>
          </w:p>
        </w:tc>
        <w:tc>
          <w:tcPr>
            <w:tcW w:w="8080" w:type="dxa"/>
            <w:vAlign w:val="center"/>
          </w:tcPr>
          <w:p w:rsidR="000C5CBF" w:rsidRPr="00422D57" w:rsidRDefault="000C5CBF" w:rsidP="00DC7207">
            <w:pPr>
              <w:rPr>
                <w:rFonts w:cs="Arial"/>
                <w:sz w:val="20"/>
                <w:szCs w:val="20"/>
              </w:rPr>
            </w:pPr>
            <w:r w:rsidRPr="00422D57">
              <w:rPr>
                <w:rFonts w:cs="Arial"/>
                <w:sz w:val="20"/>
                <w:szCs w:val="20"/>
              </w:rPr>
              <w:t>Formaliser le cahier des charges</w:t>
            </w:r>
          </w:p>
        </w:tc>
        <w:tc>
          <w:tcPr>
            <w:tcW w:w="3354" w:type="dxa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  <w:r w:rsidRPr="00422D57">
              <w:rPr>
                <w:sz w:val="20"/>
              </w:rPr>
              <w:t>C2.3 C2.4</w:t>
            </w:r>
          </w:p>
        </w:tc>
        <w:tc>
          <w:tcPr>
            <w:tcW w:w="459" w:type="dxa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  <w:r>
              <w:rPr>
                <w:sz w:val="20"/>
              </w:rPr>
              <w:t>x</w:t>
            </w:r>
          </w:p>
        </w:tc>
        <w:tc>
          <w:tcPr>
            <w:tcW w:w="459" w:type="dxa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  <w:r>
              <w:rPr>
                <w:sz w:val="20"/>
              </w:rPr>
              <w:t>x</w:t>
            </w:r>
          </w:p>
        </w:tc>
        <w:tc>
          <w:tcPr>
            <w:tcW w:w="459" w:type="dxa"/>
            <w:vAlign w:val="center"/>
          </w:tcPr>
          <w:p w:rsidR="000C5CBF" w:rsidRPr="00422D57" w:rsidRDefault="00BC7378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  <w:r>
              <w:rPr>
                <w:sz w:val="20"/>
              </w:rPr>
              <w:t>x</w:t>
            </w:r>
          </w:p>
        </w:tc>
        <w:tc>
          <w:tcPr>
            <w:tcW w:w="464" w:type="dxa"/>
            <w:gridSpan w:val="2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</w:p>
        </w:tc>
      </w:tr>
      <w:tr w:rsidR="000C5CBF" w:rsidRPr="00422D57" w:rsidTr="00DC7207">
        <w:trPr>
          <w:jc w:val="center"/>
        </w:trPr>
        <w:tc>
          <w:tcPr>
            <w:tcW w:w="528" w:type="dxa"/>
            <w:vAlign w:val="center"/>
          </w:tcPr>
          <w:p w:rsidR="000C5CBF" w:rsidRPr="00422D57" w:rsidRDefault="000C5CBF" w:rsidP="00DC7207">
            <w:pPr>
              <w:jc w:val="center"/>
              <w:rPr>
                <w:rFonts w:cs="Arial"/>
                <w:sz w:val="20"/>
                <w:szCs w:val="20"/>
              </w:rPr>
            </w:pPr>
            <w:r w:rsidRPr="00422D57">
              <w:rPr>
                <w:rFonts w:cs="Arial"/>
                <w:sz w:val="20"/>
                <w:szCs w:val="20"/>
              </w:rPr>
              <w:t>R2</w:t>
            </w:r>
          </w:p>
        </w:tc>
        <w:tc>
          <w:tcPr>
            <w:tcW w:w="8080" w:type="dxa"/>
            <w:vAlign w:val="center"/>
          </w:tcPr>
          <w:p w:rsidR="000C5CBF" w:rsidRPr="00422D57" w:rsidRDefault="000C5CBF" w:rsidP="00DC7207">
            <w:pPr>
              <w:rPr>
                <w:rFonts w:cs="Arial"/>
                <w:sz w:val="20"/>
                <w:szCs w:val="20"/>
              </w:rPr>
            </w:pPr>
            <w:r w:rsidRPr="00422D57">
              <w:rPr>
                <w:rFonts w:cs="Arial"/>
                <w:sz w:val="20"/>
                <w:szCs w:val="20"/>
              </w:rPr>
              <w:t>S’approprier le cahier des charges</w:t>
            </w:r>
          </w:p>
        </w:tc>
        <w:tc>
          <w:tcPr>
            <w:tcW w:w="3354" w:type="dxa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  <w:r w:rsidRPr="00422D57">
              <w:rPr>
                <w:sz w:val="20"/>
              </w:rPr>
              <w:t>C3.1</w:t>
            </w:r>
          </w:p>
        </w:tc>
        <w:tc>
          <w:tcPr>
            <w:tcW w:w="459" w:type="dxa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  <w:r>
              <w:rPr>
                <w:sz w:val="20"/>
              </w:rPr>
              <w:t>x</w:t>
            </w:r>
          </w:p>
        </w:tc>
        <w:tc>
          <w:tcPr>
            <w:tcW w:w="459" w:type="dxa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  <w:r>
              <w:rPr>
                <w:sz w:val="20"/>
              </w:rPr>
              <w:t>x</w:t>
            </w:r>
          </w:p>
        </w:tc>
        <w:tc>
          <w:tcPr>
            <w:tcW w:w="459" w:type="dxa"/>
            <w:vAlign w:val="center"/>
          </w:tcPr>
          <w:p w:rsidR="000C5CBF" w:rsidRPr="00422D57" w:rsidRDefault="00BC7378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  <w:r>
              <w:rPr>
                <w:sz w:val="20"/>
              </w:rPr>
              <w:t>x</w:t>
            </w:r>
          </w:p>
        </w:tc>
        <w:tc>
          <w:tcPr>
            <w:tcW w:w="464" w:type="dxa"/>
            <w:gridSpan w:val="2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</w:p>
        </w:tc>
      </w:tr>
      <w:tr w:rsidR="000C5CBF" w:rsidRPr="00422D57" w:rsidTr="00DC7207">
        <w:trPr>
          <w:jc w:val="center"/>
        </w:trPr>
        <w:tc>
          <w:tcPr>
            <w:tcW w:w="528" w:type="dxa"/>
            <w:vAlign w:val="center"/>
          </w:tcPr>
          <w:p w:rsidR="000C5CBF" w:rsidRPr="00422D57" w:rsidRDefault="000C5CBF" w:rsidP="00DC7207">
            <w:pPr>
              <w:jc w:val="center"/>
              <w:rPr>
                <w:rFonts w:cs="Arial"/>
                <w:sz w:val="20"/>
                <w:szCs w:val="20"/>
              </w:rPr>
            </w:pPr>
            <w:r w:rsidRPr="00422D57">
              <w:rPr>
                <w:rFonts w:cs="Arial"/>
                <w:sz w:val="20"/>
                <w:szCs w:val="20"/>
              </w:rPr>
              <w:t>R2</w:t>
            </w:r>
          </w:p>
        </w:tc>
        <w:tc>
          <w:tcPr>
            <w:tcW w:w="8080" w:type="dxa"/>
            <w:vAlign w:val="center"/>
          </w:tcPr>
          <w:p w:rsidR="000C5CBF" w:rsidRPr="00422D57" w:rsidRDefault="000C5CBF" w:rsidP="00DC7207">
            <w:pPr>
              <w:rPr>
                <w:rFonts w:cs="Arial"/>
                <w:sz w:val="20"/>
                <w:szCs w:val="20"/>
              </w:rPr>
            </w:pPr>
            <w:r w:rsidRPr="00422D57">
              <w:rPr>
                <w:rFonts w:cs="Arial"/>
                <w:sz w:val="20"/>
                <w:szCs w:val="20"/>
              </w:rPr>
              <w:t>Élaborer le cahier de recette</w:t>
            </w:r>
          </w:p>
        </w:tc>
        <w:tc>
          <w:tcPr>
            <w:tcW w:w="3354" w:type="dxa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  <w:r w:rsidRPr="00422D57">
              <w:rPr>
                <w:sz w:val="20"/>
              </w:rPr>
              <w:t>C3.5</w:t>
            </w:r>
          </w:p>
        </w:tc>
        <w:tc>
          <w:tcPr>
            <w:tcW w:w="459" w:type="dxa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  <w:r>
              <w:rPr>
                <w:sz w:val="20"/>
              </w:rPr>
              <w:t>x</w:t>
            </w:r>
          </w:p>
        </w:tc>
        <w:tc>
          <w:tcPr>
            <w:tcW w:w="459" w:type="dxa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  <w:r>
              <w:rPr>
                <w:sz w:val="20"/>
              </w:rPr>
              <w:t>x</w:t>
            </w:r>
          </w:p>
        </w:tc>
        <w:tc>
          <w:tcPr>
            <w:tcW w:w="459" w:type="dxa"/>
            <w:vAlign w:val="center"/>
          </w:tcPr>
          <w:p w:rsidR="000C5CBF" w:rsidRPr="00422D57" w:rsidRDefault="00BC7378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  <w:r>
              <w:rPr>
                <w:sz w:val="20"/>
              </w:rPr>
              <w:t>x</w:t>
            </w:r>
          </w:p>
        </w:tc>
        <w:tc>
          <w:tcPr>
            <w:tcW w:w="464" w:type="dxa"/>
            <w:gridSpan w:val="2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</w:p>
        </w:tc>
      </w:tr>
      <w:tr w:rsidR="000C5CBF" w:rsidRPr="00422D57" w:rsidTr="00DC7207">
        <w:trPr>
          <w:jc w:val="center"/>
        </w:trPr>
        <w:tc>
          <w:tcPr>
            <w:tcW w:w="528" w:type="dxa"/>
            <w:vAlign w:val="center"/>
          </w:tcPr>
          <w:p w:rsidR="000C5CBF" w:rsidRPr="00422D57" w:rsidRDefault="000C5CBF" w:rsidP="00DC7207">
            <w:pPr>
              <w:jc w:val="center"/>
              <w:rPr>
                <w:rFonts w:cs="Arial"/>
                <w:sz w:val="20"/>
                <w:szCs w:val="20"/>
              </w:rPr>
            </w:pPr>
            <w:r w:rsidRPr="00422D57">
              <w:rPr>
                <w:rFonts w:cs="Arial"/>
                <w:sz w:val="20"/>
                <w:szCs w:val="20"/>
              </w:rPr>
              <w:t>R2</w:t>
            </w:r>
          </w:p>
        </w:tc>
        <w:tc>
          <w:tcPr>
            <w:tcW w:w="8080" w:type="dxa"/>
            <w:vAlign w:val="center"/>
          </w:tcPr>
          <w:p w:rsidR="000C5CBF" w:rsidRPr="00422D57" w:rsidRDefault="000C5CBF" w:rsidP="00DC7207">
            <w:pPr>
              <w:rPr>
                <w:rFonts w:cs="Arial"/>
                <w:sz w:val="20"/>
                <w:szCs w:val="20"/>
              </w:rPr>
            </w:pPr>
            <w:r w:rsidRPr="00422D57">
              <w:rPr>
                <w:rFonts w:cs="Arial"/>
                <w:sz w:val="20"/>
                <w:szCs w:val="20"/>
              </w:rPr>
              <w:t>Négocier et rechercher la validation du client</w:t>
            </w:r>
          </w:p>
        </w:tc>
        <w:tc>
          <w:tcPr>
            <w:tcW w:w="3354" w:type="dxa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  <w:r w:rsidRPr="00422D57">
              <w:rPr>
                <w:sz w:val="20"/>
              </w:rPr>
              <w:t>C2.4</w:t>
            </w:r>
          </w:p>
        </w:tc>
        <w:tc>
          <w:tcPr>
            <w:tcW w:w="459" w:type="dxa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</w:p>
        </w:tc>
        <w:tc>
          <w:tcPr>
            <w:tcW w:w="459" w:type="dxa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</w:p>
        </w:tc>
        <w:tc>
          <w:tcPr>
            <w:tcW w:w="459" w:type="dxa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</w:p>
        </w:tc>
        <w:tc>
          <w:tcPr>
            <w:tcW w:w="464" w:type="dxa"/>
            <w:gridSpan w:val="2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</w:p>
        </w:tc>
      </w:tr>
      <w:tr w:rsidR="000C5CBF" w:rsidRPr="00422D57" w:rsidTr="00DC7207">
        <w:trPr>
          <w:gridAfter w:val="1"/>
          <w:wAfter w:w="13" w:type="dxa"/>
          <w:jc w:val="center"/>
        </w:trPr>
        <w:tc>
          <w:tcPr>
            <w:tcW w:w="528" w:type="dxa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center"/>
              <w:rPr>
                <w:b/>
              </w:rPr>
            </w:pPr>
          </w:p>
        </w:tc>
        <w:tc>
          <w:tcPr>
            <w:tcW w:w="13262" w:type="dxa"/>
            <w:gridSpan w:val="6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b/>
              </w:rPr>
            </w:pPr>
          </w:p>
        </w:tc>
      </w:tr>
      <w:tr w:rsidR="000C5CBF" w:rsidRPr="00422D57" w:rsidTr="00DC7207">
        <w:trPr>
          <w:jc w:val="center"/>
        </w:trPr>
        <w:tc>
          <w:tcPr>
            <w:tcW w:w="528" w:type="dxa"/>
            <w:vAlign w:val="center"/>
          </w:tcPr>
          <w:p w:rsidR="000C5CBF" w:rsidRPr="00422D57" w:rsidRDefault="000C5CBF" w:rsidP="00DC7207">
            <w:pPr>
              <w:jc w:val="center"/>
              <w:rPr>
                <w:rFonts w:cs="Arial"/>
                <w:sz w:val="20"/>
                <w:szCs w:val="20"/>
              </w:rPr>
            </w:pPr>
            <w:r w:rsidRPr="00422D57">
              <w:rPr>
                <w:rFonts w:cs="Arial"/>
                <w:sz w:val="20"/>
                <w:szCs w:val="20"/>
              </w:rPr>
              <w:t>R3</w:t>
            </w:r>
          </w:p>
        </w:tc>
        <w:tc>
          <w:tcPr>
            <w:tcW w:w="8080" w:type="dxa"/>
            <w:vAlign w:val="center"/>
          </w:tcPr>
          <w:p w:rsidR="000C5CBF" w:rsidRPr="00422D57" w:rsidRDefault="000C5CBF" w:rsidP="00DC7207">
            <w:pPr>
              <w:rPr>
                <w:rFonts w:cs="Arial"/>
                <w:sz w:val="20"/>
                <w:szCs w:val="20"/>
              </w:rPr>
            </w:pPr>
            <w:r w:rsidRPr="00422D57">
              <w:rPr>
                <w:rFonts w:cs="Arial"/>
                <w:sz w:val="20"/>
                <w:szCs w:val="20"/>
              </w:rPr>
              <w:t>Identifier le comportement d’un constituant</w:t>
            </w:r>
          </w:p>
        </w:tc>
        <w:tc>
          <w:tcPr>
            <w:tcW w:w="3354" w:type="dxa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  <w:r w:rsidRPr="00422D57">
              <w:rPr>
                <w:sz w:val="20"/>
              </w:rPr>
              <w:t>C3.1 C4.1</w:t>
            </w:r>
          </w:p>
        </w:tc>
        <w:tc>
          <w:tcPr>
            <w:tcW w:w="459" w:type="dxa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  <w:r>
              <w:rPr>
                <w:sz w:val="20"/>
              </w:rPr>
              <w:t>x</w:t>
            </w:r>
          </w:p>
        </w:tc>
        <w:tc>
          <w:tcPr>
            <w:tcW w:w="459" w:type="dxa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  <w:r>
              <w:rPr>
                <w:sz w:val="20"/>
              </w:rPr>
              <w:t>x</w:t>
            </w:r>
          </w:p>
        </w:tc>
        <w:tc>
          <w:tcPr>
            <w:tcW w:w="459" w:type="dxa"/>
            <w:vAlign w:val="center"/>
          </w:tcPr>
          <w:p w:rsidR="000C5CBF" w:rsidRPr="00422D57" w:rsidRDefault="00BC7378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  <w:r>
              <w:rPr>
                <w:sz w:val="20"/>
              </w:rPr>
              <w:t>x</w:t>
            </w:r>
          </w:p>
        </w:tc>
        <w:tc>
          <w:tcPr>
            <w:tcW w:w="464" w:type="dxa"/>
            <w:gridSpan w:val="2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</w:p>
        </w:tc>
      </w:tr>
      <w:tr w:rsidR="000C5CBF" w:rsidRPr="00422D57" w:rsidTr="00DC7207">
        <w:trPr>
          <w:jc w:val="center"/>
        </w:trPr>
        <w:tc>
          <w:tcPr>
            <w:tcW w:w="528" w:type="dxa"/>
            <w:vAlign w:val="center"/>
          </w:tcPr>
          <w:p w:rsidR="000C5CBF" w:rsidRPr="00422D57" w:rsidRDefault="000C5CBF" w:rsidP="00DC7207">
            <w:pPr>
              <w:jc w:val="center"/>
              <w:rPr>
                <w:rFonts w:cs="Arial"/>
                <w:sz w:val="20"/>
                <w:szCs w:val="20"/>
              </w:rPr>
            </w:pPr>
            <w:r w:rsidRPr="00422D57">
              <w:rPr>
                <w:rFonts w:cs="Arial"/>
                <w:sz w:val="20"/>
                <w:szCs w:val="20"/>
              </w:rPr>
              <w:t>R3</w:t>
            </w:r>
          </w:p>
        </w:tc>
        <w:tc>
          <w:tcPr>
            <w:tcW w:w="8080" w:type="dxa"/>
            <w:vAlign w:val="center"/>
          </w:tcPr>
          <w:p w:rsidR="000C5CBF" w:rsidRPr="00422D57" w:rsidRDefault="000C5CBF" w:rsidP="00DC7207">
            <w:pPr>
              <w:rPr>
                <w:rFonts w:cs="Arial"/>
                <w:sz w:val="20"/>
                <w:szCs w:val="20"/>
              </w:rPr>
            </w:pPr>
            <w:r w:rsidRPr="00422D57">
              <w:rPr>
                <w:rFonts w:cs="Arial"/>
                <w:sz w:val="20"/>
                <w:szCs w:val="20"/>
              </w:rPr>
              <w:t>Traduire les éléments du cahier des charges sous la forme de modèles</w:t>
            </w:r>
          </w:p>
        </w:tc>
        <w:tc>
          <w:tcPr>
            <w:tcW w:w="3354" w:type="dxa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  <w:r w:rsidRPr="00422D57">
              <w:rPr>
                <w:sz w:val="20"/>
              </w:rPr>
              <w:t>C3.1</w:t>
            </w:r>
          </w:p>
        </w:tc>
        <w:tc>
          <w:tcPr>
            <w:tcW w:w="459" w:type="dxa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</w:p>
        </w:tc>
        <w:tc>
          <w:tcPr>
            <w:tcW w:w="459" w:type="dxa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</w:p>
        </w:tc>
        <w:tc>
          <w:tcPr>
            <w:tcW w:w="459" w:type="dxa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</w:p>
        </w:tc>
        <w:tc>
          <w:tcPr>
            <w:tcW w:w="464" w:type="dxa"/>
            <w:gridSpan w:val="2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</w:p>
        </w:tc>
      </w:tr>
      <w:tr w:rsidR="000C5CBF" w:rsidRPr="00422D57" w:rsidTr="00DC7207">
        <w:trPr>
          <w:jc w:val="center"/>
        </w:trPr>
        <w:tc>
          <w:tcPr>
            <w:tcW w:w="528" w:type="dxa"/>
            <w:vAlign w:val="center"/>
          </w:tcPr>
          <w:p w:rsidR="000C5CBF" w:rsidRPr="00422D57" w:rsidRDefault="000C5CBF" w:rsidP="00DC7207">
            <w:pPr>
              <w:jc w:val="center"/>
              <w:rPr>
                <w:rFonts w:cs="Arial"/>
                <w:sz w:val="20"/>
                <w:szCs w:val="20"/>
              </w:rPr>
            </w:pPr>
            <w:r w:rsidRPr="00422D57">
              <w:rPr>
                <w:rFonts w:cs="Arial"/>
                <w:sz w:val="20"/>
                <w:szCs w:val="20"/>
              </w:rPr>
              <w:t>R3</w:t>
            </w:r>
          </w:p>
        </w:tc>
        <w:tc>
          <w:tcPr>
            <w:tcW w:w="8080" w:type="dxa"/>
            <w:vAlign w:val="center"/>
          </w:tcPr>
          <w:p w:rsidR="000C5CBF" w:rsidRPr="00422D57" w:rsidRDefault="000C5CBF" w:rsidP="00DC7207">
            <w:pPr>
              <w:rPr>
                <w:rFonts w:cs="Arial"/>
                <w:sz w:val="20"/>
                <w:szCs w:val="20"/>
              </w:rPr>
            </w:pPr>
            <w:r w:rsidRPr="00422D57">
              <w:rPr>
                <w:rFonts w:cs="Arial"/>
                <w:sz w:val="20"/>
                <w:szCs w:val="20"/>
              </w:rPr>
              <w:t>Rédiger le document de recette</w:t>
            </w:r>
          </w:p>
        </w:tc>
        <w:tc>
          <w:tcPr>
            <w:tcW w:w="3354" w:type="dxa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  <w:r w:rsidRPr="00422D57">
              <w:rPr>
                <w:sz w:val="20"/>
              </w:rPr>
              <w:t>C3.5</w:t>
            </w:r>
          </w:p>
        </w:tc>
        <w:tc>
          <w:tcPr>
            <w:tcW w:w="459" w:type="dxa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  <w:r>
              <w:rPr>
                <w:sz w:val="20"/>
              </w:rPr>
              <w:t>x</w:t>
            </w:r>
          </w:p>
        </w:tc>
        <w:tc>
          <w:tcPr>
            <w:tcW w:w="459" w:type="dxa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  <w:r>
              <w:rPr>
                <w:sz w:val="20"/>
              </w:rPr>
              <w:t>x</w:t>
            </w:r>
          </w:p>
        </w:tc>
        <w:tc>
          <w:tcPr>
            <w:tcW w:w="459" w:type="dxa"/>
            <w:vAlign w:val="center"/>
          </w:tcPr>
          <w:p w:rsidR="000C5CBF" w:rsidRPr="00422D57" w:rsidRDefault="00BC7378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  <w:r>
              <w:rPr>
                <w:sz w:val="20"/>
              </w:rPr>
              <w:t>x</w:t>
            </w:r>
          </w:p>
        </w:tc>
        <w:tc>
          <w:tcPr>
            <w:tcW w:w="464" w:type="dxa"/>
            <w:gridSpan w:val="2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</w:p>
        </w:tc>
      </w:tr>
      <w:tr w:rsidR="000C5CBF" w:rsidRPr="00422D57" w:rsidTr="00DC7207">
        <w:trPr>
          <w:jc w:val="center"/>
        </w:trPr>
        <w:tc>
          <w:tcPr>
            <w:tcW w:w="528" w:type="dxa"/>
            <w:vAlign w:val="center"/>
          </w:tcPr>
          <w:p w:rsidR="000C5CBF" w:rsidRPr="00422D57" w:rsidRDefault="000C5CBF" w:rsidP="00DC7207">
            <w:pPr>
              <w:jc w:val="center"/>
              <w:rPr>
                <w:rFonts w:cs="Arial"/>
                <w:sz w:val="20"/>
                <w:szCs w:val="20"/>
              </w:rPr>
            </w:pPr>
            <w:r w:rsidRPr="00422D57">
              <w:rPr>
                <w:rFonts w:cs="Arial"/>
                <w:sz w:val="20"/>
                <w:szCs w:val="20"/>
              </w:rPr>
              <w:t>R3</w:t>
            </w:r>
          </w:p>
        </w:tc>
        <w:tc>
          <w:tcPr>
            <w:tcW w:w="8080" w:type="dxa"/>
            <w:vAlign w:val="center"/>
          </w:tcPr>
          <w:p w:rsidR="000C5CBF" w:rsidRPr="00422D57" w:rsidRDefault="000C5CBF" w:rsidP="00DC7207">
            <w:pPr>
              <w:rPr>
                <w:rFonts w:cs="Arial"/>
                <w:sz w:val="20"/>
                <w:szCs w:val="20"/>
              </w:rPr>
            </w:pPr>
            <w:r w:rsidRPr="00422D57">
              <w:rPr>
                <w:rFonts w:cs="Arial"/>
                <w:sz w:val="20"/>
                <w:szCs w:val="20"/>
              </w:rPr>
              <w:t>Identifier les solutions existantes de l’entreprise</w:t>
            </w:r>
          </w:p>
        </w:tc>
        <w:tc>
          <w:tcPr>
            <w:tcW w:w="3354" w:type="dxa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  <w:r w:rsidRPr="00422D57">
              <w:rPr>
                <w:sz w:val="20"/>
              </w:rPr>
              <w:t>C3.1 C3.6</w:t>
            </w:r>
          </w:p>
        </w:tc>
        <w:tc>
          <w:tcPr>
            <w:tcW w:w="459" w:type="dxa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  <w:r>
              <w:rPr>
                <w:sz w:val="20"/>
              </w:rPr>
              <w:t>x</w:t>
            </w:r>
          </w:p>
        </w:tc>
        <w:tc>
          <w:tcPr>
            <w:tcW w:w="459" w:type="dxa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  <w:r>
              <w:rPr>
                <w:sz w:val="20"/>
              </w:rPr>
              <w:t>x</w:t>
            </w:r>
          </w:p>
        </w:tc>
        <w:tc>
          <w:tcPr>
            <w:tcW w:w="459" w:type="dxa"/>
            <w:vAlign w:val="center"/>
          </w:tcPr>
          <w:p w:rsidR="000C5CBF" w:rsidRPr="00422D57" w:rsidRDefault="00BC7378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  <w:r>
              <w:rPr>
                <w:sz w:val="20"/>
              </w:rPr>
              <w:t>x</w:t>
            </w:r>
          </w:p>
        </w:tc>
        <w:tc>
          <w:tcPr>
            <w:tcW w:w="464" w:type="dxa"/>
            <w:gridSpan w:val="2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</w:p>
        </w:tc>
      </w:tr>
      <w:tr w:rsidR="000C5CBF" w:rsidRPr="00422D57" w:rsidTr="00DC7207">
        <w:trPr>
          <w:jc w:val="center"/>
        </w:trPr>
        <w:tc>
          <w:tcPr>
            <w:tcW w:w="528" w:type="dxa"/>
            <w:vAlign w:val="center"/>
          </w:tcPr>
          <w:p w:rsidR="000C5CBF" w:rsidRPr="00422D57" w:rsidRDefault="000C5CBF" w:rsidP="00DC7207">
            <w:pPr>
              <w:jc w:val="center"/>
              <w:rPr>
                <w:rFonts w:cs="Arial"/>
                <w:sz w:val="20"/>
                <w:szCs w:val="20"/>
              </w:rPr>
            </w:pPr>
            <w:r w:rsidRPr="00422D57">
              <w:rPr>
                <w:rFonts w:cs="Arial"/>
                <w:sz w:val="20"/>
                <w:szCs w:val="20"/>
              </w:rPr>
              <w:t>R3</w:t>
            </w:r>
          </w:p>
        </w:tc>
        <w:tc>
          <w:tcPr>
            <w:tcW w:w="8080" w:type="dxa"/>
            <w:vAlign w:val="center"/>
          </w:tcPr>
          <w:p w:rsidR="000C5CBF" w:rsidRPr="00422D57" w:rsidRDefault="000C5CBF" w:rsidP="00DC7207">
            <w:pPr>
              <w:rPr>
                <w:rFonts w:cs="Arial"/>
                <w:sz w:val="20"/>
                <w:szCs w:val="20"/>
              </w:rPr>
            </w:pPr>
            <w:r w:rsidRPr="00422D57">
              <w:rPr>
                <w:rFonts w:cs="Arial"/>
                <w:sz w:val="20"/>
                <w:szCs w:val="20"/>
              </w:rPr>
              <w:t>Identifier des solutions issues de l’innovation technologique</w:t>
            </w:r>
          </w:p>
        </w:tc>
        <w:tc>
          <w:tcPr>
            <w:tcW w:w="3354" w:type="dxa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  <w:r w:rsidRPr="00422D57">
              <w:rPr>
                <w:sz w:val="20"/>
              </w:rPr>
              <w:t>C3.1 C3.6</w:t>
            </w:r>
          </w:p>
        </w:tc>
        <w:tc>
          <w:tcPr>
            <w:tcW w:w="459" w:type="dxa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  <w:r>
              <w:rPr>
                <w:sz w:val="20"/>
              </w:rPr>
              <w:t>x</w:t>
            </w:r>
          </w:p>
        </w:tc>
        <w:tc>
          <w:tcPr>
            <w:tcW w:w="459" w:type="dxa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  <w:r>
              <w:rPr>
                <w:sz w:val="20"/>
              </w:rPr>
              <w:t>x</w:t>
            </w:r>
          </w:p>
        </w:tc>
        <w:tc>
          <w:tcPr>
            <w:tcW w:w="459" w:type="dxa"/>
            <w:vAlign w:val="center"/>
          </w:tcPr>
          <w:p w:rsidR="000C5CBF" w:rsidRPr="00422D57" w:rsidRDefault="00BC7378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  <w:r>
              <w:rPr>
                <w:sz w:val="20"/>
              </w:rPr>
              <w:t>x</w:t>
            </w:r>
          </w:p>
        </w:tc>
        <w:tc>
          <w:tcPr>
            <w:tcW w:w="464" w:type="dxa"/>
            <w:gridSpan w:val="2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</w:p>
        </w:tc>
      </w:tr>
      <w:tr w:rsidR="000C5CBF" w:rsidRPr="00422D57" w:rsidTr="00DC7207">
        <w:trPr>
          <w:jc w:val="center"/>
        </w:trPr>
        <w:tc>
          <w:tcPr>
            <w:tcW w:w="528" w:type="dxa"/>
            <w:vAlign w:val="center"/>
          </w:tcPr>
          <w:p w:rsidR="000C5CBF" w:rsidRPr="00422D57" w:rsidRDefault="000C5CBF" w:rsidP="00DC7207">
            <w:pPr>
              <w:jc w:val="center"/>
              <w:rPr>
                <w:rFonts w:cs="Arial"/>
                <w:sz w:val="20"/>
                <w:szCs w:val="20"/>
              </w:rPr>
            </w:pPr>
            <w:r w:rsidRPr="00422D57">
              <w:rPr>
                <w:rFonts w:cs="Arial"/>
                <w:sz w:val="20"/>
                <w:szCs w:val="20"/>
              </w:rPr>
              <w:t>R2</w:t>
            </w:r>
          </w:p>
        </w:tc>
        <w:tc>
          <w:tcPr>
            <w:tcW w:w="8080" w:type="dxa"/>
            <w:vAlign w:val="center"/>
          </w:tcPr>
          <w:p w:rsidR="000C5CBF" w:rsidRPr="00422D57" w:rsidRDefault="000C5CBF" w:rsidP="00DC7207">
            <w:pPr>
              <w:rPr>
                <w:rFonts w:cs="Arial"/>
                <w:sz w:val="20"/>
                <w:szCs w:val="20"/>
              </w:rPr>
            </w:pPr>
            <w:r w:rsidRPr="00422D57">
              <w:rPr>
                <w:rFonts w:cs="Arial"/>
                <w:sz w:val="20"/>
                <w:szCs w:val="20"/>
              </w:rPr>
              <w:t>Sélectionner et/ou adapter une ou des solutions selon le contexte technicoéconomique</w:t>
            </w:r>
          </w:p>
        </w:tc>
        <w:tc>
          <w:tcPr>
            <w:tcW w:w="3354" w:type="dxa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  <w:r w:rsidRPr="00422D57">
              <w:rPr>
                <w:sz w:val="20"/>
              </w:rPr>
              <w:t>C3.8</w:t>
            </w:r>
          </w:p>
        </w:tc>
        <w:tc>
          <w:tcPr>
            <w:tcW w:w="459" w:type="dxa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</w:p>
        </w:tc>
        <w:tc>
          <w:tcPr>
            <w:tcW w:w="459" w:type="dxa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</w:p>
        </w:tc>
        <w:tc>
          <w:tcPr>
            <w:tcW w:w="459" w:type="dxa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</w:p>
        </w:tc>
        <w:tc>
          <w:tcPr>
            <w:tcW w:w="464" w:type="dxa"/>
            <w:gridSpan w:val="2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</w:p>
        </w:tc>
      </w:tr>
      <w:tr w:rsidR="000C5CBF" w:rsidRPr="00422D57" w:rsidTr="00DC7207">
        <w:trPr>
          <w:jc w:val="center"/>
        </w:trPr>
        <w:tc>
          <w:tcPr>
            <w:tcW w:w="528" w:type="dxa"/>
            <w:vAlign w:val="center"/>
          </w:tcPr>
          <w:p w:rsidR="000C5CBF" w:rsidRPr="00422D57" w:rsidRDefault="000C5CBF" w:rsidP="00DC7207">
            <w:pPr>
              <w:jc w:val="center"/>
              <w:rPr>
                <w:rFonts w:cs="Arial"/>
                <w:sz w:val="20"/>
                <w:szCs w:val="20"/>
              </w:rPr>
            </w:pPr>
            <w:r w:rsidRPr="00422D57">
              <w:rPr>
                <w:rFonts w:cs="Arial"/>
                <w:sz w:val="20"/>
                <w:szCs w:val="20"/>
              </w:rPr>
              <w:t>R3</w:t>
            </w:r>
          </w:p>
        </w:tc>
        <w:tc>
          <w:tcPr>
            <w:tcW w:w="8080" w:type="dxa"/>
            <w:vAlign w:val="center"/>
          </w:tcPr>
          <w:p w:rsidR="000C5CBF" w:rsidRPr="00422D57" w:rsidRDefault="000C5CBF" w:rsidP="00DC7207">
            <w:pPr>
              <w:rPr>
                <w:rFonts w:cs="Arial"/>
                <w:sz w:val="20"/>
                <w:szCs w:val="20"/>
              </w:rPr>
            </w:pPr>
            <w:r w:rsidRPr="00422D57">
              <w:rPr>
                <w:rFonts w:cs="Arial"/>
                <w:sz w:val="20"/>
                <w:szCs w:val="20"/>
              </w:rPr>
              <w:t xml:space="preserve">Prendre connaissance des fonctions associées au projet et définir les tâches </w:t>
            </w:r>
          </w:p>
        </w:tc>
        <w:tc>
          <w:tcPr>
            <w:tcW w:w="3354" w:type="dxa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  <w:r w:rsidRPr="00422D57">
              <w:rPr>
                <w:sz w:val="20"/>
              </w:rPr>
              <w:t>C2.4 C2.5</w:t>
            </w:r>
          </w:p>
        </w:tc>
        <w:tc>
          <w:tcPr>
            <w:tcW w:w="459" w:type="dxa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  <w:r>
              <w:rPr>
                <w:sz w:val="20"/>
              </w:rPr>
              <w:t>x</w:t>
            </w:r>
          </w:p>
        </w:tc>
        <w:tc>
          <w:tcPr>
            <w:tcW w:w="459" w:type="dxa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  <w:r>
              <w:rPr>
                <w:sz w:val="20"/>
              </w:rPr>
              <w:t>x</w:t>
            </w:r>
          </w:p>
        </w:tc>
        <w:tc>
          <w:tcPr>
            <w:tcW w:w="459" w:type="dxa"/>
            <w:vAlign w:val="center"/>
          </w:tcPr>
          <w:p w:rsidR="000C5CBF" w:rsidRPr="00422D57" w:rsidRDefault="00BC7378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  <w:r>
              <w:rPr>
                <w:sz w:val="20"/>
              </w:rPr>
              <w:t>x</w:t>
            </w:r>
          </w:p>
        </w:tc>
        <w:tc>
          <w:tcPr>
            <w:tcW w:w="464" w:type="dxa"/>
            <w:gridSpan w:val="2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</w:p>
        </w:tc>
      </w:tr>
      <w:tr w:rsidR="000C5CBF" w:rsidRPr="00422D57" w:rsidTr="00DC7207">
        <w:trPr>
          <w:jc w:val="center"/>
        </w:trPr>
        <w:tc>
          <w:tcPr>
            <w:tcW w:w="528" w:type="dxa"/>
            <w:vAlign w:val="center"/>
          </w:tcPr>
          <w:p w:rsidR="000C5CBF" w:rsidRPr="00422D57" w:rsidRDefault="000C5CBF" w:rsidP="00DC7207">
            <w:pPr>
              <w:jc w:val="center"/>
              <w:rPr>
                <w:rFonts w:cs="Arial"/>
                <w:sz w:val="20"/>
                <w:szCs w:val="20"/>
              </w:rPr>
            </w:pPr>
            <w:r w:rsidRPr="00422D57">
              <w:rPr>
                <w:rFonts w:cs="Arial"/>
                <w:sz w:val="20"/>
                <w:szCs w:val="20"/>
              </w:rPr>
              <w:t>R3</w:t>
            </w:r>
          </w:p>
        </w:tc>
        <w:tc>
          <w:tcPr>
            <w:tcW w:w="8080" w:type="dxa"/>
            <w:vAlign w:val="center"/>
          </w:tcPr>
          <w:p w:rsidR="000C5CBF" w:rsidRPr="00422D57" w:rsidRDefault="000C5CBF" w:rsidP="00DC7207">
            <w:pPr>
              <w:rPr>
                <w:rFonts w:cs="Arial"/>
                <w:sz w:val="20"/>
                <w:szCs w:val="20"/>
              </w:rPr>
            </w:pPr>
            <w:r w:rsidRPr="00422D57">
              <w:rPr>
                <w:rFonts w:cs="Arial"/>
                <w:sz w:val="20"/>
                <w:szCs w:val="20"/>
              </w:rPr>
              <w:t>Définir et valider un planning (jalons de livrables)</w:t>
            </w:r>
          </w:p>
        </w:tc>
        <w:tc>
          <w:tcPr>
            <w:tcW w:w="3354" w:type="dxa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  <w:r w:rsidRPr="00422D57">
              <w:rPr>
                <w:sz w:val="20"/>
              </w:rPr>
              <w:t>C2.3 C2.4 C2.5</w:t>
            </w:r>
          </w:p>
        </w:tc>
        <w:tc>
          <w:tcPr>
            <w:tcW w:w="459" w:type="dxa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  <w:r>
              <w:rPr>
                <w:sz w:val="20"/>
              </w:rPr>
              <w:t>x</w:t>
            </w:r>
          </w:p>
        </w:tc>
        <w:tc>
          <w:tcPr>
            <w:tcW w:w="459" w:type="dxa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  <w:r>
              <w:rPr>
                <w:sz w:val="20"/>
              </w:rPr>
              <w:t>x</w:t>
            </w:r>
          </w:p>
        </w:tc>
        <w:tc>
          <w:tcPr>
            <w:tcW w:w="459" w:type="dxa"/>
            <w:vAlign w:val="center"/>
          </w:tcPr>
          <w:p w:rsidR="000C5CBF" w:rsidRPr="00422D57" w:rsidRDefault="00BC7378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  <w:r>
              <w:rPr>
                <w:sz w:val="20"/>
              </w:rPr>
              <w:t>x</w:t>
            </w:r>
          </w:p>
        </w:tc>
        <w:tc>
          <w:tcPr>
            <w:tcW w:w="464" w:type="dxa"/>
            <w:gridSpan w:val="2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</w:p>
        </w:tc>
      </w:tr>
      <w:tr w:rsidR="000C5CBF" w:rsidRPr="00422D57" w:rsidTr="00DC7207">
        <w:trPr>
          <w:jc w:val="center"/>
        </w:trPr>
        <w:tc>
          <w:tcPr>
            <w:tcW w:w="528" w:type="dxa"/>
            <w:vAlign w:val="center"/>
          </w:tcPr>
          <w:p w:rsidR="000C5CBF" w:rsidRPr="00422D57" w:rsidRDefault="000C5CBF" w:rsidP="00DC7207">
            <w:pPr>
              <w:jc w:val="center"/>
              <w:rPr>
                <w:rFonts w:cs="Arial"/>
                <w:sz w:val="20"/>
                <w:szCs w:val="20"/>
              </w:rPr>
            </w:pPr>
            <w:r w:rsidRPr="00422D57">
              <w:rPr>
                <w:rFonts w:cs="Arial"/>
                <w:sz w:val="20"/>
                <w:szCs w:val="20"/>
              </w:rPr>
              <w:t>R3</w:t>
            </w:r>
          </w:p>
        </w:tc>
        <w:tc>
          <w:tcPr>
            <w:tcW w:w="8080" w:type="dxa"/>
            <w:vAlign w:val="center"/>
          </w:tcPr>
          <w:p w:rsidR="000C5CBF" w:rsidRPr="00422D57" w:rsidRDefault="000C5CBF" w:rsidP="00DC7207">
            <w:pPr>
              <w:rPr>
                <w:rFonts w:cs="Arial"/>
                <w:sz w:val="20"/>
                <w:szCs w:val="20"/>
              </w:rPr>
            </w:pPr>
            <w:r w:rsidRPr="00422D57">
              <w:rPr>
                <w:rFonts w:cs="Arial"/>
                <w:sz w:val="20"/>
                <w:szCs w:val="20"/>
              </w:rPr>
              <w:t>Assurer le suivi du planning et du budget</w:t>
            </w:r>
          </w:p>
        </w:tc>
        <w:tc>
          <w:tcPr>
            <w:tcW w:w="3354" w:type="dxa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  <w:r w:rsidRPr="00422D57">
              <w:rPr>
                <w:sz w:val="20"/>
              </w:rPr>
              <w:t>C2.1 C2.3 C2.4 C2.5</w:t>
            </w:r>
          </w:p>
        </w:tc>
        <w:tc>
          <w:tcPr>
            <w:tcW w:w="459" w:type="dxa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  <w:r>
              <w:rPr>
                <w:sz w:val="20"/>
              </w:rPr>
              <w:t>x</w:t>
            </w:r>
          </w:p>
        </w:tc>
        <w:tc>
          <w:tcPr>
            <w:tcW w:w="459" w:type="dxa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  <w:r>
              <w:rPr>
                <w:sz w:val="20"/>
              </w:rPr>
              <w:t>x</w:t>
            </w:r>
          </w:p>
        </w:tc>
        <w:tc>
          <w:tcPr>
            <w:tcW w:w="459" w:type="dxa"/>
            <w:vAlign w:val="center"/>
          </w:tcPr>
          <w:p w:rsidR="000C5CBF" w:rsidRPr="00422D57" w:rsidRDefault="00BC7378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  <w:r>
              <w:rPr>
                <w:sz w:val="20"/>
              </w:rPr>
              <w:t>x</w:t>
            </w:r>
          </w:p>
        </w:tc>
        <w:tc>
          <w:tcPr>
            <w:tcW w:w="464" w:type="dxa"/>
            <w:gridSpan w:val="2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</w:p>
        </w:tc>
      </w:tr>
      <w:tr w:rsidR="000C5CBF" w:rsidRPr="00422D57" w:rsidTr="00DC7207">
        <w:trPr>
          <w:jc w:val="center"/>
        </w:trPr>
        <w:tc>
          <w:tcPr>
            <w:tcW w:w="528" w:type="dxa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center"/>
              <w:rPr>
                <w:b/>
              </w:rPr>
            </w:pPr>
          </w:p>
        </w:tc>
        <w:tc>
          <w:tcPr>
            <w:tcW w:w="13275" w:type="dxa"/>
            <w:gridSpan w:val="7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b/>
                <w:sz w:val="20"/>
              </w:rPr>
            </w:pPr>
          </w:p>
        </w:tc>
      </w:tr>
      <w:tr w:rsidR="000C5CBF" w:rsidRPr="00422D57" w:rsidTr="00DC7207">
        <w:trPr>
          <w:jc w:val="center"/>
        </w:trPr>
        <w:tc>
          <w:tcPr>
            <w:tcW w:w="528" w:type="dxa"/>
            <w:vAlign w:val="center"/>
          </w:tcPr>
          <w:p w:rsidR="000C5CBF" w:rsidRPr="00422D57" w:rsidRDefault="000C5CBF" w:rsidP="00DC7207">
            <w:pPr>
              <w:jc w:val="center"/>
              <w:rPr>
                <w:rFonts w:cs="Arial"/>
                <w:sz w:val="20"/>
                <w:szCs w:val="20"/>
              </w:rPr>
            </w:pPr>
            <w:r w:rsidRPr="00422D57">
              <w:rPr>
                <w:rFonts w:cs="Arial"/>
                <w:sz w:val="20"/>
                <w:szCs w:val="20"/>
              </w:rPr>
              <w:t>R3</w:t>
            </w:r>
          </w:p>
        </w:tc>
        <w:tc>
          <w:tcPr>
            <w:tcW w:w="8080" w:type="dxa"/>
            <w:vAlign w:val="center"/>
          </w:tcPr>
          <w:p w:rsidR="000C5CBF" w:rsidRPr="00422D57" w:rsidRDefault="000C5CBF" w:rsidP="00DC7207">
            <w:pPr>
              <w:rPr>
                <w:rFonts w:cs="Arial"/>
                <w:sz w:val="20"/>
                <w:szCs w:val="20"/>
              </w:rPr>
            </w:pPr>
            <w:r w:rsidRPr="00422D57">
              <w:rPr>
                <w:rFonts w:cs="Arial"/>
                <w:sz w:val="20"/>
                <w:szCs w:val="20"/>
              </w:rPr>
              <w:t>Réaliser la conception détaillée du matériel et/ou du logiciel</w:t>
            </w:r>
          </w:p>
        </w:tc>
        <w:tc>
          <w:tcPr>
            <w:tcW w:w="3354" w:type="dxa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  <w:r w:rsidRPr="00422D57">
              <w:rPr>
                <w:sz w:val="20"/>
              </w:rPr>
              <w:t>C3.1 C3.3 C3.6 C3.8 C3.10</w:t>
            </w:r>
          </w:p>
        </w:tc>
        <w:tc>
          <w:tcPr>
            <w:tcW w:w="459" w:type="dxa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  <w:r>
              <w:rPr>
                <w:sz w:val="20"/>
              </w:rPr>
              <w:t>x</w:t>
            </w:r>
          </w:p>
        </w:tc>
        <w:tc>
          <w:tcPr>
            <w:tcW w:w="459" w:type="dxa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  <w:r>
              <w:rPr>
                <w:sz w:val="20"/>
              </w:rPr>
              <w:t>x</w:t>
            </w:r>
          </w:p>
        </w:tc>
        <w:tc>
          <w:tcPr>
            <w:tcW w:w="459" w:type="dxa"/>
            <w:vAlign w:val="center"/>
          </w:tcPr>
          <w:p w:rsidR="000C5CBF" w:rsidRPr="00422D57" w:rsidRDefault="00BC7378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  <w:r>
              <w:rPr>
                <w:sz w:val="20"/>
              </w:rPr>
              <w:t>x</w:t>
            </w:r>
          </w:p>
        </w:tc>
        <w:tc>
          <w:tcPr>
            <w:tcW w:w="464" w:type="dxa"/>
            <w:gridSpan w:val="2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</w:p>
        </w:tc>
      </w:tr>
      <w:tr w:rsidR="000C5CBF" w:rsidRPr="00422D57" w:rsidTr="00DC7207">
        <w:trPr>
          <w:jc w:val="center"/>
        </w:trPr>
        <w:tc>
          <w:tcPr>
            <w:tcW w:w="528" w:type="dxa"/>
            <w:vAlign w:val="center"/>
          </w:tcPr>
          <w:p w:rsidR="000C5CBF" w:rsidRPr="00422D57" w:rsidRDefault="000C5CBF" w:rsidP="00DC7207">
            <w:pPr>
              <w:jc w:val="center"/>
              <w:rPr>
                <w:rFonts w:cs="Arial"/>
                <w:sz w:val="20"/>
                <w:szCs w:val="20"/>
              </w:rPr>
            </w:pPr>
            <w:r w:rsidRPr="00422D57">
              <w:rPr>
                <w:rFonts w:cs="Arial"/>
                <w:sz w:val="20"/>
                <w:szCs w:val="20"/>
              </w:rPr>
              <w:t>RF</w:t>
            </w:r>
          </w:p>
        </w:tc>
        <w:tc>
          <w:tcPr>
            <w:tcW w:w="8080" w:type="dxa"/>
            <w:vAlign w:val="center"/>
          </w:tcPr>
          <w:p w:rsidR="000C5CBF" w:rsidRPr="00422D57" w:rsidRDefault="000C5CBF" w:rsidP="00DC7207">
            <w:pPr>
              <w:rPr>
                <w:rFonts w:cs="Arial"/>
                <w:sz w:val="20"/>
                <w:szCs w:val="20"/>
              </w:rPr>
            </w:pPr>
            <w:r w:rsidRPr="00422D57">
              <w:rPr>
                <w:rFonts w:cs="Arial"/>
                <w:sz w:val="20"/>
                <w:szCs w:val="20"/>
              </w:rPr>
              <w:t>Produire un prototype logiciel et/ou matériel</w:t>
            </w:r>
          </w:p>
        </w:tc>
        <w:tc>
          <w:tcPr>
            <w:tcW w:w="3354" w:type="dxa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  <w:r w:rsidRPr="00422D57">
              <w:rPr>
                <w:sz w:val="20"/>
              </w:rPr>
              <w:t>C3.9 C4.1 C4.2 C4.3 C4.4 C4.6 C4.7</w:t>
            </w:r>
          </w:p>
        </w:tc>
        <w:tc>
          <w:tcPr>
            <w:tcW w:w="459" w:type="dxa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  <w:r>
              <w:rPr>
                <w:sz w:val="20"/>
              </w:rPr>
              <w:t>x</w:t>
            </w:r>
          </w:p>
        </w:tc>
        <w:tc>
          <w:tcPr>
            <w:tcW w:w="459" w:type="dxa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  <w:r>
              <w:rPr>
                <w:sz w:val="20"/>
              </w:rPr>
              <w:t>x</w:t>
            </w:r>
          </w:p>
        </w:tc>
        <w:tc>
          <w:tcPr>
            <w:tcW w:w="459" w:type="dxa"/>
            <w:vAlign w:val="center"/>
          </w:tcPr>
          <w:p w:rsidR="000C5CBF" w:rsidRPr="00422D57" w:rsidRDefault="00BC7378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  <w:r>
              <w:rPr>
                <w:sz w:val="20"/>
              </w:rPr>
              <w:t>x</w:t>
            </w:r>
          </w:p>
        </w:tc>
        <w:tc>
          <w:tcPr>
            <w:tcW w:w="464" w:type="dxa"/>
            <w:gridSpan w:val="2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</w:p>
        </w:tc>
      </w:tr>
      <w:tr w:rsidR="000C5CBF" w:rsidRPr="00422D57" w:rsidTr="00DC7207">
        <w:trPr>
          <w:jc w:val="center"/>
        </w:trPr>
        <w:tc>
          <w:tcPr>
            <w:tcW w:w="528" w:type="dxa"/>
            <w:vAlign w:val="center"/>
          </w:tcPr>
          <w:p w:rsidR="000C5CBF" w:rsidRPr="00422D57" w:rsidRDefault="000C5CBF" w:rsidP="00DC7207">
            <w:pPr>
              <w:jc w:val="center"/>
              <w:rPr>
                <w:rFonts w:cs="Arial"/>
                <w:sz w:val="20"/>
                <w:szCs w:val="20"/>
              </w:rPr>
            </w:pPr>
            <w:r w:rsidRPr="00422D57">
              <w:rPr>
                <w:rFonts w:cs="Arial"/>
                <w:sz w:val="20"/>
                <w:szCs w:val="20"/>
              </w:rPr>
              <w:t>RF</w:t>
            </w:r>
          </w:p>
        </w:tc>
        <w:tc>
          <w:tcPr>
            <w:tcW w:w="8080" w:type="dxa"/>
            <w:vAlign w:val="center"/>
          </w:tcPr>
          <w:p w:rsidR="000C5CBF" w:rsidRPr="00422D57" w:rsidRDefault="000C5CBF" w:rsidP="00DC7207">
            <w:pPr>
              <w:rPr>
                <w:rFonts w:cs="Arial"/>
                <w:sz w:val="20"/>
                <w:szCs w:val="20"/>
              </w:rPr>
            </w:pPr>
            <w:r w:rsidRPr="00422D57">
              <w:rPr>
                <w:rFonts w:cs="Arial"/>
                <w:sz w:val="20"/>
                <w:szCs w:val="20"/>
              </w:rPr>
              <w:t>Valider le prototype</w:t>
            </w:r>
          </w:p>
        </w:tc>
        <w:tc>
          <w:tcPr>
            <w:tcW w:w="3354" w:type="dxa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  <w:r w:rsidRPr="00422D57">
              <w:rPr>
                <w:sz w:val="20"/>
              </w:rPr>
              <w:t>C3.5 C4.5</w:t>
            </w:r>
          </w:p>
        </w:tc>
        <w:tc>
          <w:tcPr>
            <w:tcW w:w="459" w:type="dxa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  <w:r>
              <w:rPr>
                <w:sz w:val="20"/>
              </w:rPr>
              <w:t>x</w:t>
            </w:r>
          </w:p>
        </w:tc>
        <w:tc>
          <w:tcPr>
            <w:tcW w:w="459" w:type="dxa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  <w:r>
              <w:rPr>
                <w:sz w:val="20"/>
              </w:rPr>
              <w:t>x</w:t>
            </w:r>
          </w:p>
        </w:tc>
        <w:tc>
          <w:tcPr>
            <w:tcW w:w="459" w:type="dxa"/>
            <w:vAlign w:val="center"/>
          </w:tcPr>
          <w:p w:rsidR="000C5CBF" w:rsidRPr="00422D57" w:rsidRDefault="00BC7378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  <w:r>
              <w:rPr>
                <w:sz w:val="20"/>
              </w:rPr>
              <w:t>x</w:t>
            </w:r>
          </w:p>
        </w:tc>
        <w:tc>
          <w:tcPr>
            <w:tcW w:w="464" w:type="dxa"/>
            <w:gridSpan w:val="2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</w:p>
        </w:tc>
      </w:tr>
      <w:tr w:rsidR="000C5CBF" w:rsidRPr="00422D57" w:rsidTr="00DC7207">
        <w:trPr>
          <w:jc w:val="center"/>
        </w:trPr>
        <w:tc>
          <w:tcPr>
            <w:tcW w:w="528" w:type="dxa"/>
            <w:vAlign w:val="center"/>
          </w:tcPr>
          <w:p w:rsidR="000C5CBF" w:rsidRPr="00422D57" w:rsidRDefault="000C5CBF" w:rsidP="00DC7207">
            <w:pPr>
              <w:jc w:val="center"/>
              <w:rPr>
                <w:rFonts w:cs="Arial"/>
                <w:sz w:val="20"/>
                <w:szCs w:val="20"/>
              </w:rPr>
            </w:pPr>
            <w:r w:rsidRPr="00422D57">
              <w:rPr>
                <w:rFonts w:cs="Arial"/>
                <w:sz w:val="20"/>
                <w:szCs w:val="20"/>
              </w:rPr>
              <w:t>RF</w:t>
            </w:r>
          </w:p>
        </w:tc>
        <w:tc>
          <w:tcPr>
            <w:tcW w:w="8080" w:type="dxa"/>
            <w:vAlign w:val="center"/>
          </w:tcPr>
          <w:p w:rsidR="000C5CBF" w:rsidRPr="00422D57" w:rsidRDefault="000C5CBF" w:rsidP="00DC7207">
            <w:pPr>
              <w:rPr>
                <w:rFonts w:cs="Arial"/>
                <w:sz w:val="20"/>
                <w:szCs w:val="20"/>
              </w:rPr>
            </w:pPr>
            <w:r w:rsidRPr="00422D57">
              <w:rPr>
                <w:rFonts w:cs="Arial"/>
                <w:sz w:val="20"/>
                <w:szCs w:val="20"/>
              </w:rPr>
              <w:t>Définir une organisation ou un processus de maintenance préventive</w:t>
            </w:r>
          </w:p>
        </w:tc>
        <w:tc>
          <w:tcPr>
            <w:tcW w:w="3354" w:type="dxa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  <w:r w:rsidRPr="00422D57">
              <w:rPr>
                <w:sz w:val="20"/>
              </w:rPr>
              <w:t>C2.1</w:t>
            </w:r>
          </w:p>
        </w:tc>
        <w:tc>
          <w:tcPr>
            <w:tcW w:w="459" w:type="dxa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  <w:r>
              <w:rPr>
                <w:sz w:val="20"/>
              </w:rPr>
              <w:t>x</w:t>
            </w:r>
          </w:p>
        </w:tc>
        <w:tc>
          <w:tcPr>
            <w:tcW w:w="459" w:type="dxa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  <w:r>
              <w:rPr>
                <w:sz w:val="20"/>
              </w:rPr>
              <w:t>x</w:t>
            </w:r>
          </w:p>
        </w:tc>
        <w:tc>
          <w:tcPr>
            <w:tcW w:w="459" w:type="dxa"/>
            <w:vAlign w:val="center"/>
          </w:tcPr>
          <w:p w:rsidR="000C5CBF" w:rsidRPr="00422D57" w:rsidRDefault="00BC7378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  <w:r>
              <w:rPr>
                <w:sz w:val="20"/>
              </w:rPr>
              <w:t>x</w:t>
            </w:r>
          </w:p>
        </w:tc>
        <w:tc>
          <w:tcPr>
            <w:tcW w:w="464" w:type="dxa"/>
            <w:gridSpan w:val="2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</w:p>
        </w:tc>
      </w:tr>
      <w:tr w:rsidR="000C5CBF" w:rsidRPr="00422D57" w:rsidTr="00DC7207">
        <w:trPr>
          <w:jc w:val="center"/>
        </w:trPr>
        <w:tc>
          <w:tcPr>
            <w:tcW w:w="528" w:type="dxa"/>
            <w:vAlign w:val="center"/>
          </w:tcPr>
          <w:p w:rsidR="000C5CBF" w:rsidRPr="00422D57" w:rsidRDefault="000C5CBF" w:rsidP="00DC7207">
            <w:pPr>
              <w:jc w:val="center"/>
              <w:rPr>
                <w:rFonts w:cs="Arial"/>
                <w:sz w:val="20"/>
                <w:szCs w:val="20"/>
              </w:rPr>
            </w:pPr>
            <w:r w:rsidRPr="00422D57">
              <w:rPr>
                <w:rFonts w:cs="Arial"/>
                <w:sz w:val="20"/>
                <w:szCs w:val="20"/>
              </w:rPr>
              <w:t>RF</w:t>
            </w:r>
          </w:p>
        </w:tc>
        <w:tc>
          <w:tcPr>
            <w:tcW w:w="8080" w:type="dxa"/>
            <w:vAlign w:val="center"/>
          </w:tcPr>
          <w:p w:rsidR="000C5CBF" w:rsidRPr="00422D57" w:rsidRDefault="000C5CBF" w:rsidP="00DC7207">
            <w:pPr>
              <w:rPr>
                <w:rFonts w:cs="Arial"/>
                <w:sz w:val="20"/>
                <w:szCs w:val="20"/>
              </w:rPr>
            </w:pPr>
            <w:r w:rsidRPr="00422D57">
              <w:rPr>
                <w:rFonts w:cs="Arial"/>
                <w:sz w:val="20"/>
                <w:szCs w:val="20"/>
              </w:rPr>
              <w:t>Définir une organisation ou un processus de maintenance curative</w:t>
            </w:r>
          </w:p>
        </w:tc>
        <w:tc>
          <w:tcPr>
            <w:tcW w:w="3354" w:type="dxa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  <w:r w:rsidRPr="00422D57">
              <w:rPr>
                <w:sz w:val="20"/>
              </w:rPr>
              <w:t>C2.1</w:t>
            </w:r>
          </w:p>
        </w:tc>
        <w:tc>
          <w:tcPr>
            <w:tcW w:w="459" w:type="dxa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  <w:r>
              <w:rPr>
                <w:sz w:val="20"/>
              </w:rPr>
              <w:t>x</w:t>
            </w:r>
          </w:p>
        </w:tc>
        <w:tc>
          <w:tcPr>
            <w:tcW w:w="459" w:type="dxa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  <w:r>
              <w:rPr>
                <w:sz w:val="20"/>
              </w:rPr>
              <w:t>x</w:t>
            </w:r>
          </w:p>
        </w:tc>
        <w:tc>
          <w:tcPr>
            <w:tcW w:w="459" w:type="dxa"/>
            <w:vAlign w:val="center"/>
          </w:tcPr>
          <w:p w:rsidR="000C5CBF" w:rsidRPr="00422D57" w:rsidRDefault="00BC7378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  <w:r>
              <w:rPr>
                <w:sz w:val="20"/>
              </w:rPr>
              <w:t>x</w:t>
            </w:r>
          </w:p>
        </w:tc>
        <w:tc>
          <w:tcPr>
            <w:tcW w:w="464" w:type="dxa"/>
            <w:gridSpan w:val="2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</w:p>
        </w:tc>
      </w:tr>
      <w:tr w:rsidR="000C5CBF" w:rsidRPr="00422D57" w:rsidTr="00DC7207">
        <w:trPr>
          <w:jc w:val="center"/>
        </w:trPr>
        <w:tc>
          <w:tcPr>
            <w:tcW w:w="528" w:type="dxa"/>
            <w:vAlign w:val="center"/>
          </w:tcPr>
          <w:p w:rsidR="000C5CBF" w:rsidRPr="00422D57" w:rsidRDefault="000C5CBF" w:rsidP="00DC7207">
            <w:pPr>
              <w:jc w:val="center"/>
              <w:rPr>
                <w:rFonts w:cs="Arial"/>
                <w:sz w:val="20"/>
                <w:szCs w:val="20"/>
              </w:rPr>
            </w:pPr>
            <w:r w:rsidRPr="00422D57">
              <w:rPr>
                <w:rFonts w:cs="Arial"/>
                <w:sz w:val="20"/>
                <w:szCs w:val="20"/>
              </w:rPr>
              <w:t>RF</w:t>
            </w:r>
          </w:p>
        </w:tc>
        <w:tc>
          <w:tcPr>
            <w:tcW w:w="8080" w:type="dxa"/>
            <w:vAlign w:val="center"/>
          </w:tcPr>
          <w:p w:rsidR="000C5CBF" w:rsidRPr="00422D57" w:rsidRDefault="000C5CBF" w:rsidP="00DC7207">
            <w:pPr>
              <w:rPr>
                <w:rFonts w:cs="Arial"/>
                <w:sz w:val="20"/>
                <w:szCs w:val="20"/>
              </w:rPr>
            </w:pPr>
            <w:r w:rsidRPr="00422D57">
              <w:rPr>
                <w:rFonts w:cs="Arial"/>
                <w:sz w:val="20"/>
                <w:szCs w:val="20"/>
              </w:rPr>
              <w:t>Installer un système ou un service</w:t>
            </w:r>
          </w:p>
        </w:tc>
        <w:tc>
          <w:tcPr>
            <w:tcW w:w="3354" w:type="dxa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  <w:r w:rsidRPr="00422D57">
              <w:rPr>
                <w:sz w:val="20"/>
              </w:rPr>
              <w:t>C2.5</w:t>
            </w:r>
          </w:p>
        </w:tc>
        <w:tc>
          <w:tcPr>
            <w:tcW w:w="459" w:type="dxa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  <w:r>
              <w:rPr>
                <w:sz w:val="20"/>
              </w:rPr>
              <w:t>x</w:t>
            </w:r>
          </w:p>
        </w:tc>
        <w:tc>
          <w:tcPr>
            <w:tcW w:w="459" w:type="dxa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  <w:r>
              <w:rPr>
                <w:sz w:val="20"/>
              </w:rPr>
              <w:t>x</w:t>
            </w:r>
          </w:p>
        </w:tc>
        <w:tc>
          <w:tcPr>
            <w:tcW w:w="459" w:type="dxa"/>
            <w:vAlign w:val="center"/>
          </w:tcPr>
          <w:p w:rsidR="000C5CBF" w:rsidRPr="00422D57" w:rsidRDefault="00BC7378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  <w:r>
              <w:rPr>
                <w:sz w:val="20"/>
              </w:rPr>
              <w:t>x</w:t>
            </w:r>
          </w:p>
        </w:tc>
        <w:tc>
          <w:tcPr>
            <w:tcW w:w="464" w:type="dxa"/>
            <w:gridSpan w:val="2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</w:p>
        </w:tc>
      </w:tr>
      <w:tr w:rsidR="000C5CBF" w:rsidRPr="00422D57" w:rsidTr="00DC7207">
        <w:trPr>
          <w:jc w:val="center"/>
        </w:trPr>
        <w:tc>
          <w:tcPr>
            <w:tcW w:w="528" w:type="dxa"/>
            <w:vAlign w:val="center"/>
          </w:tcPr>
          <w:p w:rsidR="000C5CBF" w:rsidRPr="00422D57" w:rsidRDefault="000C5CBF" w:rsidP="00DC7207">
            <w:pPr>
              <w:jc w:val="center"/>
              <w:rPr>
                <w:rFonts w:cs="Arial"/>
                <w:sz w:val="20"/>
                <w:szCs w:val="20"/>
              </w:rPr>
            </w:pPr>
            <w:r w:rsidRPr="00422D57">
              <w:rPr>
                <w:rFonts w:cs="Arial"/>
                <w:sz w:val="20"/>
                <w:szCs w:val="20"/>
              </w:rPr>
              <w:t>RF</w:t>
            </w:r>
          </w:p>
        </w:tc>
        <w:tc>
          <w:tcPr>
            <w:tcW w:w="8080" w:type="dxa"/>
            <w:vAlign w:val="center"/>
          </w:tcPr>
          <w:p w:rsidR="000C5CBF" w:rsidRPr="00422D57" w:rsidRDefault="000C5CBF" w:rsidP="00DC7207">
            <w:pPr>
              <w:rPr>
                <w:rFonts w:cs="Arial"/>
                <w:sz w:val="20"/>
                <w:szCs w:val="20"/>
              </w:rPr>
            </w:pPr>
            <w:r w:rsidRPr="00422D57">
              <w:rPr>
                <w:rFonts w:cs="Arial"/>
                <w:sz w:val="20"/>
                <w:szCs w:val="20"/>
              </w:rPr>
              <w:t>Exécuter et/ou planifier les tâches professionnelles de MCO</w:t>
            </w:r>
          </w:p>
        </w:tc>
        <w:tc>
          <w:tcPr>
            <w:tcW w:w="3354" w:type="dxa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  <w:r w:rsidRPr="00422D57">
              <w:rPr>
                <w:sz w:val="20"/>
              </w:rPr>
              <w:t>C2.3</w:t>
            </w:r>
          </w:p>
        </w:tc>
        <w:tc>
          <w:tcPr>
            <w:tcW w:w="459" w:type="dxa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</w:p>
        </w:tc>
        <w:tc>
          <w:tcPr>
            <w:tcW w:w="459" w:type="dxa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</w:p>
        </w:tc>
        <w:tc>
          <w:tcPr>
            <w:tcW w:w="459" w:type="dxa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</w:p>
        </w:tc>
        <w:tc>
          <w:tcPr>
            <w:tcW w:w="464" w:type="dxa"/>
            <w:gridSpan w:val="2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</w:p>
        </w:tc>
      </w:tr>
      <w:tr w:rsidR="000C5CBF" w:rsidRPr="00422D57" w:rsidTr="00DC7207">
        <w:trPr>
          <w:jc w:val="center"/>
        </w:trPr>
        <w:tc>
          <w:tcPr>
            <w:tcW w:w="528" w:type="dxa"/>
            <w:vAlign w:val="center"/>
          </w:tcPr>
          <w:p w:rsidR="000C5CBF" w:rsidRPr="00422D57" w:rsidRDefault="000C5CBF" w:rsidP="00DC7207">
            <w:pPr>
              <w:jc w:val="center"/>
              <w:rPr>
                <w:rFonts w:cs="Arial"/>
                <w:sz w:val="20"/>
                <w:szCs w:val="20"/>
              </w:rPr>
            </w:pPr>
            <w:r w:rsidRPr="00422D57">
              <w:rPr>
                <w:rFonts w:cs="Arial"/>
                <w:sz w:val="20"/>
                <w:szCs w:val="20"/>
              </w:rPr>
              <w:t>RF</w:t>
            </w:r>
          </w:p>
        </w:tc>
        <w:tc>
          <w:tcPr>
            <w:tcW w:w="8080" w:type="dxa"/>
            <w:vAlign w:val="center"/>
          </w:tcPr>
          <w:p w:rsidR="000C5CBF" w:rsidRPr="00422D57" w:rsidRDefault="000C5CBF" w:rsidP="00DC7207">
            <w:pPr>
              <w:rPr>
                <w:rFonts w:cs="Arial"/>
                <w:sz w:val="20"/>
                <w:szCs w:val="20"/>
              </w:rPr>
            </w:pPr>
            <w:r w:rsidRPr="00422D57">
              <w:rPr>
                <w:rFonts w:cs="Arial"/>
                <w:sz w:val="20"/>
                <w:szCs w:val="20"/>
              </w:rPr>
              <w:t>Assurer la formation du client</w:t>
            </w:r>
          </w:p>
        </w:tc>
        <w:tc>
          <w:tcPr>
            <w:tcW w:w="3354" w:type="dxa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  <w:r w:rsidRPr="00422D57">
              <w:rPr>
                <w:sz w:val="20"/>
              </w:rPr>
              <w:t>C2.2 C2.5</w:t>
            </w:r>
          </w:p>
        </w:tc>
        <w:tc>
          <w:tcPr>
            <w:tcW w:w="459" w:type="dxa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</w:p>
        </w:tc>
        <w:tc>
          <w:tcPr>
            <w:tcW w:w="459" w:type="dxa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</w:p>
        </w:tc>
        <w:tc>
          <w:tcPr>
            <w:tcW w:w="459" w:type="dxa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</w:p>
        </w:tc>
        <w:tc>
          <w:tcPr>
            <w:tcW w:w="464" w:type="dxa"/>
            <w:gridSpan w:val="2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</w:p>
        </w:tc>
      </w:tr>
      <w:tr w:rsidR="000C5CBF" w:rsidRPr="00422D57" w:rsidTr="00DC7207">
        <w:trPr>
          <w:jc w:val="center"/>
        </w:trPr>
        <w:tc>
          <w:tcPr>
            <w:tcW w:w="528" w:type="dxa"/>
            <w:vAlign w:val="center"/>
          </w:tcPr>
          <w:p w:rsidR="000C5CBF" w:rsidRPr="00422D57" w:rsidRDefault="000C5CBF" w:rsidP="00DC7207">
            <w:pPr>
              <w:jc w:val="center"/>
              <w:rPr>
                <w:rFonts w:cs="Arial"/>
                <w:sz w:val="20"/>
                <w:szCs w:val="20"/>
              </w:rPr>
            </w:pPr>
            <w:r w:rsidRPr="00422D57">
              <w:rPr>
                <w:rFonts w:cs="Arial"/>
                <w:sz w:val="20"/>
                <w:szCs w:val="20"/>
              </w:rPr>
              <w:t>RF</w:t>
            </w:r>
          </w:p>
        </w:tc>
        <w:tc>
          <w:tcPr>
            <w:tcW w:w="8080" w:type="dxa"/>
            <w:vAlign w:val="center"/>
          </w:tcPr>
          <w:p w:rsidR="000C5CBF" w:rsidRPr="00422D57" w:rsidRDefault="000C5CBF" w:rsidP="00DC7207">
            <w:pPr>
              <w:rPr>
                <w:rFonts w:cs="Arial"/>
                <w:sz w:val="20"/>
                <w:szCs w:val="20"/>
              </w:rPr>
            </w:pPr>
            <w:r w:rsidRPr="00422D57">
              <w:rPr>
                <w:rFonts w:cs="Arial"/>
                <w:sz w:val="20"/>
                <w:szCs w:val="20"/>
              </w:rPr>
              <w:t>Organiser le travail de l’équipe</w:t>
            </w:r>
          </w:p>
        </w:tc>
        <w:tc>
          <w:tcPr>
            <w:tcW w:w="3354" w:type="dxa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  <w:r w:rsidRPr="00422D57">
              <w:rPr>
                <w:sz w:val="20"/>
              </w:rPr>
              <w:t>C2.3 C2.4 C2.5</w:t>
            </w:r>
          </w:p>
        </w:tc>
        <w:tc>
          <w:tcPr>
            <w:tcW w:w="459" w:type="dxa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  <w:r>
              <w:rPr>
                <w:sz w:val="20"/>
              </w:rPr>
              <w:t>x</w:t>
            </w:r>
          </w:p>
        </w:tc>
        <w:tc>
          <w:tcPr>
            <w:tcW w:w="459" w:type="dxa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  <w:r>
              <w:rPr>
                <w:sz w:val="20"/>
              </w:rPr>
              <w:t>x</w:t>
            </w:r>
          </w:p>
        </w:tc>
        <w:tc>
          <w:tcPr>
            <w:tcW w:w="459" w:type="dxa"/>
            <w:vAlign w:val="center"/>
          </w:tcPr>
          <w:p w:rsidR="000C5CBF" w:rsidRPr="00422D57" w:rsidRDefault="00BC7378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  <w:r>
              <w:rPr>
                <w:sz w:val="20"/>
              </w:rPr>
              <w:t>x</w:t>
            </w:r>
          </w:p>
        </w:tc>
        <w:tc>
          <w:tcPr>
            <w:tcW w:w="464" w:type="dxa"/>
            <w:gridSpan w:val="2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</w:p>
        </w:tc>
      </w:tr>
      <w:tr w:rsidR="000C5CBF" w:rsidRPr="00422D57" w:rsidTr="00DC7207">
        <w:trPr>
          <w:jc w:val="center"/>
        </w:trPr>
        <w:tc>
          <w:tcPr>
            <w:tcW w:w="528" w:type="dxa"/>
            <w:vAlign w:val="center"/>
          </w:tcPr>
          <w:p w:rsidR="000C5CBF" w:rsidRPr="00422D57" w:rsidRDefault="000C5CBF" w:rsidP="00DC7207">
            <w:pPr>
              <w:jc w:val="center"/>
              <w:rPr>
                <w:rFonts w:cs="Arial"/>
                <w:sz w:val="20"/>
                <w:szCs w:val="20"/>
              </w:rPr>
            </w:pPr>
            <w:r w:rsidRPr="00422D57">
              <w:rPr>
                <w:rFonts w:cs="Arial"/>
                <w:sz w:val="20"/>
                <w:szCs w:val="20"/>
              </w:rPr>
              <w:t>RF</w:t>
            </w:r>
          </w:p>
        </w:tc>
        <w:tc>
          <w:tcPr>
            <w:tcW w:w="8080" w:type="dxa"/>
            <w:vAlign w:val="center"/>
          </w:tcPr>
          <w:p w:rsidR="000C5CBF" w:rsidRPr="00422D57" w:rsidRDefault="000C5CBF" w:rsidP="00DC7207">
            <w:pPr>
              <w:rPr>
                <w:rFonts w:cs="Arial"/>
                <w:sz w:val="20"/>
                <w:szCs w:val="20"/>
              </w:rPr>
            </w:pPr>
            <w:r w:rsidRPr="00422D57">
              <w:rPr>
                <w:rFonts w:cs="Arial"/>
                <w:sz w:val="20"/>
                <w:szCs w:val="20"/>
              </w:rPr>
              <w:t>Animer une équipe</w:t>
            </w:r>
          </w:p>
        </w:tc>
        <w:tc>
          <w:tcPr>
            <w:tcW w:w="3354" w:type="dxa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  <w:r w:rsidRPr="00422D57">
              <w:rPr>
                <w:sz w:val="20"/>
              </w:rPr>
              <w:t>C2.1 C2.3 C2.5</w:t>
            </w:r>
          </w:p>
        </w:tc>
        <w:tc>
          <w:tcPr>
            <w:tcW w:w="459" w:type="dxa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  <w:r>
              <w:rPr>
                <w:sz w:val="20"/>
              </w:rPr>
              <w:t>x</w:t>
            </w:r>
          </w:p>
        </w:tc>
        <w:tc>
          <w:tcPr>
            <w:tcW w:w="459" w:type="dxa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  <w:r>
              <w:rPr>
                <w:sz w:val="20"/>
              </w:rPr>
              <w:t>x</w:t>
            </w:r>
          </w:p>
        </w:tc>
        <w:tc>
          <w:tcPr>
            <w:tcW w:w="459" w:type="dxa"/>
            <w:vAlign w:val="center"/>
          </w:tcPr>
          <w:p w:rsidR="000C5CBF" w:rsidRPr="00422D57" w:rsidRDefault="00BC7378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  <w:r>
              <w:rPr>
                <w:sz w:val="20"/>
              </w:rPr>
              <w:t>x</w:t>
            </w:r>
          </w:p>
        </w:tc>
        <w:tc>
          <w:tcPr>
            <w:tcW w:w="464" w:type="dxa"/>
            <w:gridSpan w:val="2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</w:p>
        </w:tc>
      </w:tr>
      <w:tr w:rsidR="000C5CBF" w:rsidRPr="00422D57" w:rsidTr="00DC7207">
        <w:trPr>
          <w:jc w:val="center"/>
        </w:trPr>
        <w:tc>
          <w:tcPr>
            <w:tcW w:w="528" w:type="dxa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center"/>
              <w:rPr>
                <w:b/>
              </w:rPr>
            </w:pPr>
          </w:p>
        </w:tc>
        <w:tc>
          <w:tcPr>
            <w:tcW w:w="13275" w:type="dxa"/>
            <w:gridSpan w:val="7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b/>
              </w:rPr>
            </w:pPr>
          </w:p>
        </w:tc>
      </w:tr>
      <w:tr w:rsidR="000C5CBF" w:rsidRPr="00422D57" w:rsidTr="00DC7207">
        <w:trPr>
          <w:jc w:val="center"/>
        </w:trPr>
        <w:tc>
          <w:tcPr>
            <w:tcW w:w="528" w:type="dxa"/>
            <w:vAlign w:val="center"/>
          </w:tcPr>
          <w:p w:rsidR="000C5CBF" w:rsidRPr="00422D57" w:rsidRDefault="000C5CBF" w:rsidP="00DC7207">
            <w:pPr>
              <w:jc w:val="center"/>
              <w:rPr>
                <w:rFonts w:cs="Arial"/>
                <w:sz w:val="20"/>
                <w:szCs w:val="20"/>
              </w:rPr>
            </w:pPr>
            <w:r w:rsidRPr="00422D57">
              <w:rPr>
                <w:rFonts w:cs="Arial"/>
                <w:sz w:val="20"/>
                <w:szCs w:val="20"/>
              </w:rPr>
              <w:t>RF</w:t>
            </w:r>
          </w:p>
        </w:tc>
        <w:tc>
          <w:tcPr>
            <w:tcW w:w="8080" w:type="dxa"/>
            <w:vAlign w:val="center"/>
          </w:tcPr>
          <w:p w:rsidR="000C5CBF" w:rsidRPr="00422D57" w:rsidRDefault="000C5CBF" w:rsidP="00DC7207">
            <w:pPr>
              <w:rPr>
                <w:rFonts w:cs="Arial"/>
                <w:sz w:val="20"/>
                <w:szCs w:val="20"/>
              </w:rPr>
            </w:pPr>
            <w:r w:rsidRPr="00422D57">
              <w:rPr>
                <w:rFonts w:cs="Arial"/>
                <w:sz w:val="20"/>
                <w:szCs w:val="20"/>
              </w:rPr>
              <w:t>Finaliser le cahier de recette</w:t>
            </w:r>
          </w:p>
        </w:tc>
        <w:tc>
          <w:tcPr>
            <w:tcW w:w="3354" w:type="dxa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  <w:r w:rsidRPr="00422D57">
              <w:rPr>
                <w:sz w:val="20"/>
              </w:rPr>
              <w:t>C3.1 C3.5 C4.5</w:t>
            </w:r>
          </w:p>
        </w:tc>
        <w:tc>
          <w:tcPr>
            <w:tcW w:w="459" w:type="dxa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  <w:r>
              <w:rPr>
                <w:sz w:val="20"/>
              </w:rPr>
              <w:t>x</w:t>
            </w:r>
          </w:p>
        </w:tc>
        <w:tc>
          <w:tcPr>
            <w:tcW w:w="459" w:type="dxa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  <w:r>
              <w:rPr>
                <w:sz w:val="20"/>
              </w:rPr>
              <w:t>x</w:t>
            </w:r>
          </w:p>
        </w:tc>
        <w:tc>
          <w:tcPr>
            <w:tcW w:w="459" w:type="dxa"/>
            <w:vAlign w:val="center"/>
          </w:tcPr>
          <w:p w:rsidR="000C5CBF" w:rsidRPr="00422D57" w:rsidRDefault="00BC7378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  <w:r>
              <w:rPr>
                <w:sz w:val="20"/>
              </w:rPr>
              <w:t>x</w:t>
            </w:r>
          </w:p>
        </w:tc>
        <w:tc>
          <w:tcPr>
            <w:tcW w:w="464" w:type="dxa"/>
            <w:gridSpan w:val="2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</w:p>
        </w:tc>
      </w:tr>
      <w:tr w:rsidR="000C5CBF" w:rsidRPr="00422D57" w:rsidTr="00DC7207">
        <w:trPr>
          <w:jc w:val="center"/>
        </w:trPr>
        <w:tc>
          <w:tcPr>
            <w:tcW w:w="528" w:type="dxa"/>
            <w:vAlign w:val="center"/>
          </w:tcPr>
          <w:p w:rsidR="000C5CBF" w:rsidRPr="00422D57" w:rsidRDefault="000C5CBF" w:rsidP="00DC7207">
            <w:pPr>
              <w:jc w:val="center"/>
              <w:rPr>
                <w:rFonts w:cs="Arial"/>
                <w:sz w:val="20"/>
                <w:szCs w:val="20"/>
              </w:rPr>
            </w:pPr>
            <w:r w:rsidRPr="00422D57">
              <w:rPr>
                <w:rFonts w:cs="Arial"/>
                <w:sz w:val="20"/>
                <w:szCs w:val="20"/>
              </w:rPr>
              <w:t>RF</w:t>
            </w:r>
          </w:p>
        </w:tc>
        <w:tc>
          <w:tcPr>
            <w:tcW w:w="8080" w:type="dxa"/>
            <w:vAlign w:val="center"/>
          </w:tcPr>
          <w:p w:rsidR="000C5CBF" w:rsidRPr="00422D57" w:rsidRDefault="000C5CBF" w:rsidP="00DC7207">
            <w:pPr>
              <w:rPr>
                <w:rFonts w:cs="Arial"/>
                <w:sz w:val="20"/>
                <w:szCs w:val="20"/>
              </w:rPr>
            </w:pPr>
            <w:r w:rsidRPr="00422D57">
              <w:rPr>
                <w:rFonts w:cs="Arial"/>
                <w:sz w:val="20"/>
                <w:szCs w:val="20"/>
              </w:rPr>
              <w:t>Proposer des solutions d’amélioration du système ou du service</w:t>
            </w:r>
          </w:p>
        </w:tc>
        <w:tc>
          <w:tcPr>
            <w:tcW w:w="3354" w:type="dxa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  <w:r w:rsidRPr="00422D57">
              <w:rPr>
                <w:sz w:val="20"/>
              </w:rPr>
              <w:t>C3.6</w:t>
            </w:r>
          </w:p>
        </w:tc>
        <w:tc>
          <w:tcPr>
            <w:tcW w:w="459" w:type="dxa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  <w:r>
              <w:rPr>
                <w:sz w:val="20"/>
              </w:rPr>
              <w:t>x</w:t>
            </w:r>
          </w:p>
        </w:tc>
        <w:tc>
          <w:tcPr>
            <w:tcW w:w="459" w:type="dxa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  <w:r>
              <w:rPr>
                <w:sz w:val="20"/>
              </w:rPr>
              <w:t>x</w:t>
            </w:r>
          </w:p>
        </w:tc>
        <w:tc>
          <w:tcPr>
            <w:tcW w:w="459" w:type="dxa"/>
            <w:vAlign w:val="center"/>
          </w:tcPr>
          <w:p w:rsidR="000C5CBF" w:rsidRPr="00422D57" w:rsidRDefault="00BC7378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  <w:r>
              <w:rPr>
                <w:sz w:val="20"/>
              </w:rPr>
              <w:t>x</w:t>
            </w:r>
          </w:p>
        </w:tc>
        <w:tc>
          <w:tcPr>
            <w:tcW w:w="464" w:type="dxa"/>
            <w:gridSpan w:val="2"/>
            <w:vAlign w:val="center"/>
          </w:tcPr>
          <w:p w:rsidR="000C5CBF" w:rsidRPr="00422D57" w:rsidRDefault="000C5CBF" w:rsidP="00DC7207">
            <w:pPr>
              <w:widowControl/>
              <w:autoSpaceDE/>
              <w:autoSpaceDN/>
              <w:jc w:val="both"/>
              <w:rPr>
                <w:sz w:val="20"/>
              </w:rPr>
            </w:pPr>
          </w:p>
        </w:tc>
      </w:tr>
    </w:tbl>
    <w:p w:rsidR="000C5CBF" w:rsidRDefault="000C5CBF" w:rsidP="00130A9C">
      <w:pPr>
        <w:widowControl/>
        <w:autoSpaceDE/>
        <w:autoSpaceDN/>
        <w:jc w:val="both"/>
        <w:rPr>
          <w:sz w:val="20"/>
        </w:rPr>
        <w:sectPr w:rsidR="000C5CBF" w:rsidSect="00240D7A">
          <w:footerReference w:type="default" r:id="rId23"/>
          <w:pgSz w:w="16840" w:h="11907" w:orient="landscape" w:code="9"/>
          <w:pgMar w:top="851" w:right="1134" w:bottom="851" w:left="1134" w:header="1077" w:footer="680" w:gutter="0"/>
          <w:cols w:space="720"/>
          <w:docGrid w:linePitch="299"/>
        </w:sectPr>
      </w:pPr>
    </w:p>
    <w:p w:rsidR="00130A9C" w:rsidRDefault="00130A9C" w:rsidP="00130A9C">
      <w:pPr>
        <w:widowControl/>
        <w:autoSpaceDE/>
        <w:autoSpaceDN/>
        <w:jc w:val="both"/>
        <w:rPr>
          <w:sz w:val="20"/>
        </w:rPr>
      </w:pPr>
    </w:p>
    <w:p w:rsidR="00130A9C" w:rsidRPr="006735FC" w:rsidRDefault="00130A9C" w:rsidP="00130A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line="300" w:lineRule="exact"/>
        <w:ind w:left="23"/>
        <w:jc w:val="center"/>
        <w:rPr>
          <w:rFonts w:cs="Arial"/>
          <w:i/>
          <w:sz w:val="24"/>
        </w:rPr>
      </w:pPr>
      <w:r>
        <w:rPr>
          <w:rFonts w:cs="Arial"/>
          <w:i/>
          <w:sz w:val="24"/>
        </w:rPr>
        <w:t>Avis de la commission</w:t>
      </w:r>
    </w:p>
    <w:p w:rsidR="00130A9C" w:rsidRPr="006735FC" w:rsidRDefault="00130A9C" w:rsidP="00130A9C">
      <w:pPr>
        <w:spacing w:before="120" w:line="300" w:lineRule="exact"/>
        <w:rPr>
          <w:rFonts w:cs="Arial"/>
        </w:rPr>
      </w:pPr>
    </w:p>
    <w:p w:rsidR="00130A9C" w:rsidRPr="00C474AC" w:rsidRDefault="00130A9C" w:rsidP="00130A9C">
      <w:pPr>
        <w:widowControl/>
        <w:numPr>
          <w:ilvl w:val="0"/>
          <w:numId w:val="2"/>
        </w:numPr>
        <w:autoSpaceDE/>
        <w:autoSpaceDN/>
        <w:spacing w:before="120" w:line="300" w:lineRule="exact"/>
        <w:jc w:val="both"/>
        <w:rPr>
          <w:rFonts w:cs="Arial"/>
        </w:rPr>
      </w:pPr>
      <w:r>
        <w:rPr>
          <w:sz w:val="20"/>
        </w:rPr>
        <w:t xml:space="preserve">Les concepts et les outils </w:t>
      </w:r>
      <w:r w:rsidRPr="006735FC">
        <w:rPr>
          <w:rFonts w:cs="Arial"/>
        </w:rPr>
        <w:t xml:space="preserve">mis en œuvre par le candidat </w:t>
      </w:r>
      <w:r>
        <w:rPr>
          <w:rFonts w:cs="Arial"/>
        </w:rPr>
        <w:t>(</w:t>
      </w:r>
      <w:r w:rsidRPr="006735FC">
        <w:rPr>
          <w:rFonts w:cs="Arial"/>
        </w:rPr>
        <w:t>1-2-3-4-5</w:t>
      </w:r>
      <w:r>
        <w:rPr>
          <w:rFonts w:cs="Arial"/>
        </w:rPr>
        <w:t>)…</w:t>
      </w:r>
      <w:r w:rsidRPr="006735FC">
        <w:rPr>
          <w:rFonts w:cs="Arial"/>
        </w:rPr>
        <w:t xml:space="preserve"> correspondent au niveau des exigences techniques</w:t>
      </w:r>
      <w:r>
        <w:rPr>
          <w:rFonts w:cs="Arial"/>
        </w:rPr>
        <w:t xml:space="preserve"> attendu pour cette formation :</w:t>
      </w:r>
    </w:p>
    <w:p w:rsidR="00130A9C" w:rsidRPr="006735FC" w:rsidRDefault="00130A9C" w:rsidP="00130A9C">
      <w:pPr>
        <w:widowControl/>
        <w:autoSpaceDE/>
        <w:autoSpaceDN/>
        <w:spacing w:before="120" w:line="300" w:lineRule="exact"/>
        <w:jc w:val="center"/>
        <w:rPr>
          <w:rFonts w:cs="Arial"/>
        </w:rPr>
      </w:pPr>
      <w:r>
        <w:rPr>
          <w:rFonts w:cs="Arial"/>
          <w:b/>
          <w:sz w:val="24"/>
        </w:rPr>
        <w:t xml:space="preserve">oui / </w:t>
      </w:r>
      <w:r w:rsidRPr="006735FC">
        <w:rPr>
          <w:rFonts w:cs="Arial"/>
          <w:b/>
          <w:sz w:val="24"/>
        </w:rPr>
        <w:t>à reprendre</w:t>
      </w:r>
      <w:r w:rsidRPr="006735FC">
        <w:rPr>
          <w:rFonts w:cs="Arial"/>
        </w:rPr>
        <w:t xml:space="preserve"> pour le candidat </w:t>
      </w:r>
      <w:r>
        <w:rPr>
          <w:rFonts w:cs="Arial"/>
        </w:rPr>
        <w:t>(</w:t>
      </w:r>
      <w:r w:rsidRPr="006735FC">
        <w:rPr>
          <w:rFonts w:cs="Arial"/>
        </w:rPr>
        <w:t>1-2-3-4-5</w:t>
      </w:r>
      <w:r>
        <w:rPr>
          <w:rFonts w:cs="Arial"/>
        </w:rPr>
        <w:t>)</w:t>
      </w:r>
    </w:p>
    <w:p w:rsidR="00130A9C" w:rsidRPr="006735FC" w:rsidRDefault="00130A9C" w:rsidP="00130A9C">
      <w:pPr>
        <w:widowControl/>
        <w:numPr>
          <w:ilvl w:val="0"/>
          <w:numId w:val="2"/>
        </w:numPr>
        <w:autoSpaceDE/>
        <w:autoSpaceDN/>
        <w:spacing w:before="120" w:line="300" w:lineRule="exact"/>
        <w:jc w:val="both"/>
        <w:rPr>
          <w:rFonts w:cs="Arial"/>
        </w:rPr>
      </w:pPr>
      <w:r w:rsidRPr="006735FC">
        <w:rPr>
          <w:rFonts w:cs="Arial"/>
        </w:rPr>
        <w:t>L'éno</w:t>
      </w:r>
      <w:r>
        <w:rPr>
          <w:rFonts w:cs="Arial"/>
        </w:rPr>
        <w:t>ncé des tâches à réaliser par l</w:t>
      </w:r>
      <w:r w:rsidRPr="006735FC">
        <w:rPr>
          <w:rFonts w:cs="Arial"/>
        </w:rPr>
        <w:t xml:space="preserve">e candidat </w:t>
      </w:r>
      <w:r>
        <w:rPr>
          <w:rFonts w:cs="Arial"/>
        </w:rPr>
        <w:t>(</w:t>
      </w:r>
      <w:r w:rsidRPr="006735FC">
        <w:rPr>
          <w:rFonts w:cs="Arial"/>
        </w:rPr>
        <w:t>1-2-3-4-5</w:t>
      </w:r>
      <w:r>
        <w:rPr>
          <w:rFonts w:cs="Arial"/>
        </w:rPr>
        <w:t>)…</w:t>
      </w:r>
      <w:r w:rsidRPr="006735FC">
        <w:rPr>
          <w:rFonts w:cs="Arial"/>
        </w:rPr>
        <w:t xml:space="preserve"> est suffisamment complet et précis :</w:t>
      </w:r>
    </w:p>
    <w:p w:rsidR="00130A9C" w:rsidRPr="006735FC" w:rsidRDefault="00130A9C" w:rsidP="00130A9C">
      <w:pPr>
        <w:spacing w:before="120" w:line="300" w:lineRule="exact"/>
        <w:jc w:val="center"/>
        <w:rPr>
          <w:rFonts w:cs="Arial"/>
        </w:rPr>
      </w:pPr>
      <w:r>
        <w:rPr>
          <w:rFonts w:cs="Arial"/>
          <w:b/>
          <w:sz w:val="24"/>
        </w:rPr>
        <w:t xml:space="preserve">oui / </w:t>
      </w:r>
      <w:r w:rsidRPr="006735FC">
        <w:rPr>
          <w:rFonts w:cs="Arial"/>
          <w:b/>
          <w:sz w:val="24"/>
        </w:rPr>
        <w:t>à reprendre</w:t>
      </w:r>
      <w:r w:rsidRPr="006735FC">
        <w:rPr>
          <w:rFonts w:cs="Arial"/>
        </w:rPr>
        <w:t xml:space="preserve"> pour le candidat 1-2-3-4-5</w:t>
      </w:r>
    </w:p>
    <w:p w:rsidR="00130A9C" w:rsidRDefault="00130A9C" w:rsidP="00130A9C">
      <w:pPr>
        <w:widowControl/>
        <w:numPr>
          <w:ilvl w:val="0"/>
          <w:numId w:val="2"/>
        </w:numPr>
        <w:autoSpaceDE/>
        <w:autoSpaceDN/>
        <w:spacing w:before="120" w:line="300" w:lineRule="exact"/>
        <w:jc w:val="both"/>
        <w:rPr>
          <w:rFonts w:cs="Arial"/>
        </w:rPr>
      </w:pPr>
      <w:r w:rsidRPr="006735FC">
        <w:rPr>
          <w:rFonts w:cs="Arial"/>
        </w:rPr>
        <w:t xml:space="preserve">Les compétences requises pour la réalisation ou les tâches confiées au candidat </w:t>
      </w:r>
      <w:r>
        <w:rPr>
          <w:rFonts w:cs="Arial"/>
        </w:rPr>
        <w:t>(</w:t>
      </w:r>
      <w:r w:rsidRPr="006735FC">
        <w:rPr>
          <w:rFonts w:cs="Arial"/>
        </w:rPr>
        <w:t>1-2-3-4-5</w:t>
      </w:r>
      <w:r>
        <w:rPr>
          <w:rFonts w:cs="Arial"/>
        </w:rPr>
        <w:t>)</w:t>
      </w:r>
      <w:r w:rsidRPr="006735FC">
        <w:rPr>
          <w:rFonts w:cs="Arial"/>
        </w:rPr>
        <w:t xml:space="preserve">  sont en adéquation avec les savoirs et savoir-faire exigés par le référentiel :     </w:t>
      </w:r>
    </w:p>
    <w:p w:rsidR="00130A9C" w:rsidRPr="006735FC" w:rsidRDefault="00130A9C" w:rsidP="00130A9C">
      <w:pPr>
        <w:widowControl/>
        <w:autoSpaceDE/>
        <w:autoSpaceDN/>
        <w:spacing w:before="120" w:line="300" w:lineRule="exact"/>
        <w:jc w:val="center"/>
        <w:rPr>
          <w:rFonts w:cs="Arial"/>
        </w:rPr>
      </w:pPr>
      <w:r>
        <w:rPr>
          <w:rFonts w:cs="Arial"/>
          <w:b/>
          <w:sz w:val="24"/>
        </w:rPr>
        <w:t xml:space="preserve">oui / </w:t>
      </w:r>
      <w:r w:rsidRPr="006735FC">
        <w:rPr>
          <w:rFonts w:cs="Arial"/>
          <w:b/>
          <w:sz w:val="24"/>
        </w:rPr>
        <w:t>à reprendre</w:t>
      </w:r>
      <w:r w:rsidRPr="006735FC">
        <w:rPr>
          <w:rFonts w:cs="Arial"/>
        </w:rPr>
        <w:t xml:space="preserve">pour le candidat </w:t>
      </w:r>
      <w:r>
        <w:rPr>
          <w:rFonts w:cs="Arial"/>
        </w:rPr>
        <w:t>(</w:t>
      </w:r>
      <w:r w:rsidRPr="006735FC">
        <w:rPr>
          <w:rFonts w:cs="Arial"/>
        </w:rPr>
        <w:t>1-2-3-4-5</w:t>
      </w:r>
      <w:r>
        <w:rPr>
          <w:rFonts w:cs="Arial"/>
        </w:rPr>
        <w:t>)</w:t>
      </w:r>
    </w:p>
    <w:p w:rsidR="00130A9C" w:rsidRPr="00C474AC" w:rsidRDefault="00130A9C" w:rsidP="00130A9C">
      <w:pPr>
        <w:widowControl/>
        <w:numPr>
          <w:ilvl w:val="0"/>
          <w:numId w:val="2"/>
        </w:numPr>
        <w:autoSpaceDE/>
        <w:autoSpaceDN/>
        <w:spacing w:before="120" w:line="300" w:lineRule="exact"/>
        <w:jc w:val="both"/>
        <w:rPr>
          <w:rFonts w:cs="Arial"/>
          <w:sz w:val="24"/>
        </w:rPr>
      </w:pPr>
      <w:r w:rsidRPr="006735FC">
        <w:rPr>
          <w:rFonts w:cs="Arial"/>
        </w:rPr>
        <w:t xml:space="preserve">Le nombre d'étudiants est adapté aux tâches énumérées :  </w:t>
      </w:r>
    </w:p>
    <w:p w:rsidR="00130A9C" w:rsidRPr="006735FC" w:rsidRDefault="00130A9C" w:rsidP="00130A9C">
      <w:pPr>
        <w:widowControl/>
        <w:autoSpaceDE/>
        <w:autoSpaceDN/>
        <w:spacing w:before="120" w:line="300" w:lineRule="exact"/>
        <w:jc w:val="center"/>
        <w:rPr>
          <w:rFonts w:cs="Arial"/>
          <w:sz w:val="24"/>
        </w:rPr>
      </w:pPr>
      <w:r>
        <w:rPr>
          <w:rFonts w:cs="Arial"/>
          <w:b/>
          <w:sz w:val="24"/>
        </w:rPr>
        <w:t xml:space="preserve">oui / trop / </w:t>
      </w:r>
      <w:r w:rsidRPr="006735FC">
        <w:rPr>
          <w:rFonts w:cs="Arial"/>
          <w:b/>
          <w:sz w:val="24"/>
        </w:rPr>
        <w:t>insuffisant</w:t>
      </w:r>
    </w:p>
    <w:p w:rsidR="00130A9C" w:rsidRPr="006735FC" w:rsidRDefault="00130A9C" w:rsidP="00130A9C">
      <w:pPr>
        <w:widowControl/>
        <w:autoSpaceDE/>
        <w:autoSpaceDN/>
        <w:spacing w:before="120" w:line="300" w:lineRule="exact"/>
        <w:rPr>
          <w:rFonts w:cs="Arial"/>
          <w:sz w:val="24"/>
        </w:rPr>
      </w:pPr>
      <w:r w:rsidRPr="006735FC">
        <w:rPr>
          <w:rFonts w:cs="Arial"/>
          <w:b/>
          <w:i/>
        </w:rPr>
        <w:t>Commentaires</w:t>
      </w:r>
    </w:p>
    <w:p w:rsidR="00130A9C" w:rsidRPr="006735FC" w:rsidRDefault="00130A9C" w:rsidP="00130A9C">
      <w:pPr>
        <w:spacing w:before="120" w:line="300" w:lineRule="exact"/>
        <w:rPr>
          <w:rFonts w:cs="Arial"/>
          <w:sz w:val="24"/>
        </w:rPr>
      </w:pPr>
    </w:p>
    <w:p w:rsidR="00130A9C" w:rsidRPr="006735FC" w:rsidRDefault="00130A9C" w:rsidP="00130A9C">
      <w:pPr>
        <w:spacing w:before="120" w:line="300" w:lineRule="exact"/>
        <w:rPr>
          <w:rFonts w:cs="Arial"/>
          <w:sz w:val="24"/>
        </w:rPr>
      </w:pPr>
      <w:r w:rsidRPr="006735FC">
        <w:rPr>
          <w:rFonts w:cs="Arial"/>
          <w:sz w:val="24"/>
        </w:rPr>
        <w:t>Date :</w:t>
      </w:r>
      <w:r w:rsidRPr="006735FC">
        <w:rPr>
          <w:rFonts w:cs="Arial"/>
          <w:sz w:val="24"/>
        </w:rPr>
        <w:tab/>
      </w:r>
      <w:r w:rsidRPr="006735FC">
        <w:rPr>
          <w:rFonts w:cs="Arial"/>
          <w:sz w:val="24"/>
        </w:rPr>
        <w:tab/>
      </w:r>
      <w:r w:rsidRPr="006735FC">
        <w:rPr>
          <w:rFonts w:cs="Arial"/>
          <w:sz w:val="24"/>
        </w:rPr>
        <w:tab/>
        <w:t xml:space="preserve">                                              Le président de la commission</w:t>
      </w:r>
      <w:r w:rsidRPr="006735FC">
        <w:rPr>
          <w:rFonts w:cs="Arial"/>
          <w:sz w:val="24"/>
        </w:rPr>
        <w:tab/>
      </w:r>
    </w:p>
    <w:p w:rsidR="00130A9C" w:rsidRDefault="00130A9C" w:rsidP="00130A9C">
      <w:pPr>
        <w:widowControl/>
        <w:spacing w:before="120" w:line="300" w:lineRule="exact"/>
        <w:ind w:left="23"/>
        <w:jc w:val="center"/>
        <w:rPr>
          <w:b/>
          <w:sz w:val="24"/>
          <w:u w:val="single"/>
        </w:rPr>
      </w:pPr>
    </w:p>
    <w:p w:rsidR="001B0969" w:rsidRDefault="001B0969" w:rsidP="004022ED">
      <w:pPr>
        <w:widowControl/>
        <w:autoSpaceDE/>
        <w:autoSpaceDN/>
        <w:jc w:val="both"/>
        <w:rPr>
          <w:sz w:val="20"/>
        </w:rPr>
      </w:pPr>
    </w:p>
    <w:sectPr w:rsidR="001B0969" w:rsidSect="00AF70A6">
      <w:pgSz w:w="11880" w:h="16800"/>
      <w:pgMar w:top="1134" w:right="1134" w:bottom="1134" w:left="1134" w:header="1077" w:footer="1077" w:gutter="0"/>
      <w:cols w:space="720"/>
      <w:docGrid w:linePitch="29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F4EE2" w:rsidRDefault="007F4EE2">
      <w:r>
        <w:separator/>
      </w:r>
    </w:p>
  </w:endnote>
  <w:endnote w:type="continuationSeparator" w:id="1">
    <w:p w:rsidR="007F4EE2" w:rsidRDefault="007F4EE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ZapfHumnst Bd BT">
    <w:altName w:val="Impact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2323" w:rsidRDefault="001E09DD">
    <w:pPr>
      <w:pStyle w:val="Pieddepage"/>
      <w:rPr>
        <w:i/>
        <w:sz w:val="20"/>
      </w:rPr>
    </w:pPr>
    <w:r>
      <w:rPr>
        <w:i/>
        <w:sz w:val="20"/>
      </w:rPr>
      <w:t>Lycée :</w:t>
    </w:r>
    <w:r w:rsidR="00EA432C">
      <w:rPr>
        <w:i/>
        <w:sz w:val="20"/>
      </w:rPr>
      <w:t xml:space="preserve"> ALGOUD Laffemas</w:t>
    </w:r>
  </w:p>
  <w:p w:rsidR="00082323" w:rsidRDefault="001E09DD">
    <w:pPr>
      <w:pStyle w:val="Pieddepage"/>
      <w:rPr>
        <w:i/>
        <w:sz w:val="20"/>
      </w:rPr>
    </w:pPr>
    <w:r>
      <w:rPr>
        <w:i/>
        <w:sz w:val="20"/>
      </w:rPr>
      <w:tab/>
      <w:t xml:space="preserve">Page  </w:t>
    </w:r>
    <w:r w:rsidR="00033E3B">
      <w:rPr>
        <w:rStyle w:val="Numrodepage"/>
        <w:sz w:val="20"/>
      </w:rPr>
      <w:fldChar w:fldCharType="begin"/>
    </w:r>
    <w:r>
      <w:rPr>
        <w:rStyle w:val="Numrodepage"/>
        <w:sz w:val="20"/>
      </w:rPr>
      <w:instrText xml:space="preserve"> PAGE </w:instrText>
    </w:r>
    <w:r w:rsidR="00033E3B">
      <w:rPr>
        <w:rStyle w:val="Numrodepage"/>
        <w:sz w:val="20"/>
      </w:rPr>
      <w:fldChar w:fldCharType="separate"/>
    </w:r>
    <w:r w:rsidR="00324CAC">
      <w:rPr>
        <w:rStyle w:val="Numrodepage"/>
        <w:noProof/>
        <w:sz w:val="20"/>
      </w:rPr>
      <w:t>14</w:t>
    </w:r>
    <w:r w:rsidR="00033E3B">
      <w:rPr>
        <w:rStyle w:val="Numrodepage"/>
        <w:sz w:val="20"/>
      </w:rPr>
      <w:fldChar w:fldCharType="end"/>
    </w:r>
    <w:r w:rsidR="004022ED">
      <w:rPr>
        <w:rStyle w:val="Numrodepage"/>
        <w:sz w:val="20"/>
      </w:rPr>
      <w:t>/</w:t>
    </w:r>
    <w:fldSimple w:instr=" NUMPAGES   \* MERGEFORMAT ">
      <w:r w:rsidR="00324CAC" w:rsidRPr="00324CAC">
        <w:rPr>
          <w:rStyle w:val="Numrodepage"/>
          <w:noProof/>
          <w:sz w:val="20"/>
        </w:rPr>
        <w:t>16</w:t>
      </w:r>
    </w:fldSimple>
    <w:r w:rsidR="00FF3A91">
      <w:rPr>
        <w:rStyle w:val="Numrodepage"/>
        <w:i/>
        <w:sz w:val="20"/>
      </w:rPr>
      <w:tab/>
    </w:r>
    <w:r w:rsidR="008E49A4">
      <w:rPr>
        <w:rStyle w:val="Numrodepage"/>
        <w:i/>
        <w:sz w:val="20"/>
      </w:rPr>
      <w:t>Session 202</w:t>
    </w:r>
    <w:r w:rsidR="00207AE6">
      <w:rPr>
        <w:rStyle w:val="Numrodepage"/>
        <w:i/>
        <w:sz w:val="20"/>
      </w:rPr>
      <w:t>3</w: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96F86" w:rsidRDefault="00896F86">
    <w:pPr>
      <w:pStyle w:val="Pieddepage"/>
      <w:rPr>
        <w:i/>
        <w:sz w:val="20"/>
      </w:rPr>
    </w:pPr>
    <w:r>
      <w:rPr>
        <w:i/>
        <w:sz w:val="20"/>
      </w:rPr>
      <w:t>Lycée :</w:t>
    </w:r>
    <w:r w:rsidR="00601F05">
      <w:rPr>
        <w:i/>
        <w:sz w:val="20"/>
      </w:rPr>
      <w:t>ALGOUD-LAFFEMAS</w:t>
    </w:r>
  </w:p>
  <w:p w:rsidR="00896F86" w:rsidRDefault="00896F86">
    <w:pPr>
      <w:pStyle w:val="Pieddepage"/>
      <w:rPr>
        <w:i/>
        <w:sz w:val="20"/>
      </w:rPr>
    </w:pPr>
    <w:r>
      <w:rPr>
        <w:i/>
        <w:sz w:val="20"/>
      </w:rPr>
      <w:tab/>
      <w:t xml:space="preserve">Page  </w:t>
    </w:r>
    <w:r w:rsidR="00033E3B">
      <w:rPr>
        <w:rStyle w:val="Numrodepage"/>
        <w:sz w:val="20"/>
      </w:rPr>
      <w:fldChar w:fldCharType="begin"/>
    </w:r>
    <w:r>
      <w:rPr>
        <w:rStyle w:val="Numrodepage"/>
        <w:sz w:val="20"/>
      </w:rPr>
      <w:instrText xml:space="preserve"> PAGE </w:instrText>
    </w:r>
    <w:r w:rsidR="00033E3B">
      <w:rPr>
        <w:rStyle w:val="Numrodepage"/>
        <w:sz w:val="20"/>
      </w:rPr>
      <w:fldChar w:fldCharType="separate"/>
    </w:r>
    <w:r w:rsidR="00324CAC">
      <w:rPr>
        <w:rStyle w:val="Numrodepage"/>
        <w:noProof/>
        <w:sz w:val="20"/>
      </w:rPr>
      <w:t>15</w:t>
    </w:r>
    <w:r w:rsidR="00033E3B">
      <w:rPr>
        <w:rStyle w:val="Numrodepage"/>
        <w:sz w:val="20"/>
      </w:rPr>
      <w:fldChar w:fldCharType="end"/>
    </w:r>
    <w:r>
      <w:rPr>
        <w:rStyle w:val="Numrodepage"/>
        <w:sz w:val="20"/>
      </w:rPr>
      <w:t>/</w:t>
    </w:r>
    <w:fldSimple w:instr=" NUMPAGES   \* MERGEFORMAT ">
      <w:r w:rsidR="00324CAC" w:rsidRPr="00324CAC">
        <w:rPr>
          <w:rStyle w:val="Numrodepage"/>
          <w:noProof/>
          <w:sz w:val="20"/>
        </w:rPr>
        <w:t>16</w:t>
      </w:r>
    </w:fldSimple>
    <w:r w:rsidR="00874D6E">
      <w:rPr>
        <w:rStyle w:val="Numrodepage"/>
        <w:i/>
        <w:sz w:val="20"/>
      </w:rPr>
      <w:tab/>
      <w:t>Session 202</w:t>
    </w:r>
    <w:r w:rsidR="00207AE6">
      <w:rPr>
        <w:rStyle w:val="Numrodepage"/>
        <w:i/>
        <w:sz w:val="20"/>
      </w:rPr>
      <w:t>3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F4EE2" w:rsidRDefault="007F4EE2">
      <w:r>
        <w:separator/>
      </w:r>
    </w:p>
  </w:footnote>
  <w:footnote w:type="continuationSeparator" w:id="1">
    <w:p w:rsidR="007F4EE2" w:rsidRDefault="007F4EE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732A0B"/>
    <w:multiLevelType w:val="multilevel"/>
    <w:tmpl w:val="469C464C"/>
    <w:lvl w:ilvl="0">
      <w:start w:val="1"/>
      <w:numFmt w:val="decimal"/>
      <w:lvlText w:val="(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4E4778"/>
    <w:multiLevelType w:val="hybridMultilevel"/>
    <w:tmpl w:val="B72A46D2"/>
    <w:lvl w:ilvl="0" w:tplc="0650AD0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0F5C54"/>
    <w:multiLevelType w:val="multilevel"/>
    <w:tmpl w:val="4D7E321E"/>
    <w:lvl w:ilvl="0">
      <w:start w:val="1"/>
      <w:numFmt w:val="decimal"/>
      <w:lvlText w:val="(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91F5CDE"/>
    <w:multiLevelType w:val="hybridMultilevel"/>
    <w:tmpl w:val="D16E0732"/>
    <w:lvl w:ilvl="0" w:tplc="040C0005">
      <w:start w:val="1"/>
      <w:numFmt w:val="bullet"/>
      <w:lvlText w:val=""/>
      <w:lvlJc w:val="left"/>
      <w:pPr>
        <w:ind w:left="644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4">
    <w:nsid w:val="1E1F3666"/>
    <w:multiLevelType w:val="singleLevel"/>
    <w:tmpl w:val="040C0005"/>
    <w:lvl w:ilvl="0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</w:abstractNum>
  <w:abstractNum w:abstractNumId="5">
    <w:nsid w:val="206A2D1A"/>
    <w:multiLevelType w:val="multilevel"/>
    <w:tmpl w:val="EF589A7A"/>
    <w:lvl w:ilvl="0">
      <w:start w:val="1"/>
      <w:numFmt w:val="decimal"/>
      <w:lvlText w:val="(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3536B2F"/>
    <w:multiLevelType w:val="multilevel"/>
    <w:tmpl w:val="4D7E321E"/>
    <w:lvl w:ilvl="0">
      <w:start w:val="1"/>
      <w:numFmt w:val="decimal"/>
      <w:lvlText w:val="(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B0D5E42"/>
    <w:multiLevelType w:val="multilevel"/>
    <w:tmpl w:val="EF589A7A"/>
    <w:lvl w:ilvl="0">
      <w:start w:val="1"/>
      <w:numFmt w:val="decimal"/>
      <w:lvlText w:val="(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CF8664B"/>
    <w:multiLevelType w:val="multilevel"/>
    <w:tmpl w:val="4D7E321E"/>
    <w:lvl w:ilvl="0">
      <w:start w:val="1"/>
      <w:numFmt w:val="decimal"/>
      <w:lvlText w:val="(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D350DE9"/>
    <w:multiLevelType w:val="hybridMultilevel"/>
    <w:tmpl w:val="D07814F2"/>
    <w:lvl w:ilvl="0" w:tplc="6F1E6D3A">
      <w:numFmt w:val="bullet"/>
      <w:lvlText w:val="-"/>
      <w:lvlJc w:val="left"/>
      <w:pPr>
        <w:ind w:left="502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D0F77D6"/>
    <w:multiLevelType w:val="hybridMultilevel"/>
    <w:tmpl w:val="1DDE5788"/>
    <w:lvl w:ilvl="0" w:tplc="D8EC9758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cs="Times New Roman" w:hint="default"/>
      </w:rPr>
    </w:lvl>
    <w:lvl w:ilvl="1" w:tplc="B15A5ED6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CB7262AC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cs="Times New Roman" w:hint="default"/>
      </w:rPr>
    </w:lvl>
    <w:lvl w:ilvl="3" w:tplc="E1C0FF1A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Times New Roman" w:hint="default"/>
      </w:rPr>
    </w:lvl>
    <w:lvl w:ilvl="4" w:tplc="3034ACEA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350C9CE2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cs="Times New Roman" w:hint="default"/>
      </w:rPr>
    </w:lvl>
    <w:lvl w:ilvl="6" w:tplc="FE606310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cs="Times New Roman" w:hint="default"/>
      </w:rPr>
    </w:lvl>
    <w:lvl w:ilvl="7" w:tplc="E322314A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73840346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cs="Times New Roman" w:hint="default"/>
      </w:rPr>
    </w:lvl>
  </w:abstractNum>
  <w:num w:numId="1">
    <w:abstractNumId w:val="10"/>
  </w:num>
  <w:num w:numId="2">
    <w:abstractNumId w:val="4"/>
  </w:num>
  <w:num w:numId="3">
    <w:abstractNumId w:val="3"/>
  </w:num>
  <w:num w:numId="4">
    <w:abstractNumId w:val="6"/>
  </w:num>
  <w:num w:numId="5">
    <w:abstractNumId w:val="0"/>
  </w:num>
  <w:num w:numId="6">
    <w:abstractNumId w:val="5"/>
  </w:num>
  <w:num w:numId="7">
    <w:abstractNumId w:val="9"/>
  </w:num>
  <w:num w:numId="8">
    <w:abstractNumId w:val="7"/>
  </w:num>
  <w:num w:numId="9">
    <w:abstractNumId w:val="8"/>
  </w:num>
  <w:num w:numId="10">
    <w:abstractNumId w:val="2"/>
  </w:num>
  <w:num w:numId="11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284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hdrShapeDefaults>
    <o:shapedefaults v:ext="edit" spidmax="212994"/>
  </w:hdrShapeDefaults>
  <w:footnotePr>
    <w:footnote w:id="0"/>
    <w:footnote w:id="1"/>
  </w:footnotePr>
  <w:endnotePr>
    <w:endnote w:id="0"/>
    <w:endnote w:id="1"/>
  </w:endnotePr>
  <w:compat/>
  <w:rsids>
    <w:rsidRoot w:val="00E22B04"/>
    <w:rsid w:val="00015A3A"/>
    <w:rsid w:val="00033E3B"/>
    <w:rsid w:val="000537B2"/>
    <w:rsid w:val="00054708"/>
    <w:rsid w:val="000626E3"/>
    <w:rsid w:val="00064ED9"/>
    <w:rsid w:val="0007055A"/>
    <w:rsid w:val="00070AD3"/>
    <w:rsid w:val="00076D25"/>
    <w:rsid w:val="00082323"/>
    <w:rsid w:val="0009150C"/>
    <w:rsid w:val="00091B6E"/>
    <w:rsid w:val="000A0C51"/>
    <w:rsid w:val="000C5CBF"/>
    <w:rsid w:val="000E2BA6"/>
    <w:rsid w:val="000F4DBF"/>
    <w:rsid w:val="00103ED4"/>
    <w:rsid w:val="001054E9"/>
    <w:rsid w:val="00115BB2"/>
    <w:rsid w:val="0011699A"/>
    <w:rsid w:val="00127F8F"/>
    <w:rsid w:val="00130A9C"/>
    <w:rsid w:val="00140CDE"/>
    <w:rsid w:val="001412DD"/>
    <w:rsid w:val="00146104"/>
    <w:rsid w:val="001539B1"/>
    <w:rsid w:val="001622CA"/>
    <w:rsid w:val="00170386"/>
    <w:rsid w:val="001773EB"/>
    <w:rsid w:val="00181FE2"/>
    <w:rsid w:val="00195ECE"/>
    <w:rsid w:val="0019691A"/>
    <w:rsid w:val="001A3F44"/>
    <w:rsid w:val="001B0969"/>
    <w:rsid w:val="001B0D22"/>
    <w:rsid w:val="001B37D4"/>
    <w:rsid w:val="001B699F"/>
    <w:rsid w:val="001C0EE0"/>
    <w:rsid w:val="001D3D8F"/>
    <w:rsid w:val="001D6997"/>
    <w:rsid w:val="001E09DD"/>
    <w:rsid w:val="001E5B80"/>
    <w:rsid w:val="001F7391"/>
    <w:rsid w:val="001F74A1"/>
    <w:rsid w:val="0020071E"/>
    <w:rsid w:val="00203D3E"/>
    <w:rsid w:val="0020614A"/>
    <w:rsid w:val="00207AE6"/>
    <w:rsid w:val="00213F76"/>
    <w:rsid w:val="00221E12"/>
    <w:rsid w:val="002221C0"/>
    <w:rsid w:val="00222A87"/>
    <w:rsid w:val="0022567D"/>
    <w:rsid w:val="00240D7A"/>
    <w:rsid w:val="002451C3"/>
    <w:rsid w:val="00267A68"/>
    <w:rsid w:val="00276FD1"/>
    <w:rsid w:val="00285FE6"/>
    <w:rsid w:val="00294E76"/>
    <w:rsid w:val="002A032F"/>
    <w:rsid w:val="002A21D4"/>
    <w:rsid w:val="002B62E1"/>
    <w:rsid w:val="002D7F4A"/>
    <w:rsid w:val="003059D5"/>
    <w:rsid w:val="003063E1"/>
    <w:rsid w:val="00313F6D"/>
    <w:rsid w:val="00320820"/>
    <w:rsid w:val="00321D01"/>
    <w:rsid w:val="003228BA"/>
    <w:rsid w:val="00324150"/>
    <w:rsid w:val="00324CAC"/>
    <w:rsid w:val="00326846"/>
    <w:rsid w:val="00330DAD"/>
    <w:rsid w:val="0033530B"/>
    <w:rsid w:val="00346450"/>
    <w:rsid w:val="003570BD"/>
    <w:rsid w:val="00363AC8"/>
    <w:rsid w:val="0036781B"/>
    <w:rsid w:val="00370C43"/>
    <w:rsid w:val="0037166B"/>
    <w:rsid w:val="00376DA2"/>
    <w:rsid w:val="003861F1"/>
    <w:rsid w:val="00387019"/>
    <w:rsid w:val="003A18A1"/>
    <w:rsid w:val="003A6722"/>
    <w:rsid w:val="003A7752"/>
    <w:rsid w:val="003C1FD3"/>
    <w:rsid w:val="003C2891"/>
    <w:rsid w:val="003C461C"/>
    <w:rsid w:val="003D0C59"/>
    <w:rsid w:val="003F0C1F"/>
    <w:rsid w:val="003F1698"/>
    <w:rsid w:val="003F56AD"/>
    <w:rsid w:val="004022ED"/>
    <w:rsid w:val="00404C39"/>
    <w:rsid w:val="00405EE3"/>
    <w:rsid w:val="00420585"/>
    <w:rsid w:val="00422AEA"/>
    <w:rsid w:val="0042688B"/>
    <w:rsid w:val="00430785"/>
    <w:rsid w:val="00430BFE"/>
    <w:rsid w:val="004357E7"/>
    <w:rsid w:val="00455CBE"/>
    <w:rsid w:val="004564CF"/>
    <w:rsid w:val="004813C2"/>
    <w:rsid w:val="00484978"/>
    <w:rsid w:val="004864D5"/>
    <w:rsid w:val="00487669"/>
    <w:rsid w:val="004C1E53"/>
    <w:rsid w:val="004D791E"/>
    <w:rsid w:val="004E2518"/>
    <w:rsid w:val="004E53B5"/>
    <w:rsid w:val="004E7838"/>
    <w:rsid w:val="004F5384"/>
    <w:rsid w:val="004F68EC"/>
    <w:rsid w:val="005078FC"/>
    <w:rsid w:val="00507EBC"/>
    <w:rsid w:val="00512EC9"/>
    <w:rsid w:val="005330AA"/>
    <w:rsid w:val="005722FB"/>
    <w:rsid w:val="00582BA3"/>
    <w:rsid w:val="005939BE"/>
    <w:rsid w:val="00596921"/>
    <w:rsid w:val="005C44CF"/>
    <w:rsid w:val="005C64EC"/>
    <w:rsid w:val="005C7CA5"/>
    <w:rsid w:val="005E1316"/>
    <w:rsid w:val="005E2852"/>
    <w:rsid w:val="005E483F"/>
    <w:rsid w:val="005F4236"/>
    <w:rsid w:val="00601F05"/>
    <w:rsid w:val="00605032"/>
    <w:rsid w:val="00616B1E"/>
    <w:rsid w:val="006219B1"/>
    <w:rsid w:val="0062404C"/>
    <w:rsid w:val="00632FA1"/>
    <w:rsid w:val="006429C7"/>
    <w:rsid w:val="00642F9E"/>
    <w:rsid w:val="00650AC4"/>
    <w:rsid w:val="00653C1D"/>
    <w:rsid w:val="00657A09"/>
    <w:rsid w:val="0066218E"/>
    <w:rsid w:val="006700B8"/>
    <w:rsid w:val="006774FF"/>
    <w:rsid w:val="00696672"/>
    <w:rsid w:val="006B3881"/>
    <w:rsid w:val="006B7320"/>
    <w:rsid w:val="006C5A91"/>
    <w:rsid w:val="006C738C"/>
    <w:rsid w:val="006E4179"/>
    <w:rsid w:val="006F2480"/>
    <w:rsid w:val="006F5662"/>
    <w:rsid w:val="00721223"/>
    <w:rsid w:val="00725951"/>
    <w:rsid w:val="00753409"/>
    <w:rsid w:val="00761750"/>
    <w:rsid w:val="007723F6"/>
    <w:rsid w:val="00772F5A"/>
    <w:rsid w:val="00775327"/>
    <w:rsid w:val="0078124C"/>
    <w:rsid w:val="0078217B"/>
    <w:rsid w:val="007822BB"/>
    <w:rsid w:val="00784DAC"/>
    <w:rsid w:val="00795454"/>
    <w:rsid w:val="00797F2B"/>
    <w:rsid w:val="007A1B26"/>
    <w:rsid w:val="007B61FA"/>
    <w:rsid w:val="007C2EE1"/>
    <w:rsid w:val="007C3035"/>
    <w:rsid w:val="007D2A56"/>
    <w:rsid w:val="007E2FA2"/>
    <w:rsid w:val="007E654C"/>
    <w:rsid w:val="007E6557"/>
    <w:rsid w:val="007F4EE2"/>
    <w:rsid w:val="007F6B57"/>
    <w:rsid w:val="00814C41"/>
    <w:rsid w:val="008151D6"/>
    <w:rsid w:val="00816CDA"/>
    <w:rsid w:val="00830350"/>
    <w:rsid w:val="00833834"/>
    <w:rsid w:val="008349D7"/>
    <w:rsid w:val="0087123C"/>
    <w:rsid w:val="00873650"/>
    <w:rsid w:val="00874D6E"/>
    <w:rsid w:val="00882931"/>
    <w:rsid w:val="008908B3"/>
    <w:rsid w:val="00896F86"/>
    <w:rsid w:val="008A1FEC"/>
    <w:rsid w:val="008A32B9"/>
    <w:rsid w:val="008A7C4B"/>
    <w:rsid w:val="008B0062"/>
    <w:rsid w:val="008B13B1"/>
    <w:rsid w:val="008B51C3"/>
    <w:rsid w:val="008D5FFD"/>
    <w:rsid w:val="008E49A4"/>
    <w:rsid w:val="008F1DF8"/>
    <w:rsid w:val="008F4496"/>
    <w:rsid w:val="00931B21"/>
    <w:rsid w:val="00933A42"/>
    <w:rsid w:val="00943E5C"/>
    <w:rsid w:val="009460F6"/>
    <w:rsid w:val="009524BB"/>
    <w:rsid w:val="009534F3"/>
    <w:rsid w:val="00954885"/>
    <w:rsid w:val="00963192"/>
    <w:rsid w:val="009714F7"/>
    <w:rsid w:val="00980EF3"/>
    <w:rsid w:val="009812B2"/>
    <w:rsid w:val="00984F74"/>
    <w:rsid w:val="00996866"/>
    <w:rsid w:val="00996ACF"/>
    <w:rsid w:val="009A3113"/>
    <w:rsid w:val="009A4A30"/>
    <w:rsid w:val="009B4D4C"/>
    <w:rsid w:val="009D26B4"/>
    <w:rsid w:val="009E0147"/>
    <w:rsid w:val="009E223D"/>
    <w:rsid w:val="009F3165"/>
    <w:rsid w:val="009F33F9"/>
    <w:rsid w:val="009F7E43"/>
    <w:rsid w:val="00A0135A"/>
    <w:rsid w:val="00A11998"/>
    <w:rsid w:val="00A16DB5"/>
    <w:rsid w:val="00A32ED4"/>
    <w:rsid w:val="00A33600"/>
    <w:rsid w:val="00A472CF"/>
    <w:rsid w:val="00A56143"/>
    <w:rsid w:val="00A57995"/>
    <w:rsid w:val="00A641C4"/>
    <w:rsid w:val="00A75C1F"/>
    <w:rsid w:val="00A815D0"/>
    <w:rsid w:val="00A94631"/>
    <w:rsid w:val="00A95A5E"/>
    <w:rsid w:val="00AA28AD"/>
    <w:rsid w:val="00AB346A"/>
    <w:rsid w:val="00AB4500"/>
    <w:rsid w:val="00AC194F"/>
    <w:rsid w:val="00AC7DC0"/>
    <w:rsid w:val="00AD2D7F"/>
    <w:rsid w:val="00AE4026"/>
    <w:rsid w:val="00AE5293"/>
    <w:rsid w:val="00AF0328"/>
    <w:rsid w:val="00AF5D34"/>
    <w:rsid w:val="00AF70A6"/>
    <w:rsid w:val="00B06D6B"/>
    <w:rsid w:val="00B300A6"/>
    <w:rsid w:val="00B70262"/>
    <w:rsid w:val="00B73666"/>
    <w:rsid w:val="00B773F6"/>
    <w:rsid w:val="00BA1DB1"/>
    <w:rsid w:val="00BA62AF"/>
    <w:rsid w:val="00BC7378"/>
    <w:rsid w:val="00BD0D27"/>
    <w:rsid w:val="00BD5C96"/>
    <w:rsid w:val="00BE2792"/>
    <w:rsid w:val="00BE52BF"/>
    <w:rsid w:val="00BF3FC4"/>
    <w:rsid w:val="00C052FE"/>
    <w:rsid w:val="00C14DD0"/>
    <w:rsid w:val="00C30565"/>
    <w:rsid w:val="00C30B2C"/>
    <w:rsid w:val="00C57641"/>
    <w:rsid w:val="00C67A89"/>
    <w:rsid w:val="00C73C92"/>
    <w:rsid w:val="00C8015F"/>
    <w:rsid w:val="00C83EA8"/>
    <w:rsid w:val="00C84387"/>
    <w:rsid w:val="00C844E9"/>
    <w:rsid w:val="00C85571"/>
    <w:rsid w:val="00C867F5"/>
    <w:rsid w:val="00C95C29"/>
    <w:rsid w:val="00CA3B05"/>
    <w:rsid w:val="00CB0BE8"/>
    <w:rsid w:val="00CC2EFF"/>
    <w:rsid w:val="00CC6E80"/>
    <w:rsid w:val="00CE4CD6"/>
    <w:rsid w:val="00CF64E9"/>
    <w:rsid w:val="00D05642"/>
    <w:rsid w:val="00D13021"/>
    <w:rsid w:val="00D16C40"/>
    <w:rsid w:val="00D22D4B"/>
    <w:rsid w:val="00D30E1B"/>
    <w:rsid w:val="00D3349D"/>
    <w:rsid w:val="00D36BED"/>
    <w:rsid w:val="00D4359A"/>
    <w:rsid w:val="00D5030B"/>
    <w:rsid w:val="00D80561"/>
    <w:rsid w:val="00D81B7A"/>
    <w:rsid w:val="00D83D67"/>
    <w:rsid w:val="00D94577"/>
    <w:rsid w:val="00DB3B71"/>
    <w:rsid w:val="00DB4F10"/>
    <w:rsid w:val="00DC2B70"/>
    <w:rsid w:val="00DD20F5"/>
    <w:rsid w:val="00DE3EF7"/>
    <w:rsid w:val="00DF65CF"/>
    <w:rsid w:val="00E02635"/>
    <w:rsid w:val="00E22B04"/>
    <w:rsid w:val="00E24DF3"/>
    <w:rsid w:val="00E32F25"/>
    <w:rsid w:val="00E334DD"/>
    <w:rsid w:val="00E34020"/>
    <w:rsid w:val="00E45FD1"/>
    <w:rsid w:val="00E536FA"/>
    <w:rsid w:val="00E628AC"/>
    <w:rsid w:val="00E65F36"/>
    <w:rsid w:val="00E679D5"/>
    <w:rsid w:val="00E863B4"/>
    <w:rsid w:val="00EA0431"/>
    <w:rsid w:val="00EA432C"/>
    <w:rsid w:val="00EA7A88"/>
    <w:rsid w:val="00EB01B0"/>
    <w:rsid w:val="00EC70AE"/>
    <w:rsid w:val="00ED05A5"/>
    <w:rsid w:val="00EE179F"/>
    <w:rsid w:val="00EE1EF3"/>
    <w:rsid w:val="00EF5A97"/>
    <w:rsid w:val="00F01839"/>
    <w:rsid w:val="00F03D3A"/>
    <w:rsid w:val="00F10E4B"/>
    <w:rsid w:val="00F11B73"/>
    <w:rsid w:val="00F31ACA"/>
    <w:rsid w:val="00F40439"/>
    <w:rsid w:val="00F406E9"/>
    <w:rsid w:val="00F5652C"/>
    <w:rsid w:val="00F673EC"/>
    <w:rsid w:val="00F72816"/>
    <w:rsid w:val="00F743AE"/>
    <w:rsid w:val="00F74BD9"/>
    <w:rsid w:val="00F86123"/>
    <w:rsid w:val="00FA5DBE"/>
    <w:rsid w:val="00FB734B"/>
    <w:rsid w:val="00FC3B94"/>
    <w:rsid w:val="00FD0A95"/>
    <w:rsid w:val="00FD7958"/>
    <w:rsid w:val="00FF2574"/>
    <w:rsid w:val="00FF2931"/>
    <w:rsid w:val="00FF3A9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12994"/>
    <o:shapelayout v:ext="edit">
      <o:idmap v:ext="edit" data="1"/>
      <o:rules v:ext="edit">
        <o:r id="V:Rule1" type="callout" idref="#_x0000_s1036"/>
        <o:r id="V:Rule2" type="callout" idref="#_x0000_s1030"/>
        <o:r id="V:Rule3" type="callout" idref="#_x0000_s1033"/>
        <o:r id="V:Rule4" type="callout" idref="#_x0000_s1038"/>
        <o:r id="V:Rule5" type="callout" idref="#_x0000_s1042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36BED"/>
    <w:pPr>
      <w:widowControl w:val="0"/>
      <w:autoSpaceDE w:val="0"/>
      <w:autoSpaceDN w:val="0"/>
    </w:pPr>
    <w:rPr>
      <w:rFonts w:ascii="Arial" w:hAnsi="Arial"/>
      <w:sz w:val="22"/>
      <w:szCs w:val="18"/>
    </w:rPr>
  </w:style>
  <w:style w:type="paragraph" w:styleId="Titre1">
    <w:name w:val="heading 1"/>
    <w:basedOn w:val="Normal"/>
    <w:next w:val="Normal"/>
    <w:qFormat/>
    <w:rsid w:val="00D16C40"/>
    <w:pPr>
      <w:keepNext/>
      <w:widowControl/>
      <w:jc w:val="right"/>
      <w:outlineLvl w:val="0"/>
    </w:pPr>
    <w:rPr>
      <w:rFonts w:cs="Arial"/>
      <w:szCs w:val="22"/>
    </w:rPr>
  </w:style>
  <w:style w:type="paragraph" w:styleId="Titre2">
    <w:name w:val="heading 2"/>
    <w:basedOn w:val="Normal"/>
    <w:next w:val="Normal"/>
    <w:qFormat/>
    <w:rsid w:val="00D16C40"/>
    <w:pPr>
      <w:keepNext/>
      <w:widowControl/>
      <w:spacing w:line="300" w:lineRule="exact"/>
      <w:jc w:val="center"/>
      <w:outlineLvl w:val="1"/>
    </w:pPr>
    <w:rPr>
      <w:rFonts w:cs="Arial"/>
    </w:rPr>
  </w:style>
  <w:style w:type="paragraph" w:styleId="Titre3">
    <w:name w:val="heading 3"/>
    <w:basedOn w:val="Normal"/>
    <w:next w:val="Normal"/>
    <w:qFormat/>
    <w:rsid w:val="00D16C40"/>
    <w:pPr>
      <w:keepNext/>
      <w:widowControl/>
      <w:spacing w:before="120" w:line="300" w:lineRule="exact"/>
      <w:outlineLvl w:val="2"/>
    </w:pPr>
    <w:rPr>
      <w:rFonts w:cs="Arial"/>
    </w:rPr>
  </w:style>
  <w:style w:type="paragraph" w:styleId="Titre4">
    <w:name w:val="heading 4"/>
    <w:basedOn w:val="Normal"/>
    <w:next w:val="Normal"/>
    <w:qFormat/>
    <w:rsid w:val="00D16C40"/>
    <w:pPr>
      <w:keepNext/>
      <w:widowControl/>
      <w:spacing w:before="120" w:line="300" w:lineRule="exact"/>
      <w:outlineLvl w:val="3"/>
    </w:pPr>
    <w:rPr>
      <w:bCs/>
      <w:sz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Corpsdetexte">
    <w:name w:val="Body Text"/>
    <w:basedOn w:val="Normal"/>
    <w:semiHidden/>
    <w:rsid w:val="00D16C40"/>
    <w:pPr>
      <w:widowControl/>
      <w:pBdr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</w:pBdr>
      <w:jc w:val="center"/>
    </w:pPr>
    <w:rPr>
      <w:rFonts w:ascii="ZapfHumnst Bd BT" w:hAnsi="ZapfHumnst Bd BT"/>
      <w:sz w:val="28"/>
      <w:szCs w:val="28"/>
    </w:rPr>
  </w:style>
  <w:style w:type="paragraph" w:styleId="Retraitcorpsdetexte">
    <w:name w:val="Body Text Indent"/>
    <w:basedOn w:val="Normal"/>
    <w:semiHidden/>
    <w:rsid w:val="00D16C40"/>
    <w:pPr>
      <w:widowControl/>
      <w:spacing w:before="120" w:line="300" w:lineRule="exact"/>
      <w:ind w:firstLine="284"/>
    </w:pPr>
    <w:rPr>
      <w:rFonts w:cs="Arial"/>
      <w:szCs w:val="22"/>
    </w:rPr>
  </w:style>
  <w:style w:type="paragraph" w:styleId="Retraitcorpsdetexte2">
    <w:name w:val="Body Text Indent 2"/>
    <w:basedOn w:val="Normal"/>
    <w:semiHidden/>
    <w:rsid w:val="00D16C40"/>
    <w:pPr>
      <w:widowControl/>
      <w:spacing w:before="240"/>
      <w:ind w:left="20"/>
    </w:pPr>
    <w:rPr>
      <w:rFonts w:cs="Arial"/>
      <w:szCs w:val="22"/>
    </w:rPr>
  </w:style>
  <w:style w:type="paragraph" w:styleId="En-tte">
    <w:name w:val="header"/>
    <w:basedOn w:val="Normal"/>
    <w:semiHidden/>
    <w:rsid w:val="00D16C40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semiHidden/>
    <w:rsid w:val="00D16C40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  <w:semiHidden/>
    <w:rsid w:val="00D16C40"/>
  </w:style>
  <w:style w:type="character" w:styleId="Textedelespacerserv">
    <w:name w:val="Placeholder Text"/>
    <w:basedOn w:val="Policepardfaut"/>
    <w:uiPriority w:val="99"/>
    <w:semiHidden/>
    <w:rsid w:val="004022ED"/>
    <w:rPr>
      <w:color w:val="808080"/>
    </w:rPr>
  </w:style>
  <w:style w:type="paragraph" w:styleId="Paragraphedeliste">
    <w:name w:val="List Paragraph"/>
    <w:basedOn w:val="Normal"/>
    <w:uiPriority w:val="34"/>
    <w:qFormat/>
    <w:rsid w:val="00326846"/>
    <w:pPr>
      <w:ind w:left="720"/>
      <w:contextualSpacing/>
    </w:pPr>
  </w:style>
  <w:style w:type="table" w:styleId="Grilledutableau">
    <w:name w:val="Table Grid"/>
    <w:basedOn w:val="TableauNormal"/>
    <w:uiPriority w:val="39"/>
    <w:rsid w:val="00130A9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andard">
    <w:name w:val="Standard"/>
    <w:rsid w:val="00EA432C"/>
    <w:pPr>
      <w:widowControl w:val="0"/>
      <w:suppressAutoHyphens/>
      <w:autoSpaceDN w:val="0"/>
      <w:textAlignment w:val="baseline"/>
    </w:pPr>
    <w:rPr>
      <w:rFonts w:eastAsia="SimSun" w:cs="Mangal"/>
      <w:kern w:val="3"/>
      <w:sz w:val="21"/>
      <w:szCs w:val="24"/>
      <w:lang w:eastAsia="zh-CN" w:bidi="hi-IN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EA432C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A432C"/>
    <w:rPr>
      <w:rFonts w:ascii="Tahoma" w:hAnsi="Tahoma" w:cs="Tahoma"/>
      <w:sz w:val="16"/>
      <w:szCs w:val="16"/>
    </w:rPr>
  </w:style>
  <w:style w:type="paragraph" w:customStyle="1" w:styleId="Textbody">
    <w:name w:val="Text body"/>
    <w:basedOn w:val="Normal"/>
    <w:rsid w:val="00A95A5E"/>
    <w:pPr>
      <w:suppressAutoHyphens/>
      <w:autoSpaceDE/>
      <w:spacing w:after="140" w:line="288" w:lineRule="auto"/>
      <w:textAlignment w:val="baseline"/>
    </w:pPr>
    <w:rPr>
      <w:rFonts w:ascii="Times New Roman" w:eastAsia="SimSun" w:hAnsi="Times New Roman" w:cs="Mangal"/>
      <w:kern w:val="3"/>
      <w:sz w:val="21"/>
      <w:szCs w:val="24"/>
      <w:lang w:eastAsia="zh-CN" w:bidi="hi-IN"/>
    </w:rPr>
  </w:style>
  <w:style w:type="paragraph" w:styleId="Retraitnormal">
    <w:name w:val="Normal Indent"/>
    <w:basedOn w:val="Normal"/>
    <w:rsid w:val="006B3881"/>
    <w:pPr>
      <w:widowControl/>
      <w:autoSpaceDE/>
      <w:ind w:left="708"/>
    </w:pPr>
    <w:rPr>
      <w:rFonts w:ascii="Helvetica" w:hAnsi="Helvetica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oter" Target="footer2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E80E33-38A2-4F05-82C8-43C3F458A0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2965</TotalTime>
  <Pages>1</Pages>
  <Words>1443</Words>
  <Characters>7940</Characters>
  <Application>Microsoft Office Word</Application>
  <DocSecurity>0</DocSecurity>
  <Lines>66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Présentation projet</vt:lpstr>
    </vt:vector>
  </TitlesOfParts>
  <Company/>
  <LinksUpToDate>false</LinksUpToDate>
  <CharactersWithSpaces>9365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Présentation projet</dc:title>
  <dc:creator>Cohen Patrick</dc:creator>
  <cp:lastModifiedBy>install</cp:lastModifiedBy>
  <cp:revision>110</cp:revision>
  <cp:lastPrinted>2022-11-08T13:12:00Z</cp:lastPrinted>
  <dcterms:created xsi:type="dcterms:W3CDTF">2016-09-27T08:26:00Z</dcterms:created>
  <dcterms:modified xsi:type="dcterms:W3CDTF">2022-12-12T12:55:00Z</dcterms:modified>
</cp:coreProperties>
</file>