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305E113C" w:rsidR="005A58D9" w:rsidRPr="00CD7B6B" w:rsidRDefault="00036F83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Simple Lists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240F912A" w14:textId="264801C7" w:rsidR="00B05CDB" w:rsidRDefault="00036F83" w:rsidP="00B05CDB">
      <w:p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Simple lists of data may have more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magic behind the scenes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than you might think. We are going to experiment with some basic processing of lists.</w:t>
      </w:r>
      <w:r w:rsidRPr="00036F83">
        <w:rPr>
          <w:rFonts w:ascii="Segoe UI" w:eastAsia="Calibri" w:hAnsi="Segoe UI" w:cs="Segoe UI"/>
          <w:bCs/>
          <w:sz w:val="24"/>
          <w:szCs w:val="24"/>
        </w:rPr>
        <w:br/>
      </w:r>
      <w:r w:rsidRPr="00036F83">
        <w:rPr>
          <w:rFonts w:ascii="Segoe UI" w:eastAsia="Calibri" w:hAnsi="Segoe UI" w:cs="Segoe UI"/>
          <w:bCs/>
          <w:sz w:val="24"/>
          <w:szCs w:val="24"/>
        </w:rPr>
        <w:br/>
      </w:r>
    </w:p>
    <w:p w14:paraId="5D66833A" w14:textId="67ECE283" w:rsidR="00036F83" w:rsidRDefault="00B05CDB" w:rsidP="00B05CDB">
      <w:pPr>
        <w:rPr>
          <w:rFonts w:ascii="Segoe UI" w:eastAsia="Calibri" w:hAnsi="Segoe UI" w:cs="Segoe UI"/>
          <w:b/>
          <w:sz w:val="28"/>
        </w:rPr>
      </w:pPr>
      <w:r>
        <w:rPr>
          <w:rFonts w:ascii="Segoe UI" w:eastAsia="Calibri" w:hAnsi="Segoe UI" w:cs="Segoe UI"/>
          <w:b/>
          <w:sz w:val="28"/>
        </w:rPr>
        <w:t>Rules</w:t>
      </w:r>
      <w:r w:rsidR="00036F83">
        <w:rPr>
          <w:rFonts w:ascii="Segoe UI" w:eastAsia="Calibri" w:hAnsi="Segoe UI" w:cs="Segoe UI"/>
          <w:b/>
          <w:sz w:val="28"/>
        </w:rPr>
        <w:t xml:space="preserve"> of the Game</w:t>
      </w:r>
    </w:p>
    <w:p w14:paraId="46253D54" w14:textId="0B002E09" w:rsidR="00036F83" w:rsidRPr="00036F83" w:rsidRDefault="00036F83" w:rsidP="00036F83">
      <w:p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Lists are one of the first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 xml:space="preserve">data 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structures that we learn as programmers. But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 xml:space="preserve">the fact 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that we are familiar with them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,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doesn't mean that we 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cannot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learn a little 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from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them. In this kata</w:t>
      </w:r>
      <w:r w:rsidR="008623E9">
        <w:rPr>
          <w:rFonts w:ascii="Segoe UI" w:eastAsia="Calibri" w:hAnsi="Segoe UI" w:cs="Segoe UI"/>
          <w:bCs/>
          <w:sz w:val="24"/>
          <w:szCs w:val="24"/>
          <w:lang w:val="en"/>
        </w:rPr>
        <w:t>, we are going to code up an implementation</w:t>
      </w: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of a list that has the following basic interface:</w:t>
      </w:r>
      <w:r w:rsidRPr="00036F83">
        <w:rPr>
          <w:rFonts w:ascii="Segoe UI" w:eastAsia="Calibri" w:hAnsi="Segoe UI" w:cs="Segoe UI"/>
          <w:bCs/>
          <w:sz w:val="24"/>
          <w:szCs w:val="24"/>
        </w:rPr>
        <w:br/>
      </w:r>
    </w:p>
    <w:p w14:paraId="1DAE91F0" w14:textId="74AE98AB" w:rsidR="00036F83" w:rsidRPr="00036F83" w:rsidRDefault="008623E9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</w:rPr>
      </w:pPr>
      <w:r>
        <w:rPr>
          <w:rFonts w:ascii="Segoe UI" w:eastAsia="Calibri" w:hAnsi="Segoe UI" w:cs="Segoe UI"/>
          <w:bCs/>
          <w:sz w:val="24"/>
          <w:szCs w:val="24"/>
          <w:lang w:val="en"/>
        </w:rPr>
        <w:t>A list consists</w:t>
      </w:r>
      <w:r w:rsidR="00036F83"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of nodes. Eac</w:t>
      </w:r>
      <w:r w:rsidR="00036F83">
        <w:rPr>
          <w:rFonts w:ascii="Segoe UI" w:eastAsia="Calibri" w:hAnsi="Segoe UI" w:cs="Segoe UI"/>
          <w:bCs/>
          <w:sz w:val="24"/>
          <w:szCs w:val="24"/>
          <w:lang w:val="en"/>
        </w:rPr>
        <w:t>h node</w:t>
      </w:r>
      <w:r w:rsidR="00036F83" w:rsidRPr="00036F83">
        <w:rPr>
          <w:rFonts w:ascii="Segoe UI" w:eastAsia="Calibri" w:hAnsi="Segoe UI" w:cs="Segoe UI"/>
          <w:bCs/>
          <w:sz w:val="24"/>
          <w:szCs w:val="24"/>
          <w:lang w:val="en"/>
        </w:rPr>
        <w:t xml:space="preserve"> has a value of type string.</w:t>
      </w:r>
    </w:p>
    <w:p w14:paraId="4D217689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The new nodes are added at the end of the list.</w:t>
      </w:r>
    </w:p>
    <w:p w14:paraId="17CD3126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ask the list if it contains a particular string. If so, it will return the node that contains the string.</w:t>
      </w:r>
    </w:p>
    <w:p w14:paraId="35E34E4E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remove any node from the list.</w:t>
      </w:r>
    </w:p>
    <w:p w14:paraId="6C3FD575" w14:textId="77777777" w:rsidR="00036F83" w:rsidRPr="00036F83" w:rsidRDefault="00036F83" w:rsidP="00036F83">
      <w:pPr>
        <w:numPr>
          <w:ilvl w:val="0"/>
          <w:numId w:val="9"/>
        </w:numPr>
        <w:rPr>
          <w:rFonts w:ascii="Segoe UI" w:eastAsia="Calibri" w:hAnsi="Segoe UI" w:cs="Segoe UI"/>
          <w:bCs/>
          <w:sz w:val="24"/>
          <w:szCs w:val="24"/>
          <w:lang w:val="en"/>
        </w:rPr>
      </w:pPr>
      <w:r w:rsidRPr="00036F83">
        <w:rPr>
          <w:rFonts w:ascii="Segoe UI" w:eastAsia="Calibri" w:hAnsi="Segoe UI" w:cs="Segoe UI"/>
          <w:bCs/>
          <w:sz w:val="24"/>
          <w:szCs w:val="24"/>
          <w:lang w:val="en"/>
        </w:rPr>
        <w:t>You can ask the list to return an array with all the values of its nodes.</w:t>
      </w:r>
    </w:p>
    <w:p w14:paraId="5F5F9DE5" w14:textId="77777777" w:rsidR="00036F83" w:rsidRPr="00B05CDB" w:rsidRDefault="00036F83" w:rsidP="00B05CDB">
      <w:pPr>
        <w:rPr>
          <w:rFonts w:ascii="Segoe UI" w:hAnsi="Segoe UI" w:cs="Segoe UI"/>
        </w:rPr>
      </w:pPr>
    </w:p>
    <w:p w14:paraId="0B36C5CD" w14:textId="0C84F3E0" w:rsidR="00E463B2" w:rsidRPr="005C5B5E" w:rsidRDefault="005C5B5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Remember, you cannot simply use data lists/collection features of most modern programming languages; build the list features by hand through separate functions. And don’t forget your tests! Have fun.</w:t>
      </w:r>
      <w:bookmarkStart w:id="0" w:name="_GoBack"/>
      <w:bookmarkEnd w:id="0"/>
    </w:p>
    <w:p w14:paraId="4D9BBF7D" w14:textId="23C8065C" w:rsidR="00B05CDB" w:rsidRDefault="00B05CDB">
      <w:pPr>
        <w:rPr>
          <w:rFonts w:ascii="Segoe UI" w:hAnsi="Segoe UI" w:cs="Segoe UI"/>
        </w:rPr>
      </w:pPr>
    </w:p>
    <w:p w14:paraId="5C0BA3A2" w14:textId="77777777" w:rsidR="005A58D9" w:rsidRDefault="005A58D9">
      <w:pPr>
        <w:rPr>
          <w:rFonts w:ascii="Segoe UI" w:hAnsi="Segoe UI" w:cs="Segoe UI"/>
        </w:rPr>
      </w:pPr>
    </w:p>
    <w:p w14:paraId="35D179AD" w14:textId="77777777" w:rsidR="00A95B6A" w:rsidRDefault="00A95B6A">
      <w:pPr>
        <w:rPr>
          <w:rFonts w:ascii="Segoe UI" w:hAnsi="Segoe UI" w:cs="Segoe UI"/>
        </w:rPr>
      </w:pPr>
    </w:p>
    <w:p w14:paraId="33D0322B" w14:textId="77777777" w:rsidR="00A95B6A" w:rsidRPr="00CD7B6B" w:rsidRDefault="00A95B6A">
      <w:pPr>
        <w:rPr>
          <w:rFonts w:ascii="Segoe UI" w:hAnsi="Segoe UI" w:cs="Segoe UI"/>
        </w:rPr>
      </w:pPr>
    </w:p>
    <w:sectPr w:rsidR="00A95B6A" w:rsidRPr="00CD7B6B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4" w14:textId="6F34A6AC" w:rsidR="005A58D9" w:rsidRDefault="00FB1562" w:rsidP="00CD7B6B">
    <w:r w:rsidRPr="00FB1562">
      <w:rPr>
        <w:rFonts w:ascii="Segoe UI" w:eastAsia="Calibri" w:hAnsi="Segoe UI" w:cs="Segoe UI"/>
        <w:sz w:val="20"/>
      </w:rPr>
      <w:t>Provided by:</w:t>
    </w:r>
    <w:r w:rsidR="00B05CDB">
      <w:rPr>
        <w:rFonts w:ascii="Calibri" w:eastAsia="Calibri" w:hAnsi="Calibri" w:cs="Calibri"/>
        <w:sz w:val="20"/>
      </w:rPr>
      <w:tab/>
    </w:r>
    <w:r w:rsidR="00B05CDB">
      <w:rPr>
        <w:rFonts w:ascii="Calibri" w:eastAsia="Calibri" w:hAnsi="Calibri" w:cs="Calibri"/>
        <w:sz w:val="20"/>
      </w:rPr>
      <w:tab/>
    </w:r>
    <w:r w:rsidR="00036F83">
      <w:rPr>
        <w:rFonts w:ascii="Calibri" w:eastAsia="Calibri" w:hAnsi="Calibri" w:cs="Calibri"/>
        <w:sz w:val="20"/>
      </w:rPr>
      <w:t xml:space="preserve">                       </w:t>
    </w:r>
    <w:r w:rsidR="00AE5B79" w:rsidRPr="00AE5B79">
      <w:rPr>
        <w:rFonts w:ascii="Segoe UI" w:eastAsia="Calibri" w:hAnsi="Segoe UI" w:cs="Segoe UI"/>
        <w:sz w:val="20"/>
        <w:szCs w:val="20"/>
      </w:rPr>
      <w:t xml:space="preserve">Source: </w:t>
    </w:r>
    <w:r w:rsidR="00036F83" w:rsidRPr="00036F83">
      <w:rPr>
        <w:rFonts w:ascii="Segoe UI" w:eastAsia="Calibri" w:hAnsi="Segoe UI" w:cs="Segoe UI"/>
        <w:sz w:val="20"/>
        <w:szCs w:val="20"/>
      </w:rPr>
      <w:t xml:space="preserve">http://codekata.pragprog.com/2007/01/kata_twenty_one.html </w:t>
    </w:r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918"/>
    <w:multiLevelType w:val="multilevel"/>
    <w:tmpl w:val="552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27499A"/>
    <w:multiLevelType w:val="hybridMultilevel"/>
    <w:tmpl w:val="A7F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23F6E"/>
    <w:multiLevelType w:val="hybridMultilevel"/>
    <w:tmpl w:val="3492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nsid w:val="4FDA2526"/>
    <w:multiLevelType w:val="hybridMultilevel"/>
    <w:tmpl w:val="ABCA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nsid w:val="7A3B6FEC"/>
    <w:multiLevelType w:val="hybridMultilevel"/>
    <w:tmpl w:val="F43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036F83"/>
    <w:rsid w:val="00047D5C"/>
    <w:rsid w:val="004F71F9"/>
    <w:rsid w:val="005A58D9"/>
    <w:rsid w:val="005A6970"/>
    <w:rsid w:val="005C5B5E"/>
    <w:rsid w:val="00693046"/>
    <w:rsid w:val="008623E9"/>
    <w:rsid w:val="008B02E9"/>
    <w:rsid w:val="00900D19"/>
    <w:rsid w:val="00A95B6A"/>
    <w:rsid w:val="00AE5B79"/>
    <w:rsid w:val="00B05CDB"/>
    <w:rsid w:val="00BA623C"/>
    <w:rsid w:val="00BC2179"/>
    <w:rsid w:val="00CD7B6B"/>
    <w:rsid w:val="00E463B2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A2E4F-DE80-48A1-B347-8DF45A33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13</cp:revision>
  <dcterms:created xsi:type="dcterms:W3CDTF">2013-12-26T16:31:00Z</dcterms:created>
  <dcterms:modified xsi:type="dcterms:W3CDTF">2013-12-31T15:31:00Z</dcterms:modified>
</cp:coreProperties>
</file>