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E5DA" w14:textId="0929107B" w:rsidR="00077446" w:rsidRPr="00084549" w:rsidRDefault="00084549" w:rsidP="00084549">
      <w:pPr>
        <w:bidi/>
        <w:jc w:val="right"/>
        <w:rPr>
          <w:rFonts w:cstheme="minorHAnsi"/>
          <w:b/>
          <w:bCs/>
          <w:sz w:val="24"/>
          <w:szCs w:val="24"/>
        </w:rPr>
      </w:pPr>
      <w:r w:rsidRPr="00084549">
        <w:rPr>
          <w:rFonts w:cstheme="minorHAnsi"/>
          <w:b/>
          <w:bCs/>
          <w:sz w:val="24"/>
          <w:szCs w:val="24"/>
        </w:rPr>
        <w:t xml:space="preserve">Last Update: </w:t>
      </w:r>
      <w:r w:rsidR="00541E63">
        <w:rPr>
          <w:rFonts w:cstheme="minorHAnsi"/>
          <w:b/>
          <w:bCs/>
          <w:sz w:val="24"/>
          <w:szCs w:val="24"/>
        </w:rPr>
        <w:t>20</w:t>
      </w:r>
      <w:r w:rsidRPr="00084549">
        <w:rPr>
          <w:rFonts w:cstheme="minorHAnsi"/>
          <w:b/>
          <w:bCs/>
          <w:sz w:val="24"/>
          <w:szCs w:val="24"/>
        </w:rPr>
        <w:t>-11-2025</w:t>
      </w:r>
    </w:p>
    <w:p w14:paraId="5F8F25B5" w14:textId="77777777" w:rsidR="00077446" w:rsidRDefault="00077446" w:rsidP="00077446">
      <w:pPr>
        <w:bidi/>
        <w:rPr>
          <w:rtl/>
        </w:rPr>
      </w:pPr>
    </w:p>
    <w:p w14:paraId="3A1486B7" w14:textId="77777777" w:rsidR="00077446" w:rsidRDefault="00077446" w:rsidP="00077446">
      <w:pPr>
        <w:bidi/>
        <w:rPr>
          <w:rtl/>
        </w:rPr>
      </w:pPr>
    </w:p>
    <w:p w14:paraId="2F7CF034" w14:textId="77777777" w:rsidR="00077446" w:rsidRDefault="00077446" w:rsidP="00077446">
      <w:pPr>
        <w:bidi/>
        <w:rPr>
          <w:rtl/>
        </w:rPr>
      </w:pPr>
    </w:p>
    <w:p w14:paraId="14550922" w14:textId="77777777" w:rsidR="00077446" w:rsidRDefault="00077446" w:rsidP="00077446">
      <w:pPr>
        <w:bidi/>
        <w:rPr>
          <w:rtl/>
        </w:rPr>
      </w:pPr>
    </w:p>
    <w:p w14:paraId="090933E2" w14:textId="77777777" w:rsidR="00077446" w:rsidRDefault="00077446" w:rsidP="00077446">
      <w:pPr>
        <w:bidi/>
        <w:rPr>
          <w:rtl/>
        </w:rPr>
      </w:pPr>
    </w:p>
    <w:p w14:paraId="65C27FB3" w14:textId="77777777" w:rsidR="00077446" w:rsidRDefault="00077446" w:rsidP="00077446">
      <w:pPr>
        <w:bidi/>
      </w:pPr>
    </w:p>
    <w:p w14:paraId="36FC4F1D" w14:textId="77777777" w:rsidR="00077446" w:rsidRDefault="00077446" w:rsidP="00077446">
      <w:pPr>
        <w:bidi/>
        <w:jc w:val="center"/>
        <w:rPr>
          <w:rFonts w:ascii="Segoe UI" w:eastAsia="Times New Roman" w:hAnsi="Segoe UI" w:cs="Segoe UI"/>
          <w:b/>
          <w:bCs/>
          <w:color w:val="000000" w:themeColor="text1"/>
          <w:kern w:val="36"/>
          <w:sz w:val="18"/>
          <w:szCs w:val="18"/>
          <w:rtl/>
          <w14:ligatures w14:val="none"/>
        </w:rPr>
      </w:pPr>
    </w:p>
    <w:p w14:paraId="4BAD8F30" w14:textId="58079C19" w:rsidR="00077446" w:rsidRDefault="00077446" w:rsidP="00077446">
      <w:pPr>
        <w:bidi/>
        <w:jc w:val="center"/>
        <w:rPr>
          <w:rtl/>
        </w:rPr>
      </w:pPr>
      <w:r w:rsidRPr="00704B76">
        <w:rPr>
          <w:rFonts w:ascii="Segoe UI" w:eastAsia="Times New Roman" w:hAnsi="Segoe UI" w:cs="Segoe UI"/>
          <w:b/>
          <w:bCs/>
          <w:color w:val="000000" w:themeColor="text1"/>
          <w:kern w:val="36"/>
          <w:sz w:val="18"/>
          <w:szCs w:val="18"/>
          <w:rtl/>
          <w14:ligatures w14:val="none"/>
        </w:rPr>
        <w:t>عيادة متخصصة في جميع التخصصات العامة و الدقيقة لجراحات المسالك البولية و عقم الرجال و الصحة الجنسية</w:t>
      </w:r>
    </w:p>
    <w:p w14:paraId="552DC690" w14:textId="77777777" w:rsidR="00077446" w:rsidRPr="00077446" w:rsidRDefault="00077446" w:rsidP="00077446">
      <w:pPr>
        <w:pStyle w:val="IntenseQuote"/>
        <w:bidi/>
        <w:rPr>
          <w:b/>
          <w:bCs/>
          <w:i w:val="0"/>
          <w:iCs w:val="0"/>
          <w:noProof/>
          <w:sz w:val="40"/>
          <w:szCs w:val="40"/>
          <w:rtl/>
          <w:lang w:bidi="ar-KW"/>
        </w:rPr>
      </w:pPr>
      <w:r w:rsidRPr="00077446">
        <w:rPr>
          <w:rFonts w:asciiTheme="minorBidi" w:eastAsia="Times New Roman" w:hAnsiTheme="minorBidi"/>
          <w:b/>
          <w:bCs/>
          <w:i w:val="0"/>
          <w:iCs w:val="0"/>
          <w:color w:val="008080"/>
          <w:rtl/>
          <w:lang w:bidi="ar-KW"/>
        </w:rPr>
        <w:t>العنوان</w:t>
      </w:r>
      <w:r w:rsidRPr="00077446">
        <w:rPr>
          <w:rFonts w:eastAsia="Times New Roman" w:cstheme="minorHAnsi"/>
          <w:b/>
          <w:bCs/>
          <w:i w:val="0"/>
          <w:iCs w:val="0"/>
          <w:color w:val="008080"/>
          <w:rtl/>
          <w:lang w:bidi="ar-KW"/>
        </w:rPr>
        <w:t xml:space="preserve"> : </w:t>
      </w:r>
      <w:r w:rsidRPr="00077446">
        <w:rPr>
          <w:rFonts w:hint="cs"/>
          <w:b/>
          <w:bCs/>
          <w:i w:val="0"/>
          <w:iCs w:val="0"/>
          <w:sz w:val="40"/>
          <w:szCs w:val="40"/>
          <w:rtl/>
          <w:lang w:bidi="ar-KW"/>
        </w:rPr>
        <w:t xml:space="preserve"> </w:t>
      </w:r>
      <w:r w:rsidRPr="00077446">
        <w:rPr>
          <w:rFonts w:hint="cs"/>
          <w:b/>
          <w:bCs/>
          <w:i w:val="0"/>
          <w:iCs w:val="0"/>
          <w:rtl/>
          <w:lang w:bidi="ar-KW"/>
        </w:rPr>
        <w:t>الشعب البحري قطعة 8 - شارع 81 - دكتور ايدول - الدور السابع</w:t>
      </w:r>
      <w:r w:rsidRPr="00077446">
        <w:rPr>
          <w:b/>
          <w:bCs/>
          <w:i w:val="0"/>
          <w:iCs w:val="0"/>
          <w:noProof/>
          <w:sz w:val="40"/>
          <w:szCs w:val="40"/>
          <w:rtl/>
          <w:lang w:bidi="ar-KW"/>
        </w:rPr>
        <w:t xml:space="preserve"> </w:t>
      </w:r>
    </w:p>
    <w:p w14:paraId="7628AEED" w14:textId="02E67B6F" w:rsidR="0043083E" w:rsidRDefault="00077446" w:rsidP="00077446">
      <w:pPr>
        <w:pStyle w:val="IntenseQuote"/>
        <w:rPr>
          <w:noProof/>
          <w:sz w:val="40"/>
          <w:szCs w:val="40"/>
          <w:rtl/>
          <w:lang w:bidi="ar-KW"/>
        </w:rPr>
      </w:pPr>
      <w:r w:rsidRPr="00077446">
        <w:rPr>
          <w:b/>
          <w:bCs/>
          <w:i w:val="0"/>
          <w:iCs w:val="0"/>
          <w:lang w:bidi="ar-KW"/>
        </w:rPr>
        <w:t>22021000</w:t>
      </w:r>
      <w:r w:rsidRPr="00077446">
        <w:rPr>
          <w:rFonts w:eastAsia="Times New Roman" w:cstheme="minorHAnsi"/>
          <w:b/>
          <w:bCs/>
          <w:i w:val="0"/>
          <w:iCs w:val="0"/>
          <w:color w:val="008080"/>
          <w:rtl/>
          <w:lang w:bidi="ar-KW"/>
        </w:rPr>
        <w:t>تليفون</w:t>
      </w:r>
      <w:r>
        <w:rPr>
          <w:rFonts w:eastAsia="Times New Roman" w:cstheme="minorHAnsi" w:hint="cs"/>
          <w:color w:val="008080"/>
          <w:rtl/>
          <w:lang w:bidi="ar-KW"/>
        </w:rPr>
        <w:t>:</w:t>
      </w:r>
      <w:r>
        <w:rPr>
          <w:noProof/>
          <w:sz w:val="40"/>
          <w:szCs w:val="40"/>
          <w:rtl/>
          <w:lang w:bidi="ar-KW"/>
        </w:rPr>
        <w:drawing>
          <wp:anchor distT="0" distB="0" distL="114300" distR="114300" simplePos="0" relativeHeight="251659264" behindDoc="0" locked="0" layoutInCell="1" allowOverlap="1" wp14:anchorId="59549AF9" wp14:editId="08AC6F21">
            <wp:simplePos x="0" y="0"/>
            <wp:positionH relativeFrom="margin">
              <wp:align>center</wp:align>
            </wp:positionH>
            <wp:positionV relativeFrom="margin">
              <wp:align>center</wp:align>
            </wp:positionV>
            <wp:extent cx="1219200" cy="2217420"/>
            <wp:effectExtent l="0" t="0" r="0" b="0"/>
            <wp:wrapTopAndBottom/>
            <wp:docPr id="929371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2217420"/>
                    </a:xfrm>
                    <a:prstGeom prst="rect">
                      <a:avLst/>
                    </a:prstGeom>
                    <a:noFill/>
                  </pic:spPr>
                </pic:pic>
              </a:graphicData>
            </a:graphic>
          </wp:anchor>
        </w:drawing>
      </w:r>
      <w:r>
        <w:rPr>
          <w:rFonts w:hint="cs"/>
          <w:noProof/>
          <w:sz w:val="40"/>
          <w:szCs w:val="40"/>
          <w:rtl/>
          <w:lang w:bidi="ar-KW"/>
        </w:rPr>
        <w:t xml:space="preserve"> </w:t>
      </w:r>
    </w:p>
    <w:p w14:paraId="22C5F26C" w14:textId="77777777" w:rsidR="003E1020" w:rsidRPr="00933423" w:rsidRDefault="003E1020" w:rsidP="003E1020">
      <w:pPr>
        <w:bidi/>
        <w:jc w:val="center"/>
        <w:rPr>
          <w:rFonts w:cstheme="minorHAnsi"/>
          <w:b/>
          <w:bCs/>
          <w:sz w:val="28"/>
          <w:szCs w:val="28"/>
          <w:rtl/>
        </w:rPr>
      </w:pPr>
      <w:r w:rsidRPr="00933423">
        <w:rPr>
          <w:rFonts w:cstheme="minorHAnsi"/>
          <w:b/>
          <w:bCs/>
          <w:sz w:val="28"/>
          <w:szCs w:val="28"/>
          <w:highlight w:val="yellow"/>
          <w:rtl/>
        </w:rPr>
        <w:lastRenderedPageBreak/>
        <w:t>اوقات عمل العيادة: من الساعة 9 صباحا الى 9 مساء</w:t>
      </w:r>
      <w:r w:rsidRPr="00933423">
        <w:rPr>
          <w:rFonts w:cstheme="minorHAnsi"/>
          <w:b/>
          <w:bCs/>
          <w:sz w:val="28"/>
          <w:szCs w:val="28"/>
          <w:rtl/>
        </w:rPr>
        <w:t xml:space="preserve"> </w:t>
      </w:r>
    </w:p>
    <w:p w14:paraId="63F6D32E" w14:textId="58BEA1AB" w:rsidR="005A4C45" w:rsidRPr="0096159E" w:rsidRDefault="005A4C45" w:rsidP="0096159E">
      <w:pPr>
        <w:pStyle w:val="ListParagraph"/>
        <w:numPr>
          <w:ilvl w:val="0"/>
          <w:numId w:val="1"/>
        </w:numPr>
        <w:bidi/>
        <w:jc w:val="center"/>
        <w:rPr>
          <w:rFonts w:cstheme="minorHAnsi"/>
          <w:b/>
          <w:bCs/>
          <w:color w:val="4472C4" w:themeColor="accent1"/>
          <w:sz w:val="20"/>
          <w:szCs w:val="20"/>
        </w:rPr>
      </w:pPr>
      <w:r w:rsidRPr="00933423">
        <w:rPr>
          <w:rFonts w:cstheme="minorHAnsi"/>
          <w:b/>
          <w:bCs/>
          <w:color w:val="4472C4" w:themeColor="accent1"/>
          <w:sz w:val="20"/>
          <w:szCs w:val="20"/>
          <w:rtl/>
        </w:rPr>
        <w:t xml:space="preserve">أوقات عمل </w:t>
      </w:r>
      <w:r w:rsidR="00E1539F">
        <w:rPr>
          <w:rFonts w:cstheme="minorHAnsi" w:hint="cs"/>
          <w:b/>
          <w:bCs/>
          <w:color w:val="4472C4" w:themeColor="accent1"/>
          <w:sz w:val="20"/>
          <w:szCs w:val="20"/>
          <w:rtl/>
          <w:lang w:bidi="ar-KW"/>
        </w:rPr>
        <w:t xml:space="preserve"> الدكاترة </w:t>
      </w:r>
      <w:r w:rsidRPr="00933423">
        <w:rPr>
          <w:rFonts w:cstheme="minorHAnsi"/>
          <w:b/>
          <w:bCs/>
          <w:color w:val="4472C4" w:themeColor="accent1"/>
          <w:sz w:val="20"/>
          <w:szCs w:val="20"/>
          <w:rtl/>
        </w:rPr>
        <w:t>متغيرة، يجب اعتماد الأوقات الموجودة في جدول المواعيد</w:t>
      </w:r>
    </w:p>
    <w:p w14:paraId="03D8226B" w14:textId="69D3B7DD" w:rsidR="00077446" w:rsidRPr="00056095" w:rsidRDefault="004F0B19" w:rsidP="004F0B19">
      <w:pPr>
        <w:pStyle w:val="IntenseQuote"/>
        <w:rPr>
          <w:rFonts w:cstheme="minorHAnsi"/>
          <w:color w:val="auto"/>
          <w:sz w:val="40"/>
          <w:szCs w:val="40"/>
          <w:rtl/>
          <w:lang w:bidi="ar-EG"/>
        </w:rPr>
      </w:pPr>
      <w:r w:rsidRPr="00056095">
        <w:rPr>
          <w:rFonts w:cstheme="minorHAnsi"/>
          <w:color w:val="auto"/>
          <w:sz w:val="40"/>
          <w:szCs w:val="40"/>
          <w:rtl/>
          <w:lang w:bidi="ar-EG"/>
        </w:rPr>
        <w:t>نبذه عن العيادة</w:t>
      </w:r>
    </w:p>
    <w:tbl>
      <w:tblPr>
        <w:tblStyle w:val="GridTable4-Accent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5"/>
        <w:gridCol w:w="6475"/>
      </w:tblGrid>
      <w:tr w:rsidR="00933423" w:rsidRPr="00056095" w14:paraId="37395E1E" w14:textId="77777777" w:rsidTr="00961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Borders>
              <w:top w:val="none" w:sz="0" w:space="0" w:color="auto"/>
              <w:left w:val="none" w:sz="0" w:space="0" w:color="auto"/>
              <w:bottom w:val="none" w:sz="0" w:space="0" w:color="auto"/>
              <w:right w:val="none" w:sz="0" w:space="0" w:color="auto"/>
            </w:tcBorders>
          </w:tcPr>
          <w:p w14:paraId="18105CD5" w14:textId="2BAE9A67" w:rsidR="00933423" w:rsidRPr="009767B3" w:rsidRDefault="00933423" w:rsidP="0096159E">
            <w:pPr>
              <w:bidi/>
              <w:jc w:val="center"/>
              <w:rPr>
                <w:rFonts w:cstheme="minorHAnsi"/>
                <w:sz w:val="28"/>
                <w:szCs w:val="28"/>
                <w:rtl/>
              </w:rPr>
            </w:pPr>
            <w:r w:rsidRPr="009767B3">
              <w:rPr>
                <w:rFonts w:cstheme="minorHAnsi"/>
                <w:sz w:val="28"/>
                <w:szCs w:val="28"/>
                <w:rtl/>
              </w:rPr>
              <w:t>اسم الدكتور</w:t>
            </w:r>
          </w:p>
        </w:tc>
        <w:tc>
          <w:tcPr>
            <w:tcW w:w="6475" w:type="dxa"/>
            <w:tcBorders>
              <w:top w:val="none" w:sz="0" w:space="0" w:color="auto"/>
              <w:left w:val="none" w:sz="0" w:space="0" w:color="auto"/>
              <w:bottom w:val="none" w:sz="0" w:space="0" w:color="auto"/>
              <w:right w:val="none" w:sz="0" w:space="0" w:color="auto"/>
            </w:tcBorders>
          </w:tcPr>
          <w:p w14:paraId="46C60EFA" w14:textId="7BB609D2" w:rsidR="00933423" w:rsidRPr="009767B3" w:rsidRDefault="00933423" w:rsidP="0096159E">
            <w:pPr>
              <w:bidi/>
              <w:jc w:val="center"/>
              <w:cnfStyle w:val="100000000000" w:firstRow="1" w:lastRow="0" w:firstColumn="0" w:lastColumn="0" w:oddVBand="0" w:evenVBand="0" w:oddHBand="0" w:evenHBand="0" w:firstRowFirstColumn="0" w:firstRowLastColumn="0" w:lastRowFirstColumn="0" w:lastRowLastColumn="0"/>
              <w:rPr>
                <w:rFonts w:cstheme="minorHAnsi"/>
                <w:sz w:val="28"/>
                <w:szCs w:val="28"/>
                <w:rtl/>
              </w:rPr>
            </w:pPr>
            <w:r w:rsidRPr="009767B3">
              <w:rPr>
                <w:rFonts w:cstheme="minorHAnsi"/>
                <w:sz w:val="28"/>
                <w:szCs w:val="28"/>
                <w:rtl/>
              </w:rPr>
              <w:t>التخصص</w:t>
            </w:r>
          </w:p>
        </w:tc>
      </w:tr>
      <w:tr w:rsidR="00933423" w:rsidRPr="00056095" w14:paraId="53CF8DC9"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2EDC81D0" w14:textId="7D38123D" w:rsidR="00933423" w:rsidRPr="009767B3" w:rsidRDefault="00933423" w:rsidP="0096159E">
            <w:pPr>
              <w:bidi/>
              <w:jc w:val="center"/>
              <w:rPr>
                <w:rFonts w:cstheme="minorHAnsi"/>
                <w:sz w:val="28"/>
                <w:szCs w:val="28"/>
                <w:rtl/>
              </w:rPr>
            </w:pPr>
            <w:r w:rsidRPr="009767B3">
              <w:rPr>
                <w:rFonts w:cstheme="minorHAnsi"/>
                <w:sz w:val="24"/>
                <w:szCs w:val="24"/>
                <w:rtl/>
              </w:rPr>
              <w:t>د. عمر الهنيدي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5C6CC507" w14:textId="7742C537" w:rsidR="00933423" w:rsidRPr="009767B3" w:rsidRDefault="00541E63"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Pr>
                <w:rFonts w:cstheme="minorHAnsi" w:hint="cs"/>
                <w:b/>
                <w:bCs/>
                <w:sz w:val="24"/>
                <w:szCs w:val="24"/>
                <w:rtl/>
                <w:lang w:bidi="ar-KW"/>
              </w:rPr>
              <w:t>استشاري</w:t>
            </w:r>
            <w:r w:rsidR="0096159E" w:rsidRPr="009767B3">
              <w:rPr>
                <w:rFonts w:cstheme="minorHAnsi"/>
                <w:b/>
                <w:bCs/>
                <w:sz w:val="24"/>
                <w:szCs w:val="24"/>
                <w:rtl/>
              </w:rPr>
              <w:t xml:space="preserve"> جراحة المسالك البولية وامراض العقم والذكورة</w:t>
            </w:r>
          </w:p>
        </w:tc>
      </w:tr>
      <w:tr w:rsidR="00933423" w:rsidRPr="00056095" w14:paraId="5F3191D0"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738076F3" w14:textId="3604C8D8" w:rsidR="00933423" w:rsidRPr="009767B3" w:rsidRDefault="00933423" w:rsidP="0096159E">
            <w:pPr>
              <w:bidi/>
              <w:jc w:val="center"/>
              <w:rPr>
                <w:rFonts w:cstheme="minorHAnsi"/>
                <w:sz w:val="24"/>
                <w:szCs w:val="24"/>
                <w:rtl/>
              </w:rPr>
            </w:pPr>
            <w:r w:rsidRPr="009767B3">
              <w:rPr>
                <w:rFonts w:cstheme="minorHAnsi"/>
                <w:sz w:val="24"/>
                <w:szCs w:val="24"/>
                <w:rtl/>
              </w:rPr>
              <w:t>د. عبد الرحمن الكندري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22603081" w14:textId="547E06B3"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الكلى والمسالك البولية وامراض العقم والذكورة</w:t>
            </w:r>
          </w:p>
        </w:tc>
      </w:tr>
      <w:tr w:rsidR="00933423" w:rsidRPr="00056095" w14:paraId="30287A55"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7A92A0C7" w14:textId="5F758D69" w:rsidR="00933423" w:rsidRPr="009767B3" w:rsidRDefault="00933423" w:rsidP="0096159E">
            <w:pPr>
              <w:bidi/>
              <w:jc w:val="center"/>
              <w:rPr>
                <w:rFonts w:cstheme="minorHAnsi"/>
                <w:sz w:val="24"/>
                <w:szCs w:val="24"/>
                <w:rtl/>
              </w:rPr>
            </w:pPr>
            <w:r w:rsidRPr="009767B3">
              <w:rPr>
                <w:rFonts w:cstheme="minorHAnsi"/>
                <w:sz w:val="24"/>
                <w:szCs w:val="24"/>
                <w:rtl/>
              </w:rPr>
              <w:t>د. علي العميري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662EE588" w14:textId="4DC79554"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وامراض العقم والذكورة</w:t>
            </w:r>
          </w:p>
        </w:tc>
      </w:tr>
      <w:tr w:rsidR="00933423" w:rsidRPr="00056095" w14:paraId="604B2B19"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1EE0550C" w14:textId="6C8C7DA1" w:rsidR="00933423" w:rsidRPr="009767B3" w:rsidRDefault="00933423" w:rsidP="0096159E">
            <w:pPr>
              <w:bidi/>
              <w:jc w:val="center"/>
              <w:rPr>
                <w:rFonts w:cstheme="minorHAnsi"/>
                <w:sz w:val="24"/>
                <w:szCs w:val="24"/>
                <w:rtl/>
              </w:rPr>
            </w:pPr>
            <w:r w:rsidRPr="009767B3">
              <w:rPr>
                <w:rFonts w:cstheme="minorHAnsi"/>
                <w:sz w:val="24"/>
                <w:szCs w:val="24"/>
                <w:rtl/>
              </w:rPr>
              <w:t>د. محمد دشتي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1F2B6EED" w14:textId="7AECD52B"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وامراض الذكورة</w:t>
            </w:r>
          </w:p>
        </w:tc>
      </w:tr>
      <w:tr w:rsidR="00933423" w:rsidRPr="00056095" w14:paraId="5E573003"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4977841C" w14:textId="6B04576D" w:rsidR="00933423" w:rsidRPr="009767B3" w:rsidRDefault="00933423" w:rsidP="0096159E">
            <w:pPr>
              <w:bidi/>
              <w:jc w:val="center"/>
              <w:rPr>
                <w:rFonts w:cstheme="minorHAnsi"/>
                <w:sz w:val="24"/>
                <w:szCs w:val="24"/>
                <w:rtl/>
              </w:rPr>
            </w:pPr>
            <w:r w:rsidRPr="009767B3">
              <w:rPr>
                <w:rFonts w:cstheme="minorHAnsi"/>
                <w:sz w:val="24"/>
                <w:szCs w:val="24"/>
                <w:rtl/>
              </w:rPr>
              <w:t>د. ضيدان الشمري (</w:t>
            </w:r>
            <w:r w:rsidRPr="009767B3">
              <w:rPr>
                <w:rFonts w:cstheme="minorHAnsi"/>
                <w:color w:val="EE0000"/>
                <w:sz w:val="24"/>
                <w:szCs w:val="24"/>
                <w:rtl/>
              </w:rPr>
              <w:t>كويتي</w:t>
            </w:r>
            <w:r w:rsidRPr="009767B3">
              <w:rPr>
                <w:rFonts w:cstheme="minorHAnsi"/>
                <w:sz w:val="24"/>
                <w:szCs w:val="24"/>
                <w:rtl/>
              </w:rPr>
              <w:t>)</w:t>
            </w:r>
          </w:p>
        </w:tc>
        <w:tc>
          <w:tcPr>
            <w:tcW w:w="6475" w:type="dxa"/>
          </w:tcPr>
          <w:p w14:paraId="0913F97F" w14:textId="49AEFA3D"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جراحة المسالك البولية للاطفال</w:t>
            </w:r>
          </w:p>
        </w:tc>
      </w:tr>
      <w:tr w:rsidR="00933423" w:rsidRPr="00056095" w14:paraId="699103F5"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6B4383BE" w14:textId="76827497" w:rsidR="00933423" w:rsidRPr="009767B3" w:rsidRDefault="00933423" w:rsidP="0096159E">
            <w:pPr>
              <w:bidi/>
              <w:jc w:val="center"/>
              <w:rPr>
                <w:rFonts w:cstheme="minorHAnsi"/>
                <w:sz w:val="24"/>
                <w:szCs w:val="24"/>
                <w:rtl/>
              </w:rPr>
            </w:pPr>
            <w:r w:rsidRPr="009767B3">
              <w:rPr>
                <w:rFonts w:cstheme="minorHAnsi"/>
                <w:sz w:val="24"/>
                <w:szCs w:val="24"/>
                <w:rtl/>
              </w:rPr>
              <w:t>د. محمد أيمن الرويشد (</w:t>
            </w:r>
            <w:r w:rsidRPr="009767B3">
              <w:rPr>
                <w:rFonts w:cstheme="minorHAnsi"/>
                <w:color w:val="EE0000"/>
                <w:sz w:val="24"/>
                <w:szCs w:val="24"/>
                <w:rtl/>
              </w:rPr>
              <w:t>كويتي</w:t>
            </w:r>
            <w:r w:rsidRPr="009767B3">
              <w:rPr>
                <w:rFonts w:cstheme="minorHAnsi"/>
                <w:sz w:val="24"/>
                <w:szCs w:val="24"/>
                <w:rtl/>
              </w:rPr>
              <w:t>)</w:t>
            </w:r>
          </w:p>
        </w:tc>
        <w:tc>
          <w:tcPr>
            <w:tcW w:w="6475" w:type="dxa"/>
          </w:tcPr>
          <w:p w14:paraId="1821F3C1" w14:textId="3C4A982E"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المسالك البولية وأمراض الذكورة</w:t>
            </w:r>
          </w:p>
        </w:tc>
      </w:tr>
      <w:tr w:rsidR="00933423" w:rsidRPr="00056095" w14:paraId="6666CD24" w14:textId="77777777" w:rsidTr="00961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75" w:type="dxa"/>
          </w:tcPr>
          <w:p w14:paraId="5C7F359B" w14:textId="32AB5986" w:rsidR="00933423" w:rsidRPr="009767B3" w:rsidRDefault="00933423" w:rsidP="0096159E">
            <w:pPr>
              <w:bidi/>
              <w:jc w:val="center"/>
              <w:rPr>
                <w:rFonts w:cstheme="minorHAnsi"/>
                <w:sz w:val="28"/>
                <w:szCs w:val="28"/>
                <w:rtl/>
              </w:rPr>
            </w:pPr>
            <w:r w:rsidRPr="009767B3">
              <w:rPr>
                <w:rFonts w:cstheme="minorHAnsi"/>
                <w:sz w:val="24"/>
                <w:szCs w:val="24"/>
                <w:rtl/>
                <w:lang w:bidi="ar-EG"/>
              </w:rPr>
              <w:t>د. محمد عادل (</w:t>
            </w:r>
            <w:r w:rsidRPr="009767B3">
              <w:rPr>
                <w:rFonts w:cstheme="minorHAnsi"/>
                <w:color w:val="EE0000"/>
                <w:sz w:val="24"/>
                <w:szCs w:val="24"/>
                <w:rtl/>
                <w:lang w:bidi="ar-EG"/>
              </w:rPr>
              <w:t>مصري</w:t>
            </w:r>
            <w:r w:rsidRPr="009767B3">
              <w:rPr>
                <w:rFonts w:cstheme="minorHAnsi"/>
                <w:sz w:val="24"/>
                <w:szCs w:val="24"/>
                <w:rtl/>
                <w:lang w:bidi="ar-EG"/>
              </w:rPr>
              <w:t>)</w:t>
            </w:r>
          </w:p>
        </w:tc>
        <w:tc>
          <w:tcPr>
            <w:tcW w:w="6475" w:type="dxa"/>
          </w:tcPr>
          <w:p w14:paraId="17385021" w14:textId="4E8F6058" w:rsidR="00933423" w:rsidRPr="009767B3" w:rsidRDefault="0096159E" w:rsidP="0096159E">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8"/>
                <w:szCs w:val="28"/>
                <w:rtl/>
              </w:rPr>
            </w:pPr>
            <w:r w:rsidRPr="009767B3">
              <w:rPr>
                <w:rFonts w:cstheme="minorHAnsi"/>
                <w:b/>
                <w:bCs/>
                <w:sz w:val="24"/>
                <w:szCs w:val="24"/>
                <w:rtl/>
                <w:lang w:bidi="ar-EG"/>
              </w:rPr>
              <w:t>دكتوراه جراحة المسالك البولية والعقم وطب الذكورة</w:t>
            </w:r>
          </w:p>
        </w:tc>
      </w:tr>
      <w:tr w:rsidR="00933423" w:rsidRPr="00056095" w14:paraId="4B3BBF00" w14:textId="77777777" w:rsidTr="0096159E">
        <w:tc>
          <w:tcPr>
            <w:cnfStyle w:val="001000000000" w:firstRow="0" w:lastRow="0" w:firstColumn="1" w:lastColumn="0" w:oddVBand="0" w:evenVBand="0" w:oddHBand="0" w:evenHBand="0" w:firstRowFirstColumn="0" w:firstRowLastColumn="0" w:lastRowFirstColumn="0" w:lastRowLastColumn="0"/>
            <w:tcW w:w="6475" w:type="dxa"/>
          </w:tcPr>
          <w:p w14:paraId="10D8BF0A" w14:textId="6DF0B560" w:rsidR="00933423" w:rsidRPr="009767B3" w:rsidRDefault="00933423" w:rsidP="0096159E">
            <w:pPr>
              <w:bidi/>
              <w:jc w:val="center"/>
              <w:rPr>
                <w:rFonts w:cstheme="minorHAnsi"/>
                <w:sz w:val="24"/>
                <w:szCs w:val="24"/>
                <w:rtl/>
              </w:rPr>
            </w:pPr>
            <w:r w:rsidRPr="009767B3">
              <w:rPr>
                <w:rFonts w:cstheme="minorHAnsi"/>
                <w:sz w:val="24"/>
                <w:szCs w:val="24"/>
                <w:rtl/>
              </w:rPr>
              <w:t xml:space="preserve">د. بدر اكروف </w:t>
            </w:r>
            <w:r w:rsidR="0096159E" w:rsidRPr="009767B3">
              <w:rPr>
                <w:rFonts w:cstheme="minorHAnsi"/>
                <w:sz w:val="24"/>
                <w:szCs w:val="24"/>
                <w:rtl/>
              </w:rPr>
              <w:t>(</w:t>
            </w:r>
            <w:r w:rsidR="0096159E" w:rsidRPr="009767B3">
              <w:rPr>
                <w:rFonts w:cstheme="minorHAnsi"/>
                <w:color w:val="EE0000"/>
                <w:sz w:val="24"/>
                <w:szCs w:val="24"/>
                <w:rtl/>
              </w:rPr>
              <w:t>كويتي</w:t>
            </w:r>
            <w:r w:rsidR="0096159E" w:rsidRPr="009767B3">
              <w:rPr>
                <w:rFonts w:cstheme="minorHAnsi"/>
                <w:sz w:val="24"/>
                <w:szCs w:val="24"/>
                <w:rtl/>
              </w:rPr>
              <w:t>)</w:t>
            </w:r>
          </w:p>
        </w:tc>
        <w:tc>
          <w:tcPr>
            <w:tcW w:w="6475" w:type="dxa"/>
          </w:tcPr>
          <w:p w14:paraId="662597C1" w14:textId="4CE48CD6" w:rsidR="00933423" w:rsidRPr="009767B3" w:rsidRDefault="0096159E" w:rsidP="0096159E">
            <w:pPr>
              <w:bidi/>
              <w:jc w:val="center"/>
              <w:cnfStyle w:val="000000000000" w:firstRow="0" w:lastRow="0" w:firstColumn="0" w:lastColumn="0" w:oddVBand="0" w:evenVBand="0" w:oddHBand="0" w:evenHBand="0" w:firstRowFirstColumn="0" w:firstRowLastColumn="0" w:lastRowFirstColumn="0" w:lastRowLastColumn="0"/>
              <w:rPr>
                <w:rFonts w:cstheme="minorHAnsi"/>
                <w:b/>
                <w:bCs/>
                <w:sz w:val="28"/>
                <w:szCs w:val="28"/>
                <w:rtl/>
              </w:rPr>
            </w:pPr>
            <w:r w:rsidRPr="009767B3">
              <w:rPr>
                <w:rFonts w:cstheme="minorHAnsi"/>
                <w:b/>
                <w:bCs/>
                <w:sz w:val="24"/>
                <w:szCs w:val="24"/>
                <w:rtl/>
              </w:rPr>
              <w:t>اختصاصي المسالك البولية وأمراض العقم و الذكورة</w:t>
            </w:r>
          </w:p>
        </w:tc>
      </w:tr>
    </w:tbl>
    <w:p w14:paraId="2D029D36" w14:textId="0046282B" w:rsidR="00077446" w:rsidRPr="009767B3" w:rsidRDefault="00E1539F" w:rsidP="0096159E">
      <w:pPr>
        <w:bidi/>
        <w:jc w:val="center"/>
        <w:rPr>
          <w:rFonts w:cstheme="minorHAnsi"/>
          <w:b/>
          <w:bCs/>
          <w:color w:val="EE0000"/>
          <w:sz w:val="28"/>
          <w:szCs w:val="28"/>
          <w:rtl/>
          <w:lang w:bidi="ar-KW"/>
        </w:rPr>
      </w:pP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br/>
      </w:r>
      <w:r>
        <w:rPr>
          <w:rFonts w:cstheme="minorHAnsi"/>
          <w:b/>
          <w:bCs/>
          <w:color w:val="EE0000"/>
          <w:sz w:val="28"/>
          <w:szCs w:val="28"/>
          <w:rtl/>
          <w:lang w:bidi="ar-KW"/>
        </w:rPr>
        <w:lastRenderedPageBreak/>
        <w:br/>
      </w:r>
      <w:r w:rsidR="004F0B19" w:rsidRPr="009767B3">
        <w:rPr>
          <w:rFonts w:cstheme="minorHAnsi"/>
          <w:b/>
          <w:bCs/>
          <w:color w:val="EE0000"/>
          <w:sz w:val="28"/>
          <w:szCs w:val="28"/>
          <w:rtl/>
          <w:lang w:bidi="ar-KW"/>
        </w:rPr>
        <w:t>د. عمر الهنيدي</w:t>
      </w:r>
    </w:p>
    <w:p w14:paraId="28A11CFF"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بورد جراحة الكلى والمسالك البولية والعقم والذكورة</w:t>
      </w:r>
    </w:p>
    <w:p w14:paraId="47E22240"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الزمالة الكندية لجراحة اورام الكلى والمسالك البولية وجراحات المناظير والروبوت وجراحا</w:t>
      </w:r>
      <w:r w:rsidRPr="00056095">
        <w:rPr>
          <w:rFonts w:cstheme="minorHAnsi"/>
          <w:b/>
          <w:bCs/>
          <w:sz w:val="28"/>
          <w:szCs w:val="28"/>
          <w:rtl/>
          <w:lang w:bidi="ar-KW"/>
        </w:rPr>
        <w:t>ت</w:t>
      </w:r>
      <w:r w:rsidRPr="00056095">
        <w:rPr>
          <w:rFonts w:cstheme="minorHAnsi"/>
          <w:b/>
          <w:bCs/>
          <w:sz w:val="28"/>
          <w:szCs w:val="28"/>
          <w:rtl/>
        </w:rPr>
        <w:t xml:space="preserve"> تورونتو</w:t>
      </w:r>
    </w:p>
    <w:p w14:paraId="4948D342"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زميل جمعية اورام المسالك البولية الامريكية</w:t>
      </w:r>
    </w:p>
    <w:p w14:paraId="09DD54EF" w14:textId="77777777" w:rsidR="004F0B19" w:rsidRPr="00056095" w:rsidRDefault="004F0B19" w:rsidP="004F0B19">
      <w:pPr>
        <w:pStyle w:val="ListParagraph"/>
        <w:numPr>
          <w:ilvl w:val="0"/>
          <w:numId w:val="2"/>
        </w:numPr>
        <w:bidi/>
        <w:rPr>
          <w:rFonts w:cstheme="minorHAnsi"/>
          <w:b/>
          <w:bCs/>
          <w:sz w:val="28"/>
          <w:szCs w:val="28"/>
        </w:rPr>
      </w:pPr>
      <w:r w:rsidRPr="00056095">
        <w:rPr>
          <w:rFonts w:cstheme="minorHAnsi"/>
          <w:b/>
          <w:bCs/>
          <w:sz w:val="28"/>
          <w:szCs w:val="28"/>
          <w:rtl/>
        </w:rPr>
        <w:t xml:space="preserve">عضو الجمعية الامريكية للمسالك البولية </w:t>
      </w:r>
    </w:p>
    <w:p w14:paraId="02B65128" w14:textId="7E3DFE36" w:rsidR="004F0B19" w:rsidRPr="00056095" w:rsidRDefault="004F0B19" w:rsidP="004F0B19">
      <w:pPr>
        <w:pStyle w:val="ListParagraph"/>
        <w:numPr>
          <w:ilvl w:val="0"/>
          <w:numId w:val="2"/>
        </w:numPr>
        <w:bidi/>
        <w:rPr>
          <w:rFonts w:cstheme="minorHAnsi"/>
          <w:b/>
          <w:bCs/>
          <w:sz w:val="28"/>
          <w:szCs w:val="28"/>
          <w:rtl/>
        </w:rPr>
      </w:pPr>
      <w:r w:rsidRPr="00056095">
        <w:rPr>
          <w:rFonts w:cstheme="minorHAnsi"/>
          <w:b/>
          <w:bCs/>
          <w:sz w:val="28"/>
          <w:szCs w:val="28"/>
          <w:rtl/>
        </w:rPr>
        <w:t xml:space="preserve">عضو الجمعية الاروبية لمسالك البولية </w:t>
      </w:r>
    </w:p>
    <w:p w14:paraId="5F115A1A" w14:textId="2B4E6923" w:rsidR="004F0B19" w:rsidRPr="00056095" w:rsidRDefault="004F0B19" w:rsidP="004F0B19">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37BA7555"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07340836"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اورام الكلى والمثانة والبروستاتا والخصية </w:t>
      </w:r>
    </w:p>
    <w:p w14:paraId="722BBA49"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الالتهابات وتضخم البروستاتا عن طريق المناظير باحدث الطرق </w:t>
      </w:r>
    </w:p>
    <w:p w14:paraId="129664FA"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حصوات الكلى والحالب والمثانة عن طريق المناظير الدقيقة والليزر </w:t>
      </w:r>
    </w:p>
    <w:p w14:paraId="2EAC985F"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الضعف الجنسي وعقم الرجال </w:t>
      </w:r>
    </w:p>
    <w:p w14:paraId="5779F8AB" w14:textId="77777777"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 xml:space="preserve">تشخيص وعلاج الالتهابات البولية والسلس البولي لدى الرجال والنساء </w:t>
      </w:r>
    </w:p>
    <w:p w14:paraId="27543A4D" w14:textId="3A4A826A" w:rsidR="004F0B19" w:rsidRPr="00056095" w:rsidRDefault="004F0B19" w:rsidP="005F430A">
      <w:pPr>
        <w:pStyle w:val="ListParagraph"/>
        <w:numPr>
          <w:ilvl w:val="0"/>
          <w:numId w:val="12"/>
        </w:numPr>
        <w:bidi/>
        <w:rPr>
          <w:rFonts w:cstheme="minorHAnsi"/>
          <w:b/>
          <w:bCs/>
          <w:sz w:val="28"/>
          <w:szCs w:val="28"/>
        </w:rPr>
      </w:pPr>
      <w:r w:rsidRPr="00056095">
        <w:rPr>
          <w:rFonts w:cstheme="minorHAnsi"/>
          <w:b/>
          <w:bCs/>
          <w:sz w:val="28"/>
          <w:szCs w:val="28"/>
          <w:rtl/>
        </w:rPr>
        <w:t>تشخيص وعلاج الالتهابات الجنسية للرجال</w:t>
      </w:r>
    </w:p>
    <w:p w14:paraId="7364805C" w14:textId="77777777" w:rsidR="004F0B19" w:rsidRPr="00056095" w:rsidRDefault="004F0B19" w:rsidP="004F0B19">
      <w:pPr>
        <w:bidi/>
        <w:rPr>
          <w:rFonts w:cstheme="minorHAnsi"/>
          <w:b/>
          <w:bCs/>
          <w:sz w:val="28"/>
          <w:szCs w:val="28"/>
          <w:rtl/>
        </w:rPr>
      </w:pPr>
    </w:p>
    <w:p w14:paraId="6FE3E6CB" w14:textId="77777777" w:rsidR="0096159E" w:rsidRPr="00056095" w:rsidRDefault="0096159E" w:rsidP="0096159E">
      <w:pPr>
        <w:bidi/>
        <w:rPr>
          <w:rFonts w:cstheme="minorHAnsi"/>
          <w:b/>
          <w:bCs/>
          <w:sz w:val="28"/>
          <w:szCs w:val="28"/>
          <w:rtl/>
        </w:rPr>
      </w:pPr>
    </w:p>
    <w:p w14:paraId="201B1683" w14:textId="77777777" w:rsidR="0096159E" w:rsidRPr="00056095" w:rsidRDefault="0096159E" w:rsidP="0096159E">
      <w:pPr>
        <w:bidi/>
        <w:rPr>
          <w:rFonts w:cstheme="minorHAnsi"/>
          <w:b/>
          <w:bCs/>
          <w:sz w:val="28"/>
          <w:szCs w:val="28"/>
          <w:rtl/>
        </w:rPr>
      </w:pPr>
    </w:p>
    <w:p w14:paraId="646C7CA0" w14:textId="77777777" w:rsidR="0096159E" w:rsidRPr="00056095" w:rsidRDefault="0096159E" w:rsidP="0096159E">
      <w:pPr>
        <w:bidi/>
        <w:rPr>
          <w:rFonts w:cstheme="minorHAnsi"/>
          <w:b/>
          <w:bCs/>
          <w:sz w:val="28"/>
          <w:szCs w:val="28"/>
          <w:rtl/>
        </w:rPr>
      </w:pPr>
    </w:p>
    <w:p w14:paraId="16420FBD" w14:textId="77777777" w:rsidR="004F0B19" w:rsidRPr="00056095" w:rsidRDefault="004F0B19" w:rsidP="004F0B19">
      <w:pPr>
        <w:bidi/>
        <w:rPr>
          <w:rFonts w:cstheme="minorHAnsi"/>
          <w:b/>
          <w:bCs/>
          <w:sz w:val="28"/>
          <w:szCs w:val="28"/>
          <w:rtl/>
        </w:rPr>
      </w:pPr>
    </w:p>
    <w:p w14:paraId="691BFB91" w14:textId="77777777" w:rsidR="004F0B19" w:rsidRPr="00056095" w:rsidRDefault="004F0B19" w:rsidP="004F0B19">
      <w:pPr>
        <w:bidi/>
        <w:rPr>
          <w:rFonts w:cstheme="minorHAnsi"/>
          <w:b/>
          <w:bCs/>
          <w:sz w:val="28"/>
          <w:szCs w:val="28"/>
          <w:rtl/>
        </w:rPr>
      </w:pPr>
    </w:p>
    <w:p w14:paraId="12CB632D" w14:textId="29C5A674" w:rsidR="004F0B19" w:rsidRPr="009767B3" w:rsidRDefault="004F0B19" w:rsidP="004F0B19">
      <w:pPr>
        <w:bidi/>
        <w:jc w:val="center"/>
        <w:rPr>
          <w:rFonts w:cstheme="minorHAnsi"/>
          <w:b/>
          <w:bCs/>
          <w:color w:val="EE0000"/>
          <w:sz w:val="28"/>
          <w:szCs w:val="28"/>
          <w:rtl/>
        </w:rPr>
      </w:pPr>
      <w:r w:rsidRPr="009767B3">
        <w:rPr>
          <w:rFonts w:cstheme="minorHAnsi"/>
          <w:b/>
          <w:bCs/>
          <w:color w:val="EE0000"/>
          <w:sz w:val="28"/>
          <w:szCs w:val="28"/>
          <w:rtl/>
        </w:rPr>
        <w:t>د. عبد الرحمن الكندري</w:t>
      </w:r>
    </w:p>
    <w:p w14:paraId="129FE162"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بورد جراحة الكلى والمسالك البولية والعقم والذكورة</w:t>
      </w:r>
    </w:p>
    <w:p w14:paraId="1A962B18"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الزمالة الكندية في جراحة مناظير  المسالك البولية وجراحة الروبوت – جامعة ماكماستر </w:t>
      </w:r>
    </w:p>
    <w:p w14:paraId="0DFFFDEE"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الزمالة الكندية في الحصوات وتضخم البروستاتا – جامعة شمال اونتاريو</w:t>
      </w:r>
    </w:p>
    <w:p w14:paraId="30BD4E81"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الزمالة الكندية في عمليات ضيق احليل البول – جامعة شمال اونتاريو </w:t>
      </w:r>
    </w:p>
    <w:p w14:paraId="697989CC" w14:textId="77777777" w:rsidR="004F0B19" w:rsidRPr="00056095" w:rsidRDefault="004F0B19" w:rsidP="005F430A">
      <w:pPr>
        <w:pStyle w:val="ListParagraph"/>
        <w:numPr>
          <w:ilvl w:val="0"/>
          <w:numId w:val="13"/>
        </w:numPr>
        <w:bidi/>
        <w:rPr>
          <w:rFonts w:cstheme="minorHAnsi"/>
          <w:b/>
          <w:bCs/>
          <w:sz w:val="28"/>
          <w:szCs w:val="28"/>
        </w:rPr>
      </w:pPr>
      <w:r w:rsidRPr="00056095">
        <w:rPr>
          <w:rFonts w:cstheme="minorHAnsi"/>
          <w:b/>
          <w:bCs/>
          <w:sz w:val="28"/>
          <w:szCs w:val="28"/>
          <w:rtl/>
        </w:rPr>
        <w:t xml:space="preserve">عضو رابطة المسالك الامريكية – عضو رابطة المسالك الاوروبية </w:t>
      </w:r>
    </w:p>
    <w:p w14:paraId="72303ED4" w14:textId="13AFAA3D" w:rsidR="005F430A" w:rsidRPr="00056095" w:rsidRDefault="005F430A" w:rsidP="005F430A">
      <w:pPr>
        <w:bidi/>
        <w:rPr>
          <w:rFonts w:cstheme="minorHAnsi"/>
          <w:b/>
          <w:bCs/>
          <w:color w:val="4472C4" w:themeColor="accent1"/>
          <w:sz w:val="28"/>
          <w:szCs w:val="28"/>
        </w:rPr>
      </w:pPr>
      <w:r w:rsidRPr="00056095">
        <w:rPr>
          <w:rFonts w:cstheme="minorHAnsi"/>
          <w:b/>
          <w:bCs/>
          <w:color w:val="4472C4" w:themeColor="accent1"/>
          <w:sz w:val="28"/>
          <w:szCs w:val="28"/>
          <w:rtl/>
        </w:rPr>
        <w:t>________________________________________________________________________________</w:t>
      </w:r>
    </w:p>
    <w:p w14:paraId="342A269D"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50182F2C"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التهابات وتضخم البروستاتا بالمناظير والليزر واحدث الطرق </w:t>
      </w:r>
    </w:p>
    <w:p w14:paraId="4AD69887"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علاج تضخم الب</w:t>
      </w:r>
      <w:r w:rsidRPr="00056095">
        <w:rPr>
          <w:rFonts w:cstheme="minorHAnsi"/>
          <w:b/>
          <w:bCs/>
          <w:sz w:val="28"/>
          <w:szCs w:val="28"/>
          <w:rtl/>
          <w:lang w:bidi="ar-EG"/>
        </w:rPr>
        <w:t>رو</w:t>
      </w:r>
      <w:r w:rsidRPr="00056095">
        <w:rPr>
          <w:rFonts w:cstheme="minorHAnsi"/>
          <w:b/>
          <w:bCs/>
          <w:sz w:val="28"/>
          <w:szCs w:val="28"/>
          <w:rtl/>
        </w:rPr>
        <w:t>ستاتا بمختلف انواع الليزر ( الليزر الاخضر والهولميم ليزر )</w:t>
      </w:r>
    </w:p>
    <w:p w14:paraId="25A66250"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حصوات المسالك البولية باحدث الطرق واحدث المناظير والليزر</w:t>
      </w:r>
    </w:p>
    <w:p w14:paraId="7B1666C8"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اورام الكلى والمسالك البولية بالماظير </w:t>
      </w:r>
    </w:p>
    <w:p w14:paraId="2572110D"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الضعف الجنسي وعقم الرجال تشخيص وعلاج ضيق مجرى البول</w:t>
      </w:r>
    </w:p>
    <w:p w14:paraId="2404E615"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 xml:space="preserve">تشخيص وعلاج الالتهابات البولية والسلس البولي لدى الرجال والنساء </w:t>
      </w:r>
    </w:p>
    <w:p w14:paraId="6AFB7C9B" w14:textId="77777777" w:rsidR="004F0B19" w:rsidRPr="00056095" w:rsidRDefault="004F0B19" w:rsidP="005F430A">
      <w:pPr>
        <w:pStyle w:val="ListParagraph"/>
        <w:numPr>
          <w:ilvl w:val="0"/>
          <w:numId w:val="14"/>
        </w:numPr>
        <w:bidi/>
        <w:rPr>
          <w:rFonts w:cstheme="minorHAnsi"/>
          <w:b/>
          <w:bCs/>
          <w:sz w:val="28"/>
          <w:szCs w:val="28"/>
        </w:rPr>
      </w:pPr>
      <w:r w:rsidRPr="00056095">
        <w:rPr>
          <w:rFonts w:cstheme="minorHAnsi"/>
          <w:b/>
          <w:bCs/>
          <w:sz w:val="28"/>
          <w:szCs w:val="28"/>
          <w:rtl/>
        </w:rPr>
        <w:t>تشخيص وعلاج الالتهابات الجنسية للرجال</w:t>
      </w:r>
    </w:p>
    <w:p w14:paraId="20215609" w14:textId="77777777" w:rsidR="004F0B19" w:rsidRPr="00056095" w:rsidRDefault="004F0B19" w:rsidP="004F0B19">
      <w:pPr>
        <w:bidi/>
        <w:rPr>
          <w:rFonts w:cstheme="minorHAnsi"/>
          <w:b/>
          <w:bCs/>
          <w:sz w:val="28"/>
          <w:szCs w:val="28"/>
          <w:rtl/>
        </w:rPr>
      </w:pPr>
    </w:p>
    <w:p w14:paraId="44C46AB1" w14:textId="77777777" w:rsidR="004F0B19" w:rsidRPr="00056095" w:rsidRDefault="004F0B19" w:rsidP="004F0B19">
      <w:pPr>
        <w:bidi/>
        <w:rPr>
          <w:rFonts w:cstheme="minorHAnsi"/>
          <w:b/>
          <w:bCs/>
          <w:sz w:val="28"/>
          <w:szCs w:val="28"/>
          <w:rtl/>
        </w:rPr>
      </w:pPr>
    </w:p>
    <w:p w14:paraId="69D3D152" w14:textId="77777777" w:rsidR="004F0B19" w:rsidRPr="00056095" w:rsidRDefault="004F0B19" w:rsidP="004F0B19">
      <w:pPr>
        <w:bidi/>
        <w:rPr>
          <w:rFonts w:cstheme="minorHAnsi"/>
          <w:b/>
          <w:bCs/>
          <w:sz w:val="28"/>
          <w:szCs w:val="28"/>
          <w:rtl/>
        </w:rPr>
      </w:pPr>
    </w:p>
    <w:p w14:paraId="00452279" w14:textId="77777777" w:rsidR="004F0B19" w:rsidRDefault="004F0B19" w:rsidP="004F0B19">
      <w:pPr>
        <w:bidi/>
        <w:rPr>
          <w:rFonts w:cstheme="minorHAnsi"/>
          <w:b/>
          <w:bCs/>
          <w:sz w:val="28"/>
          <w:szCs w:val="28"/>
          <w:rtl/>
        </w:rPr>
      </w:pPr>
    </w:p>
    <w:p w14:paraId="2D5FAB12" w14:textId="77777777" w:rsidR="00056095" w:rsidRPr="00056095" w:rsidRDefault="00056095" w:rsidP="00056095">
      <w:pPr>
        <w:bidi/>
        <w:rPr>
          <w:rFonts w:cstheme="minorHAnsi"/>
          <w:b/>
          <w:bCs/>
          <w:sz w:val="28"/>
          <w:szCs w:val="28"/>
          <w:rtl/>
        </w:rPr>
      </w:pPr>
    </w:p>
    <w:p w14:paraId="26FA4AE1" w14:textId="6B2D9F16" w:rsidR="004F0B19" w:rsidRPr="009767B3" w:rsidRDefault="004F0B19" w:rsidP="004F0B19">
      <w:pPr>
        <w:bidi/>
        <w:jc w:val="center"/>
        <w:rPr>
          <w:rFonts w:cstheme="minorHAnsi"/>
          <w:b/>
          <w:bCs/>
          <w:color w:val="EE0000"/>
          <w:sz w:val="28"/>
          <w:szCs w:val="28"/>
        </w:rPr>
      </w:pPr>
      <w:r w:rsidRPr="009767B3">
        <w:rPr>
          <w:rFonts w:cstheme="minorHAnsi"/>
          <w:b/>
          <w:bCs/>
          <w:color w:val="EE0000"/>
          <w:kern w:val="0"/>
          <w:sz w:val="28"/>
          <w:szCs w:val="28"/>
          <w:rtl/>
          <w14:ligatures w14:val="none"/>
        </w:rPr>
        <w:t>د. علي العميري</w:t>
      </w:r>
    </w:p>
    <w:p w14:paraId="45FADB1C"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بورد جراحة المسالك البولية وعقم الرجال وطب الذكورة </w:t>
      </w:r>
    </w:p>
    <w:p w14:paraId="43B49F35"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الزمالة الكندية في عقم الرجال وطب الذكورة – جامعة تورنتو</w:t>
      </w:r>
    </w:p>
    <w:p w14:paraId="034C8C86"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الزمالة الكندية في جراحة زراعة الكلى – جامعة مكماستر </w:t>
      </w:r>
    </w:p>
    <w:p w14:paraId="2AB7A31C"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عضو الجمعية الامريكية للصحة الجنسية</w:t>
      </w:r>
    </w:p>
    <w:p w14:paraId="61F92604" w14:textId="77777777" w:rsidR="004F0B19" w:rsidRPr="00056095" w:rsidRDefault="004F0B19" w:rsidP="005F430A">
      <w:pPr>
        <w:pStyle w:val="ListParagraph"/>
        <w:numPr>
          <w:ilvl w:val="0"/>
          <w:numId w:val="15"/>
        </w:numPr>
        <w:bidi/>
        <w:rPr>
          <w:rFonts w:cstheme="minorHAnsi"/>
          <w:b/>
          <w:bCs/>
          <w:sz w:val="28"/>
          <w:szCs w:val="28"/>
        </w:rPr>
      </w:pPr>
      <w:r w:rsidRPr="00056095">
        <w:rPr>
          <w:rFonts w:cstheme="minorHAnsi"/>
          <w:b/>
          <w:bCs/>
          <w:sz w:val="28"/>
          <w:szCs w:val="28"/>
          <w:rtl/>
          <w:lang w:bidi="ar-KW"/>
        </w:rPr>
        <w:t xml:space="preserve">عضو الجمعية الامريكية لجراحة المسالك البولية </w:t>
      </w:r>
    </w:p>
    <w:p w14:paraId="5AE34769" w14:textId="77777777" w:rsidR="005F430A" w:rsidRPr="00056095" w:rsidRDefault="005F430A" w:rsidP="005F430A">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2640C5D7" w14:textId="77777777" w:rsidR="004F0B19" w:rsidRPr="00056095" w:rsidRDefault="004F0B19" w:rsidP="004F0B19">
      <w:pPr>
        <w:bidi/>
        <w:rPr>
          <w:rFonts w:cstheme="minorHAnsi"/>
          <w:b/>
          <w:bCs/>
          <w:sz w:val="28"/>
          <w:szCs w:val="28"/>
          <w:rtl/>
        </w:rPr>
      </w:pPr>
      <w:r w:rsidRPr="00056095">
        <w:rPr>
          <w:rFonts w:cstheme="minorHAnsi"/>
          <w:b/>
          <w:bCs/>
          <w:sz w:val="28"/>
          <w:szCs w:val="28"/>
          <w:rtl/>
        </w:rPr>
        <w:t>متخصص في :</w:t>
      </w:r>
    </w:p>
    <w:p w14:paraId="1DF2A0A0"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العقم و تاخر الانجاب لدى الرجال </w:t>
      </w:r>
    </w:p>
    <w:p w14:paraId="0008D399"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دوالي الخصية </w:t>
      </w:r>
    </w:p>
    <w:p w14:paraId="6DAA5445"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مشاكل القذف وضعف الانتصاب ( العضوي و النفسي )</w:t>
      </w:r>
    </w:p>
    <w:p w14:paraId="3A6FC40B"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انحناء وتليف القضيب ( مرض بيروني )</w:t>
      </w:r>
    </w:p>
    <w:p w14:paraId="6CC0AD8A"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ضعف الرغبة الجنسية ونقص هرمون الذكورة </w:t>
      </w:r>
    </w:p>
    <w:p w14:paraId="36CE7547"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الم الخصية المزمن</w:t>
      </w:r>
    </w:p>
    <w:p w14:paraId="2975FF3C"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 xml:space="preserve">حصوات الجهاز البولي </w:t>
      </w:r>
    </w:p>
    <w:p w14:paraId="2ECD5D7D" w14:textId="77777777"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تضخم البروستاتا وانتفاخ كيس الصفن</w:t>
      </w:r>
    </w:p>
    <w:p w14:paraId="35A4DE6A" w14:textId="77777777" w:rsidR="005F430A"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اورام المسالك البولية</w:t>
      </w:r>
    </w:p>
    <w:p w14:paraId="02A4BFC2" w14:textId="7C5DCD96" w:rsidR="004F0B19" w:rsidRPr="00056095" w:rsidRDefault="004F0B19" w:rsidP="005F430A">
      <w:pPr>
        <w:pStyle w:val="ListParagraph"/>
        <w:numPr>
          <w:ilvl w:val="0"/>
          <w:numId w:val="16"/>
        </w:numPr>
        <w:bidi/>
        <w:rPr>
          <w:rFonts w:cstheme="minorHAnsi"/>
          <w:b/>
          <w:bCs/>
          <w:sz w:val="28"/>
          <w:szCs w:val="28"/>
        </w:rPr>
      </w:pPr>
      <w:r w:rsidRPr="00056095">
        <w:rPr>
          <w:rFonts w:cstheme="minorHAnsi"/>
          <w:b/>
          <w:bCs/>
          <w:sz w:val="28"/>
          <w:szCs w:val="28"/>
          <w:rtl/>
        </w:rPr>
        <w:t>التهابات البروستاتا والاتهابات المنقولة جنسيا</w:t>
      </w:r>
    </w:p>
    <w:p w14:paraId="31F5B48E" w14:textId="77777777" w:rsidR="005F430A" w:rsidRPr="00056095" w:rsidRDefault="005F430A" w:rsidP="005F430A">
      <w:pPr>
        <w:bidi/>
        <w:rPr>
          <w:rFonts w:cstheme="minorHAnsi"/>
          <w:b/>
          <w:bCs/>
          <w:sz w:val="28"/>
          <w:szCs w:val="28"/>
          <w:rtl/>
        </w:rPr>
      </w:pPr>
    </w:p>
    <w:p w14:paraId="7CDB6668" w14:textId="77777777" w:rsidR="005F430A" w:rsidRDefault="005F430A" w:rsidP="005F430A">
      <w:pPr>
        <w:bidi/>
        <w:rPr>
          <w:rFonts w:cstheme="minorHAnsi"/>
          <w:b/>
          <w:bCs/>
          <w:sz w:val="28"/>
          <w:szCs w:val="28"/>
          <w:rtl/>
        </w:rPr>
      </w:pPr>
    </w:p>
    <w:p w14:paraId="10CC491E" w14:textId="77777777" w:rsidR="00056095" w:rsidRPr="00056095" w:rsidRDefault="00056095" w:rsidP="00056095">
      <w:pPr>
        <w:bidi/>
        <w:rPr>
          <w:rFonts w:cstheme="minorHAnsi"/>
          <w:b/>
          <w:bCs/>
          <w:sz w:val="28"/>
          <w:szCs w:val="28"/>
          <w:rtl/>
        </w:rPr>
      </w:pPr>
    </w:p>
    <w:p w14:paraId="4F88C930" w14:textId="44BEBD24" w:rsidR="005F430A" w:rsidRPr="009767B3" w:rsidRDefault="005F430A" w:rsidP="005F430A">
      <w:pPr>
        <w:bidi/>
        <w:jc w:val="center"/>
        <w:rPr>
          <w:rFonts w:cstheme="minorHAnsi"/>
          <w:b/>
          <w:bCs/>
          <w:color w:val="EE0000"/>
          <w:sz w:val="28"/>
          <w:szCs w:val="28"/>
          <w:rtl/>
        </w:rPr>
      </w:pPr>
      <w:r w:rsidRPr="009767B3">
        <w:rPr>
          <w:rFonts w:cstheme="minorHAnsi"/>
          <w:b/>
          <w:bCs/>
          <w:color w:val="EE0000"/>
          <w:sz w:val="28"/>
          <w:szCs w:val="28"/>
          <w:rtl/>
        </w:rPr>
        <w:t>د. محمد دشتي</w:t>
      </w:r>
    </w:p>
    <w:p w14:paraId="215FBF3A"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بورد جراحة المسالك البولية وعقم الرجال وطب الذكورة</w:t>
      </w:r>
    </w:p>
    <w:p w14:paraId="7137DDB9"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 xml:space="preserve">الزمالة الايطالية في جراحة الذكورة – جامعة تورينو ايطاليا </w:t>
      </w:r>
    </w:p>
    <w:p w14:paraId="0741F141"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عضة الجمعية الاوروبية لصحة الجنسية</w:t>
      </w:r>
    </w:p>
    <w:p w14:paraId="07D10596"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 xml:space="preserve">عضو الجمعية الايطالية للمسالك البولية </w:t>
      </w:r>
    </w:p>
    <w:p w14:paraId="78CFFD17" w14:textId="77777777" w:rsidR="005F430A" w:rsidRPr="00056095" w:rsidRDefault="005F430A" w:rsidP="005F430A">
      <w:pPr>
        <w:pStyle w:val="ListParagraph"/>
        <w:numPr>
          <w:ilvl w:val="0"/>
          <w:numId w:val="17"/>
        </w:numPr>
        <w:bidi/>
        <w:rPr>
          <w:rFonts w:cstheme="minorHAnsi"/>
          <w:b/>
          <w:bCs/>
          <w:sz w:val="28"/>
          <w:szCs w:val="28"/>
        </w:rPr>
      </w:pPr>
      <w:r w:rsidRPr="00056095">
        <w:rPr>
          <w:rFonts w:cstheme="minorHAnsi"/>
          <w:b/>
          <w:bCs/>
          <w:sz w:val="28"/>
          <w:szCs w:val="28"/>
          <w:rtl/>
          <w:lang w:bidi="ar-KW"/>
        </w:rPr>
        <w:t>عضو الجمعية الطبية الايطالية للصحة الجنسية</w:t>
      </w:r>
    </w:p>
    <w:p w14:paraId="0E887E67" w14:textId="2AC8FE56" w:rsidR="005F430A" w:rsidRPr="00056095" w:rsidRDefault="005F430A" w:rsidP="005F430A">
      <w:pPr>
        <w:pStyle w:val="ListParagraph"/>
        <w:numPr>
          <w:ilvl w:val="0"/>
          <w:numId w:val="17"/>
        </w:numPr>
        <w:bidi/>
        <w:rPr>
          <w:rFonts w:cstheme="minorHAnsi"/>
          <w:b/>
          <w:bCs/>
          <w:sz w:val="28"/>
          <w:szCs w:val="28"/>
          <w:rtl/>
        </w:rPr>
      </w:pPr>
      <w:r w:rsidRPr="00056095">
        <w:rPr>
          <w:rFonts w:cstheme="minorHAnsi"/>
          <w:b/>
          <w:bCs/>
          <w:sz w:val="28"/>
          <w:szCs w:val="28"/>
          <w:rtl/>
          <w:lang w:bidi="ar-KW"/>
        </w:rPr>
        <w:t xml:space="preserve">عضو الجمعية الاوروبية للمسالك البولية </w:t>
      </w:r>
    </w:p>
    <w:p w14:paraId="594AD3B8" w14:textId="77777777" w:rsidR="005F430A" w:rsidRPr="00056095" w:rsidRDefault="005F430A" w:rsidP="005F430A">
      <w:pPr>
        <w:bidi/>
        <w:rPr>
          <w:rFonts w:cstheme="minorHAnsi"/>
          <w:b/>
          <w:bCs/>
          <w:color w:val="4472C4" w:themeColor="accent1"/>
          <w:sz w:val="28"/>
          <w:szCs w:val="28"/>
          <w:rtl/>
        </w:rPr>
      </w:pPr>
      <w:r w:rsidRPr="00056095">
        <w:rPr>
          <w:rFonts w:cstheme="minorHAnsi"/>
          <w:b/>
          <w:bCs/>
          <w:color w:val="4472C4" w:themeColor="accent1"/>
          <w:sz w:val="28"/>
          <w:szCs w:val="28"/>
          <w:rtl/>
        </w:rPr>
        <w:t>________________________________________________________________________________</w:t>
      </w:r>
    </w:p>
    <w:p w14:paraId="2B08E824" w14:textId="77777777" w:rsidR="005F430A" w:rsidRPr="00056095" w:rsidRDefault="005F430A" w:rsidP="005F430A">
      <w:pPr>
        <w:bidi/>
        <w:rPr>
          <w:rFonts w:cstheme="minorHAnsi"/>
          <w:b/>
          <w:bCs/>
          <w:sz w:val="28"/>
          <w:szCs w:val="28"/>
          <w:rtl/>
        </w:rPr>
      </w:pPr>
      <w:r w:rsidRPr="00056095">
        <w:rPr>
          <w:rFonts w:cstheme="minorHAnsi"/>
          <w:b/>
          <w:bCs/>
          <w:sz w:val="28"/>
          <w:szCs w:val="28"/>
          <w:rtl/>
        </w:rPr>
        <w:t>متخصص في :</w:t>
      </w:r>
    </w:p>
    <w:p w14:paraId="0FBE81FA"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مشاكل القذف وضعف الانتصاب </w:t>
      </w:r>
    </w:p>
    <w:p w14:paraId="1A8CFF95"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تركيب وازالة الاجهزة التعوضية لضعف الانتصاب</w:t>
      </w:r>
    </w:p>
    <w:p w14:paraId="2E35AD9A"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الم الخصية المزمن </w:t>
      </w:r>
    </w:p>
    <w:p w14:paraId="5C51C8CE"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تضخم البروستاتا </w:t>
      </w:r>
    </w:p>
    <w:p w14:paraId="48917B33"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 xml:space="preserve">حصوات الجهاز البولي </w:t>
      </w:r>
    </w:p>
    <w:p w14:paraId="103030BE"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التهابات البروستاتا والالتهابات المنقولة جنسيا</w:t>
      </w:r>
    </w:p>
    <w:p w14:paraId="23CA9B01" w14:textId="77777777" w:rsidR="005F430A" w:rsidRPr="00056095" w:rsidRDefault="005F430A" w:rsidP="005F430A">
      <w:pPr>
        <w:pStyle w:val="ListParagraph"/>
        <w:numPr>
          <w:ilvl w:val="0"/>
          <w:numId w:val="18"/>
        </w:numPr>
        <w:bidi/>
        <w:rPr>
          <w:rFonts w:cstheme="minorHAnsi"/>
          <w:b/>
          <w:bCs/>
          <w:sz w:val="28"/>
          <w:szCs w:val="28"/>
        </w:rPr>
      </w:pPr>
      <w:r w:rsidRPr="00056095">
        <w:rPr>
          <w:rFonts w:cstheme="minorHAnsi"/>
          <w:b/>
          <w:bCs/>
          <w:sz w:val="28"/>
          <w:szCs w:val="28"/>
          <w:rtl/>
        </w:rPr>
        <w:t>جراحة الاتصاق القضيبي الصفني ورفع كيس الصفن</w:t>
      </w:r>
    </w:p>
    <w:p w14:paraId="633AA05F" w14:textId="77777777" w:rsidR="005F430A" w:rsidRPr="00056095" w:rsidRDefault="005F430A" w:rsidP="005F430A">
      <w:pPr>
        <w:bidi/>
        <w:rPr>
          <w:rFonts w:cstheme="minorHAnsi"/>
          <w:b/>
          <w:bCs/>
          <w:sz w:val="28"/>
          <w:szCs w:val="28"/>
          <w:rtl/>
        </w:rPr>
      </w:pPr>
    </w:p>
    <w:p w14:paraId="4E242C14" w14:textId="77777777" w:rsidR="005F430A" w:rsidRPr="00056095" w:rsidRDefault="005F430A" w:rsidP="005F430A">
      <w:pPr>
        <w:bidi/>
        <w:rPr>
          <w:rFonts w:cstheme="minorHAnsi"/>
          <w:b/>
          <w:bCs/>
          <w:sz w:val="28"/>
          <w:szCs w:val="28"/>
          <w:rtl/>
        </w:rPr>
      </w:pPr>
    </w:p>
    <w:p w14:paraId="2CE29EDF" w14:textId="77777777" w:rsidR="005F430A" w:rsidRPr="00056095" w:rsidRDefault="005F430A" w:rsidP="005F430A">
      <w:pPr>
        <w:bidi/>
        <w:rPr>
          <w:rFonts w:cstheme="minorHAnsi"/>
          <w:b/>
          <w:bCs/>
          <w:sz w:val="28"/>
          <w:szCs w:val="28"/>
          <w:rtl/>
        </w:rPr>
      </w:pPr>
    </w:p>
    <w:p w14:paraId="43B18C85" w14:textId="77777777" w:rsidR="005F430A" w:rsidRPr="00056095" w:rsidRDefault="005F430A" w:rsidP="005F430A">
      <w:pPr>
        <w:bidi/>
        <w:rPr>
          <w:rFonts w:cstheme="minorHAnsi"/>
          <w:b/>
          <w:bCs/>
          <w:sz w:val="28"/>
          <w:szCs w:val="28"/>
          <w:rtl/>
        </w:rPr>
      </w:pPr>
    </w:p>
    <w:p w14:paraId="01E74A49" w14:textId="77777777" w:rsidR="005F430A" w:rsidRPr="00056095" w:rsidRDefault="005F430A" w:rsidP="005F430A">
      <w:pPr>
        <w:bidi/>
        <w:rPr>
          <w:rFonts w:cstheme="minorHAnsi"/>
          <w:b/>
          <w:bCs/>
          <w:sz w:val="28"/>
          <w:szCs w:val="28"/>
        </w:rPr>
      </w:pPr>
    </w:p>
    <w:p w14:paraId="76766B50" w14:textId="20921B28" w:rsidR="005F430A" w:rsidRPr="009767B3" w:rsidRDefault="005F430A" w:rsidP="005F430A">
      <w:pPr>
        <w:bidi/>
        <w:jc w:val="center"/>
        <w:rPr>
          <w:rFonts w:cstheme="minorHAnsi"/>
          <w:b/>
          <w:bCs/>
          <w:color w:val="EE0000"/>
          <w:sz w:val="28"/>
          <w:szCs w:val="28"/>
          <w:rtl/>
          <w:lang w:bidi="ar-KW"/>
        </w:rPr>
      </w:pPr>
      <w:r w:rsidRPr="009767B3">
        <w:rPr>
          <w:rFonts w:cstheme="minorHAnsi"/>
          <w:b/>
          <w:bCs/>
          <w:color w:val="EE0000"/>
          <w:sz w:val="28"/>
          <w:szCs w:val="28"/>
          <w:rtl/>
        </w:rPr>
        <w:t xml:space="preserve">د. </w:t>
      </w:r>
      <w:r w:rsidRPr="009767B3">
        <w:rPr>
          <w:rFonts w:cstheme="minorHAnsi"/>
          <w:b/>
          <w:bCs/>
          <w:color w:val="EE0000"/>
          <w:sz w:val="28"/>
          <w:szCs w:val="28"/>
          <w:rtl/>
          <w:lang w:bidi="ar-KW"/>
        </w:rPr>
        <w:t>ضيدان الشمري</w:t>
      </w:r>
    </w:p>
    <w:p w14:paraId="39C67DC0"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 xml:space="preserve">متخصص في جراحة المسالك البولية للاطفال </w:t>
      </w:r>
    </w:p>
    <w:p w14:paraId="0ED30B84"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دوبلوماسي الكلية الملكية للاكباء والجراحين في كندا</w:t>
      </w:r>
    </w:p>
    <w:p w14:paraId="516D757C"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الزمالة في جراحة المسالك البولية للاطفال – جامعة تورنتو</w:t>
      </w:r>
    </w:p>
    <w:p w14:paraId="6F40E82A"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شهادة تدريب في جراحة المسالك البولية للاطفال – جامعة ستراسبورغ</w:t>
      </w:r>
    </w:p>
    <w:p w14:paraId="48E8D017" w14:textId="77777777" w:rsidR="005F430A" w:rsidRPr="00056095" w:rsidRDefault="005F430A" w:rsidP="005F430A">
      <w:pPr>
        <w:pStyle w:val="ListParagraph"/>
        <w:numPr>
          <w:ilvl w:val="0"/>
          <w:numId w:val="19"/>
        </w:numPr>
        <w:bidi/>
        <w:rPr>
          <w:rFonts w:cstheme="minorHAnsi"/>
          <w:b/>
          <w:bCs/>
          <w:sz w:val="28"/>
          <w:szCs w:val="28"/>
        </w:rPr>
      </w:pPr>
      <w:r w:rsidRPr="00056095">
        <w:rPr>
          <w:rFonts w:cstheme="minorHAnsi"/>
          <w:b/>
          <w:bCs/>
          <w:sz w:val="28"/>
          <w:szCs w:val="28"/>
          <w:rtl/>
        </w:rPr>
        <w:t>البورد الفرنسي في جراحة الاطفال – جامعة ستراسبورج</w:t>
      </w:r>
    </w:p>
    <w:p w14:paraId="52496CDF" w14:textId="1AF4925D" w:rsidR="005F430A" w:rsidRPr="00056095" w:rsidRDefault="005F430A" w:rsidP="005F430A">
      <w:pPr>
        <w:bidi/>
        <w:rPr>
          <w:rFonts w:cstheme="minorHAnsi"/>
          <w:b/>
          <w:bCs/>
          <w:sz w:val="28"/>
          <w:szCs w:val="28"/>
          <w:rtl/>
        </w:rPr>
      </w:pPr>
      <w:r w:rsidRPr="00056095">
        <w:rPr>
          <w:rFonts w:cstheme="minorHAnsi"/>
          <w:b/>
          <w:bCs/>
          <w:color w:val="4472C4" w:themeColor="accent1"/>
          <w:sz w:val="28"/>
          <w:szCs w:val="28"/>
          <w:rtl/>
        </w:rPr>
        <w:t>________________________________________________________________________________</w:t>
      </w:r>
    </w:p>
    <w:p w14:paraId="65E297DA" w14:textId="77777777" w:rsidR="005F430A" w:rsidRPr="00056095" w:rsidRDefault="005F430A" w:rsidP="005F430A">
      <w:pPr>
        <w:bidi/>
        <w:rPr>
          <w:rFonts w:cstheme="minorHAnsi"/>
          <w:b/>
          <w:bCs/>
          <w:sz w:val="28"/>
          <w:szCs w:val="28"/>
          <w:rtl/>
        </w:rPr>
      </w:pPr>
      <w:r w:rsidRPr="00056095">
        <w:rPr>
          <w:rFonts w:cstheme="minorHAnsi"/>
          <w:b/>
          <w:bCs/>
          <w:sz w:val="28"/>
          <w:szCs w:val="28"/>
          <w:rtl/>
        </w:rPr>
        <w:t>متخصص في :</w:t>
      </w:r>
    </w:p>
    <w:p w14:paraId="40E8752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الاحليل السفلي </w:t>
      </w:r>
    </w:p>
    <w:p w14:paraId="30E3A679"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مضاعفات ما بعد الختان </w:t>
      </w:r>
    </w:p>
    <w:p w14:paraId="28763E1C"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الخصية المعلقة </w:t>
      </w:r>
    </w:p>
    <w:p w14:paraId="5B397CF4"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التهاب المسالك البولية المتكررة </w:t>
      </w:r>
    </w:p>
    <w:p w14:paraId="477B931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المثانة العصبية </w:t>
      </w:r>
    </w:p>
    <w:p w14:paraId="6AC72CF3"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مشاكل التبول </w:t>
      </w:r>
    </w:p>
    <w:p w14:paraId="761464AE"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توسع حوض الكلى </w:t>
      </w:r>
    </w:p>
    <w:p w14:paraId="0767518A"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ارتجاع البول </w:t>
      </w:r>
    </w:p>
    <w:p w14:paraId="21AFC505"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rPr>
        <w:t xml:space="preserve">التبول اليلي اللاارادي </w:t>
      </w:r>
    </w:p>
    <w:p w14:paraId="6F2618E5" w14:textId="77777777" w:rsidR="005F430A" w:rsidRPr="00056095" w:rsidRDefault="005F430A" w:rsidP="005F430A">
      <w:pPr>
        <w:pStyle w:val="ListParagraph"/>
        <w:numPr>
          <w:ilvl w:val="0"/>
          <w:numId w:val="20"/>
        </w:numPr>
        <w:bidi/>
        <w:rPr>
          <w:rFonts w:cstheme="minorHAnsi"/>
          <w:b/>
          <w:bCs/>
          <w:sz w:val="28"/>
          <w:szCs w:val="28"/>
        </w:rPr>
      </w:pPr>
      <w:r w:rsidRPr="00056095">
        <w:rPr>
          <w:rFonts w:cstheme="minorHAnsi"/>
          <w:b/>
          <w:bCs/>
          <w:sz w:val="28"/>
          <w:szCs w:val="28"/>
          <w:rtl/>
          <w:lang w:bidi="ar-EG"/>
        </w:rPr>
        <w:t xml:space="preserve">استشارة ما قبل الولادة </w:t>
      </w:r>
    </w:p>
    <w:p w14:paraId="4E7F578D" w14:textId="77777777" w:rsidR="005F430A" w:rsidRPr="00056095" w:rsidRDefault="005F430A" w:rsidP="005F430A">
      <w:pPr>
        <w:bidi/>
        <w:rPr>
          <w:rFonts w:cstheme="minorHAnsi"/>
          <w:b/>
          <w:bCs/>
          <w:sz w:val="28"/>
          <w:szCs w:val="28"/>
          <w:rtl/>
        </w:rPr>
      </w:pPr>
    </w:p>
    <w:p w14:paraId="5D8FF908" w14:textId="77777777" w:rsidR="005F430A" w:rsidRPr="00056095" w:rsidRDefault="005F430A" w:rsidP="005F430A">
      <w:pPr>
        <w:bidi/>
        <w:rPr>
          <w:rFonts w:cstheme="minorHAnsi"/>
          <w:b/>
          <w:bCs/>
          <w:sz w:val="28"/>
          <w:szCs w:val="28"/>
          <w:rtl/>
        </w:rPr>
      </w:pPr>
    </w:p>
    <w:p w14:paraId="0F63B19C" w14:textId="77777777" w:rsidR="005F430A" w:rsidRPr="00056095" w:rsidRDefault="005F430A" w:rsidP="005F430A">
      <w:pPr>
        <w:bidi/>
        <w:rPr>
          <w:rFonts w:cstheme="minorHAnsi"/>
          <w:b/>
          <w:bCs/>
          <w:sz w:val="28"/>
          <w:szCs w:val="28"/>
          <w:rtl/>
        </w:rPr>
      </w:pPr>
    </w:p>
    <w:p w14:paraId="1229A8AF" w14:textId="76D78D5F" w:rsidR="005F430A" w:rsidRPr="009767B3" w:rsidRDefault="00720B95" w:rsidP="00720B95">
      <w:pPr>
        <w:bidi/>
        <w:jc w:val="center"/>
        <w:rPr>
          <w:rFonts w:cstheme="minorHAnsi"/>
          <w:b/>
          <w:bCs/>
          <w:color w:val="EE0000"/>
          <w:sz w:val="28"/>
          <w:szCs w:val="28"/>
          <w:rtl/>
        </w:rPr>
      </w:pPr>
      <w:r w:rsidRPr="009767B3">
        <w:rPr>
          <w:rFonts w:cstheme="minorHAnsi"/>
          <w:b/>
          <w:bCs/>
          <w:color w:val="EE0000"/>
          <w:sz w:val="28"/>
          <w:szCs w:val="28"/>
          <w:rtl/>
        </w:rPr>
        <w:t>د. محمد أيمن الرويشد</w:t>
      </w:r>
    </w:p>
    <w:p w14:paraId="418C7A21"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اختصاصي جراحة المسالك البولية</w:t>
      </w:r>
    </w:p>
    <w:p w14:paraId="453625FF"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البورد الكويتي لجراحة الكلى والمسالك البولية</w:t>
      </w:r>
    </w:p>
    <w:p w14:paraId="495C7197"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زمالة ‏وتخصص دقيق في جراحات التدخل البسيط وجراحات الروبوت الجراحي - جامعة ماكماستر (كندا)</w:t>
      </w:r>
    </w:p>
    <w:p w14:paraId="7A7E9268"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جمعية المسالك البولية الأمريكية</w:t>
      </w:r>
    </w:p>
    <w:p w14:paraId="64C396D7" w14:textId="77777777"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رابطة المسالك البولية الأوروبية</w:t>
      </w:r>
    </w:p>
    <w:p w14:paraId="1C029EF2" w14:textId="306D5E5B" w:rsidR="00720B95" w:rsidRPr="00056095" w:rsidRDefault="00720B95" w:rsidP="00720B95">
      <w:pPr>
        <w:pStyle w:val="ListParagraph"/>
        <w:numPr>
          <w:ilvl w:val="0"/>
          <w:numId w:val="23"/>
        </w:numPr>
        <w:bidi/>
        <w:rPr>
          <w:rFonts w:cstheme="minorHAnsi"/>
          <w:b/>
          <w:bCs/>
          <w:sz w:val="28"/>
          <w:szCs w:val="28"/>
        </w:rPr>
      </w:pPr>
      <w:r w:rsidRPr="00056095">
        <w:rPr>
          <w:rFonts w:cstheme="minorHAnsi"/>
          <w:b/>
          <w:bCs/>
          <w:sz w:val="28"/>
          <w:szCs w:val="28"/>
          <w:rtl/>
        </w:rPr>
        <w:t>عضو في برنامج التدريب لبورد جراحة الكلى والمسالك البولية</w:t>
      </w:r>
    </w:p>
    <w:p w14:paraId="490B2395" w14:textId="77777777" w:rsidR="00720B95" w:rsidRPr="00056095" w:rsidRDefault="00720B95" w:rsidP="00720B95">
      <w:pPr>
        <w:bidi/>
        <w:rPr>
          <w:rFonts w:cstheme="minorHAnsi"/>
          <w:b/>
          <w:bCs/>
          <w:sz w:val="28"/>
          <w:szCs w:val="28"/>
          <w:rtl/>
        </w:rPr>
      </w:pPr>
      <w:r w:rsidRPr="00056095">
        <w:rPr>
          <w:rFonts w:cstheme="minorHAnsi"/>
          <w:b/>
          <w:bCs/>
          <w:color w:val="4472C4" w:themeColor="accent1"/>
          <w:sz w:val="28"/>
          <w:szCs w:val="28"/>
          <w:rtl/>
        </w:rPr>
        <w:t>________________________________________________________________________________</w:t>
      </w:r>
    </w:p>
    <w:p w14:paraId="118DFC9F" w14:textId="77777777" w:rsidR="00720B95" w:rsidRPr="00056095" w:rsidRDefault="00720B95" w:rsidP="00720B95">
      <w:pPr>
        <w:bidi/>
        <w:rPr>
          <w:rFonts w:cstheme="minorHAnsi"/>
          <w:b/>
          <w:bCs/>
          <w:sz w:val="28"/>
          <w:szCs w:val="28"/>
          <w:rtl/>
        </w:rPr>
      </w:pPr>
      <w:r w:rsidRPr="00056095">
        <w:rPr>
          <w:rFonts w:cstheme="minorHAnsi"/>
          <w:b/>
          <w:bCs/>
          <w:sz w:val="28"/>
          <w:szCs w:val="28"/>
          <w:rtl/>
        </w:rPr>
        <w:t>متخصص في :</w:t>
      </w:r>
    </w:p>
    <w:p w14:paraId="0F211617"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‏جراحة المسالك البولية العامة للكلى والحالب والمثانة والبروستاتا</w:t>
      </w:r>
    </w:p>
    <w:p w14:paraId="035917EC"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المناظير لتضخم البروستاتا وأورام المثانة والحصوات</w:t>
      </w:r>
    </w:p>
    <w:p w14:paraId="0BF7689E"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المناظير المرنة لحصوات الكلى</w:t>
      </w:r>
    </w:p>
    <w:p w14:paraId="2D752B80"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جراحات الليزر في أمراض المسالك البولية</w:t>
      </w:r>
    </w:p>
    <w:p w14:paraId="03128686" w14:textId="77777777" w:rsidR="00720B95" w:rsidRPr="00056095" w:rsidRDefault="00720B95" w:rsidP="00720B95">
      <w:pPr>
        <w:pStyle w:val="ListParagraph"/>
        <w:numPr>
          <w:ilvl w:val="0"/>
          <w:numId w:val="24"/>
        </w:numPr>
        <w:bidi/>
        <w:rPr>
          <w:rFonts w:cstheme="minorHAnsi"/>
          <w:b/>
          <w:bCs/>
          <w:sz w:val="28"/>
          <w:szCs w:val="28"/>
        </w:rPr>
      </w:pPr>
      <w:r w:rsidRPr="00056095">
        <w:rPr>
          <w:rFonts w:cstheme="minorHAnsi"/>
          <w:b/>
          <w:bCs/>
          <w:sz w:val="28"/>
          <w:szCs w:val="28"/>
          <w:rtl/>
        </w:rPr>
        <w:t>‏تشخيص وعلاج أمراض المسالك البولية والضعف الجنسي وعقم الرجال والالتهابات البولية المتكررة للرجال والنساء</w:t>
      </w:r>
    </w:p>
    <w:p w14:paraId="768D842B" w14:textId="77777777" w:rsidR="00720B95" w:rsidRPr="00056095" w:rsidRDefault="00720B95" w:rsidP="00720B95">
      <w:pPr>
        <w:bidi/>
        <w:rPr>
          <w:rFonts w:cstheme="minorHAnsi"/>
          <w:b/>
          <w:bCs/>
          <w:sz w:val="28"/>
          <w:szCs w:val="28"/>
          <w:rtl/>
        </w:rPr>
      </w:pPr>
    </w:p>
    <w:p w14:paraId="573A9E0F" w14:textId="77777777" w:rsidR="00720B95" w:rsidRPr="00056095" w:rsidRDefault="00720B95" w:rsidP="00720B95">
      <w:pPr>
        <w:bidi/>
        <w:rPr>
          <w:rFonts w:cstheme="minorHAnsi"/>
          <w:b/>
          <w:bCs/>
          <w:sz w:val="28"/>
          <w:szCs w:val="28"/>
          <w:rtl/>
        </w:rPr>
      </w:pPr>
    </w:p>
    <w:p w14:paraId="574B99A2" w14:textId="77777777" w:rsidR="00720B95" w:rsidRPr="00056095" w:rsidRDefault="00720B95" w:rsidP="00720B95">
      <w:pPr>
        <w:bidi/>
        <w:rPr>
          <w:rFonts w:cstheme="minorHAnsi"/>
          <w:b/>
          <w:bCs/>
          <w:sz w:val="28"/>
          <w:szCs w:val="28"/>
          <w:rtl/>
        </w:rPr>
      </w:pPr>
    </w:p>
    <w:p w14:paraId="7EB6764F" w14:textId="77777777" w:rsidR="00720B95" w:rsidRPr="00056095" w:rsidRDefault="00720B95" w:rsidP="00720B95">
      <w:pPr>
        <w:bidi/>
        <w:rPr>
          <w:rFonts w:cstheme="minorHAnsi"/>
          <w:b/>
          <w:bCs/>
          <w:sz w:val="28"/>
          <w:szCs w:val="28"/>
          <w:rtl/>
        </w:rPr>
      </w:pPr>
    </w:p>
    <w:p w14:paraId="607F0679" w14:textId="77777777" w:rsidR="00720B95" w:rsidRPr="00056095" w:rsidRDefault="00720B95" w:rsidP="00720B95">
      <w:pPr>
        <w:bidi/>
        <w:rPr>
          <w:rFonts w:cstheme="minorHAnsi"/>
          <w:b/>
          <w:bCs/>
          <w:sz w:val="28"/>
          <w:szCs w:val="28"/>
          <w:rtl/>
        </w:rPr>
      </w:pPr>
    </w:p>
    <w:p w14:paraId="4C72B6A8" w14:textId="77777777" w:rsidR="00056095" w:rsidRDefault="00056095" w:rsidP="00720B95">
      <w:pPr>
        <w:bidi/>
        <w:jc w:val="center"/>
        <w:rPr>
          <w:rFonts w:cstheme="minorHAnsi"/>
          <w:b/>
          <w:bCs/>
          <w:sz w:val="28"/>
          <w:szCs w:val="28"/>
          <w:rtl/>
        </w:rPr>
      </w:pPr>
    </w:p>
    <w:p w14:paraId="5D395075" w14:textId="0CE51C13" w:rsidR="00720B95" w:rsidRPr="009767B3" w:rsidRDefault="00720B95" w:rsidP="00056095">
      <w:pPr>
        <w:bidi/>
        <w:jc w:val="center"/>
        <w:rPr>
          <w:rFonts w:cstheme="minorHAnsi"/>
          <w:b/>
          <w:bCs/>
          <w:color w:val="EE0000"/>
          <w:sz w:val="28"/>
          <w:szCs w:val="28"/>
          <w:rtl/>
        </w:rPr>
      </w:pPr>
      <w:r w:rsidRPr="009767B3">
        <w:rPr>
          <w:rFonts w:cstheme="minorHAnsi"/>
          <w:b/>
          <w:bCs/>
          <w:color w:val="EE0000"/>
          <w:sz w:val="28"/>
          <w:szCs w:val="28"/>
          <w:rtl/>
        </w:rPr>
        <w:t>د. محمد عادل</w:t>
      </w:r>
    </w:p>
    <w:p w14:paraId="191F6C4D"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دكتوراه في</w:t>
      </w:r>
      <w:r w:rsidRPr="00056095">
        <w:rPr>
          <w:rFonts w:cstheme="minorHAnsi"/>
          <w:b/>
          <w:bCs/>
          <w:sz w:val="28"/>
          <w:szCs w:val="28"/>
        </w:rPr>
        <w:t xml:space="preserve"> </w:t>
      </w:r>
      <w:r w:rsidRPr="00056095">
        <w:rPr>
          <w:rFonts w:cstheme="minorHAnsi"/>
          <w:b/>
          <w:bCs/>
          <w:sz w:val="28"/>
          <w:szCs w:val="28"/>
          <w:rtl/>
          <w:lang w:bidi="ar-EG"/>
        </w:rPr>
        <w:t>جراحة الكلى والمسالك البولية من مركز الكلى ( مركز غنيم)</w:t>
      </w:r>
      <w:r w:rsidRPr="00056095">
        <w:rPr>
          <w:rFonts w:cstheme="minorHAnsi"/>
          <w:b/>
          <w:bCs/>
          <w:sz w:val="28"/>
          <w:szCs w:val="28"/>
          <w:rtl/>
        </w:rPr>
        <w:t xml:space="preserve"> بالمنصورة </w:t>
      </w:r>
    </w:p>
    <w:p w14:paraId="658A935F"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بكالوريويس الطب والجراحة جامعة المنصورة ( مصر)</w:t>
      </w:r>
    </w:p>
    <w:p w14:paraId="104495B5" w14:textId="77777777" w:rsidR="00720B95" w:rsidRPr="00056095" w:rsidRDefault="00720B95" w:rsidP="00720B95">
      <w:pPr>
        <w:pStyle w:val="ListParagraph"/>
        <w:numPr>
          <w:ilvl w:val="0"/>
          <w:numId w:val="27"/>
        </w:numPr>
        <w:bidi/>
        <w:rPr>
          <w:rFonts w:cstheme="minorHAnsi"/>
          <w:b/>
          <w:bCs/>
          <w:sz w:val="28"/>
          <w:szCs w:val="28"/>
        </w:rPr>
      </w:pPr>
      <w:r w:rsidRPr="00056095">
        <w:rPr>
          <w:rFonts w:cstheme="minorHAnsi"/>
          <w:b/>
          <w:bCs/>
          <w:sz w:val="28"/>
          <w:szCs w:val="28"/>
          <w:rtl/>
        </w:rPr>
        <w:t xml:space="preserve">ماجستير جراحة المسالك البولية </w:t>
      </w:r>
    </w:p>
    <w:p w14:paraId="6281D041" w14:textId="092BB0D4" w:rsidR="00720B95" w:rsidRPr="00056095" w:rsidRDefault="00720B95" w:rsidP="00720B95">
      <w:pPr>
        <w:pStyle w:val="ListParagraph"/>
        <w:numPr>
          <w:ilvl w:val="0"/>
          <w:numId w:val="27"/>
        </w:numPr>
        <w:bidi/>
        <w:rPr>
          <w:rFonts w:cstheme="minorHAnsi"/>
          <w:b/>
          <w:bCs/>
          <w:sz w:val="28"/>
          <w:szCs w:val="28"/>
          <w:rtl/>
        </w:rPr>
      </w:pPr>
      <w:r w:rsidRPr="00056095">
        <w:rPr>
          <w:rFonts w:cstheme="minorHAnsi"/>
          <w:b/>
          <w:bCs/>
          <w:sz w:val="28"/>
          <w:szCs w:val="28"/>
          <w:rtl/>
        </w:rPr>
        <w:t xml:space="preserve">دكتوراة جراحة المسالك البولية </w:t>
      </w:r>
    </w:p>
    <w:p w14:paraId="2FD3E9CA" w14:textId="6C2B58FB" w:rsidR="00720B95" w:rsidRPr="00056095" w:rsidRDefault="00720B95" w:rsidP="00720B95">
      <w:pPr>
        <w:bidi/>
        <w:rPr>
          <w:rFonts w:cstheme="minorHAnsi"/>
          <w:b/>
          <w:bCs/>
          <w:sz w:val="28"/>
          <w:szCs w:val="28"/>
        </w:rPr>
      </w:pPr>
      <w:r w:rsidRPr="00056095">
        <w:rPr>
          <w:rFonts w:cstheme="minorHAnsi"/>
          <w:b/>
          <w:bCs/>
          <w:color w:val="4472C4" w:themeColor="accent1"/>
          <w:sz w:val="28"/>
          <w:szCs w:val="28"/>
          <w:rtl/>
        </w:rPr>
        <w:t>________________________________________________________________________________</w:t>
      </w:r>
    </w:p>
    <w:p w14:paraId="6FBCC21F" w14:textId="77777777" w:rsidR="00720B95" w:rsidRPr="00056095" w:rsidRDefault="00720B95" w:rsidP="00720B95">
      <w:pPr>
        <w:bidi/>
        <w:rPr>
          <w:rFonts w:cstheme="minorHAnsi"/>
          <w:b/>
          <w:bCs/>
          <w:sz w:val="28"/>
          <w:szCs w:val="28"/>
          <w:rtl/>
        </w:rPr>
      </w:pPr>
      <w:r w:rsidRPr="00056095">
        <w:rPr>
          <w:rFonts w:cstheme="minorHAnsi"/>
          <w:b/>
          <w:bCs/>
          <w:sz w:val="28"/>
          <w:szCs w:val="28"/>
          <w:rtl/>
        </w:rPr>
        <w:t>متخصص في :</w:t>
      </w:r>
    </w:p>
    <w:p w14:paraId="37701400"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اورام الكلى والمثانة والبروستاتا والجهاز البولي </w:t>
      </w:r>
    </w:p>
    <w:p w14:paraId="61BC1DD6"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صعوبة التبول مثل تضخم البروستاتا الحميد وضيق مجرى البول </w:t>
      </w:r>
    </w:p>
    <w:p w14:paraId="08D192C8"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حصوات الكلى والحالب والمسالك البولية بالمنظار الجراحي </w:t>
      </w:r>
    </w:p>
    <w:p w14:paraId="6AF8B5AE"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امراض الذكورة مثل العجز الجنسي وسرعة القذف وعمل جلسات اشعة تصادمية على العضو الذكري </w:t>
      </w:r>
    </w:p>
    <w:p w14:paraId="625EC8CC"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التهابات الجهاز البولي والتهاب البروستاتا الحاد والمزمن </w:t>
      </w:r>
    </w:p>
    <w:p w14:paraId="694A2C39"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علاج سلس البول والتبول اللإرادي للنساء والاطفال </w:t>
      </w:r>
    </w:p>
    <w:p w14:paraId="5D8F790C" w14:textId="77777777" w:rsidR="00720B95" w:rsidRPr="00056095" w:rsidRDefault="00720B95" w:rsidP="00720B95">
      <w:pPr>
        <w:pStyle w:val="ListParagraph"/>
        <w:numPr>
          <w:ilvl w:val="0"/>
          <w:numId w:val="30"/>
        </w:numPr>
        <w:bidi/>
        <w:rPr>
          <w:rFonts w:cstheme="minorHAnsi"/>
          <w:b/>
          <w:bCs/>
          <w:sz w:val="28"/>
          <w:szCs w:val="28"/>
        </w:rPr>
      </w:pPr>
      <w:r w:rsidRPr="00056095">
        <w:rPr>
          <w:rFonts w:cstheme="minorHAnsi"/>
          <w:b/>
          <w:bCs/>
          <w:sz w:val="28"/>
          <w:szCs w:val="28"/>
          <w:rtl/>
        </w:rPr>
        <w:t xml:space="preserve">تشخيص وعلاج المشاكل الخلقية عند الأطفال في الكلى والإحليل والخصية المعلقة وغيرها </w:t>
      </w:r>
    </w:p>
    <w:p w14:paraId="652435DE" w14:textId="77777777" w:rsidR="00720B95" w:rsidRPr="00056095" w:rsidRDefault="00720B95" w:rsidP="00720B95">
      <w:pPr>
        <w:bidi/>
        <w:rPr>
          <w:rFonts w:cstheme="minorHAnsi"/>
          <w:b/>
          <w:bCs/>
          <w:sz w:val="28"/>
          <w:szCs w:val="28"/>
          <w:rtl/>
        </w:rPr>
      </w:pPr>
    </w:p>
    <w:p w14:paraId="53DD066C" w14:textId="77777777" w:rsidR="00720B95" w:rsidRPr="00056095" w:rsidRDefault="00720B95" w:rsidP="00720B95">
      <w:pPr>
        <w:bidi/>
        <w:rPr>
          <w:rFonts w:cstheme="minorHAnsi"/>
          <w:b/>
          <w:bCs/>
          <w:sz w:val="28"/>
          <w:szCs w:val="28"/>
          <w:rtl/>
        </w:rPr>
      </w:pPr>
    </w:p>
    <w:p w14:paraId="4370EB02" w14:textId="77777777" w:rsidR="00720B95" w:rsidRPr="00056095" w:rsidRDefault="00720B95" w:rsidP="00720B95">
      <w:pPr>
        <w:bidi/>
        <w:rPr>
          <w:rFonts w:cstheme="minorHAnsi"/>
          <w:b/>
          <w:bCs/>
          <w:sz w:val="28"/>
          <w:szCs w:val="28"/>
          <w:rtl/>
        </w:rPr>
      </w:pPr>
    </w:p>
    <w:p w14:paraId="05D4FE75" w14:textId="77777777" w:rsidR="00720B95" w:rsidRPr="00056095" w:rsidRDefault="00720B95" w:rsidP="00720B95">
      <w:pPr>
        <w:bidi/>
        <w:rPr>
          <w:rFonts w:cstheme="minorHAnsi"/>
          <w:b/>
          <w:bCs/>
          <w:sz w:val="28"/>
          <w:szCs w:val="28"/>
          <w:rtl/>
        </w:rPr>
      </w:pPr>
    </w:p>
    <w:p w14:paraId="4A7FEB86" w14:textId="77777777" w:rsidR="00720B95" w:rsidRPr="00056095" w:rsidRDefault="00720B95" w:rsidP="00720B95">
      <w:pPr>
        <w:bidi/>
        <w:rPr>
          <w:rFonts w:cstheme="minorHAnsi"/>
          <w:b/>
          <w:bCs/>
          <w:sz w:val="28"/>
          <w:szCs w:val="28"/>
          <w:rtl/>
        </w:rPr>
      </w:pPr>
    </w:p>
    <w:p w14:paraId="7609F4FC" w14:textId="77777777" w:rsidR="00720B95" w:rsidRPr="00056095" w:rsidRDefault="00720B95" w:rsidP="00720B95">
      <w:pPr>
        <w:bidi/>
        <w:rPr>
          <w:rFonts w:cstheme="minorHAnsi"/>
          <w:b/>
          <w:bCs/>
          <w:sz w:val="28"/>
          <w:szCs w:val="28"/>
          <w:rtl/>
        </w:rPr>
      </w:pPr>
    </w:p>
    <w:p w14:paraId="5057899F" w14:textId="0D6F1CAC" w:rsidR="00720B95" w:rsidRPr="009767B3" w:rsidRDefault="00720B95" w:rsidP="00720B95">
      <w:pPr>
        <w:bidi/>
        <w:jc w:val="center"/>
        <w:rPr>
          <w:rFonts w:cstheme="minorHAnsi"/>
          <w:b/>
          <w:bCs/>
          <w:color w:val="EE0000"/>
          <w:sz w:val="28"/>
          <w:szCs w:val="28"/>
          <w:rtl/>
        </w:rPr>
      </w:pPr>
      <w:r w:rsidRPr="009767B3">
        <w:rPr>
          <w:rFonts w:cstheme="minorHAnsi"/>
          <w:b/>
          <w:bCs/>
          <w:color w:val="EE0000"/>
          <w:sz w:val="28"/>
          <w:szCs w:val="28"/>
          <w:rtl/>
        </w:rPr>
        <w:t>د. بدر اكروف</w:t>
      </w:r>
    </w:p>
    <w:p w14:paraId="377575C6" w14:textId="54C3FE75"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اختصاصي جراحة الكلى والمسالك تخصص دقيق في علاج عقم الرجال وامراض الذكورة والجراحات المجهرية من جامعة تورنتو – كندا</w:t>
      </w:r>
    </w:p>
    <w:p w14:paraId="3AE14EA5" w14:textId="77777777"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بكالريوس الطب والجراحة من الجامعة الملكية للجراحين في ايرلندا</w:t>
      </w:r>
    </w:p>
    <w:p w14:paraId="28328736" w14:textId="4B5A69B8" w:rsidR="00720B95"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تخصص دقيق في عقم الرجال و امراض الذكورة والجراحات المجهرية من جامعة تورنتو في كندا</w:t>
      </w:r>
    </w:p>
    <w:p w14:paraId="03894461" w14:textId="3612B04F" w:rsidR="00933423" w:rsidRPr="00056095" w:rsidRDefault="00933423" w:rsidP="00933423">
      <w:pPr>
        <w:pStyle w:val="ListParagraph"/>
        <w:numPr>
          <w:ilvl w:val="0"/>
          <w:numId w:val="31"/>
        </w:numPr>
        <w:bidi/>
        <w:rPr>
          <w:rFonts w:cstheme="minorHAnsi"/>
          <w:b/>
          <w:bCs/>
          <w:sz w:val="28"/>
          <w:szCs w:val="28"/>
        </w:rPr>
      </w:pPr>
      <w:r w:rsidRPr="00056095">
        <w:rPr>
          <w:rFonts w:cstheme="minorHAnsi"/>
          <w:b/>
          <w:bCs/>
          <w:sz w:val="28"/>
          <w:szCs w:val="28"/>
          <w:rtl/>
        </w:rPr>
        <w:t>البورد الكويتي لجراحة الكلى والمسالك البولية</w:t>
      </w:r>
    </w:p>
    <w:p w14:paraId="1372A505" w14:textId="77777777" w:rsidR="00933423" w:rsidRPr="00056095" w:rsidRDefault="00933423" w:rsidP="00933423">
      <w:pPr>
        <w:bidi/>
        <w:rPr>
          <w:rFonts w:cstheme="minorHAnsi"/>
          <w:b/>
          <w:bCs/>
          <w:sz w:val="28"/>
          <w:szCs w:val="28"/>
        </w:rPr>
      </w:pPr>
      <w:r w:rsidRPr="00056095">
        <w:rPr>
          <w:rFonts w:cstheme="minorHAnsi"/>
          <w:b/>
          <w:bCs/>
          <w:color w:val="4472C4" w:themeColor="accent1"/>
          <w:sz w:val="28"/>
          <w:szCs w:val="28"/>
          <w:rtl/>
        </w:rPr>
        <w:t>________________________________________________________________________________</w:t>
      </w:r>
    </w:p>
    <w:p w14:paraId="4296C52F" w14:textId="77777777" w:rsidR="00933423" w:rsidRPr="00056095" w:rsidRDefault="00933423" w:rsidP="00933423">
      <w:pPr>
        <w:bidi/>
        <w:rPr>
          <w:rFonts w:cstheme="minorHAnsi"/>
          <w:b/>
          <w:bCs/>
          <w:sz w:val="28"/>
          <w:szCs w:val="28"/>
          <w:rtl/>
        </w:rPr>
      </w:pPr>
      <w:r w:rsidRPr="00056095">
        <w:rPr>
          <w:rFonts w:cstheme="minorHAnsi"/>
          <w:b/>
          <w:bCs/>
          <w:sz w:val="28"/>
          <w:szCs w:val="28"/>
          <w:rtl/>
        </w:rPr>
        <w:t>متخصص في :</w:t>
      </w:r>
    </w:p>
    <w:p w14:paraId="09D39888" w14:textId="77777777"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امراض عقم وتاخر الانجاب للرجال</w:t>
      </w:r>
    </w:p>
    <w:p w14:paraId="2B601C21" w14:textId="37999B99"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وجراحة مثل عمليات المجهرية لدوالي الخصية والناقل المنوي والبربخ والمسح المجهري للخصية و سحب الحيوانات المنوية</w:t>
      </w:r>
    </w:p>
    <w:p w14:paraId="46F4F333" w14:textId="58EE9AE8"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جراحة ضعف الانتصاب مثل الحقن الموضعية وزراعة الدعامات</w:t>
      </w:r>
    </w:p>
    <w:p w14:paraId="707E488A" w14:textId="601242CD"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تجميلي او ترميم التشوهات في المنطقة الحساسة للرجل مثل انحراف او انحناء القضيب، الجلد الزائد و الطهارة</w:t>
      </w:r>
    </w:p>
    <w:p w14:paraId="79C72961" w14:textId="00D27CDF"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مشاكل القذف مثل سرعة القذف، تاخر القذف، عدم القدرة عل القذف و عدم الحصول على النشوة</w:t>
      </w:r>
    </w:p>
    <w:p w14:paraId="75B4CE4D" w14:textId="77777777"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تشخيص وعلاج انعدام الرغبة الجنسية او ضعفها وقلة هرمون الذكورة</w:t>
      </w:r>
    </w:p>
    <w:p w14:paraId="32E9A08B" w14:textId="79F6374F"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حصوات الكلى والحالب والمثانة عن طريق المناظير الجراحية والتدخل الطفيف</w:t>
      </w:r>
    </w:p>
    <w:p w14:paraId="30ECEB71" w14:textId="0F72F631" w:rsidR="00933423" w:rsidRPr="00056095" w:rsidRDefault="00933423" w:rsidP="00933423">
      <w:pPr>
        <w:pStyle w:val="ListParagraph"/>
        <w:numPr>
          <w:ilvl w:val="0"/>
          <w:numId w:val="32"/>
        </w:numPr>
        <w:bidi/>
        <w:rPr>
          <w:rFonts w:cstheme="minorHAnsi"/>
          <w:b/>
          <w:bCs/>
          <w:sz w:val="28"/>
          <w:szCs w:val="28"/>
        </w:rPr>
      </w:pPr>
      <w:r w:rsidRPr="00056095">
        <w:rPr>
          <w:rFonts w:cstheme="minorHAnsi"/>
          <w:b/>
          <w:bCs/>
          <w:sz w:val="28"/>
          <w:szCs w:val="28"/>
          <w:rtl/>
        </w:rPr>
        <w:t>علاج وتشخيص تضخم البروستاتا واضطراب التبول</w:t>
      </w:r>
    </w:p>
    <w:p w14:paraId="775D9463" w14:textId="77777777" w:rsidR="00933423" w:rsidRPr="00056095" w:rsidRDefault="00933423" w:rsidP="00933423">
      <w:pPr>
        <w:bidi/>
        <w:rPr>
          <w:rFonts w:cstheme="minorHAnsi"/>
          <w:b/>
          <w:bCs/>
          <w:sz w:val="28"/>
          <w:szCs w:val="28"/>
          <w:rtl/>
        </w:rPr>
      </w:pPr>
    </w:p>
    <w:p w14:paraId="180B9222" w14:textId="77777777" w:rsidR="0096159E" w:rsidRPr="00056095" w:rsidRDefault="0096159E" w:rsidP="0096159E">
      <w:pPr>
        <w:bidi/>
        <w:rPr>
          <w:rFonts w:cstheme="minorHAnsi"/>
          <w:b/>
          <w:bCs/>
          <w:sz w:val="28"/>
          <w:szCs w:val="28"/>
          <w:rtl/>
        </w:rPr>
      </w:pPr>
    </w:p>
    <w:p w14:paraId="72792B96" w14:textId="77777777" w:rsidR="0096159E" w:rsidRPr="00056095" w:rsidRDefault="0096159E" w:rsidP="0096159E">
      <w:pPr>
        <w:bidi/>
        <w:rPr>
          <w:rFonts w:cstheme="minorHAnsi"/>
          <w:b/>
          <w:bCs/>
          <w:sz w:val="28"/>
          <w:szCs w:val="28"/>
          <w:rtl/>
        </w:rPr>
      </w:pPr>
    </w:p>
    <w:p w14:paraId="2256DE09" w14:textId="77777777" w:rsidR="0096159E" w:rsidRPr="00056095" w:rsidRDefault="0096159E" w:rsidP="0096159E">
      <w:pPr>
        <w:bidi/>
        <w:rPr>
          <w:rFonts w:cstheme="minorHAnsi"/>
          <w:b/>
          <w:bCs/>
          <w:sz w:val="28"/>
          <w:szCs w:val="28"/>
          <w:rtl/>
        </w:rPr>
      </w:pPr>
    </w:p>
    <w:p w14:paraId="43228D26" w14:textId="77777777" w:rsidR="0096159E" w:rsidRPr="00056095" w:rsidRDefault="0096159E" w:rsidP="0096159E">
      <w:pPr>
        <w:bidi/>
        <w:rPr>
          <w:rFonts w:cstheme="minorHAnsi"/>
          <w:b/>
          <w:bCs/>
          <w:sz w:val="28"/>
          <w:szCs w:val="28"/>
          <w:rtl/>
        </w:rPr>
      </w:pPr>
    </w:p>
    <w:p w14:paraId="183065AB" w14:textId="77777777" w:rsidR="007B17AB" w:rsidRPr="00056095" w:rsidRDefault="007B17AB" w:rsidP="007B17AB">
      <w:pPr>
        <w:bidi/>
        <w:rPr>
          <w:rFonts w:cstheme="minorHAnsi"/>
          <w:rtl/>
        </w:rPr>
      </w:pPr>
    </w:p>
    <w:p w14:paraId="55CF0BA6" w14:textId="170EA7D7" w:rsidR="00933423" w:rsidRPr="00056095" w:rsidRDefault="007B17AB" w:rsidP="007B17AB">
      <w:pPr>
        <w:pStyle w:val="IntenseQuote"/>
        <w:bidi/>
        <w:rPr>
          <w:rFonts w:cstheme="minorHAnsi"/>
          <w:b/>
          <w:bCs/>
          <w:i w:val="0"/>
          <w:iCs w:val="0"/>
          <w:color w:val="auto"/>
          <w:sz w:val="40"/>
          <w:szCs w:val="40"/>
          <w:rtl/>
        </w:rPr>
      </w:pPr>
      <w:r w:rsidRPr="00056095">
        <w:rPr>
          <w:rFonts w:cstheme="minorHAnsi"/>
          <w:b/>
          <w:bCs/>
          <w:i w:val="0"/>
          <w:iCs w:val="0"/>
          <w:color w:val="auto"/>
          <w:sz w:val="40"/>
          <w:szCs w:val="40"/>
          <w:rtl/>
        </w:rPr>
        <w:t>معلومات عامه</w:t>
      </w:r>
    </w:p>
    <w:p w14:paraId="3BE73C69" w14:textId="2FB8FD3F" w:rsidR="007B17AB" w:rsidRPr="00056095" w:rsidRDefault="007B17AB" w:rsidP="00E635FE">
      <w:pPr>
        <w:pStyle w:val="ListParagraph"/>
        <w:numPr>
          <w:ilvl w:val="0"/>
          <w:numId w:val="34"/>
        </w:numPr>
        <w:bidi/>
        <w:rPr>
          <w:rFonts w:cstheme="minorHAnsi"/>
          <w:b/>
          <w:bCs/>
          <w:sz w:val="28"/>
          <w:szCs w:val="28"/>
        </w:rPr>
      </w:pPr>
      <w:r w:rsidRPr="00056095">
        <w:rPr>
          <w:rFonts w:cstheme="minorHAnsi"/>
          <w:b/>
          <w:bCs/>
          <w:sz w:val="28"/>
          <w:szCs w:val="28"/>
          <w:rtl/>
        </w:rPr>
        <w:t xml:space="preserve">سعر الاستشارة </w:t>
      </w:r>
      <w:r w:rsidRPr="009767B3">
        <w:rPr>
          <w:rFonts w:cstheme="minorHAnsi"/>
          <w:b/>
          <w:bCs/>
          <w:color w:val="EE0000"/>
          <w:sz w:val="28"/>
          <w:szCs w:val="28"/>
          <w:rtl/>
        </w:rPr>
        <w:t xml:space="preserve">35 دك </w:t>
      </w:r>
      <w:r w:rsidRPr="00056095">
        <w:rPr>
          <w:rFonts w:cstheme="minorHAnsi"/>
          <w:b/>
          <w:bCs/>
          <w:sz w:val="28"/>
          <w:szCs w:val="28"/>
          <w:rtl/>
        </w:rPr>
        <w:t>والمراجعة خلال اسبوع مجانية</w:t>
      </w:r>
      <w:r w:rsidRPr="00056095">
        <w:rPr>
          <w:rFonts w:cstheme="minorHAnsi"/>
          <w:b/>
          <w:bCs/>
          <w:sz w:val="28"/>
          <w:szCs w:val="28"/>
        </w:rPr>
        <w:t xml:space="preserve"> </w:t>
      </w:r>
      <w:r w:rsidRPr="00056095">
        <w:rPr>
          <w:rFonts w:cstheme="minorHAnsi"/>
          <w:b/>
          <w:bCs/>
          <w:sz w:val="28"/>
          <w:szCs w:val="28"/>
          <w:rtl/>
        </w:rPr>
        <w:t xml:space="preserve">مع جميع الدكاترة باستثناء د. ضيدان سعر الاستشارة </w:t>
      </w:r>
      <w:r w:rsidRPr="009767B3">
        <w:rPr>
          <w:rFonts w:cstheme="minorHAnsi"/>
          <w:b/>
          <w:bCs/>
          <w:color w:val="EE0000"/>
          <w:sz w:val="28"/>
          <w:szCs w:val="28"/>
          <w:rtl/>
        </w:rPr>
        <w:t xml:space="preserve">50 دك </w:t>
      </w:r>
      <w:r w:rsidR="00E635FE" w:rsidRPr="00056095">
        <w:rPr>
          <w:rFonts w:cstheme="minorHAnsi"/>
          <w:b/>
          <w:bCs/>
          <w:sz w:val="28"/>
          <w:szCs w:val="28"/>
          <w:rtl/>
        </w:rPr>
        <w:t>و تكون</w:t>
      </w:r>
      <w:r w:rsidR="00E635FE" w:rsidRPr="00056095">
        <w:rPr>
          <w:rFonts w:cstheme="minorHAnsi"/>
          <w:rtl/>
        </w:rPr>
        <w:t xml:space="preserve"> </w:t>
      </w:r>
      <w:r w:rsidR="00E635FE" w:rsidRPr="00056095">
        <w:rPr>
          <w:rFonts w:cstheme="minorHAnsi"/>
          <w:b/>
          <w:bCs/>
          <w:sz w:val="28"/>
          <w:szCs w:val="28"/>
          <w:rtl/>
        </w:rPr>
        <w:t xml:space="preserve">قيمة المراجعة </w:t>
      </w:r>
      <w:r w:rsidR="00E635FE" w:rsidRPr="009767B3">
        <w:rPr>
          <w:rFonts w:cstheme="minorHAnsi"/>
          <w:b/>
          <w:bCs/>
          <w:color w:val="EE0000"/>
          <w:sz w:val="28"/>
          <w:szCs w:val="28"/>
          <w:rtl/>
        </w:rPr>
        <w:t xml:space="preserve">30 دك </w:t>
      </w:r>
      <w:r w:rsidR="00E635FE" w:rsidRPr="00056095">
        <w:rPr>
          <w:rFonts w:cstheme="minorHAnsi"/>
          <w:b/>
          <w:bCs/>
          <w:sz w:val="28"/>
          <w:szCs w:val="28"/>
          <w:rtl/>
        </w:rPr>
        <w:t xml:space="preserve">خلال شهر من الاستشارة </w:t>
      </w:r>
      <w:r w:rsidR="002E4DDF" w:rsidRPr="00056095">
        <w:rPr>
          <w:rFonts w:cstheme="minorHAnsi"/>
          <w:b/>
          <w:bCs/>
          <w:sz w:val="28"/>
          <w:szCs w:val="28"/>
          <w:rtl/>
        </w:rPr>
        <w:t>مع جميع الدكاترة باستثناء د. ضيدان</w:t>
      </w:r>
      <w:r w:rsidR="00E635FE" w:rsidRPr="00056095">
        <w:rPr>
          <w:rFonts w:cstheme="minorHAnsi"/>
          <w:b/>
          <w:bCs/>
          <w:sz w:val="28"/>
          <w:szCs w:val="28"/>
          <w:rtl/>
        </w:rPr>
        <w:t xml:space="preserve"> </w:t>
      </w:r>
      <w:r w:rsidR="002E4DDF" w:rsidRPr="00056095">
        <w:rPr>
          <w:rFonts w:cstheme="minorHAnsi"/>
          <w:b/>
          <w:bCs/>
          <w:sz w:val="28"/>
          <w:szCs w:val="28"/>
          <w:rtl/>
        </w:rPr>
        <w:t xml:space="preserve">تكون </w:t>
      </w:r>
      <w:r w:rsidR="00E635FE" w:rsidRPr="00056095">
        <w:rPr>
          <w:rFonts w:cstheme="minorHAnsi"/>
          <w:b/>
          <w:bCs/>
          <w:sz w:val="28"/>
          <w:szCs w:val="28"/>
          <w:rtl/>
        </w:rPr>
        <w:t xml:space="preserve">المراجعة خلال شهر بقيمة </w:t>
      </w:r>
      <w:r w:rsidR="00E635FE" w:rsidRPr="009767B3">
        <w:rPr>
          <w:rFonts w:cstheme="minorHAnsi"/>
          <w:b/>
          <w:bCs/>
          <w:color w:val="EE0000"/>
          <w:sz w:val="28"/>
          <w:szCs w:val="28"/>
          <w:rtl/>
        </w:rPr>
        <w:t>50 دك</w:t>
      </w:r>
    </w:p>
    <w:p w14:paraId="38834762" w14:textId="513C2996"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المراجعة </w:t>
      </w:r>
      <w:r w:rsidR="00525020">
        <w:rPr>
          <w:rFonts w:cstheme="minorHAnsi" w:hint="cs"/>
          <w:b/>
          <w:bCs/>
          <w:sz w:val="28"/>
          <w:szCs w:val="28"/>
          <w:rtl/>
        </w:rPr>
        <w:t xml:space="preserve">خلال الاسبوع الاول من الاستشارة </w:t>
      </w:r>
      <w:r w:rsidRPr="00056095">
        <w:rPr>
          <w:rFonts w:cstheme="minorHAnsi"/>
          <w:b/>
          <w:bCs/>
          <w:sz w:val="28"/>
          <w:szCs w:val="28"/>
          <w:rtl/>
        </w:rPr>
        <w:t xml:space="preserve">مجانيه </w:t>
      </w:r>
      <w:r w:rsidR="00525020">
        <w:rPr>
          <w:rFonts w:cstheme="minorHAnsi" w:hint="cs"/>
          <w:b/>
          <w:bCs/>
          <w:sz w:val="28"/>
          <w:szCs w:val="28"/>
          <w:rtl/>
        </w:rPr>
        <w:t>و</w:t>
      </w:r>
      <w:r w:rsidRPr="00056095">
        <w:rPr>
          <w:rFonts w:cstheme="minorHAnsi"/>
          <w:b/>
          <w:bCs/>
          <w:sz w:val="28"/>
          <w:szCs w:val="28"/>
          <w:rtl/>
        </w:rPr>
        <w:t>تكون مع نفس الدكتور المعالج الا في حالة الدكتور حول المراجع لدكتور اخر</w:t>
      </w:r>
    </w:p>
    <w:p w14:paraId="7F972B06" w14:textId="41C05002" w:rsidR="007B17AB" w:rsidRPr="00056095" w:rsidRDefault="00525020" w:rsidP="002E4DDF">
      <w:pPr>
        <w:pStyle w:val="ListParagraph"/>
        <w:numPr>
          <w:ilvl w:val="0"/>
          <w:numId w:val="34"/>
        </w:numPr>
        <w:bidi/>
        <w:rPr>
          <w:rFonts w:cstheme="minorHAnsi"/>
          <w:b/>
          <w:bCs/>
          <w:sz w:val="28"/>
          <w:szCs w:val="28"/>
        </w:rPr>
      </w:pPr>
      <w:r>
        <w:rPr>
          <w:rFonts w:cstheme="minorHAnsi" w:hint="cs"/>
          <w:b/>
          <w:bCs/>
          <w:sz w:val="28"/>
          <w:szCs w:val="28"/>
          <w:rtl/>
          <w:lang w:bidi="ar-EG"/>
        </w:rPr>
        <w:t>انواع التامين شركات التأمين التي نستقبلها</w:t>
      </w:r>
      <w:r w:rsidR="00E1539F">
        <w:rPr>
          <w:rFonts w:cstheme="minorHAnsi" w:hint="cs"/>
          <w:b/>
          <w:bCs/>
          <w:sz w:val="28"/>
          <w:szCs w:val="28"/>
          <w:rtl/>
          <w:lang w:bidi="ar-EG"/>
        </w:rPr>
        <w:t xml:space="preserve"> </w:t>
      </w:r>
      <w:r>
        <w:rPr>
          <w:rFonts w:cstheme="minorHAnsi"/>
          <w:b/>
          <w:bCs/>
          <w:sz w:val="28"/>
          <w:szCs w:val="28"/>
          <w:lang w:bidi="ar-EG"/>
        </w:rPr>
        <w:t>GIG ,</w:t>
      </w:r>
      <w:proofErr w:type="spellStart"/>
      <w:r>
        <w:rPr>
          <w:rFonts w:cstheme="minorHAnsi"/>
          <w:b/>
          <w:bCs/>
          <w:sz w:val="28"/>
          <w:szCs w:val="28"/>
          <w:lang w:bidi="ar-EG"/>
        </w:rPr>
        <w:t>GlobeMed</w:t>
      </w:r>
      <w:proofErr w:type="spellEnd"/>
      <w:r>
        <w:rPr>
          <w:rFonts w:cstheme="minorHAnsi"/>
          <w:b/>
          <w:bCs/>
          <w:sz w:val="28"/>
          <w:szCs w:val="28"/>
          <w:lang w:bidi="ar-EG"/>
        </w:rPr>
        <w:t xml:space="preserve"> , Cigna , </w:t>
      </w:r>
      <w:proofErr w:type="spellStart"/>
      <w:r>
        <w:rPr>
          <w:rFonts w:cstheme="minorHAnsi"/>
          <w:b/>
          <w:bCs/>
          <w:sz w:val="28"/>
          <w:szCs w:val="28"/>
          <w:lang w:bidi="ar-EG"/>
        </w:rPr>
        <w:t>Wapmed</w:t>
      </w:r>
      <w:proofErr w:type="spellEnd"/>
      <w:r>
        <w:rPr>
          <w:rFonts w:cstheme="minorHAnsi"/>
          <w:b/>
          <w:bCs/>
          <w:sz w:val="28"/>
          <w:szCs w:val="28"/>
          <w:lang w:bidi="ar-EG"/>
        </w:rPr>
        <w:t xml:space="preserve"> , Al </w:t>
      </w:r>
      <w:proofErr w:type="spellStart"/>
      <w:r>
        <w:rPr>
          <w:rFonts w:cstheme="minorHAnsi"/>
          <w:b/>
          <w:bCs/>
          <w:sz w:val="28"/>
          <w:szCs w:val="28"/>
          <w:lang w:bidi="ar-EG"/>
        </w:rPr>
        <w:t>Ahleia</w:t>
      </w:r>
      <w:proofErr w:type="spellEnd"/>
      <w:r>
        <w:rPr>
          <w:rFonts w:cstheme="minorHAnsi"/>
          <w:b/>
          <w:bCs/>
          <w:sz w:val="28"/>
          <w:szCs w:val="28"/>
          <w:lang w:bidi="ar-EG"/>
        </w:rPr>
        <w:t xml:space="preserve"> Insurance</w:t>
      </w:r>
      <w:r w:rsidR="00E1539F">
        <w:rPr>
          <w:rFonts w:cstheme="minorHAnsi"/>
          <w:b/>
          <w:bCs/>
          <w:sz w:val="28"/>
          <w:szCs w:val="28"/>
          <w:rtl/>
          <w:lang w:bidi="ar-EG"/>
        </w:rPr>
        <w:br/>
      </w:r>
    </w:p>
    <w:p w14:paraId="2A2AD350" w14:textId="77777777" w:rsidR="00E635FE" w:rsidRPr="00056095" w:rsidRDefault="00E635FE" w:rsidP="00E635FE">
      <w:pPr>
        <w:pStyle w:val="ListParagraph"/>
        <w:numPr>
          <w:ilvl w:val="0"/>
          <w:numId w:val="34"/>
        </w:numPr>
        <w:bidi/>
        <w:rPr>
          <w:rFonts w:cstheme="minorHAnsi"/>
          <w:b/>
          <w:bCs/>
          <w:sz w:val="28"/>
          <w:szCs w:val="28"/>
        </w:rPr>
      </w:pPr>
      <w:r w:rsidRPr="00056095">
        <w:rPr>
          <w:rFonts w:cstheme="minorHAnsi"/>
          <w:b/>
          <w:bCs/>
          <w:sz w:val="28"/>
          <w:szCs w:val="28"/>
          <w:rtl/>
        </w:rPr>
        <w:t xml:space="preserve">مرضى التامين يتم تحديد قيمة الاستشارة من قبل التامين </w:t>
      </w:r>
    </w:p>
    <w:p w14:paraId="47F97EA7" w14:textId="32C96C27" w:rsidR="00E635FE" w:rsidRPr="00056095" w:rsidRDefault="00E635FE" w:rsidP="00E635FE">
      <w:pPr>
        <w:pStyle w:val="ListParagraph"/>
        <w:numPr>
          <w:ilvl w:val="0"/>
          <w:numId w:val="34"/>
        </w:numPr>
        <w:bidi/>
        <w:rPr>
          <w:rFonts w:cstheme="minorHAnsi"/>
          <w:b/>
          <w:bCs/>
          <w:sz w:val="28"/>
          <w:szCs w:val="28"/>
        </w:rPr>
      </w:pPr>
      <w:r w:rsidRPr="00056095">
        <w:rPr>
          <w:rFonts w:cstheme="minorHAnsi"/>
          <w:b/>
          <w:bCs/>
          <w:sz w:val="28"/>
          <w:szCs w:val="28"/>
          <w:rtl/>
        </w:rPr>
        <w:t>في حال الدفع عن طريق التأمين سوف يعتمد على حسب نسبة تحمل التامين</w:t>
      </w:r>
    </w:p>
    <w:p w14:paraId="33CE7346" w14:textId="6954857D" w:rsidR="00E635FE" w:rsidRPr="00056095" w:rsidRDefault="00E1539F" w:rsidP="00E635FE">
      <w:pPr>
        <w:pStyle w:val="ListParagraph"/>
        <w:numPr>
          <w:ilvl w:val="0"/>
          <w:numId w:val="34"/>
        </w:numPr>
        <w:bidi/>
        <w:rPr>
          <w:rFonts w:cstheme="minorHAnsi"/>
          <w:b/>
          <w:bCs/>
          <w:sz w:val="28"/>
          <w:szCs w:val="28"/>
        </w:rPr>
      </w:pPr>
      <w:r>
        <w:rPr>
          <w:rFonts w:cstheme="minorHAnsi" w:hint="cs"/>
          <w:b/>
          <w:bCs/>
          <w:sz w:val="28"/>
          <w:szCs w:val="28"/>
          <w:rtl/>
        </w:rPr>
        <w:t>يجب احضار</w:t>
      </w:r>
      <w:r w:rsidR="00E635FE" w:rsidRPr="00056095">
        <w:rPr>
          <w:rFonts w:cstheme="minorHAnsi"/>
          <w:b/>
          <w:bCs/>
          <w:sz w:val="28"/>
          <w:szCs w:val="28"/>
          <w:rtl/>
        </w:rPr>
        <w:t xml:space="preserve"> كرت التأمين عند </w:t>
      </w:r>
      <w:r>
        <w:rPr>
          <w:rFonts w:cstheme="minorHAnsi" w:hint="cs"/>
          <w:b/>
          <w:bCs/>
          <w:sz w:val="28"/>
          <w:szCs w:val="28"/>
          <w:rtl/>
        </w:rPr>
        <w:t>حضور</w:t>
      </w:r>
      <w:r w:rsidR="00E635FE" w:rsidRPr="00056095">
        <w:rPr>
          <w:rFonts w:cstheme="minorHAnsi"/>
          <w:b/>
          <w:bCs/>
          <w:sz w:val="28"/>
          <w:szCs w:val="28"/>
          <w:rtl/>
        </w:rPr>
        <w:t xml:space="preserve"> الموعد مع البطاقة المدنية</w:t>
      </w:r>
    </w:p>
    <w:p w14:paraId="4288A349" w14:textId="47C79AD4" w:rsidR="00E635FE" w:rsidRPr="00056095" w:rsidRDefault="002E4DDF" w:rsidP="00E635FE">
      <w:pPr>
        <w:pStyle w:val="ListParagraph"/>
        <w:numPr>
          <w:ilvl w:val="0"/>
          <w:numId w:val="34"/>
        </w:numPr>
        <w:bidi/>
        <w:rPr>
          <w:rFonts w:cstheme="minorHAnsi"/>
          <w:b/>
          <w:bCs/>
          <w:sz w:val="28"/>
          <w:szCs w:val="28"/>
        </w:rPr>
      </w:pPr>
      <w:r w:rsidRPr="00056095">
        <w:rPr>
          <w:rFonts w:cstheme="minorHAnsi"/>
          <w:noProof/>
        </w:rPr>
        <mc:AlternateContent>
          <mc:Choice Requires="wps">
            <w:drawing>
              <wp:anchor distT="0" distB="0" distL="114300" distR="114300" simplePos="0" relativeHeight="251663360" behindDoc="0" locked="0" layoutInCell="1" allowOverlap="1" wp14:anchorId="00E8BD39" wp14:editId="4FFFD113">
                <wp:simplePos x="0" y="0"/>
                <wp:positionH relativeFrom="column">
                  <wp:posOffset>-663575</wp:posOffset>
                </wp:positionH>
                <wp:positionV relativeFrom="paragraph">
                  <wp:posOffset>-177800</wp:posOffset>
                </wp:positionV>
                <wp:extent cx="3259243" cy="787400"/>
                <wp:effectExtent l="0" t="0" r="17780" b="12700"/>
                <wp:wrapNone/>
                <wp:docPr id="1627283313" name="Text Box 4"/>
                <wp:cNvGraphicFramePr/>
                <a:graphic xmlns:a="http://schemas.openxmlformats.org/drawingml/2006/main">
                  <a:graphicData uri="http://schemas.microsoft.com/office/word/2010/wordprocessingShape">
                    <wps:wsp>
                      <wps:cNvSpPr txBox="1"/>
                      <wps:spPr>
                        <a:xfrm>
                          <a:off x="0" y="0"/>
                          <a:ext cx="3259243" cy="787400"/>
                        </a:xfrm>
                        <a:prstGeom prst="rect">
                          <a:avLst/>
                        </a:prstGeom>
                        <a:solidFill>
                          <a:schemeClr val="lt1"/>
                        </a:solidFill>
                        <a:ln w="6350">
                          <a:solidFill>
                            <a:prstClr val="black"/>
                          </a:solidFill>
                        </a:ln>
                      </wps:spPr>
                      <wps:txbx>
                        <w:txbxContent>
                          <w:p w14:paraId="3B52EE0D" w14:textId="77777777" w:rsidR="00E635FE" w:rsidRPr="00E635FE" w:rsidRDefault="00E635FE" w:rsidP="00E635FE">
                            <w:pPr>
                              <w:bidi/>
                              <w:rPr>
                                <w:rFonts w:cstheme="minorHAnsi"/>
                                <w:b/>
                                <w:bCs/>
                                <w:noProof/>
                                <w:color w:val="000000" w:themeColor="text1"/>
                                <w:sz w:val="24"/>
                                <w:szCs w:val="24"/>
                                <w:rtl/>
                                <w:lang w:bidi="ar-KW"/>
                              </w:rPr>
                            </w:pPr>
                            <w:r w:rsidRPr="00E635FE">
                              <w:rPr>
                                <w:rFonts w:cstheme="minorHAnsi" w:hint="cs"/>
                                <w:b/>
                                <w:bCs/>
                                <w:noProof/>
                                <w:color w:val="000000" w:themeColor="text1"/>
                                <w:sz w:val="24"/>
                                <w:szCs w:val="24"/>
                                <w:rtl/>
                                <w:lang w:bidi="ar-KW"/>
                              </w:rPr>
                              <w:t>ملاحظة : في حال سأل المريض هل استشارات الصحة الجنسية والخصوبة يغطيها للتامين ؟</w:t>
                            </w:r>
                          </w:p>
                          <w:p w14:paraId="7C2AD384" w14:textId="4729C06D" w:rsidR="00E635FE" w:rsidRPr="002E4DDF" w:rsidRDefault="00E635FE" w:rsidP="00E635FE">
                            <w:pPr>
                              <w:bidi/>
                              <w:rPr>
                                <w:rFonts w:cstheme="minorHAnsi"/>
                                <w:b/>
                                <w:bCs/>
                                <w:noProof/>
                                <w:color w:val="000000" w:themeColor="text1"/>
                                <w:sz w:val="24"/>
                                <w:szCs w:val="24"/>
                                <w:rtl/>
                                <w:lang w:bidi="ar-KW"/>
                              </w:rPr>
                            </w:pPr>
                            <w:r w:rsidRPr="002E4DDF">
                              <w:rPr>
                                <w:rFonts w:cstheme="minorHAnsi" w:hint="cs"/>
                                <w:b/>
                                <w:bCs/>
                                <w:noProof/>
                                <w:color w:val="000000" w:themeColor="text1"/>
                                <w:sz w:val="24"/>
                                <w:szCs w:val="24"/>
                                <w:rtl/>
                                <w:lang w:bidi="ar-KW"/>
                              </w:rPr>
                              <w:t xml:space="preserve">الجواب : </w:t>
                            </w:r>
                            <w:r w:rsidRPr="002E4DDF">
                              <w:rPr>
                                <w:rFonts w:cstheme="minorHAnsi" w:hint="cs"/>
                                <w:b/>
                                <w:bCs/>
                                <w:noProof/>
                                <w:color w:val="4472C4" w:themeColor="accent1"/>
                                <w:sz w:val="24"/>
                                <w:szCs w:val="24"/>
                                <w:rtl/>
                                <w:lang w:bidi="ar-KW"/>
                              </w:rPr>
                              <w:t>لا</w:t>
                            </w:r>
                          </w:p>
                          <w:p w14:paraId="3F4450F3" w14:textId="77777777" w:rsidR="00E635FE" w:rsidRPr="00E635FE" w:rsidRDefault="00E635FE" w:rsidP="00E635FE">
                            <w:pPr>
                              <w:jc w:val="center"/>
                              <w:rPr>
                                <w:sz w:val="20"/>
                                <w:szCs w:val="20"/>
                                <w:lang w:bidi="ar-K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8BD39" id="_x0000_t202" coordsize="21600,21600" o:spt="202" path="m,l,21600r21600,l21600,xe">
                <v:stroke joinstyle="miter"/>
                <v:path gradientshapeok="t" o:connecttype="rect"/>
              </v:shapetype>
              <v:shape id="Text Box 4" o:spid="_x0000_s1026" type="#_x0000_t202" style="position:absolute;left:0;text-align:left;margin-left:-52.25pt;margin-top:-14pt;width:256.65pt;height: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" fillcolor="white [3201]" strokeweight=".5pt">
                <v:textbox>
                  <w:txbxContent>
                    <w:p w14:paraId="3B52EE0D" w14:textId="77777777" w:rsidR="00E635FE" w:rsidRPr="00E635FE" w:rsidRDefault="00E635FE" w:rsidP="00E635FE">
                      <w:pPr>
                        <w:bidi/>
                        <w:rPr>
                          <w:rFonts w:cstheme="minorHAnsi"/>
                          <w:b/>
                          <w:bCs/>
                          <w:noProof/>
                          <w:color w:val="000000" w:themeColor="text1"/>
                          <w:sz w:val="24"/>
                          <w:szCs w:val="24"/>
                          <w:rtl/>
                          <w:lang w:bidi="ar-KW"/>
                        </w:rPr>
                      </w:pPr>
                      <w:r w:rsidRPr="00E635FE">
                        <w:rPr>
                          <w:rFonts w:cstheme="minorHAnsi" w:hint="cs"/>
                          <w:b/>
                          <w:bCs/>
                          <w:noProof/>
                          <w:color w:val="000000" w:themeColor="text1"/>
                          <w:sz w:val="24"/>
                          <w:szCs w:val="24"/>
                          <w:rtl/>
                          <w:lang w:bidi="ar-KW"/>
                        </w:rPr>
                        <w:t>ملاحظة : في حال سأل المريض هل استشارات الصحة الجنسية والخصوبة يغطيها للتامين ؟</w:t>
                      </w:r>
                    </w:p>
                    <w:p w14:paraId="7C2AD384" w14:textId="4729C06D" w:rsidR="00E635FE" w:rsidRPr="002E4DDF" w:rsidRDefault="00E635FE" w:rsidP="00E635FE">
                      <w:pPr>
                        <w:bidi/>
                        <w:rPr>
                          <w:rFonts w:cstheme="minorHAnsi"/>
                          <w:b/>
                          <w:bCs/>
                          <w:noProof/>
                          <w:color w:val="000000" w:themeColor="text1"/>
                          <w:sz w:val="24"/>
                          <w:szCs w:val="24"/>
                          <w:rtl/>
                          <w:lang w:bidi="ar-KW"/>
                        </w:rPr>
                      </w:pPr>
                      <w:r w:rsidRPr="002E4DDF">
                        <w:rPr>
                          <w:rFonts w:cstheme="minorHAnsi" w:hint="cs"/>
                          <w:b/>
                          <w:bCs/>
                          <w:noProof/>
                          <w:color w:val="000000" w:themeColor="text1"/>
                          <w:sz w:val="24"/>
                          <w:szCs w:val="24"/>
                          <w:rtl/>
                          <w:lang w:bidi="ar-KW"/>
                        </w:rPr>
                        <w:t xml:space="preserve">الجواب : </w:t>
                      </w:r>
                      <w:r w:rsidRPr="002E4DDF">
                        <w:rPr>
                          <w:rFonts w:cstheme="minorHAnsi" w:hint="cs"/>
                          <w:b/>
                          <w:bCs/>
                          <w:noProof/>
                          <w:color w:val="4472C4" w:themeColor="accent1"/>
                          <w:sz w:val="24"/>
                          <w:szCs w:val="24"/>
                          <w:rtl/>
                          <w:lang w:bidi="ar-KW"/>
                        </w:rPr>
                        <w:t>لا</w:t>
                      </w:r>
                    </w:p>
                    <w:p w14:paraId="3F4450F3" w14:textId="77777777" w:rsidR="00E635FE" w:rsidRPr="00E635FE" w:rsidRDefault="00E635FE" w:rsidP="00E635FE">
                      <w:pPr>
                        <w:jc w:val="center"/>
                        <w:rPr>
                          <w:sz w:val="20"/>
                          <w:szCs w:val="20"/>
                          <w:lang w:bidi="ar-KW"/>
                        </w:rPr>
                      </w:pPr>
                    </w:p>
                  </w:txbxContent>
                </v:textbox>
              </v:shape>
            </w:pict>
          </mc:Fallback>
        </mc:AlternateContent>
      </w:r>
      <w:r w:rsidR="00E635FE" w:rsidRPr="00056095">
        <w:rPr>
          <w:rFonts w:cstheme="minorHAnsi"/>
          <w:b/>
          <w:bCs/>
          <w:sz w:val="28"/>
          <w:szCs w:val="28"/>
          <w:rtl/>
        </w:rPr>
        <w:t xml:space="preserve"> أسعار العلاجات</w:t>
      </w:r>
      <w:r w:rsidR="00E1539F">
        <w:rPr>
          <w:rFonts w:cstheme="minorHAnsi" w:hint="cs"/>
          <w:b/>
          <w:bCs/>
          <w:sz w:val="28"/>
          <w:szCs w:val="28"/>
          <w:rtl/>
        </w:rPr>
        <w:t xml:space="preserve"> و العمليات تتحدد خلال الاستشارة مع الدكتور</w:t>
      </w:r>
    </w:p>
    <w:p w14:paraId="73CCC4EB" w14:textId="70C5DEC0"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يوجد خدمة اقساط عن طريق بنك وربة باقي التفاصيل عن طريق الاستقبال</w:t>
      </w:r>
      <w:r w:rsidRPr="00056095">
        <w:rPr>
          <w:rFonts w:cstheme="minorHAnsi"/>
          <w:b/>
          <w:bCs/>
          <w:sz w:val="28"/>
          <w:szCs w:val="28"/>
        </w:rPr>
        <w:t xml:space="preserve"> </w:t>
      </w:r>
    </w:p>
    <w:p w14:paraId="5EC6E42D" w14:textId="2918D586" w:rsidR="00E635FE" w:rsidRPr="00056095" w:rsidRDefault="002E4DDF" w:rsidP="00E635FE">
      <w:pPr>
        <w:pStyle w:val="ListParagraph"/>
        <w:numPr>
          <w:ilvl w:val="0"/>
          <w:numId w:val="34"/>
        </w:numPr>
        <w:bidi/>
        <w:rPr>
          <w:rFonts w:cstheme="minorHAnsi"/>
          <w:b/>
          <w:bCs/>
          <w:sz w:val="28"/>
          <w:szCs w:val="28"/>
        </w:rPr>
      </w:pPr>
      <w:r w:rsidRPr="00056095">
        <w:rPr>
          <w:rFonts w:cstheme="minorHAnsi"/>
          <w:b/>
          <w:bCs/>
          <w:sz w:val="28"/>
          <w:szCs w:val="28"/>
          <w:rtl/>
        </w:rPr>
        <w:t>في حال طلب المراجع وصفة ومضى على موعده شهر يتم حجز موعد جديد للمراجع</w:t>
      </w:r>
    </w:p>
    <w:p w14:paraId="04185C2B" w14:textId="697CB7FA"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يتم استقبال جميع الحالات من عمر </w:t>
      </w:r>
      <w:r w:rsidRPr="009767B3">
        <w:rPr>
          <w:rFonts w:cstheme="minorHAnsi"/>
          <w:b/>
          <w:bCs/>
          <w:color w:val="EE0000"/>
          <w:sz w:val="28"/>
          <w:szCs w:val="28"/>
          <w:rtl/>
        </w:rPr>
        <w:t xml:space="preserve">12 سنة فما فوق </w:t>
      </w:r>
      <w:r w:rsidRPr="00056095">
        <w:rPr>
          <w:rFonts w:cstheme="minorHAnsi"/>
          <w:b/>
          <w:bCs/>
          <w:sz w:val="28"/>
          <w:szCs w:val="28"/>
          <w:rtl/>
        </w:rPr>
        <w:t xml:space="preserve">مع جميع الدكاترة باستثناء د. ضيدان يستقبل من </w:t>
      </w:r>
      <w:r w:rsidRPr="009767B3">
        <w:rPr>
          <w:rFonts w:cstheme="minorHAnsi"/>
          <w:b/>
          <w:bCs/>
          <w:color w:val="EE0000"/>
          <w:sz w:val="28"/>
          <w:szCs w:val="28"/>
          <w:rtl/>
        </w:rPr>
        <w:t xml:space="preserve">عمر الولادة الى 16 سنة </w:t>
      </w:r>
      <w:r w:rsidRPr="00056095">
        <w:rPr>
          <w:rFonts w:cstheme="minorHAnsi"/>
          <w:b/>
          <w:bCs/>
          <w:sz w:val="28"/>
          <w:szCs w:val="28"/>
          <w:rtl/>
        </w:rPr>
        <w:t>فقط</w:t>
      </w:r>
    </w:p>
    <w:p w14:paraId="7C646F3D" w14:textId="77777777"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يتم استقبال الحالات التي تستدعي ( </w:t>
      </w:r>
      <w:r w:rsidRPr="009767B3">
        <w:rPr>
          <w:rFonts w:cstheme="minorHAnsi"/>
          <w:b/>
          <w:bCs/>
          <w:color w:val="EE0000"/>
          <w:sz w:val="28"/>
          <w:szCs w:val="28"/>
          <w:rtl/>
        </w:rPr>
        <w:t xml:space="preserve">الجراحة - عمليات </w:t>
      </w:r>
      <w:r w:rsidRPr="00056095">
        <w:rPr>
          <w:rFonts w:cstheme="minorHAnsi"/>
          <w:b/>
          <w:bCs/>
          <w:sz w:val="28"/>
          <w:szCs w:val="28"/>
          <w:rtl/>
        </w:rPr>
        <w:t>)</w:t>
      </w:r>
    </w:p>
    <w:p w14:paraId="65C0C821" w14:textId="44DF54B6"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 xml:space="preserve">قيمة اختبار دفع البول </w:t>
      </w:r>
      <w:r w:rsidRPr="009767B3">
        <w:rPr>
          <w:rFonts w:cstheme="minorHAnsi"/>
          <w:b/>
          <w:bCs/>
          <w:color w:val="EE0000"/>
          <w:sz w:val="28"/>
          <w:szCs w:val="28"/>
          <w:rtl/>
        </w:rPr>
        <w:t>60 دك</w:t>
      </w:r>
      <w:r w:rsidR="009767B3">
        <w:rPr>
          <w:rFonts w:cstheme="minorHAnsi" w:hint="cs"/>
          <w:b/>
          <w:bCs/>
          <w:color w:val="EE0000"/>
          <w:sz w:val="28"/>
          <w:szCs w:val="28"/>
          <w:rtl/>
        </w:rPr>
        <w:t xml:space="preserve"> </w:t>
      </w:r>
      <w:r w:rsidRPr="00056095">
        <w:rPr>
          <w:rFonts w:cstheme="minorHAnsi"/>
          <w:b/>
          <w:bCs/>
          <w:sz w:val="28"/>
          <w:szCs w:val="28"/>
          <w:rtl/>
        </w:rPr>
        <w:t>ويتم عمل الاختبار بالعيادة</w:t>
      </w:r>
    </w:p>
    <w:p w14:paraId="35B00D70" w14:textId="77777777" w:rsidR="00525020" w:rsidRPr="00056095" w:rsidRDefault="002E4DDF" w:rsidP="00525020">
      <w:pPr>
        <w:pStyle w:val="ListParagraph"/>
        <w:bidi/>
        <w:rPr>
          <w:rFonts w:cstheme="minorHAnsi"/>
          <w:b/>
          <w:bCs/>
          <w:color w:val="EE0000"/>
          <w:sz w:val="28"/>
          <w:szCs w:val="28"/>
          <w:rtl/>
        </w:rPr>
      </w:pPr>
      <w:r w:rsidRPr="00056095">
        <w:rPr>
          <w:rFonts w:cstheme="minorHAnsi"/>
          <w:b/>
          <w:bCs/>
          <w:sz w:val="28"/>
          <w:szCs w:val="28"/>
          <w:rtl/>
        </w:rPr>
        <w:t>متوفر خدمة كتابة التقارير</w:t>
      </w:r>
      <w:r w:rsidR="00525020">
        <w:rPr>
          <w:rFonts w:cstheme="minorHAnsi" w:hint="cs"/>
          <w:b/>
          <w:bCs/>
          <w:sz w:val="28"/>
          <w:szCs w:val="28"/>
          <w:rtl/>
        </w:rPr>
        <w:t xml:space="preserve"> </w:t>
      </w:r>
      <w:r w:rsidR="00525020" w:rsidRPr="00525020">
        <w:rPr>
          <w:rFonts w:cstheme="minorHAnsi"/>
          <w:b/>
          <w:bCs/>
          <w:color w:val="EE0000"/>
          <w:sz w:val="28"/>
          <w:szCs w:val="28"/>
          <w:rtl/>
        </w:rPr>
        <w:t xml:space="preserve">يتم ابلاغ المريض بأنه متوفر تقرير مصدق من وزارة الصحة علما بأن التقرير عليه رسوم قيمتها 10 دك </w:t>
      </w:r>
      <w:r w:rsidR="00525020" w:rsidRPr="00525020">
        <w:rPr>
          <w:rFonts w:cstheme="minorHAnsi" w:hint="cs"/>
          <w:b/>
          <w:bCs/>
          <w:color w:val="EE0000"/>
          <w:sz w:val="28"/>
          <w:szCs w:val="28"/>
          <w:rtl/>
        </w:rPr>
        <w:t xml:space="preserve">و متوفر تقرير غير مصدق </w:t>
      </w:r>
      <w:r w:rsidR="00525020" w:rsidRPr="00525020">
        <w:rPr>
          <w:rFonts w:cstheme="minorHAnsi"/>
          <w:b/>
          <w:bCs/>
          <w:color w:val="EE0000"/>
          <w:sz w:val="28"/>
          <w:szCs w:val="28"/>
          <w:rtl/>
        </w:rPr>
        <w:t>ويكون جاهز خلال اسبوعين</w:t>
      </w:r>
    </w:p>
    <w:p w14:paraId="336EF324" w14:textId="3E0040ED" w:rsidR="002E4DDF" w:rsidRPr="00056095" w:rsidRDefault="002E4DDF" w:rsidP="00525020">
      <w:pPr>
        <w:pStyle w:val="ListParagraph"/>
        <w:bidi/>
        <w:rPr>
          <w:rFonts w:cstheme="minorHAnsi"/>
          <w:b/>
          <w:bCs/>
          <w:sz w:val="28"/>
          <w:szCs w:val="28"/>
        </w:rPr>
      </w:pPr>
    </w:p>
    <w:p w14:paraId="2941B76A" w14:textId="1A1DFFB1" w:rsidR="002E4DDF" w:rsidRPr="00056095" w:rsidRDefault="00525020" w:rsidP="00525020">
      <w:pPr>
        <w:pStyle w:val="ListParagraph"/>
        <w:numPr>
          <w:ilvl w:val="0"/>
          <w:numId w:val="34"/>
        </w:numPr>
        <w:bidi/>
        <w:rPr>
          <w:rFonts w:cstheme="minorHAnsi"/>
          <w:b/>
          <w:bCs/>
          <w:sz w:val="28"/>
          <w:szCs w:val="28"/>
        </w:rPr>
      </w:pPr>
      <w:r>
        <w:rPr>
          <w:rFonts w:cstheme="minorHAnsi"/>
          <w:b/>
          <w:bCs/>
          <w:sz w:val="28"/>
          <w:szCs w:val="28"/>
          <w:rtl/>
        </w:rPr>
        <w:lastRenderedPageBreak/>
        <w:br/>
      </w:r>
      <w:r w:rsidR="002E4DDF" w:rsidRPr="00056095">
        <w:rPr>
          <w:rFonts w:cstheme="minorHAnsi"/>
          <w:b/>
          <w:bCs/>
          <w:sz w:val="28"/>
          <w:szCs w:val="28"/>
          <w:rtl/>
        </w:rPr>
        <w:t>يوجد خدمة تركيب القسطرة البولية - ازالة دعامة الحالب - ازالة الثواليل – تخطيط المثانة -منظار المثانة – اخذ عينات البروستاتا – خدمة دفع البول</w:t>
      </w:r>
      <w:r w:rsidR="002E4DDF" w:rsidRPr="00056095">
        <w:rPr>
          <w:rFonts w:cstheme="minorHAnsi"/>
          <w:b/>
          <w:bCs/>
          <w:sz w:val="28"/>
          <w:szCs w:val="28"/>
        </w:rPr>
        <w:t xml:space="preserve"> </w:t>
      </w:r>
    </w:p>
    <w:p w14:paraId="2ECD1662" w14:textId="24049554"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خدمة دراسة اعصاب المثانة فقط مع د.عمر الهنيدي (</w:t>
      </w:r>
      <w:r w:rsidRPr="009767B3">
        <w:rPr>
          <w:rFonts w:cstheme="minorHAnsi"/>
          <w:b/>
          <w:bCs/>
          <w:color w:val="EE0000"/>
          <w:sz w:val="28"/>
          <w:szCs w:val="28"/>
        </w:rPr>
        <w:t>urodynamics</w:t>
      </w:r>
      <w:r w:rsidRPr="00056095">
        <w:rPr>
          <w:rFonts w:cstheme="minorHAnsi"/>
          <w:b/>
          <w:bCs/>
          <w:sz w:val="28"/>
          <w:szCs w:val="28"/>
          <w:rtl/>
        </w:rPr>
        <w:t>)</w:t>
      </w:r>
      <w:r w:rsidR="004277DC">
        <w:rPr>
          <w:rFonts w:cstheme="minorHAnsi" w:hint="cs"/>
          <w:b/>
          <w:bCs/>
          <w:sz w:val="28"/>
          <w:szCs w:val="28"/>
          <w:rtl/>
        </w:rPr>
        <w:t xml:space="preserve"> و </w:t>
      </w:r>
      <w:r w:rsidR="004277DC" w:rsidRPr="004277DC">
        <w:rPr>
          <w:rFonts w:cs="Calibri"/>
          <w:b/>
          <w:bCs/>
          <w:sz w:val="28"/>
          <w:szCs w:val="28"/>
          <w:rtl/>
        </w:rPr>
        <w:t>في حال كان يوجد موعد دراسه اعصاب مثانه</w:t>
      </w:r>
      <w:r w:rsidR="004277DC">
        <w:rPr>
          <w:rFonts w:cs="Calibri" w:hint="cs"/>
          <w:b/>
          <w:bCs/>
          <w:sz w:val="28"/>
          <w:szCs w:val="28"/>
          <w:rtl/>
        </w:rPr>
        <w:t xml:space="preserve"> </w:t>
      </w:r>
      <w:r w:rsidR="004277DC" w:rsidRPr="004277DC">
        <w:rPr>
          <w:rFonts w:cs="Calibri"/>
          <w:b/>
          <w:bCs/>
          <w:sz w:val="28"/>
          <w:szCs w:val="28"/>
          <w:rtl/>
        </w:rPr>
        <w:t>(</w:t>
      </w:r>
      <w:r w:rsidR="004277DC" w:rsidRPr="000C5B25">
        <w:rPr>
          <w:rFonts w:cstheme="minorHAnsi"/>
          <w:b/>
          <w:bCs/>
          <w:color w:val="EE0000"/>
          <w:sz w:val="28"/>
          <w:szCs w:val="28"/>
        </w:rPr>
        <w:t>urodynamics</w:t>
      </w:r>
      <w:r w:rsidR="004277DC" w:rsidRPr="004277DC">
        <w:rPr>
          <w:rFonts w:cs="Calibri"/>
          <w:b/>
          <w:bCs/>
          <w:sz w:val="28"/>
          <w:szCs w:val="28"/>
          <w:rtl/>
        </w:rPr>
        <w:t xml:space="preserve">) </w:t>
      </w:r>
    </w:p>
    <w:p w14:paraId="0CE08678" w14:textId="12B68F03" w:rsidR="002E4DDF" w:rsidRPr="00056095" w:rsidRDefault="002E4DDF" w:rsidP="002E4DDF">
      <w:pPr>
        <w:pStyle w:val="ListParagraph"/>
        <w:numPr>
          <w:ilvl w:val="0"/>
          <w:numId w:val="34"/>
        </w:numPr>
        <w:bidi/>
        <w:rPr>
          <w:rFonts w:cstheme="minorHAnsi"/>
          <w:b/>
          <w:bCs/>
          <w:sz w:val="28"/>
          <w:szCs w:val="28"/>
        </w:rPr>
      </w:pPr>
      <w:r w:rsidRPr="00056095">
        <w:rPr>
          <w:rFonts w:cstheme="minorHAnsi"/>
          <w:b/>
          <w:bCs/>
          <w:sz w:val="28"/>
          <w:szCs w:val="28"/>
          <w:rtl/>
        </w:rPr>
        <w:t>خدمة المنظار – تدفق البول – دراسة اعصاب المثانة تتم داخل العيادة</w:t>
      </w:r>
    </w:p>
    <w:p w14:paraId="18BF4173" w14:textId="27C7F1D6" w:rsidR="002E4DDF" w:rsidRPr="00056095" w:rsidRDefault="00F7477B" w:rsidP="00F7477B">
      <w:pPr>
        <w:pStyle w:val="ListParagraph"/>
        <w:numPr>
          <w:ilvl w:val="0"/>
          <w:numId w:val="34"/>
        </w:numPr>
        <w:bidi/>
        <w:rPr>
          <w:rFonts w:cstheme="minorHAnsi"/>
          <w:b/>
          <w:bCs/>
          <w:sz w:val="28"/>
          <w:szCs w:val="28"/>
        </w:rPr>
      </w:pPr>
      <w:r w:rsidRPr="00056095">
        <w:rPr>
          <w:rFonts w:cstheme="minorHAnsi"/>
          <w:b/>
          <w:bCs/>
          <w:sz w:val="28"/>
          <w:szCs w:val="28"/>
          <w:rtl/>
        </w:rPr>
        <w:t>يوجد مختبر للعيادة في نفس البرج</w:t>
      </w:r>
      <w:r w:rsidR="00862F17" w:rsidRPr="00056095">
        <w:rPr>
          <w:rFonts w:cstheme="minorHAnsi"/>
          <w:b/>
          <w:bCs/>
          <w:sz w:val="28"/>
          <w:szCs w:val="28"/>
          <w:rtl/>
        </w:rPr>
        <w:t xml:space="preserve"> </w:t>
      </w:r>
      <w:r w:rsidR="009673AD">
        <w:rPr>
          <w:rFonts w:cstheme="minorHAnsi" w:hint="cs"/>
          <w:b/>
          <w:bCs/>
          <w:sz w:val="28"/>
          <w:szCs w:val="28"/>
          <w:rtl/>
        </w:rPr>
        <w:t>(</w:t>
      </w:r>
      <w:r w:rsidR="00862F17" w:rsidRPr="009767B3">
        <w:rPr>
          <w:rFonts w:cstheme="minorHAnsi"/>
          <w:b/>
          <w:bCs/>
          <w:color w:val="EE0000"/>
          <w:sz w:val="28"/>
          <w:szCs w:val="28"/>
          <w:rtl/>
        </w:rPr>
        <w:t>برج د.ايدول 1880100</w:t>
      </w:r>
      <w:r w:rsidR="00862F17" w:rsidRPr="00056095">
        <w:rPr>
          <w:rFonts w:cstheme="minorHAnsi"/>
          <w:b/>
          <w:bCs/>
          <w:sz w:val="28"/>
          <w:szCs w:val="28"/>
          <w:rtl/>
        </w:rPr>
        <w:t>)</w:t>
      </w:r>
      <w:r w:rsidRPr="00056095">
        <w:rPr>
          <w:rFonts w:cstheme="minorHAnsi"/>
          <w:b/>
          <w:bCs/>
          <w:sz w:val="28"/>
          <w:szCs w:val="28"/>
          <w:rtl/>
        </w:rPr>
        <w:t xml:space="preserve"> بمجرد ان تكون التحاليل جاهزة يتم ارسلها للمراجع عن طريق ال</w:t>
      </w:r>
      <w:r w:rsidRPr="00056095">
        <w:rPr>
          <w:rFonts w:cstheme="minorHAnsi"/>
          <w:b/>
          <w:bCs/>
          <w:sz w:val="28"/>
          <w:szCs w:val="28"/>
        </w:rPr>
        <w:t xml:space="preserve"> </w:t>
      </w:r>
      <w:r w:rsidRPr="009767B3">
        <w:rPr>
          <w:rFonts w:cstheme="minorHAnsi"/>
          <w:b/>
          <w:bCs/>
          <w:color w:val="EE0000"/>
          <w:sz w:val="28"/>
          <w:szCs w:val="28"/>
        </w:rPr>
        <w:t>WhatsApp</w:t>
      </w:r>
      <w:r w:rsidRPr="00056095">
        <w:rPr>
          <w:rFonts w:cstheme="minorHAnsi"/>
          <w:b/>
          <w:bCs/>
          <w:sz w:val="28"/>
          <w:szCs w:val="28"/>
        </w:rPr>
        <w:t xml:space="preserve"> </w:t>
      </w:r>
    </w:p>
    <w:p w14:paraId="129E1CA6" w14:textId="496CB41B" w:rsidR="00F7477B" w:rsidRPr="009767B3" w:rsidRDefault="00F7477B" w:rsidP="00F7477B">
      <w:pPr>
        <w:pStyle w:val="ListParagraph"/>
        <w:numPr>
          <w:ilvl w:val="1"/>
          <w:numId w:val="37"/>
        </w:numPr>
        <w:bidi/>
        <w:rPr>
          <w:rFonts w:cstheme="minorHAnsi"/>
          <w:b/>
          <w:bCs/>
          <w:sz w:val="28"/>
          <w:szCs w:val="28"/>
          <w:rtl/>
        </w:rPr>
      </w:pPr>
      <w:r w:rsidRPr="009767B3">
        <w:rPr>
          <w:rFonts w:cstheme="minorHAnsi"/>
          <w:b/>
          <w:bCs/>
          <w:sz w:val="28"/>
          <w:szCs w:val="28"/>
          <w:rtl/>
        </w:rPr>
        <w:t>الدور الارضي (</w:t>
      </w:r>
      <w:r w:rsidRPr="009767B3">
        <w:rPr>
          <w:rFonts w:cstheme="minorHAnsi"/>
          <w:b/>
          <w:bCs/>
          <w:color w:val="EE0000"/>
          <w:sz w:val="28"/>
          <w:szCs w:val="28"/>
          <w:rtl/>
        </w:rPr>
        <w:t>الصيدلية</w:t>
      </w:r>
      <w:r w:rsidR="00862F17" w:rsidRPr="009767B3">
        <w:rPr>
          <w:rFonts w:cstheme="minorHAnsi"/>
          <w:b/>
          <w:bCs/>
          <w:color w:val="EE0000"/>
          <w:sz w:val="28"/>
          <w:szCs w:val="28"/>
          <w:rtl/>
        </w:rPr>
        <w:t xml:space="preserve"> 91102002</w:t>
      </w:r>
      <w:r w:rsidRPr="009767B3">
        <w:rPr>
          <w:rFonts w:cstheme="minorHAnsi"/>
          <w:b/>
          <w:bCs/>
          <w:sz w:val="28"/>
          <w:szCs w:val="28"/>
          <w:rtl/>
        </w:rPr>
        <w:t>)</w:t>
      </w:r>
    </w:p>
    <w:p w14:paraId="56BDD98E" w14:textId="4E6B58D5" w:rsidR="00F7477B" w:rsidRPr="009767B3" w:rsidRDefault="00F7477B" w:rsidP="00F7477B">
      <w:pPr>
        <w:pStyle w:val="ListParagraph"/>
        <w:numPr>
          <w:ilvl w:val="1"/>
          <w:numId w:val="37"/>
        </w:numPr>
        <w:bidi/>
        <w:rPr>
          <w:rFonts w:cstheme="minorHAnsi"/>
          <w:b/>
          <w:bCs/>
          <w:sz w:val="28"/>
          <w:szCs w:val="28"/>
          <w:rtl/>
        </w:rPr>
      </w:pPr>
      <w:r w:rsidRPr="009767B3">
        <w:rPr>
          <w:rFonts w:cstheme="minorHAnsi"/>
          <w:b/>
          <w:bCs/>
          <w:sz w:val="28"/>
          <w:szCs w:val="28"/>
          <w:rtl/>
        </w:rPr>
        <w:t>الدور الاول (</w:t>
      </w:r>
      <w:r w:rsidRPr="009767B3">
        <w:rPr>
          <w:rFonts w:cstheme="minorHAnsi"/>
          <w:b/>
          <w:bCs/>
          <w:color w:val="EE0000"/>
          <w:sz w:val="28"/>
          <w:szCs w:val="28"/>
          <w:rtl/>
        </w:rPr>
        <w:t>قسم الاشعة</w:t>
      </w:r>
      <w:r w:rsidR="00862F17" w:rsidRPr="009767B3">
        <w:rPr>
          <w:rFonts w:cstheme="minorHAnsi"/>
          <w:b/>
          <w:bCs/>
          <w:color w:val="EE0000"/>
          <w:sz w:val="28"/>
          <w:szCs w:val="28"/>
          <w:rtl/>
        </w:rPr>
        <w:t xml:space="preserve"> 91105015</w:t>
      </w:r>
      <w:r w:rsidRPr="009767B3">
        <w:rPr>
          <w:rFonts w:cstheme="minorHAnsi"/>
          <w:b/>
          <w:bCs/>
          <w:color w:val="EE0000"/>
          <w:sz w:val="28"/>
          <w:szCs w:val="28"/>
          <w:rtl/>
        </w:rPr>
        <w:t xml:space="preserve"> </w:t>
      </w:r>
      <w:r w:rsidRPr="009767B3">
        <w:rPr>
          <w:rFonts w:cstheme="minorHAnsi"/>
          <w:b/>
          <w:bCs/>
          <w:sz w:val="28"/>
          <w:szCs w:val="28"/>
          <w:rtl/>
        </w:rPr>
        <w:t>و يحتوي على جميع انواع الاشعة</w:t>
      </w:r>
      <w:r w:rsidRPr="009767B3">
        <w:rPr>
          <w:rFonts w:cstheme="minorHAnsi"/>
          <w:b/>
          <w:bCs/>
          <w:sz w:val="28"/>
          <w:szCs w:val="28"/>
        </w:rPr>
        <w:t xml:space="preserve"> </w:t>
      </w:r>
      <w:r w:rsidRPr="009767B3">
        <w:rPr>
          <w:rFonts w:cstheme="minorHAnsi"/>
          <w:b/>
          <w:bCs/>
          <w:color w:val="EE0000"/>
          <w:sz w:val="28"/>
          <w:szCs w:val="28"/>
        </w:rPr>
        <w:t>MRI, CT Scan, Xray &amp; US</w:t>
      </w:r>
      <w:r w:rsidRPr="009767B3">
        <w:rPr>
          <w:rFonts w:cstheme="minorHAnsi"/>
          <w:b/>
          <w:bCs/>
          <w:sz w:val="28"/>
          <w:szCs w:val="28"/>
        </w:rPr>
        <w:t xml:space="preserve"> </w:t>
      </w:r>
      <w:r w:rsidRPr="009767B3">
        <w:rPr>
          <w:rFonts w:cstheme="minorHAnsi"/>
          <w:b/>
          <w:bCs/>
          <w:sz w:val="28"/>
          <w:szCs w:val="28"/>
          <w:rtl/>
        </w:rPr>
        <w:t>)</w:t>
      </w:r>
    </w:p>
    <w:p w14:paraId="52290659" w14:textId="53C7472C" w:rsidR="00862F17" w:rsidRPr="009767B3" w:rsidRDefault="00F7477B" w:rsidP="00862F17">
      <w:pPr>
        <w:pStyle w:val="ListParagraph"/>
        <w:numPr>
          <w:ilvl w:val="1"/>
          <w:numId w:val="37"/>
        </w:numPr>
        <w:bidi/>
        <w:rPr>
          <w:rFonts w:cstheme="minorHAnsi"/>
          <w:b/>
          <w:bCs/>
          <w:sz w:val="28"/>
          <w:szCs w:val="28"/>
        </w:rPr>
      </w:pPr>
      <w:r w:rsidRPr="009767B3">
        <w:rPr>
          <w:rFonts w:cstheme="minorHAnsi"/>
          <w:b/>
          <w:bCs/>
          <w:sz w:val="28"/>
          <w:szCs w:val="28"/>
          <w:rtl/>
        </w:rPr>
        <w:t>الدور الثاني (</w:t>
      </w:r>
      <w:r w:rsidRPr="009767B3">
        <w:rPr>
          <w:rFonts w:cstheme="minorHAnsi"/>
          <w:b/>
          <w:bCs/>
          <w:color w:val="EE0000"/>
          <w:sz w:val="28"/>
          <w:szCs w:val="28"/>
          <w:rtl/>
        </w:rPr>
        <w:t>المختبر</w:t>
      </w:r>
      <w:r w:rsidR="00862F17" w:rsidRPr="009767B3">
        <w:rPr>
          <w:rFonts w:cstheme="minorHAnsi"/>
          <w:b/>
          <w:bCs/>
          <w:color w:val="EE0000"/>
          <w:sz w:val="28"/>
          <w:szCs w:val="28"/>
          <w:rtl/>
        </w:rPr>
        <w:t xml:space="preserve"> 91105008</w:t>
      </w:r>
      <w:r w:rsidRPr="009767B3">
        <w:rPr>
          <w:rFonts w:cstheme="minorHAnsi"/>
          <w:b/>
          <w:bCs/>
          <w:sz w:val="28"/>
          <w:szCs w:val="28"/>
          <w:rtl/>
        </w:rPr>
        <w:t>)</w:t>
      </w:r>
      <w:r w:rsidR="00E51234">
        <w:rPr>
          <w:rFonts w:cstheme="minorHAnsi"/>
          <w:b/>
          <w:bCs/>
          <w:sz w:val="28"/>
          <w:szCs w:val="28"/>
          <w:rtl/>
        </w:rPr>
        <w:br/>
      </w:r>
    </w:p>
    <w:p w14:paraId="71BB44BD" w14:textId="3C956939" w:rsidR="00862F17" w:rsidRPr="00056095" w:rsidRDefault="00E51234" w:rsidP="00862F17">
      <w:pPr>
        <w:pStyle w:val="ListParagraph"/>
        <w:bidi/>
        <w:rPr>
          <w:rFonts w:cstheme="minorHAnsi"/>
          <w:b/>
          <w:bCs/>
          <w:color w:val="EE0000"/>
          <w:sz w:val="28"/>
          <w:szCs w:val="28"/>
          <w:rtl/>
        </w:rPr>
      </w:pPr>
      <w:r>
        <w:rPr>
          <w:rFonts w:cstheme="minorHAnsi"/>
          <w:b/>
          <w:bCs/>
          <w:color w:val="EE0000"/>
          <w:sz w:val="28"/>
          <w:szCs w:val="28"/>
          <w:rtl/>
        </w:rPr>
        <w:br/>
      </w:r>
    </w:p>
    <w:p w14:paraId="65D1D275" w14:textId="0603F651" w:rsidR="00862F17" w:rsidRPr="00056095" w:rsidRDefault="00862F17" w:rsidP="004277DC">
      <w:pPr>
        <w:pStyle w:val="ListParagraph"/>
        <w:numPr>
          <w:ilvl w:val="0"/>
          <w:numId w:val="39"/>
        </w:numPr>
        <w:bidi/>
        <w:rPr>
          <w:rFonts w:cstheme="minorHAnsi"/>
          <w:b/>
          <w:bCs/>
          <w:sz w:val="28"/>
          <w:szCs w:val="28"/>
        </w:rPr>
      </w:pPr>
      <w:r w:rsidRPr="00056095">
        <w:rPr>
          <w:rFonts w:cstheme="minorHAnsi"/>
          <w:b/>
          <w:bCs/>
          <w:sz w:val="28"/>
          <w:szCs w:val="28"/>
          <w:rtl/>
        </w:rPr>
        <w:t xml:space="preserve">اختبار دفع البول </w:t>
      </w:r>
      <w:r w:rsidR="004277DC">
        <w:rPr>
          <w:rFonts w:cstheme="minorHAnsi"/>
          <w:b/>
          <w:bCs/>
          <w:sz w:val="28"/>
          <w:szCs w:val="28"/>
        </w:rPr>
        <w:t xml:space="preserve">/ </w:t>
      </w:r>
      <w:r w:rsidRPr="00056095">
        <w:rPr>
          <w:rFonts w:cstheme="minorHAnsi"/>
          <w:b/>
          <w:bCs/>
          <w:sz w:val="28"/>
          <w:szCs w:val="28"/>
        </w:rPr>
        <w:t>UFM</w:t>
      </w:r>
      <w:r w:rsidRPr="00056095">
        <w:rPr>
          <w:rFonts w:cstheme="minorHAnsi"/>
          <w:b/>
          <w:bCs/>
          <w:sz w:val="28"/>
          <w:szCs w:val="28"/>
          <w:rtl/>
          <w:lang w:bidi="ar-EG"/>
        </w:rPr>
        <w:t xml:space="preserve"> </w:t>
      </w:r>
      <w:r w:rsidR="004277DC">
        <w:rPr>
          <w:rFonts w:cstheme="minorHAnsi"/>
          <w:b/>
          <w:bCs/>
          <w:sz w:val="28"/>
          <w:szCs w:val="28"/>
          <w:lang w:bidi="ar-EG"/>
        </w:rPr>
        <w:t xml:space="preserve"> </w:t>
      </w:r>
      <w:r w:rsidR="004277DC" w:rsidRPr="00056095">
        <w:rPr>
          <w:rFonts w:cstheme="minorHAnsi"/>
          <w:b/>
          <w:bCs/>
          <w:sz w:val="28"/>
          <w:szCs w:val="28"/>
        </w:rPr>
        <w:t>Uroflowmetry</w:t>
      </w:r>
      <w:r w:rsidRPr="00056095">
        <w:rPr>
          <w:rFonts w:cstheme="minorHAnsi"/>
          <w:b/>
          <w:bCs/>
          <w:sz w:val="28"/>
          <w:szCs w:val="28"/>
          <w:rtl/>
          <w:lang w:bidi="ar-EG"/>
        </w:rPr>
        <w:t xml:space="preserve">: </w:t>
      </w:r>
      <w:r w:rsidRPr="00056095">
        <w:rPr>
          <w:rFonts w:cstheme="minorHAnsi"/>
          <w:b/>
          <w:bCs/>
          <w:color w:val="EE0000"/>
          <w:sz w:val="28"/>
          <w:szCs w:val="28"/>
          <w:rtl/>
          <w:lang w:bidi="ar-EG"/>
        </w:rPr>
        <w:t>يتم ابلاغ المريض بأنه سيقوم بعمل هذا الاختبار ويتم اخبار المريض بان ياتي للموعد وهو شارب كمية من الماء</w:t>
      </w:r>
    </w:p>
    <w:p w14:paraId="42AB3584" w14:textId="08D2761B" w:rsidR="00862F17" w:rsidRPr="00056095" w:rsidRDefault="00862F17" w:rsidP="00862F17">
      <w:pPr>
        <w:pStyle w:val="ListParagraph"/>
        <w:numPr>
          <w:ilvl w:val="0"/>
          <w:numId w:val="39"/>
        </w:numPr>
        <w:bidi/>
        <w:rPr>
          <w:rFonts w:cstheme="minorHAnsi"/>
          <w:b/>
          <w:bCs/>
          <w:sz w:val="28"/>
          <w:szCs w:val="28"/>
        </w:rPr>
      </w:pPr>
      <w:r w:rsidRPr="00056095">
        <w:rPr>
          <w:rFonts w:cstheme="minorHAnsi"/>
          <w:b/>
          <w:bCs/>
          <w:sz w:val="28"/>
          <w:szCs w:val="28"/>
          <w:rtl/>
        </w:rPr>
        <w:t xml:space="preserve">تحليل فحص الهرمونات </w:t>
      </w:r>
      <w:r w:rsidRPr="00056095">
        <w:rPr>
          <w:rFonts w:cstheme="minorHAnsi"/>
          <w:b/>
          <w:bCs/>
          <w:sz w:val="28"/>
          <w:szCs w:val="28"/>
        </w:rPr>
        <w:t>Hormonal profile</w:t>
      </w:r>
      <w:r w:rsidRPr="00056095">
        <w:rPr>
          <w:rFonts w:cstheme="minorHAnsi"/>
          <w:b/>
          <w:bCs/>
          <w:sz w:val="28"/>
          <w:szCs w:val="28"/>
          <w:rtl/>
          <w:lang w:bidi="ar-EG"/>
        </w:rPr>
        <w:t xml:space="preserve"> : </w:t>
      </w:r>
      <w:r w:rsidRPr="00056095">
        <w:rPr>
          <w:rFonts w:cstheme="minorHAnsi"/>
          <w:b/>
          <w:bCs/>
          <w:color w:val="EE0000"/>
          <w:sz w:val="28"/>
          <w:szCs w:val="28"/>
          <w:rtl/>
          <w:lang w:bidi="ar-EG"/>
        </w:rPr>
        <w:t>يتم ابلاغ المريض بأن يحضرالتحليل معه الى الموعد</w:t>
      </w:r>
      <w:r w:rsidR="009673AD">
        <w:rPr>
          <w:rFonts w:cstheme="minorHAnsi"/>
          <w:b/>
          <w:bCs/>
          <w:color w:val="EE0000"/>
          <w:sz w:val="28"/>
          <w:szCs w:val="28"/>
          <w:rtl/>
          <w:lang w:bidi="ar-EG"/>
        </w:rPr>
        <w:br/>
      </w:r>
      <w:r w:rsidR="009673AD">
        <w:rPr>
          <w:rFonts w:cstheme="minorHAnsi"/>
          <w:b/>
          <w:bCs/>
          <w:color w:val="EE0000"/>
          <w:sz w:val="28"/>
          <w:szCs w:val="28"/>
          <w:rtl/>
          <w:lang w:bidi="ar-EG"/>
        </w:rPr>
        <w:br/>
      </w:r>
      <w:r w:rsidR="009673AD">
        <w:rPr>
          <w:rFonts w:cstheme="minorHAnsi"/>
          <w:b/>
          <w:bCs/>
          <w:color w:val="EE0000"/>
          <w:sz w:val="28"/>
          <w:szCs w:val="28"/>
          <w:rtl/>
          <w:lang w:bidi="ar-EG"/>
        </w:rPr>
        <w:br/>
      </w:r>
      <w:r w:rsidR="009673AD">
        <w:rPr>
          <w:rFonts w:cstheme="minorHAnsi"/>
          <w:b/>
          <w:bCs/>
          <w:color w:val="EE0000"/>
          <w:sz w:val="28"/>
          <w:szCs w:val="28"/>
          <w:rtl/>
          <w:lang w:bidi="ar-EG"/>
        </w:rPr>
        <w:br/>
      </w:r>
      <w:r w:rsidR="00767F1E">
        <w:rPr>
          <w:rFonts w:cstheme="minorHAnsi"/>
          <w:b/>
          <w:bCs/>
          <w:sz w:val="28"/>
          <w:szCs w:val="28"/>
          <w:rtl/>
        </w:rPr>
        <w:br/>
      </w:r>
    </w:p>
    <w:p w14:paraId="40D31E9F" w14:textId="71EB30A1" w:rsidR="00056095" w:rsidRPr="00056095" w:rsidRDefault="00056095" w:rsidP="00056095">
      <w:pPr>
        <w:pStyle w:val="IntenseQuote"/>
        <w:bidi/>
        <w:rPr>
          <w:rFonts w:cstheme="minorHAnsi"/>
          <w:b/>
          <w:bCs/>
          <w:i w:val="0"/>
          <w:iCs w:val="0"/>
          <w:color w:val="auto"/>
          <w:sz w:val="40"/>
          <w:szCs w:val="40"/>
        </w:rPr>
      </w:pPr>
      <w:r w:rsidRPr="00056095">
        <w:rPr>
          <w:rFonts w:cstheme="minorHAnsi"/>
          <w:b/>
          <w:bCs/>
          <w:i w:val="0"/>
          <w:iCs w:val="0"/>
          <w:color w:val="auto"/>
          <w:sz w:val="40"/>
          <w:szCs w:val="40"/>
          <w:rtl/>
        </w:rPr>
        <w:lastRenderedPageBreak/>
        <w:t>معلومات عن جهاز الموجات التصادمية</w:t>
      </w:r>
    </w:p>
    <w:p w14:paraId="795DD55F" w14:textId="7DF2C46D" w:rsidR="00056095" w:rsidRPr="00056095" w:rsidRDefault="00056095" w:rsidP="00056095">
      <w:pPr>
        <w:pStyle w:val="ListParagraph"/>
        <w:numPr>
          <w:ilvl w:val="0"/>
          <w:numId w:val="38"/>
        </w:numPr>
        <w:bidi/>
        <w:rPr>
          <w:rFonts w:cstheme="minorHAnsi"/>
          <w:b/>
          <w:bCs/>
          <w:sz w:val="28"/>
          <w:szCs w:val="28"/>
        </w:rPr>
      </w:pPr>
      <w:r w:rsidRPr="00056095">
        <w:rPr>
          <w:rFonts w:cs="Calibri"/>
          <w:b/>
          <w:bCs/>
          <w:sz w:val="28"/>
          <w:szCs w:val="28"/>
          <w:rtl/>
        </w:rPr>
        <w:t xml:space="preserve">يعمل على تحسين الدورة الدموية في القضيب من خلال تحفيز تكوين اوعية دموية جديدة وفتح الانسدادات في الاوعية مما يعزز من تجديد العضلات والاعصاب وهو عامة يساعد في حل مشكلة ضعف الانتصاب </w:t>
      </w:r>
    </w:p>
    <w:p w14:paraId="7331A543" w14:textId="658DB5C0" w:rsidR="00056095" w:rsidRPr="00056095" w:rsidRDefault="00056095" w:rsidP="00056095">
      <w:pPr>
        <w:pStyle w:val="ListParagraph"/>
        <w:numPr>
          <w:ilvl w:val="0"/>
          <w:numId w:val="40"/>
        </w:numPr>
        <w:bidi/>
        <w:rPr>
          <w:rFonts w:cstheme="minorHAnsi"/>
          <w:b/>
          <w:bCs/>
          <w:sz w:val="28"/>
          <w:szCs w:val="28"/>
        </w:rPr>
      </w:pPr>
      <w:r w:rsidRPr="00056095">
        <w:rPr>
          <w:rFonts w:cs="Calibri"/>
          <w:b/>
          <w:bCs/>
          <w:sz w:val="28"/>
          <w:szCs w:val="28"/>
          <w:rtl/>
        </w:rPr>
        <w:t xml:space="preserve">قيمة الجلسة الواحدة </w:t>
      </w:r>
      <w:r w:rsidRPr="00056095">
        <w:rPr>
          <w:rFonts w:cs="Calibri"/>
          <w:b/>
          <w:bCs/>
          <w:color w:val="EE0000"/>
          <w:sz w:val="28"/>
          <w:szCs w:val="28"/>
          <w:rtl/>
        </w:rPr>
        <w:t xml:space="preserve">50 دينار </w:t>
      </w:r>
    </w:p>
    <w:p w14:paraId="5849461F" w14:textId="38E6B570" w:rsidR="00056095" w:rsidRPr="00056095" w:rsidRDefault="00056095" w:rsidP="00056095">
      <w:pPr>
        <w:pStyle w:val="ListParagraph"/>
        <w:numPr>
          <w:ilvl w:val="0"/>
          <w:numId w:val="40"/>
        </w:numPr>
        <w:bidi/>
        <w:rPr>
          <w:rFonts w:cstheme="minorHAnsi"/>
          <w:b/>
          <w:bCs/>
          <w:color w:val="EE0000"/>
          <w:sz w:val="28"/>
          <w:szCs w:val="28"/>
        </w:rPr>
      </w:pPr>
      <w:r w:rsidRPr="00056095">
        <w:rPr>
          <w:rFonts w:cs="Calibri"/>
          <w:b/>
          <w:bCs/>
          <w:sz w:val="28"/>
          <w:szCs w:val="28"/>
          <w:rtl/>
        </w:rPr>
        <w:t xml:space="preserve">قيمة البكج ال4 جلسات </w:t>
      </w:r>
      <w:r w:rsidRPr="00056095">
        <w:rPr>
          <w:rFonts w:cs="Calibri"/>
          <w:b/>
          <w:bCs/>
          <w:color w:val="EE0000"/>
          <w:sz w:val="28"/>
          <w:szCs w:val="28"/>
          <w:rtl/>
        </w:rPr>
        <w:t xml:space="preserve">200 دينار </w:t>
      </w:r>
    </w:p>
    <w:p w14:paraId="2EE5FFD3" w14:textId="56E62205" w:rsidR="00056095" w:rsidRPr="00056095" w:rsidRDefault="00056095" w:rsidP="00056095">
      <w:pPr>
        <w:pStyle w:val="ListParagraph"/>
        <w:numPr>
          <w:ilvl w:val="0"/>
          <w:numId w:val="40"/>
        </w:numPr>
        <w:bidi/>
        <w:rPr>
          <w:rFonts w:cstheme="minorHAnsi"/>
          <w:b/>
          <w:bCs/>
          <w:sz w:val="28"/>
          <w:szCs w:val="28"/>
        </w:rPr>
      </w:pPr>
      <w:r w:rsidRPr="00056095">
        <w:rPr>
          <w:rFonts w:cs="Calibri"/>
          <w:b/>
          <w:bCs/>
          <w:sz w:val="28"/>
          <w:szCs w:val="28"/>
          <w:rtl/>
        </w:rPr>
        <w:t xml:space="preserve">قيمة البكج ال6 جلسات </w:t>
      </w:r>
      <w:r w:rsidRPr="00056095">
        <w:rPr>
          <w:rFonts w:cs="Calibri"/>
          <w:b/>
          <w:bCs/>
          <w:color w:val="EE0000"/>
          <w:sz w:val="28"/>
          <w:szCs w:val="28"/>
          <w:rtl/>
        </w:rPr>
        <w:t xml:space="preserve">250 دينار </w:t>
      </w:r>
    </w:p>
    <w:p w14:paraId="187D3132" w14:textId="30E563FB" w:rsidR="00E635FE" w:rsidRPr="009767B3" w:rsidRDefault="00056095" w:rsidP="00056095">
      <w:pPr>
        <w:pStyle w:val="ListParagraph"/>
        <w:numPr>
          <w:ilvl w:val="0"/>
          <w:numId w:val="38"/>
        </w:numPr>
        <w:bidi/>
        <w:rPr>
          <w:rFonts w:cstheme="minorHAnsi"/>
          <w:b/>
          <w:bCs/>
          <w:sz w:val="28"/>
          <w:szCs w:val="28"/>
          <w:highlight w:val="yellow"/>
        </w:rPr>
      </w:pPr>
      <w:r w:rsidRPr="009767B3">
        <w:rPr>
          <w:rFonts w:cs="Calibri"/>
          <w:b/>
          <w:bCs/>
          <w:sz w:val="28"/>
          <w:szCs w:val="28"/>
          <w:highlight w:val="yellow"/>
          <w:rtl/>
        </w:rPr>
        <w:t xml:space="preserve">في الغالب يحتاج المريض الى 6 جلسات وتحدد من قبل الدكتور اذا كان يحتاج جلسات اكثر او اقل </w:t>
      </w:r>
      <w:r w:rsidRPr="009767B3">
        <w:rPr>
          <w:rFonts w:cs="Calibri" w:hint="cs"/>
          <w:b/>
          <w:bCs/>
          <w:sz w:val="28"/>
          <w:szCs w:val="28"/>
          <w:highlight w:val="yellow"/>
          <w:rtl/>
        </w:rPr>
        <w:t>وفي حال عدم معرفة المراجع عدد الجلسات التي يحتاجها يتم ابلاغه بأخذ استشارة مع احد الدكاترة لإفادته</w:t>
      </w:r>
    </w:p>
    <w:p w14:paraId="13618353" w14:textId="77777777" w:rsidR="00056095" w:rsidRDefault="00056095" w:rsidP="00056095">
      <w:pPr>
        <w:bidi/>
        <w:rPr>
          <w:rFonts w:cstheme="minorHAnsi"/>
          <w:b/>
          <w:bCs/>
          <w:sz w:val="28"/>
          <w:szCs w:val="28"/>
          <w:rtl/>
        </w:rPr>
      </w:pPr>
    </w:p>
    <w:p w14:paraId="705B0FB2" w14:textId="7AE5C51B" w:rsidR="00056095" w:rsidRDefault="00056095" w:rsidP="00056095">
      <w:pPr>
        <w:pStyle w:val="IntenseQuote"/>
        <w:bidi/>
        <w:rPr>
          <w:rFonts w:cstheme="minorHAnsi"/>
          <w:b/>
          <w:bCs/>
          <w:i w:val="0"/>
          <w:iCs w:val="0"/>
          <w:color w:val="auto"/>
          <w:sz w:val="40"/>
          <w:szCs w:val="40"/>
          <w:rtl/>
          <w:lang w:bidi="ar-KW"/>
        </w:rPr>
      </w:pPr>
      <w:r w:rsidRPr="00056095">
        <w:rPr>
          <w:rFonts w:cstheme="minorHAnsi"/>
          <w:b/>
          <w:bCs/>
          <w:i w:val="0"/>
          <w:iCs w:val="0"/>
          <w:color w:val="auto"/>
          <w:sz w:val="40"/>
          <w:szCs w:val="40"/>
          <w:rtl/>
          <w:lang w:bidi="ar-KW"/>
        </w:rPr>
        <w:t xml:space="preserve">خدمة ابر ال </w:t>
      </w:r>
      <w:r w:rsidRPr="00056095">
        <w:rPr>
          <w:rFonts w:cstheme="minorHAnsi"/>
          <w:b/>
          <w:bCs/>
          <w:i w:val="0"/>
          <w:iCs w:val="0"/>
          <w:color w:val="auto"/>
          <w:sz w:val="40"/>
          <w:szCs w:val="40"/>
          <w:lang w:bidi="ar-KW"/>
        </w:rPr>
        <w:t>P Shot</w:t>
      </w:r>
    </w:p>
    <w:p w14:paraId="2F3AE846" w14:textId="77777777"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خدمة ابر ال</w:t>
      </w:r>
      <w:r w:rsidRPr="00056095">
        <w:rPr>
          <w:rFonts w:cstheme="minorHAnsi"/>
          <w:b/>
          <w:bCs/>
          <w:sz w:val="28"/>
          <w:szCs w:val="28"/>
          <w:lang w:bidi="ar-KW"/>
        </w:rPr>
        <w:t xml:space="preserve"> P Shot </w:t>
      </w:r>
      <w:r w:rsidRPr="00056095">
        <w:rPr>
          <w:rFonts w:cstheme="minorHAnsi"/>
          <w:b/>
          <w:bCs/>
          <w:sz w:val="28"/>
          <w:szCs w:val="28"/>
          <w:rtl/>
          <w:lang w:bidi="ar-KW"/>
        </w:rPr>
        <w:t>في القضيب لتحسين الانتصاب</w:t>
      </w:r>
      <w:r w:rsidRPr="00056095">
        <w:rPr>
          <w:rFonts w:cstheme="minorHAnsi"/>
          <w:b/>
          <w:bCs/>
          <w:sz w:val="28"/>
          <w:szCs w:val="28"/>
          <w:lang w:bidi="ar-KW"/>
        </w:rPr>
        <w:t xml:space="preserve"> </w:t>
      </w:r>
    </w:p>
    <w:p w14:paraId="19271BB6" w14:textId="5506876B"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سعر البكج </w:t>
      </w:r>
      <w:r w:rsidRPr="00056095">
        <w:rPr>
          <w:rFonts w:cstheme="minorHAnsi"/>
          <w:b/>
          <w:bCs/>
          <w:color w:val="EE0000"/>
          <w:sz w:val="28"/>
          <w:szCs w:val="28"/>
          <w:rtl/>
          <w:lang w:bidi="ar-KW"/>
        </w:rPr>
        <w:t>250 دينار</w:t>
      </w:r>
    </w:p>
    <w:p w14:paraId="66441A38" w14:textId="77777777"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الباقة تتضمن جلستين لحقن الابر بكل موعد يتم حقن ابر</w:t>
      </w:r>
    </w:p>
    <w:p w14:paraId="5DAED067" w14:textId="4EDEA1A4" w:rsidR="00056095" w:rsidRP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 الجلسة الثانيه تكون بعد الجلسة الاولى بمده لا تتجاوز ال </w:t>
      </w:r>
      <w:r w:rsidRPr="00056095">
        <w:rPr>
          <w:rFonts w:cstheme="minorHAnsi"/>
          <w:b/>
          <w:bCs/>
          <w:color w:val="EE0000"/>
          <w:sz w:val="28"/>
          <w:szCs w:val="28"/>
          <w:rtl/>
          <w:lang w:bidi="ar-KW"/>
        </w:rPr>
        <w:t>6 اسابيع</w:t>
      </w:r>
    </w:p>
    <w:p w14:paraId="0AE911B3" w14:textId="75EDD6BC" w:rsidR="00056095" w:rsidRDefault="00056095" w:rsidP="00056095">
      <w:pPr>
        <w:pStyle w:val="ListParagraph"/>
        <w:numPr>
          <w:ilvl w:val="0"/>
          <w:numId w:val="38"/>
        </w:numPr>
        <w:bidi/>
        <w:rPr>
          <w:rFonts w:cstheme="minorHAnsi"/>
          <w:b/>
          <w:bCs/>
          <w:sz w:val="28"/>
          <w:szCs w:val="28"/>
          <w:lang w:bidi="ar-KW"/>
        </w:rPr>
      </w:pPr>
      <w:r w:rsidRPr="00056095">
        <w:rPr>
          <w:rFonts w:cstheme="minorHAnsi"/>
          <w:b/>
          <w:bCs/>
          <w:sz w:val="28"/>
          <w:szCs w:val="28"/>
          <w:rtl/>
          <w:lang w:bidi="ar-KW"/>
        </w:rPr>
        <w:t xml:space="preserve"> </w:t>
      </w:r>
      <w:r w:rsidRPr="009767B3">
        <w:rPr>
          <w:rFonts w:cstheme="minorHAnsi"/>
          <w:b/>
          <w:bCs/>
          <w:sz w:val="28"/>
          <w:szCs w:val="28"/>
          <w:highlight w:val="yellow"/>
          <w:rtl/>
          <w:lang w:bidi="ar-KW"/>
        </w:rPr>
        <w:t>في حال تخلف المريض عن موعد الجلسه</w:t>
      </w:r>
      <w:r w:rsidRPr="009767B3">
        <w:rPr>
          <w:rFonts w:cstheme="minorHAnsi" w:hint="cs"/>
          <w:b/>
          <w:bCs/>
          <w:sz w:val="28"/>
          <w:szCs w:val="28"/>
          <w:highlight w:val="yellow"/>
          <w:rtl/>
          <w:lang w:bidi="ar-KW"/>
        </w:rPr>
        <w:t xml:space="preserve"> </w:t>
      </w:r>
      <w:r w:rsidRPr="009767B3">
        <w:rPr>
          <w:rFonts w:cstheme="minorHAnsi"/>
          <w:b/>
          <w:bCs/>
          <w:sz w:val="28"/>
          <w:szCs w:val="28"/>
          <w:highlight w:val="yellow"/>
          <w:rtl/>
          <w:lang w:bidi="ar-KW"/>
        </w:rPr>
        <w:t>تعتبر الجلسه لاغيه ولا تكون هناك مبلغ للاسترجاع</w:t>
      </w:r>
      <w:r w:rsidR="00FD76B9">
        <w:rPr>
          <w:rFonts w:cstheme="minorHAnsi"/>
          <w:b/>
          <w:bCs/>
          <w:sz w:val="28"/>
          <w:szCs w:val="28"/>
          <w:rtl/>
          <w:lang w:bidi="ar-KW"/>
        </w:rPr>
        <w:br/>
      </w:r>
    </w:p>
    <w:p w14:paraId="2F4A22AB" w14:textId="7CC778D7" w:rsidR="00B2294A" w:rsidRDefault="00B2294A" w:rsidP="00B2294A">
      <w:pPr>
        <w:pStyle w:val="IntenseQuote"/>
        <w:bidi/>
        <w:rPr>
          <w:rFonts w:cstheme="minorHAnsi"/>
          <w:b/>
          <w:bCs/>
          <w:i w:val="0"/>
          <w:iCs w:val="0"/>
          <w:color w:val="auto"/>
          <w:sz w:val="40"/>
          <w:szCs w:val="40"/>
          <w:rtl/>
        </w:rPr>
      </w:pPr>
      <w:r w:rsidRPr="00B2294A">
        <w:rPr>
          <w:rFonts w:cstheme="minorHAnsi"/>
          <w:b/>
          <w:bCs/>
          <w:i w:val="0"/>
          <w:iCs w:val="0"/>
          <w:color w:val="auto"/>
          <w:sz w:val="40"/>
          <w:szCs w:val="40"/>
          <w:rtl/>
        </w:rPr>
        <w:lastRenderedPageBreak/>
        <w:t>معلومات عامة عن الطبيب الزائر</w:t>
      </w:r>
    </w:p>
    <w:p w14:paraId="07F09E4D" w14:textId="7EA22429" w:rsidR="00B2294A" w:rsidRPr="00B2294A" w:rsidRDefault="00B2294A" w:rsidP="00B2294A">
      <w:pPr>
        <w:pStyle w:val="ListParagraph"/>
        <w:numPr>
          <w:ilvl w:val="0"/>
          <w:numId w:val="41"/>
        </w:numPr>
        <w:bidi/>
        <w:rPr>
          <w:rFonts w:cstheme="minorHAnsi"/>
          <w:b/>
          <w:bCs/>
          <w:sz w:val="28"/>
          <w:szCs w:val="28"/>
        </w:rPr>
      </w:pPr>
      <w:r w:rsidRPr="00B2294A">
        <w:rPr>
          <w:rFonts w:cstheme="minorHAnsi"/>
          <w:b/>
          <w:bCs/>
          <w:sz w:val="28"/>
          <w:szCs w:val="28"/>
          <w:rtl/>
        </w:rPr>
        <w:t xml:space="preserve">قيمة الاستشارة مع البروفيسور ديفيد رالف </w:t>
      </w:r>
      <w:r w:rsidRPr="009767B3">
        <w:rPr>
          <w:rFonts w:cstheme="minorHAnsi"/>
          <w:b/>
          <w:bCs/>
          <w:color w:val="EE0000"/>
          <w:sz w:val="28"/>
          <w:szCs w:val="28"/>
          <w:rtl/>
        </w:rPr>
        <w:t>200 د</w:t>
      </w:r>
      <w:r w:rsidR="009767B3" w:rsidRPr="009767B3">
        <w:rPr>
          <w:rFonts w:cstheme="minorHAnsi" w:hint="cs"/>
          <w:b/>
          <w:bCs/>
          <w:color w:val="EE0000"/>
          <w:sz w:val="28"/>
          <w:szCs w:val="28"/>
          <w:rtl/>
        </w:rPr>
        <w:t>ك</w:t>
      </w:r>
    </w:p>
    <w:p w14:paraId="5941AFCB" w14:textId="78399BA9" w:rsidR="00B2294A" w:rsidRDefault="00FD76B9" w:rsidP="00B2294A">
      <w:pPr>
        <w:pStyle w:val="ListParagraph"/>
        <w:numPr>
          <w:ilvl w:val="0"/>
          <w:numId w:val="41"/>
        </w:numPr>
        <w:bidi/>
        <w:rPr>
          <w:rFonts w:cstheme="minorHAnsi"/>
          <w:b/>
          <w:bCs/>
          <w:color w:val="EE0000"/>
          <w:sz w:val="28"/>
          <w:szCs w:val="28"/>
        </w:rPr>
      </w:pPr>
      <w:r>
        <w:rPr>
          <w:rFonts w:cstheme="minorHAnsi" w:hint="cs"/>
          <w:b/>
          <w:bCs/>
          <w:sz w:val="28"/>
          <w:szCs w:val="28"/>
          <w:rtl/>
        </w:rPr>
        <w:t xml:space="preserve">سيتم التواصل مع المريض عند حضور الدكتور الى الكويت </w:t>
      </w:r>
      <w:r w:rsidR="00E25F7B">
        <w:rPr>
          <w:rFonts w:cstheme="minorHAnsi" w:hint="cs"/>
          <w:b/>
          <w:bCs/>
          <w:sz w:val="28"/>
          <w:szCs w:val="28"/>
          <w:rtl/>
        </w:rPr>
        <w:t xml:space="preserve">يرجى تزويدنا بالاسم الكامل </w:t>
      </w:r>
      <w:r w:rsidR="00767F1E">
        <w:rPr>
          <w:rFonts w:cstheme="minorHAnsi"/>
          <w:b/>
          <w:bCs/>
          <w:sz w:val="28"/>
          <w:szCs w:val="28"/>
          <w:rtl/>
        </w:rPr>
        <w:br/>
      </w:r>
      <w:r w:rsidR="00767F1E">
        <w:rPr>
          <w:rFonts w:cstheme="minorHAnsi"/>
          <w:b/>
          <w:bCs/>
          <w:sz w:val="28"/>
          <w:szCs w:val="28"/>
          <w:rtl/>
        </w:rPr>
        <w:br/>
      </w:r>
      <w:r w:rsidR="00767F1E">
        <w:rPr>
          <w:rFonts w:cstheme="minorHAnsi"/>
          <w:b/>
          <w:bCs/>
          <w:sz w:val="28"/>
          <w:szCs w:val="28"/>
          <w:rtl/>
        </w:rPr>
        <w:br/>
      </w:r>
      <w:r w:rsidR="00767F1E">
        <w:rPr>
          <w:rFonts w:cstheme="minorHAnsi"/>
          <w:b/>
          <w:bCs/>
          <w:sz w:val="28"/>
          <w:szCs w:val="28"/>
          <w:rtl/>
        </w:rPr>
        <w:br/>
      </w:r>
      <w:r w:rsidR="00767F1E">
        <w:rPr>
          <w:rFonts w:cstheme="minorHAnsi"/>
          <w:b/>
          <w:bCs/>
          <w:sz w:val="28"/>
          <w:szCs w:val="28"/>
          <w:rtl/>
        </w:rPr>
        <w:br/>
      </w:r>
    </w:p>
    <w:p w14:paraId="16AEB0CC" w14:textId="4106290C" w:rsidR="00244E1D" w:rsidRPr="00244E1D" w:rsidRDefault="00244E1D" w:rsidP="00244E1D">
      <w:pPr>
        <w:pStyle w:val="IntenseQuote"/>
        <w:bidi/>
        <w:rPr>
          <w:rFonts w:cstheme="minorHAnsi"/>
          <w:b/>
          <w:bCs/>
          <w:color w:val="auto"/>
          <w:sz w:val="40"/>
          <w:szCs w:val="40"/>
          <w:rtl/>
        </w:rPr>
      </w:pPr>
      <w:r w:rsidRPr="00244E1D">
        <w:rPr>
          <w:rFonts w:cstheme="minorHAnsi"/>
          <w:b/>
          <w:bCs/>
          <w:color w:val="auto"/>
          <w:sz w:val="40"/>
          <w:szCs w:val="40"/>
        </w:rPr>
        <w:t>PTNS</w:t>
      </w:r>
    </w:p>
    <w:p w14:paraId="1451A4C2" w14:textId="14C931C6" w:rsidR="00244E1D" w:rsidRDefault="00BC2470" w:rsidP="00244E1D">
      <w:pPr>
        <w:bidi/>
        <w:rPr>
          <w:rFonts w:cstheme="minorHAnsi"/>
          <w:b/>
          <w:bCs/>
          <w:color w:val="EE0000"/>
          <w:sz w:val="28"/>
          <w:szCs w:val="28"/>
          <w:rtl/>
        </w:rPr>
      </w:pPr>
      <w:r>
        <w:rPr>
          <w:rFonts w:cstheme="minorHAnsi" w:hint="cs"/>
          <w:b/>
          <w:bCs/>
          <w:color w:val="EE0000"/>
          <w:sz w:val="28"/>
          <w:szCs w:val="28"/>
          <w:rtl/>
        </w:rPr>
        <w:t>متوفرة</w:t>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r w:rsidR="00E25F7B">
        <w:rPr>
          <w:rFonts w:cstheme="minorHAnsi"/>
          <w:b/>
          <w:bCs/>
          <w:color w:val="EE0000"/>
          <w:sz w:val="28"/>
          <w:szCs w:val="28"/>
          <w:rtl/>
        </w:rPr>
        <w:br/>
      </w:r>
    </w:p>
    <w:p w14:paraId="2CA89000" w14:textId="77777777" w:rsidR="00E25F7B" w:rsidRDefault="00E25F7B" w:rsidP="00E25F7B">
      <w:pPr>
        <w:bidi/>
        <w:rPr>
          <w:rFonts w:cstheme="minorHAnsi"/>
          <w:b/>
          <w:bCs/>
          <w:color w:val="EE0000"/>
          <w:sz w:val="28"/>
          <w:szCs w:val="28"/>
          <w:rtl/>
        </w:rPr>
      </w:pPr>
    </w:p>
    <w:p w14:paraId="464FF5F7" w14:textId="77777777" w:rsidR="00E25F7B" w:rsidRPr="00244E1D" w:rsidRDefault="00E25F7B" w:rsidP="00E25F7B">
      <w:pPr>
        <w:bidi/>
        <w:rPr>
          <w:rFonts w:cstheme="minorHAnsi"/>
          <w:b/>
          <w:bCs/>
          <w:color w:val="EE0000"/>
          <w:sz w:val="28"/>
          <w:szCs w:val="28"/>
        </w:rPr>
      </w:pPr>
    </w:p>
    <w:p w14:paraId="3433D2AE" w14:textId="43263CAB" w:rsidR="00B2294A" w:rsidRDefault="00B2294A" w:rsidP="00B2294A">
      <w:pPr>
        <w:pStyle w:val="IntenseQuote"/>
        <w:bidi/>
        <w:rPr>
          <w:rFonts w:cstheme="minorHAnsi"/>
          <w:b/>
          <w:bCs/>
          <w:i w:val="0"/>
          <w:iCs w:val="0"/>
          <w:color w:val="auto"/>
          <w:sz w:val="40"/>
          <w:szCs w:val="40"/>
          <w:rtl/>
        </w:rPr>
      </w:pPr>
      <w:r w:rsidRPr="00B2294A">
        <w:rPr>
          <w:rFonts w:cstheme="minorHAnsi"/>
          <w:b/>
          <w:bCs/>
          <w:i w:val="0"/>
          <w:iCs w:val="0"/>
          <w:color w:val="auto"/>
          <w:sz w:val="40"/>
          <w:szCs w:val="40"/>
          <w:rtl/>
        </w:rPr>
        <w:t>معلومات عامة للاستشارة الاونلاين</w:t>
      </w:r>
    </w:p>
    <w:p w14:paraId="61223214"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يتم استقبال مواعيد الاونلاين عن طريق تطبيق ال </w:t>
      </w:r>
      <w:r w:rsidRPr="009767B3">
        <w:rPr>
          <w:rFonts w:cstheme="minorHAnsi"/>
          <w:b/>
          <w:bCs/>
          <w:color w:val="EE0000"/>
          <w:sz w:val="28"/>
          <w:szCs w:val="28"/>
        </w:rPr>
        <w:t>ZOOM</w:t>
      </w:r>
    </w:p>
    <w:p w14:paraId="1FD3BA8B"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مدة الجلسة </w:t>
      </w:r>
      <w:r w:rsidRPr="009767B3">
        <w:rPr>
          <w:rFonts w:cstheme="minorHAnsi"/>
          <w:b/>
          <w:bCs/>
          <w:color w:val="EE0000"/>
          <w:sz w:val="28"/>
          <w:szCs w:val="28"/>
          <w:rtl/>
        </w:rPr>
        <w:t xml:space="preserve">من 30 الى 40 دقيقة </w:t>
      </w:r>
      <w:r w:rsidRPr="00B2294A">
        <w:rPr>
          <w:rFonts w:cstheme="minorHAnsi"/>
          <w:b/>
          <w:bCs/>
          <w:sz w:val="28"/>
          <w:szCs w:val="28"/>
          <w:rtl/>
        </w:rPr>
        <w:t>وقد تطول الجلسة في حال كانت الحالة تحتاج وقت اكثر من الفترة المحددة</w:t>
      </w:r>
    </w:p>
    <w:p w14:paraId="18A83B3E" w14:textId="4BAE0911"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قيمة الجلسة </w:t>
      </w:r>
      <w:r w:rsidRPr="009767B3">
        <w:rPr>
          <w:rFonts w:cstheme="minorHAnsi"/>
          <w:b/>
          <w:bCs/>
          <w:color w:val="EE0000"/>
          <w:sz w:val="28"/>
          <w:szCs w:val="28"/>
          <w:rtl/>
        </w:rPr>
        <w:t xml:space="preserve">100 </w:t>
      </w:r>
      <w:r w:rsidRPr="009767B3">
        <w:rPr>
          <w:rFonts w:cstheme="minorHAnsi" w:hint="cs"/>
          <w:b/>
          <w:bCs/>
          <w:color w:val="EE0000"/>
          <w:sz w:val="28"/>
          <w:szCs w:val="28"/>
          <w:rtl/>
        </w:rPr>
        <w:t xml:space="preserve">دك </w:t>
      </w:r>
      <w:r>
        <w:rPr>
          <w:rFonts w:cstheme="minorHAnsi" w:hint="cs"/>
          <w:b/>
          <w:bCs/>
          <w:sz w:val="28"/>
          <w:szCs w:val="28"/>
          <w:rtl/>
        </w:rPr>
        <w:t>و</w:t>
      </w:r>
      <w:r w:rsidRPr="00B2294A">
        <w:rPr>
          <w:rFonts w:cstheme="minorHAnsi"/>
          <w:b/>
          <w:bCs/>
          <w:sz w:val="28"/>
          <w:szCs w:val="28"/>
          <w:rtl/>
        </w:rPr>
        <w:t xml:space="preserve"> يتم الدفع عن طريق </w:t>
      </w:r>
      <w:r w:rsidR="00BC2470">
        <w:rPr>
          <w:rFonts w:cstheme="minorHAnsi" w:hint="cs"/>
          <w:b/>
          <w:bCs/>
          <w:sz w:val="28"/>
          <w:szCs w:val="28"/>
          <w:rtl/>
        </w:rPr>
        <w:t>اللينك</w:t>
      </w:r>
    </w:p>
    <w:p w14:paraId="08F57DB6" w14:textId="63471D51"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الدفع للجلسة </w:t>
      </w:r>
      <w:r w:rsidR="00E25F7B">
        <w:rPr>
          <w:rFonts w:cstheme="minorHAnsi" w:hint="cs"/>
          <w:b/>
          <w:bCs/>
          <w:sz w:val="28"/>
          <w:szCs w:val="28"/>
          <w:rtl/>
        </w:rPr>
        <w:t xml:space="preserve">يكون </w:t>
      </w:r>
      <w:r w:rsidRPr="00B2294A">
        <w:rPr>
          <w:rFonts w:cstheme="minorHAnsi"/>
          <w:b/>
          <w:bCs/>
          <w:sz w:val="28"/>
          <w:szCs w:val="28"/>
          <w:rtl/>
        </w:rPr>
        <w:t>خلال ساعة من حجز الموعد</w:t>
      </w:r>
    </w:p>
    <w:p w14:paraId="4CE46DD5" w14:textId="77777777"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يمكن حجز جلسة المراجعة المجانية خلال اسبوع حضور بالعيادة فقط</w:t>
      </w:r>
    </w:p>
    <w:p w14:paraId="72565F7D" w14:textId="573E44F1"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يتم كتابة الوصفات الطبية في حال احتاج المراجع </w:t>
      </w:r>
    </w:p>
    <w:p w14:paraId="769A39D0" w14:textId="76F9D1D2" w:rsidR="00B2294A" w:rsidRP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لا يوجد ت</w:t>
      </w:r>
      <w:r>
        <w:rPr>
          <w:rFonts w:cstheme="minorHAnsi" w:hint="cs"/>
          <w:b/>
          <w:bCs/>
          <w:sz w:val="28"/>
          <w:szCs w:val="28"/>
          <w:rtl/>
        </w:rPr>
        <w:t>أ</w:t>
      </w:r>
      <w:r w:rsidRPr="00B2294A">
        <w:rPr>
          <w:rFonts w:cstheme="minorHAnsi"/>
          <w:b/>
          <w:bCs/>
          <w:sz w:val="28"/>
          <w:szCs w:val="28"/>
          <w:rtl/>
        </w:rPr>
        <w:t xml:space="preserve">مين خلال استشارة الاونلاين </w:t>
      </w:r>
    </w:p>
    <w:p w14:paraId="2915D074" w14:textId="47201D59" w:rsidR="00B2294A" w:rsidRDefault="00B2294A" w:rsidP="00B2294A">
      <w:pPr>
        <w:pStyle w:val="ListParagraph"/>
        <w:numPr>
          <w:ilvl w:val="0"/>
          <w:numId w:val="42"/>
        </w:numPr>
        <w:bidi/>
        <w:rPr>
          <w:rFonts w:cstheme="minorHAnsi"/>
          <w:b/>
          <w:bCs/>
          <w:sz w:val="28"/>
          <w:szCs w:val="28"/>
        </w:rPr>
      </w:pPr>
      <w:r w:rsidRPr="00B2294A">
        <w:rPr>
          <w:rFonts w:cstheme="minorHAnsi"/>
          <w:b/>
          <w:bCs/>
          <w:sz w:val="28"/>
          <w:szCs w:val="28"/>
          <w:rtl/>
        </w:rPr>
        <w:t xml:space="preserve">في حال تواصل معنا المريض قبل </w:t>
      </w:r>
      <w:r w:rsidRPr="009767B3">
        <w:rPr>
          <w:rFonts w:cstheme="minorHAnsi"/>
          <w:b/>
          <w:bCs/>
          <w:color w:val="EE0000"/>
          <w:sz w:val="28"/>
          <w:szCs w:val="28"/>
          <w:rtl/>
        </w:rPr>
        <w:t xml:space="preserve">24 ساعة </w:t>
      </w:r>
      <w:r w:rsidRPr="00B2294A">
        <w:rPr>
          <w:rFonts w:cstheme="minorHAnsi"/>
          <w:b/>
          <w:bCs/>
          <w:sz w:val="28"/>
          <w:szCs w:val="28"/>
          <w:rtl/>
        </w:rPr>
        <w:t>من الموعد لالغاء الجلسة يتم عمل استرجاع للمبلغ كامل</w:t>
      </w:r>
      <w:r w:rsidR="009767B3">
        <w:rPr>
          <w:rFonts w:cstheme="minorHAnsi" w:hint="cs"/>
          <w:b/>
          <w:bCs/>
          <w:sz w:val="28"/>
          <w:szCs w:val="28"/>
          <w:rtl/>
        </w:rPr>
        <w:t xml:space="preserve"> و</w:t>
      </w:r>
      <w:r w:rsidRPr="00B2294A">
        <w:rPr>
          <w:rFonts w:cstheme="minorHAnsi"/>
          <w:b/>
          <w:bCs/>
          <w:sz w:val="28"/>
          <w:szCs w:val="28"/>
          <w:rtl/>
        </w:rPr>
        <w:t xml:space="preserve"> بعد </w:t>
      </w:r>
      <w:r w:rsidRPr="004277DC">
        <w:rPr>
          <w:rFonts w:cstheme="minorHAnsi"/>
          <w:b/>
          <w:bCs/>
          <w:sz w:val="28"/>
          <w:szCs w:val="28"/>
          <w:rtl/>
        </w:rPr>
        <w:t>ال</w:t>
      </w:r>
      <w:r w:rsidRPr="009767B3">
        <w:rPr>
          <w:rFonts w:cstheme="minorHAnsi" w:hint="cs"/>
          <w:b/>
          <w:bCs/>
          <w:color w:val="EE0000"/>
          <w:sz w:val="28"/>
          <w:szCs w:val="28"/>
          <w:rtl/>
        </w:rPr>
        <w:t xml:space="preserve"> </w:t>
      </w:r>
      <w:r w:rsidRPr="009767B3">
        <w:rPr>
          <w:rFonts w:cstheme="minorHAnsi"/>
          <w:b/>
          <w:bCs/>
          <w:color w:val="EE0000"/>
          <w:sz w:val="28"/>
          <w:szCs w:val="28"/>
          <w:rtl/>
        </w:rPr>
        <w:t xml:space="preserve">24 ساعة </w:t>
      </w:r>
      <w:r w:rsidRPr="00B2294A">
        <w:rPr>
          <w:rFonts w:cstheme="minorHAnsi"/>
          <w:b/>
          <w:bCs/>
          <w:sz w:val="28"/>
          <w:szCs w:val="28"/>
          <w:rtl/>
        </w:rPr>
        <w:t>لا يتم استرجاع للمبلغ</w:t>
      </w:r>
    </w:p>
    <w:p w14:paraId="512DAC7C" w14:textId="295A1B30" w:rsidR="00B2294A" w:rsidRPr="00B2294A" w:rsidRDefault="00B2294A" w:rsidP="00B2294A">
      <w:pPr>
        <w:pStyle w:val="ListParagraph"/>
        <w:numPr>
          <w:ilvl w:val="0"/>
          <w:numId w:val="42"/>
        </w:numPr>
        <w:bidi/>
        <w:rPr>
          <w:rFonts w:cstheme="minorHAnsi"/>
          <w:b/>
          <w:bCs/>
          <w:sz w:val="28"/>
          <w:szCs w:val="28"/>
        </w:rPr>
      </w:pPr>
      <w:r w:rsidRPr="00B2294A">
        <w:rPr>
          <w:rFonts w:cs="Calibri"/>
          <w:b/>
          <w:bCs/>
          <w:sz w:val="28"/>
          <w:szCs w:val="28"/>
          <w:rtl/>
        </w:rPr>
        <w:t xml:space="preserve">المراجعة الثانية خلال شهرين من اول جلسة تكون بقيمة </w:t>
      </w:r>
      <w:r w:rsidRPr="009767B3">
        <w:rPr>
          <w:rFonts w:cs="Calibri"/>
          <w:b/>
          <w:bCs/>
          <w:color w:val="EE0000"/>
          <w:sz w:val="28"/>
          <w:szCs w:val="28"/>
          <w:rtl/>
        </w:rPr>
        <w:t xml:space="preserve">50 دينار ومدتها 20 دقيقة </w:t>
      </w:r>
      <w:r w:rsidRPr="00B2294A">
        <w:rPr>
          <w:rFonts w:cs="Calibri"/>
          <w:b/>
          <w:bCs/>
          <w:sz w:val="28"/>
          <w:szCs w:val="28"/>
          <w:rtl/>
        </w:rPr>
        <w:t xml:space="preserve">وقد تطول الجلسة في حال كانت الحالة تحتاج وقت اكثر من الفترة المحددة على تطبيق </w:t>
      </w:r>
      <w:r w:rsidRPr="009767B3">
        <w:rPr>
          <w:rFonts w:cstheme="minorHAnsi"/>
          <w:b/>
          <w:bCs/>
          <w:color w:val="EE0000"/>
          <w:sz w:val="28"/>
          <w:szCs w:val="28"/>
        </w:rPr>
        <w:t>Zoom</w:t>
      </w:r>
      <w:r w:rsidRPr="00B2294A">
        <w:rPr>
          <w:rFonts w:cs="Calibri"/>
          <w:b/>
          <w:bCs/>
          <w:sz w:val="28"/>
          <w:szCs w:val="28"/>
          <w:rtl/>
        </w:rPr>
        <w:t xml:space="preserve">  ويتم ابلاغ المريض ب</w:t>
      </w:r>
      <w:r>
        <w:rPr>
          <w:rFonts w:cs="Calibri" w:hint="cs"/>
          <w:b/>
          <w:bCs/>
          <w:sz w:val="28"/>
          <w:szCs w:val="28"/>
          <w:rtl/>
        </w:rPr>
        <w:t>أ</w:t>
      </w:r>
      <w:r w:rsidRPr="00B2294A">
        <w:rPr>
          <w:rFonts w:cs="Calibri"/>
          <w:b/>
          <w:bCs/>
          <w:sz w:val="28"/>
          <w:szCs w:val="28"/>
          <w:rtl/>
        </w:rPr>
        <w:t>ن جميع المعلومات الخاصة بحالة المراجع تتم بسرية تامة مع الدكتور فقط ويتم الاستفسار من الدكتور المعالج عن الوقت المناسب قبل حجز الموعد</w:t>
      </w:r>
    </w:p>
    <w:p w14:paraId="4A9675EF" w14:textId="0EC931E9" w:rsidR="00B2294A" w:rsidRPr="00B2294A" w:rsidRDefault="00B2294A" w:rsidP="00B2294A">
      <w:pPr>
        <w:pStyle w:val="ListParagraph"/>
        <w:numPr>
          <w:ilvl w:val="0"/>
          <w:numId w:val="42"/>
        </w:numPr>
        <w:bidi/>
        <w:rPr>
          <w:rFonts w:cstheme="minorHAnsi"/>
          <w:b/>
          <w:bCs/>
          <w:sz w:val="28"/>
          <w:szCs w:val="28"/>
        </w:rPr>
      </w:pPr>
      <w:r w:rsidRPr="00B2294A">
        <w:rPr>
          <w:rFonts w:cs="Calibri"/>
          <w:b/>
          <w:bCs/>
          <w:sz w:val="28"/>
          <w:szCs w:val="28"/>
          <w:rtl/>
        </w:rPr>
        <w:t xml:space="preserve">يتم اخذ الرقم المدني واسم المراجع الثلاثي ويتم الطلب من المريض ارسال صورة للبطاقة المدنية عن طريق الواتساب لارفاقها في ملف المريض ويتم ارسال رابط بقيمة الجلسة </w:t>
      </w:r>
      <w:r w:rsidRPr="009767B3">
        <w:rPr>
          <w:rFonts w:cs="Calibri"/>
          <w:b/>
          <w:bCs/>
          <w:color w:val="EE0000"/>
          <w:sz w:val="28"/>
          <w:szCs w:val="28"/>
          <w:rtl/>
        </w:rPr>
        <w:t xml:space="preserve">100 دك </w:t>
      </w:r>
      <w:r w:rsidRPr="00B2294A">
        <w:rPr>
          <w:rFonts w:cs="Calibri"/>
          <w:b/>
          <w:bCs/>
          <w:sz w:val="28"/>
          <w:szCs w:val="28"/>
          <w:rtl/>
        </w:rPr>
        <w:t>على ان يتم الدفع خلال ساعة لتاكيد الموعد عند اتمام عملية الدفع وابلاغ المريض بتاكيد موعده ويتم ارسال رابط ال</w:t>
      </w:r>
      <w:r w:rsidR="00ED58BF">
        <w:rPr>
          <w:rFonts w:cs="Calibri" w:hint="cs"/>
          <w:b/>
          <w:bCs/>
          <w:sz w:val="28"/>
          <w:szCs w:val="28"/>
          <w:rtl/>
        </w:rPr>
        <w:t xml:space="preserve"> </w:t>
      </w:r>
      <w:r w:rsidRPr="009767B3">
        <w:rPr>
          <w:rFonts w:cstheme="minorHAnsi"/>
          <w:b/>
          <w:bCs/>
          <w:color w:val="EE0000"/>
          <w:sz w:val="28"/>
          <w:szCs w:val="28"/>
        </w:rPr>
        <w:t>Z</w:t>
      </w:r>
      <w:r w:rsidR="009767B3">
        <w:rPr>
          <w:rFonts w:cstheme="minorHAnsi"/>
          <w:b/>
          <w:bCs/>
          <w:color w:val="EE0000"/>
          <w:sz w:val="28"/>
          <w:szCs w:val="28"/>
        </w:rPr>
        <w:t>oom</w:t>
      </w:r>
      <w:r w:rsidRPr="00B2294A">
        <w:rPr>
          <w:rFonts w:cs="Calibri"/>
          <w:b/>
          <w:bCs/>
          <w:sz w:val="28"/>
          <w:szCs w:val="28"/>
          <w:rtl/>
        </w:rPr>
        <w:t xml:space="preserve">  قبل الموعد بيوم عند التاكيد مع  ارسال رسالة تعليمات الاونلاين</w:t>
      </w:r>
    </w:p>
    <w:p w14:paraId="3B5DCCC2" w14:textId="77777777" w:rsidR="00ED58BF" w:rsidRDefault="00ED58BF" w:rsidP="00ED58BF">
      <w:pPr>
        <w:bidi/>
        <w:rPr>
          <w:rFonts w:cstheme="minorHAnsi"/>
          <w:b/>
          <w:bCs/>
          <w:sz w:val="28"/>
          <w:szCs w:val="28"/>
          <w:rtl/>
        </w:rPr>
      </w:pPr>
    </w:p>
    <w:p w14:paraId="015359EC" w14:textId="77777777" w:rsidR="00ED58BF" w:rsidRDefault="00ED58BF" w:rsidP="00ED58BF">
      <w:pPr>
        <w:bidi/>
        <w:spacing w:line="480" w:lineRule="auto"/>
        <w:rPr>
          <w:rFonts w:cstheme="minorHAnsi"/>
          <w:b/>
          <w:bCs/>
          <w:sz w:val="28"/>
          <w:szCs w:val="28"/>
        </w:rPr>
      </w:pPr>
    </w:p>
    <w:p w14:paraId="1CFB859F" w14:textId="427A5F71" w:rsidR="00BF2324" w:rsidRDefault="00BF2324" w:rsidP="00E25F7B">
      <w:pPr>
        <w:bidi/>
        <w:rPr>
          <w:rtl/>
          <w:lang w:bidi="ar-KW"/>
        </w:rPr>
      </w:pPr>
    </w:p>
    <w:p w14:paraId="784FD803" w14:textId="23D51497" w:rsidR="00BF2324" w:rsidRPr="00BF2324" w:rsidRDefault="00BF2324" w:rsidP="00BF2324">
      <w:pPr>
        <w:pStyle w:val="IntenseQuote"/>
        <w:rPr>
          <w:b/>
          <w:bCs/>
          <w:i w:val="0"/>
          <w:iCs w:val="0"/>
          <w:sz w:val="40"/>
          <w:szCs w:val="40"/>
          <w:rtl/>
          <w:lang w:bidi="ar-EG"/>
        </w:rPr>
      </w:pPr>
      <w:r w:rsidRPr="00BF2324">
        <w:rPr>
          <w:b/>
          <w:bCs/>
          <w:i w:val="0"/>
          <w:iCs w:val="0"/>
          <w:sz w:val="40"/>
          <w:szCs w:val="40"/>
          <w:rtl/>
          <w:lang w:bidi="ar-EG"/>
        </w:rPr>
        <w:t xml:space="preserve">الأسئلة الشائعة </w:t>
      </w:r>
    </w:p>
    <w:p w14:paraId="2A1EF3C3"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lang w:bidi="ar-EG"/>
        </w:rPr>
      </w:pPr>
      <w:r w:rsidRPr="00BF2324">
        <w:rPr>
          <w:rFonts w:cstheme="minorHAnsi"/>
          <w:b/>
          <w:bCs/>
          <w:color w:val="FF0000"/>
          <w:sz w:val="28"/>
          <w:szCs w:val="28"/>
          <w:rtl/>
          <w:lang w:bidi="ar-EG"/>
        </w:rPr>
        <w:t>كم سعر عملية الدوالي ( اسعار العمليات عامة )</w:t>
      </w:r>
    </w:p>
    <w:p w14:paraId="6CDB6767" w14:textId="64C9F7B6"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للاسعار العلاجية يتم افادتك فيها من قبل الدكتور اثناء الاستشارة هل يناسبكم اعتماد موعد </w:t>
      </w:r>
    </w:p>
    <w:p w14:paraId="7FA1F1D1"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وين تسوون العمليات </w:t>
      </w:r>
    </w:p>
    <w:p w14:paraId="22BB431E" w14:textId="3330EA2B"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للعمليات تكون بالمستشفى مو بالعيادة ويختلف المستشفى على حسب ونوع الحالة ولكن اغلب العمليات تكون بمستشفى السيف او المستشفى الدولي والدكتور بيفيد حضرتك بالنسبة لتفاصيل العملية كاملة اثناء الاستشارة </w:t>
      </w:r>
    </w:p>
    <w:p w14:paraId="050A8F99"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تستقبلون تامين </w:t>
      </w:r>
    </w:p>
    <w:p w14:paraId="0133A5D2" w14:textId="7694406B"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اي نعم نستقبل تامين</w:t>
      </w:r>
      <w:r w:rsidRPr="00BF2324">
        <w:rPr>
          <w:rFonts w:cstheme="minorHAnsi"/>
          <w:b/>
          <w:bCs/>
          <w:sz w:val="28"/>
          <w:szCs w:val="28"/>
          <w:lang w:bidi="ar-EG"/>
        </w:rPr>
        <w:t xml:space="preserve">  </w:t>
      </w:r>
    </w:p>
    <w:p w14:paraId="6D025602"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lang w:bidi="ar-EG"/>
        </w:rPr>
      </w:pPr>
      <w:r w:rsidRPr="00BF2324">
        <w:rPr>
          <w:rFonts w:cstheme="minorHAnsi"/>
          <w:b/>
          <w:bCs/>
          <w:color w:val="FF0000"/>
          <w:sz w:val="28"/>
          <w:szCs w:val="28"/>
          <w:rtl/>
          <w:lang w:bidi="ar-EG"/>
        </w:rPr>
        <w:t xml:space="preserve">شنو يغطي التامين </w:t>
      </w:r>
    </w:p>
    <w:p w14:paraId="7201669B" w14:textId="2AE51461" w:rsidR="00BF2324" w:rsidRPr="00BF2324" w:rsidRDefault="00BF2324" w:rsidP="00BF2324">
      <w:pPr>
        <w:bidi/>
        <w:spacing w:line="240" w:lineRule="auto"/>
        <w:rPr>
          <w:rFonts w:cstheme="minorHAnsi"/>
          <w:b/>
          <w:bCs/>
          <w:color w:val="FF0000"/>
          <w:sz w:val="28"/>
          <w:szCs w:val="28"/>
          <w:rtl/>
          <w:lang w:bidi="ar-EG"/>
        </w:rPr>
      </w:pPr>
      <w:r w:rsidRPr="00BF2324">
        <w:rPr>
          <w:rFonts w:cstheme="minorHAnsi"/>
          <w:b/>
          <w:bCs/>
          <w:sz w:val="28"/>
          <w:szCs w:val="28"/>
          <w:rtl/>
          <w:lang w:bidi="ar-EG"/>
        </w:rPr>
        <w:t xml:space="preserve">التامين يشمل كل الاقسام لكن بالنسبة لحالات الصحة الجنسية والخصوبه ما يتم تغطيتها من قبل التامين ( التامين يرفضها ) </w:t>
      </w:r>
    </w:p>
    <w:p w14:paraId="3ACA4511"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بكلم الدكتور. . . .</w:t>
      </w:r>
    </w:p>
    <w:p w14:paraId="7CC86148" w14:textId="77777777"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بالنسبة للتواصل مع الدكتور يكون عن طريق اعتماد موعد استشارة ومراجعتنا بالعيادة </w:t>
      </w:r>
    </w:p>
    <w:p w14:paraId="0F5A28CA" w14:textId="6BAC497D" w:rsidR="00BF2324" w:rsidRPr="00BF2324" w:rsidRDefault="00BF2324" w:rsidP="004277DC">
      <w:pPr>
        <w:bidi/>
        <w:spacing w:line="240" w:lineRule="auto"/>
        <w:rPr>
          <w:rFonts w:cstheme="minorHAnsi"/>
          <w:b/>
          <w:bCs/>
          <w:sz w:val="28"/>
          <w:szCs w:val="28"/>
          <w:lang w:bidi="ar-EG"/>
        </w:rPr>
      </w:pPr>
      <w:r w:rsidRPr="00BF2324">
        <w:rPr>
          <w:rFonts w:cstheme="minorHAnsi"/>
          <w:b/>
          <w:bCs/>
          <w:sz w:val="28"/>
          <w:szCs w:val="28"/>
          <w:rtl/>
          <w:lang w:bidi="ar-EG"/>
        </w:rPr>
        <w:t xml:space="preserve">في حال كان المراجع مراجعنا بانفس الاسبوع وطلب انه يرسل تحاليله والدكتور يكلمه اولا يتم عرض علية المراجعة بالعيادة وابلاغه في حال كانت المرجعة مجانيه في حال اصر على ارسال التحاليل وطلب التواصل من الدكتور يتم ارسال التحاليل والاستفسار الى الدكتور </w:t>
      </w:r>
    </w:p>
    <w:p w14:paraId="682C1BF4" w14:textId="77777777" w:rsidR="00BF2324" w:rsidRPr="00BF2324" w:rsidRDefault="00BF2324" w:rsidP="00BF2324">
      <w:pPr>
        <w:pStyle w:val="ListParagraph"/>
        <w:numPr>
          <w:ilvl w:val="0"/>
          <w:numId w:val="46"/>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هل يوجد جهاز الموجات التصادمية </w:t>
      </w:r>
    </w:p>
    <w:p w14:paraId="53AF1AB7" w14:textId="10DB8535" w:rsidR="00BF2324" w:rsidRDefault="00BF2324" w:rsidP="00BF2324">
      <w:pPr>
        <w:bidi/>
        <w:spacing w:line="240" w:lineRule="auto"/>
        <w:rPr>
          <w:rFonts w:cstheme="minorHAnsi"/>
          <w:b/>
          <w:bCs/>
          <w:sz w:val="28"/>
          <w:szCs w:val="28"/>
          <w:lang w:bidi="ar-EG"/>
        </w:rPr>
      </w:pPr>
      <w:r w:rsidRPr="00BF2324">
        <w:rPr>
          <w:rFonts w:cstheme="minorHAnsi"/>
          <w:b/>
          <w:bCs/>
          <w:sz w:val="28"/>
          <w:szCs w:val="28"/>
          <w:rtl/>
          <w:lang w:bidi="ar-EG"/>
        </w:rPr>
        <w:t>نعم يوجد</w:t>
      </w:r>
    </w:p>
    <w:p w14:paraId="4BEB1C13" w14:textId="77777777" w:rsidR="004277DC" w:rsidRPr="00BF2324" w:rsidRDefault="004277DC" w:rsidP="004277DC">
      <w:pPr>
        <w:bidi/>
        <w:spacing w:line="240" w:lineRule="auto"/>
        <w:rPr>
          <w:rFonts w:cstheme="minorHAnsi"/>
          <w:b/>
          <w:bCs/>
          <w:sz w:val="28"/>
          <w:szCs w:val="28"/>
          <w:rtl/>
          <w:lang w:bidi="ar-EG"/>
        </w:rPr>
      </w:pPr>
    </w:p>
    <w:p w14:paraId="5E51D1B5" w14:textId="77777777" w:rsid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هل تسوون تبخير للبروستاتا </w:t>
      </w:r>
    </w:p>
    <w:p w14:paraId="7FA0B2EC" w14:textId="6BC0CBA8"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ان نعم وتكون مع الدكتور عبدالرحمن الكندري  </w:t>
      </w:r>
    </w:p>
    <w:p w14:paraId="5662BBA5" w14:textId="77777777" w:rsidR="00BF2324" w:rsidRP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هل يوجد جهاز الريزوم </w:t>
      </w:r>
    </w:p>
    <w:p w14:paraId="52FCFCC6" w14:textId="4E1AE75E"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متوفر </w:t>
      </w:r>
    </w:p>
    <w:p w14:paraId="4A13C1CF" w14:textId="77777777" w:rsidR="00BF2324" w:rsidRP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هل يكون المنظار ودراسة اعصاب المثانية داخل العيادة </w:t>
      </w:r>
    </w:p>
    <w:p w14:paraId="3A761658" w14:textId="624583E0"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w:t>
      </w:r>
    </w:p>
    <w:p w14:paraId="6F55FE20" w14:textId="77777777" w:rsidR="00BF2324" w:rsidRDefault="00BF2324" w:rsidP="00BF2324">
      <w:pPr>
        <w:pStyle w:val="ListParagraph"/>
        <w:numPr>
          <w:ilvl w:val="0"/>
          <w:numId w:val="46"/>
        </w:numPr>
        <w:bidi/>
        <w:spacing w:line="240" w:lineRule="auto"/>
        <w:rPr>
          <w:rFonts w:cstheme="minorHAnsi"/>
          <w:b/>
          <w:bCs/>
          <w:sz w:val="28"/>
          <w:szCs w:val="28"/>
          <w:lang w:bidi="ar-EG"/>
        </w:rPr>
      </w:pPr>
      <w:r w:rsidRPr="00BF2324">
        <w:rPr>
          <w:rFonts w:cstheme="minorHAnsi"/>
          <w:b/>
          <w:bCs/>
          <w:color w:val="FF0000"/>
          <w:sz w:val="28"/>
          <w:szCs w:val="28"/>
          <w:rtl/>
          <w:lang w:bidi="ar-EG"/>
        </w:rPr>
        <w:t xml:space="preserve">عندي عملية غدا وبستفسر بخصوص العملية </w:t>
      </w:r>
    </w:p>
    <w:p w14:paraId="5014A00F" w14:textId="37F265AD" w:rsidR="00BF2324" w:rsidRPr="00BF2324" w:rsidRDefault="00D95AD3" w:rsidP="00BF2324">
      <w:pPr>
        <w:bidi/>
        <w:spacing w:line="240" w:lineRule="auto"/>
        <w:rPr>
          <w:rFonts w:cstheme="minorHAnsi"/>
          <w:b/>
          <w:bCs/>
          <w:sz w:val="28"/>
          <w:szCs w:val="28"/>
          <w:rtl/>
          <w:lang w:bidi="ar-EG"/>
        </w:rPr>
      </w:pPr>
      <w:r>
        <w:rPr>
          <w:rFonts w:cstheme="minorHAnsi" w:hint="cs"/>
          <w:b/>
          <w:bCs/>
          <w:sz w:val="28"/>
          <w:szCs w:val="28"/>
          <w:rtl/>
          <w:lang w:bidi="ar-EG"/>
        </w:rPr>
        <w:t xml:space="preserve">سيتم التواصل معك </w:t>
      </w:r>
      <w:r w:rsidR="00E25F7B">
        <w:rPr>
          <w:rFonts w:cstheme="minorHAnsi" w:hint="cs"/>
          <w:b/>
          <w:bCs/>
          <w:sz w:val="28"/>
          <w:szCs w:val="28"/>
          <w:rtl/>
          <w:lang w:bidi="ar-EG"/>
        </w:rPr>
        <w:t>من قبل موظف قسم الاتصال</w:t>
      </w:r>
    </w:p>
    <w:p w14:paraId="5B75E6ED" w14:textId="77777777" w:rsidR="00BF2324" w:rsidRPr="00BF2324" w:rsidRDefault="00BF2324" w:rsidP="00BF2324">
      <w:pPr>
        <w:pStyle w:val="ListParagraph"/>
        <w:numPr>
          <w:ilvl w:val="0"/>
          <w:numId w:val="47"/>
        </w:numPr>
        <w:bidi/>
        <w:spacing w:line="240" w:lineRule="auto"/>
        <w:rPr>
          <w:rFonts w:cstheme="minorHAnsi"/>
          <w:b/>
          <w:bCs/>
          <w:color w:val="FF0000"/>
          <w:sz w:val="28"/>
          <w:szCs w:val="28"/>
          <w:rtl/>
          <w:lang w:bidi="ar-EG"/>
        </w:rPr>
      </w:pPr>
      <w:r w:rsidRPr="00BF2324">
        <w:rPr>
          <w:rFonts w:cstheme="minorHAnsi"/>
          <w:b/>
          <w:bCs/>
          <w:color w:val="FF0000"/>
          <w:sz w:val="28"/>
          <w:szCs w:val="28"/>
          <w:rtl/>
          <w:lang w:bidi="ar-EG"/>
        </w:rPr>
        <w:t xml:space="preserve">كم سعر الاستشارة </w:t>
      </w:r>
    </w:p>
    <w:p w14:paraId="2037AD9C" w14:textId="01B51740"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قيمة الاستشارة 35 دينار مع جميع الدكاترة م</w:t>
      </w:r>
      <w:r w:rsidR="00541E63">
        <w:rPr>
          <w:rFonts w:cstheme="minorHAnsi" w:hint="cs"/>
          <w:b/>
          <w:bCs/>
          <w:sz w:val="28"/>
          <w:szCs w:val="28"/>
          <w:rtl/>
          <w:lang w:bidi="ar-EG"/>
        </w:rPr>
        <w:t>ا</w:t>
      </w:r>
      <w:r w:rsidRPr="00BF2324">
        <w:rPr>
          <w:rFonts w:cstheme="minorHAnsi"/>
          <w:b/>
          <w:bCs/>
          <w:sz w:val="28"/>
          <w:szCs w:val="28"/>
          <w:rtl/>
          <w:lang w:bidi="ar-EG"/>
        </w:rPr>
        <w:t xml:space="preserve"> عدا الدكتور ضيدان الشمري </w:t>
      </w:r>
      <w:r w:rsidR="00541E63" w:rsidRPr="00BF2324">
        <w:rPr>
          <w:rFonts w:cstheme="minorHAnsi"/>
          <w:b/>
          <w:bCs/>
          <w:sz w:val="28"/>
          <w:szCs w:val="28"/>
          <w:rtl/>
          <w:lang w:bidi="ar-EG"/>
        </w:rPr>
        <w:t xml:space="preserve">قيمة الاستشارة </w:t>
      </w:r>
      <w:r w:rsidRPr="00BF2324">
        <w:rPr>
          <w:rFonts w:cstheme="minorHAnsi"/>
          <w:b/>
          <w:bCs/>
          <w:sz w:val="28"/>
          <w:szCs w:val="28"/>
          <w:rtl/>
          <w:lang w:bidi="ar-EG"/>
        </w:rPr>
        <w:t xml:space="preserve">50 دينار </w:t>
      </w:r>
    </w:p>
    <w:p w14:paraId="01B2C0B2" w14:textId="77777777" w:rsidR="00BF2324" w:rsidRPr="00BF2324" w:rsidRDefault="00BF2324" w:rsidP="00BF2324">
      <w:pPr>
        <w:pStyle w:val="ListParagraph"/>
        <w:numPr>
          <w:ilvl w:val="0"/>
          <w:numId w:val="47"/>
        </w:numPr>
        <w:bidi/>
        <w:spacing w:line="240" w:lineRule="auto"/>
        <w:rPr>
          <w:rFonts w:cstheme="minorHAnsi"/>
          <w:b/>
          <w:bCs/>
          <w:sz w:val="28"/>
          <w:szCs w:val="28"/>
        </w:rPr>
      </w:pPr>
      <w:bookmarkStart w:id="0" w:name="_Hlk159953445"/>
      <w:r w:rsidRPr="00BF2324">
        <w:rPr>
          <w:rFonts w:cstheme="minorHAnsi"/>
          <w:b/>
          <w:bCs/>
          <w:color w:val="FF0000"/>
          <w:sz w:val="28"/>
          <w:szCs w:val="28"/>
          <w:rtl/>
        </w:rPr>
        <w:t>هل عمليات الربط ( منع الانجاب ) واي حالة تخص منع الحمل او الانجاب متوفرة ؟</w:t>
      </w:r>
      <w:bookmarkEnd w:id="0"/>
    </w:p>
    <w:p w14:paraId="4CA0F073" w14:textId="2A41FE44" w:rsidR="00BF2324" w:rsidRPr="00BF2324" w:rsidRDefault="00BF2324" w:rsidP="00BF2324">
      <w:pPr>
        <w:bidi/>
        <w:spacing w:line="240" w:lineRule="auto"/>
        <w:rPr>
          <w:rFonts w:cstheme="minorHAnsi"/>
          <w:b/>
          <w:bCs/>
          <w:sz w:val="28"/>
          <w:szCs w:val="28"/>
          <w:rtl/>
        </w:rPr>
      </w:pPr>
      <w:r w:rsidRPr="00BF2324">
        <w:rPr>
          <w:rFonts w:cstheme="minorHAnsi"/>
          <w:b/>
          <w:bCs/>
          <w:sz w:val="28"/>
          <w:szCs w:val="28"/>
          <w:rtl/>
        </w:rPr>
        <w:t xml:space="preserve">نعتذر من حضرتك ما نستقبل مثل </w:t>
      </w:r>
      <w:r w:rsidR="00541E63">
        <w:rPr>
          <w:rFonts w:cstheme="minorHAnsi" w:hint="cs"/>
          <w:b/>
          <w:bCs/>
          <w:sz w:val="28"/>
          <w:szCs w:val="28"/>
          <w:rtl/>
        </w:rPr>
        <w:t>هذه</w:t>
      </w:r>
      <w:r w:rsidRPr="00BF2324">
        <w:rPr>
          <w:rFonts w:cstheme="minorHAnsi"/>
          <w:b/>
          <w:bCs/>
          <w:sz w:val="28"/>
          <w:szCs w:val="28"/>
          <w:rtl/>
        </w:rPr>
        <w:t xml:space="preserve"> الحالات غير متوفرة </w:t>
      </w:r>
    </w:p>
    <w:p w14:paraId="10673EC1" w14:textId="77777777" w:rsidR="00BF2324" w:rsidRDefault="00BF2324" w:rsidP="00BF2324">
      <w:pPr>
        <w:pStyle w:val="ListParagraph"/>
        <w:numPr>
          <w:ilvl w:val="0"/>
          <w:numId w:val="47"/>
        </w:numPr>
        <w:bidi/>
        <w:spacing w:line="240" w:lineRule="auto"/>
        <w:rPr>
          <w:rFonts w:cstheme="minorHAnsi"/>
          <w:b/>
          <w:bCs/>
          <w:sz w:val="28"/>
          <w:szCs w:val="28"/>
        </w:rPr>
      </w:pPr>
      <w:r w:rsidRPr="00BF2324">
        <w:rPr>
          <w:rFonts w:cstheme="minorHAnsi"/>
          <w:b/>
          <w:bCs/>
          <w:color w:val="FF0000"/>
          <w:sz w:val="28"/>
          <w:szCs w:val="28"/>
          <w:rtl/>
        </w:rPr>
        <w:t>هل تستقبلون حالات البواسير</w:t>
      </w:r>
    </w:p>
    <w:p w14:paraId="5535458A" w14:textId="17075C29" w:rsidR="00BF2324" w:rsidRPr="00BF2324" w:rsidRDefault="00BF2324" w:rsidP="00BF2324">
      <w:pPr>
        <w:bidi/>
        <w:spacing w:line="240" w:lineRule="auto"/>
        <w:rPr>
          <w:rFonts w:cstheme="minorHAnsi"/>
          <w:b/>
          <w:bCs/>
          <w:sz w:val="28"/>
          <w:szCs w:val="28"/>
        </w:rPr>
      </w:pPr>
      <w:r w:rsidRPr="00BF2324">
        <w:rPr>
          <w:rFonts w:cstheme="minorHAnsi"/>
          <w:b/>
          <w:bCs/>
          <w:sz w:val="28"/>
          <w:szCs w:val="28"/>
          <w:rtl/>
        </w:rPr>
        <w:t xml:space="preserve">نتعذر من حضرتك ما نستقبلها </w:t>
      </w:r>
    </w:p>
    <w:p w14:paraId="51DDB5D3" w14:textId="77777777" w:rsidR="00BF2324" w:rsidRDefault="00BF2324" w:rsidP="00BF2324">
      <w:pPr>
        <w:pStyle w:val="ListParagraph"/>
        <w:numPr>
          <w:ilvl w:val="0"/>
          <w:numId w:val="47"/>
        </w:numPr>
        <w:bidi/>
        <w:spacing w:line="240" w:lineRule="auto"/>
        <w:rPr>
          <w:rFonts w:cstheme="minorHAnsi"/>
          <w:b/>
          <w:bCs/>
          <w:sz w:val="28"/>
          <w:szCs w:val="28"/>
        </w:rPr>
      </w:pPr>
      <w:r w:rsidRPr="00BF2324">
        <w:rPr>
          <w:rFonts w:cstheme="minorHAnsi"/>
          <w:b/>
          <w:bCs/>
          <w:color w:val="FF0000"/>
          <w:sz w:val="28"/>
          <w:szCs w:val="28"/>
          <w:rtl/>
        </w:rPr>
        <w:t>هل ابرة القفر جيكت لتوصيل الدم متوفرة</w:t>
      </w:r>
      <w:r w:rsidRPr="00BF2324">
        <w:rPr>
          <w:rFonts w:cstheme="minorHAnsi"/>
          <w:b/>
          <w:bCs/>
          <w:sz w:val="28"/>
          <w:szCs w:val="28"/>
          <w:rtl/>
        </w:rPr>
        <w:t xml:space="preserve"> </w:t>
      </w:r>
    </w:p>
    <w:p w14:paraId="77B9B032" w14:textId="43593F49" w:rsidR="00BF2324" w:rsidRPr="00BF2324" w:rsidRDefault="00BF2324" w:rsidP="00BF2324">
      <w:pPr>
        <w:bidi/>
        <w:spacing w:line="240" w:lineRule="auto"/>
        <w:rPr>
          <w:rFonts w:cstheme="minorHAnsi"/>
          <w:b/>
          <w:bCs/>
          <w:sz w:val="28"/>
          <w:szCs w:val="28"/>
        </w:rPr>
      </w:pPr>
      <w:r w:rsidRPr="00BF2324">
        <w:rPr>
          <w:rFonts w:cstheme="minorHAnsi"/>
          <w:b/>
          <w:bCs/>
          <w:sz w:val="28"/>
          <w:szCs w:val="28"/>
          <w:rtl/>
        </w:rPr>
        <w:t xml:space="preserve">غير متوفرة </w:t>
      </w:r>
    </w:p>
    <w:p w14:paraId="787046B1" w14:textId="77777777" w:rsidR="00BF2324" w:rsidRDefault="00BF2324" w:rsidP="00BF2324">
      <w:pPr>
        <w:pStyle w:val="ListParagraph"/>
        <w:numPr>
          <w:ilvl w:val="0"/>
          <w:numId w:val="47"/>
        </w:numPr>
        <w:bidi/>
        <w:spacing w:line="240" w:lineRule="auto"/>
        <w:rPr>
          <w:rFonts w:cstheme="minorHAnsi"/>
          <w:b/>
          <w:bCs/>
          <w:sz w:val="28"/>
          <w:szCs w:val="28"/>
          <w:lang w:bidi="ar-EG"/>
        </w:rPr>
      </w:pPr>
      <w:r w:rsidRPr="00BF2324">
        <w:rPr>
          <w:rFonts w:cstheme="minorHAnsi"/>
          <w:b/>
          <w:bCs/>
          <w:color w:val="FF0000"/>
          <w:sz w:val="28"/>
          <w:szCs w:val="28"/>
          <w:rtl/>
        </w:rPr>
        <w:t xml:space="preserve">هل متوفر ابرة </w:t>
      </w:r>
      <w:r w:rsidRPr="00BF2324">
        <w:rPr>
          <w:rFonts w:cstheme="minorHAnsi"/>
          <w:b/>
          <w:bCs/>
          <w:color w:val="FF0000"/>
          <w:sz w:val="28"/>
          <w:szCs w:val="28"/>
        </w:rPr>
        <w:t>ceftriaxone</w:t>
      </w:r>
      <w:r w:rsidRPr="00BF2324">
        <w:rPr>
          <w:rFonts w:cstheme="minorHAnsi"/>
          <w:b/>
          <w:bCs/>
          <w:sz w:val="28"/>
          <w:szCs w:val="28"/>
        </w:rPr>
        <w:t xml:space="preserve"> </w:t>
      </w:r>
    </w:p>
    <w:p w14:paraId="29A9720A" w14:textId="209E6AB4" w:rsidR="00BF2324" w:rsidRPr="00BF2324" w:rsidRDefault="00BF2324" w:rsidP="00BF2324">
      <w:pPr>
        <w:bidi/>
        <w:spacing w:line="240" w:lineRule="auto"/>
        <w:rPr>
          <w:rFonts w:cstheme="minorHAnsi"/>
          <w:b/>
          <w:bCs/>
          <w:sz w:val="28"/>
          <w:szCs w:val="28"/>
          <w:lang w:bidi="ar-EG"/>
        </w:rPr>
      </w:pPr>
      <w:r w:rsidRPr="00BF2324">
        <w:rPr>
          <w:rFonts w:cstheme="minorHAnsi"/>
          <w:b/>
          <w:bCs/>
          <w:sz w:val="28"/>
          <w:szCs w:val="28"/>
          <w:rtl/>
          <w:lang w:bidi="ar-EG"/>
        </w:rPr>
        <w:lastRenderedPageBreak/>
        <w:t xml:space="preserve">اي نعم متوفرة </w:t>
      </w:r>
    </w:p>
    <w:p w14:paraId="71F5FFF0" w14:textId="77777777" w:rsidR="00BF2324" w:rsidRDefault="00BF2324" w:rsidP="00BF2324">
      <w:pPr>
        <w:pStyle w:val="ListParagraph"/>
        <w:numPr>
          <w:ilvl w:val="0"/>
          <w:numId w:val="47"/>
        </w:numPr>
        <w:bidi/>
        <w:spacing w:line="240" w:lineRule="auto"/>
        <w:rPr>
          <w:rFonts w:cstheme="minorHAnsi"/>
          <w:b/>
          <w:bCs/>
          <w:sz w:val="28"/>
          <w:szCs w:val="28"/>
          <w:lang w:bidi="ar-EG"/>
        </w:rPr>
      </w:pPr>
      <w:r w:rsidRPr="00BF2324">
        <w:rPr>
          <w:rFonts w:cstheme="minorHAnsi"/>
          <w:b/>
          <w:bCs/>
          <w:color w:val="FF0000"/>
          <w:sz w:val="28"/>
          <w:szCs w:val="28"/>
          <w:rtl/>
          <w:lang w:bidi="ar-EG"/>
        </w:rPr>
        <w:t>هل متوفر جهاز المايكروسكوب في عملية الدوالي</w:t>
      </w:r>
      <w:r w:rsidRPr="00BF2324">
        <w:rPr>
          <w:rFonts w:cstheme="minorHAnsi"/>
          <w:b/>
          <w:bCs/>
          <w:sz w:val="28"/>
          <w:szCs w:val="28"/>
          <w:rtl/>
          <w:lang w:bidi="ar-EG"/>
        </w:rPr>
        <w:t xml:space="preserve"> </w:t>
      </w:r>
    </w:p>
    <w:p w14:paraId="6488B77B" w14:textId="6BCB512C" w:rsidR="00BF2324" w:rsidRPr="00BF2324" w:rsidRDefault="00BF2324" w:rsidP="00BF2324">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متوفر </w:t>
      </w:r>
    </w:p>
    <w:p w14:paraId="6B6D7DC5" w14:textId="77777777" w:rsidR="00BF2324" w:rsidRDefault="00BF2324" w:rsidP="00BF2324">
      <w:pPr>
        <w:pStyle w:val="ListParagraph"/>
        <w:numPr>
          <w:ilvl w:val="0"/>
          <w:numId w:val="47"/>
        </w:numPr>
        <w:bidi/>
        <w:spacing w:line="240" w:lineRule="auto"/>
        <w:rPr>
          <w:rFonts w:cstheme="minorHAnsi"/>
          <w:b/>
          <w:bCs/>
          <w:color w:val="2F5496" w:themeColor="accent1" w:themeShade="BF"/>
          <w:sz w:val="28"/>
          <w:szCs w:val="28"/>
          <w:lang w:bidi="ar-EG"/>
        </w:rPr>
      </w:pPr>
      <w:r w:rsidRPr="00BF2324">
        <w:rPr>
          <w:rFonts w:cstheme="minorHAnsi"/>
          <w:b/>
          <w:bCs/>
          <w:color w:val="FF0000"/>
          <w:sz w:val="28"/>
          <w:szCs w:val="28"/>
          <w:rtl/>
          <w:lang w:bidi="ar-EG"/>
        </w:rPr>
        <w:t>استشارة ما قبل الولادة :</w:t>
      </w:r>
    </w:p>
    <w:p w14:paraId="6BF3DF52" w14:textId="60387B19" w:rsidR="00BF2324" w:rsidRPr="00BF2324" w:rsidRDefault="00BF2324" w:rsidP="00BF2324">
      <w:pPr>
        <w:bidi/>
        <w:spacing w:line="240" w:lineRule="auto"/>
        <w:rPr>
          <w:rFonts w:cstheme="minorHAnsi"/>
          <w:b/>
          <w:bCs/>
          <w:color w:val="2F5496" w:themeColor="accent1" w:themeShade="BF"/>
          <w:sz w:val="28"/>
          <w:szCs w:val="28"/>
          <w:rtl/>
          <w:lang w:bidi="ar-EG"/>
        </w:rPr>
      </w:pPr>
      <w:r w:rsidRPr="00BF2324">
        <w:rPr>
          <w:rFonts w:cstheme="minorHAnsi"/>
          <w:b/>
          <w:bCs/>
          <w:sz w:val="28"/>
          <w:szCs w:val="28"/>
          <w:rtl/>
          <w:lang w:bidi="ar-EG"/>
        </w:rPr>
        <w:t xml:space="preserve">اذا تم اكتشاف اي اعتلال في الجهاز البولي لدى الجنين فيجب استشارة طبيب المسالك البولية للاطفال ( د.ضيدان الشمري ) لوضع الخطة العلاجية لما بعد الولادة </w:t>
      </w:r>
    </w:p>
    <w:p w14:paraId="6751CAEB" w14:textId="77777777" w:rsidR="00BF2324" w:rsidRPr="00BF2324" w:rsidRDefault="00BF2324" w:rsidP="00BF2324">
      <w:pPr>
        <w:pStyle w:val="ListParagraph"/>
        <w:numPr>
          <w:ilvl w:val="0"/>
          <w:numId w:val="47"/>
        </w:numPr>
        <w:bidi/>
        <w:spacing w:line="240" w:lineRule="auto"/>
        <w:rPr>
          <w:rFonts w:cstheme="minorHAnsi"/>
          <w:b/>
          <w:bCs/>
          <w:color w:val="2F5496" w:themeColor="accent1" w:themeShade="BF"/>
          <w:sz w:val="28"/>
          <w:szCs w:val="28"/>
          <w:lang w:bidi="ar-EG"/>
        </w:rPr>
      </w:pPr>
      <w:r w:rsidRPr="00BF2324">
        <w:rPr>
          <w:rFonts w:cstheme="minorHAnsi"/>
          <w:b/>
          <w:bCs/>
          <w:color w:val="FF0000"/>
          <w:sz w:val="28"/>
          <w:szCs w:val="28"/>
          <w:rtl/>
          <w:lang w:bidi="ar-EG"/>
        </w:rPr>
        <w:t>هل يتم استقبال مرضى الزهري</w:t>
      </w:r>
    </w:p>
    <w:p w14:paraId="6FF9A056" w14:textId="5688FA27" w:rsidR="00244E1D" w:rsidRDefault="00BF2324" w:rsidP="00244E1D">
      <w:pPr>
        <w:bidi/>
        <w:spacing w:line="240" w:lineRule="auto"/>
        <w:rPr>
          <w:rFonts w:cstheme="minorHAnsi"/>
          <w:b/>
          <w:bCs/>
          <w:sz w:val="28"/>
          <w:szCs w:val="28"/>
          <w:rtl/>
          <w:lang w:bidi="ar-EG"/>
        </w:rPr>
      </w:pPr>
      <w:r w:rsidRPr="00BF2324">
        <w:rPr>
          <w:rFonts w:cstheme="minorHAnsi"/>
          <w:b/>
          <w:bCs/>
          <w:sz w:val="28"/>
          <w:szCs w:val="28"/>
          <w:rtl/>
          <w:lang w:bidi="ar-EG"/>
        </w:rPr>
        <w:t xml:space="preserve">اي نعم نستقبل مثل هاذي الحالات </w:t>
      </w:r>
    </w:p>
    <w:p w14:paraId="291214A5" w14:textId="77777777" w:rsidR="00244E1D" w:rsidRPr="00244E1D" w:rsidRDefault="00244E1D" w:rsidP="00244E1D">
      <w:pPr>
        <w:pStyle w:val="ListParagraph"/>
        <w:numPr>
          <w:ilvl w:val="0"/>
          <w:numId w:val="48"/>
        </w:numPr>
        <w:bidi/>
        <w:spacing w:line="240" w:lineRule="auto"/>
        <w:rPr>
          <w:rFonts w:cstheme="minorHAnsi"/>
          <w:b/>
          <w:bCs/>
          <w:color w:val="EE0000"/>
          <w:sz w:val="28"/>
          <w:szCs w:val="28"/>
          <w:lang w:bidi="ar-EG"/>
        </w:rPr>
      </w:pPr>
      <w:r w:rsidRPr="00244E1D">
        <w:rPr>
          <w:rFonts w:cs="Calibri"/>
          <w:b/>
          <w:bCs/>
          <w:color w:val="EE0000"/>
          <w:sz w:val="28"/>
          <w:szCs w:val="28"/>
          <w:rtl/>
          <w:lang w:bidi="ar-EG"/>
        </w:rPr>
        <w:t>متوفر بوتكس المثانه</w:t>
      </w:r>
    </w:p>
    <w:p w14:paraId="3A37CD18" w14:textId="0BB885B3" w:rsidR="00244E1D" w:rsidRPr="00244E1D" w:rsidRDefault="00244E1D" w:rsidP="00244E1D">
      <w:pPr>
        <w:bidi/>
        <w:spacing w:line="240" w:lineRule="auto"/>
        <w:rPr>
          <w:rFonts w:cstheme="minorHAnsi"/>
          <w:b/>
          <w:bCs/>
          <w:sz w:val="28"/>
          <w:szCs w:val="28"/>
          <w:lang w:bidi="ar-EG"/>
        </w:rPr>
      </w:pPr>
      <w:r w:rsidRPr="00244E1D">
        <w:rPr>
          <w:rFonts w:cs="Calibri"/>
          <w:b/>
          <w:bCs/>
          <w:sz w:val="28"/>
          <w:szCs w:val="28"/>
          <w:rtl/>
          <w:lang w:bidi="ar-EG"/>
        </w:rPr>
        <w:t>يعتمد على حسب الحاله خلا</w:t>
      </w:r>
      <w:r w:rsidR="004277DC">
        <w:rPr>
          <w:rFonts w:cs="Calibri" w:hint="cs"/>
          <w:b/>
          <w:bCs/>
          <w:sz w:val="28"/>
          <w:szCs w:val="28"/>
          <w:rtl/>
          <w:lang w:bidi="ar-EG"/>
        </w:rPr>
        <w:t>ل</w:t>
      </w:r>
      <w:r w:rsidRPr="00244E1D">
        <w:rPr>
          <w:rFonts w:cs="Calibri"/>
          <w:b/>
          <w:bCs/>
          <w:sz w:val="28"/>
          <w:szCs w:val="28"/>
          <w:rtl/>
          <w:lang w:bidi="ar-EG"/>
        </w:rPr>
        <w:t xml:space="preserve"> الاستشاره مع الدكاتره</w:t>
      </w:r>
    </w:p>
    <w:p w14:paraId="50E900CF" w14:textId="77777777" w:rsidR="00244E1D" w:rsidRDefault="00244E1D" w:rsidP="00244E1D">
      <w:pPr>
        <w:bidi/>
        <w:spacing w:line="240" w:lineRule="auto"/>
        <w:rPr>
          <w:rFonts w:cstheme="minorHAnsi"/>
          <w:b/>
          <w:bCs/>
          <w:sz w:val="28"/>
          <w:szCs w:val="28"/>
          <w:lang w:bidi="ar-EG"/>
        </w:rPr>
      </w:pPr>
    </w:p>
    <w:p w14:paraId="23647711" w14:textId="77777777" w:rsidR="00244E1D" w:rsidRPr="00244E1D" w:rsidRDefault="00244E1D" w:rsidP="00244E1D">
      <w:pPr>
        <w:bidi/>
        <w:spacing w:line="240" w:lineRule="auto"/>
        <w:rPr>
          <w:rFonts w:cstheme="minorHAnsi"/>
          <w:b/>
          <w:bCs/>
          <w:color w:val="2F5496" w:themeColor="accent1" w:themeShade="BF"/>
          <w:sz w:val="28"/>
          <w:szCs w:val="28"/>
          <w:rtl/>
          <w:lang w:bidi="ar-EG"/>
        </w:rPr>
      </w:pPr>
    </w:p>
    <w:p w14:paraId="1176094F" w14:textId="77777777" w:rsidR="00BF2324" w:rsidRPr="00ED58BF" w:rsidRDefault="00BF2324" w:rsidP="00BF2324">
      <w:pPr>
        <w:bidi/>
        <w:rPr>
          <w:lang w:bidi="ar-EG"/>
        </w:rPr>
      </w:pPr>
    </w:p>
    <w:sectPr w:rsidR="00BF2324" w:rsidRPr="00ED58BF" w:rsidSect="0007744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F263" w14:textId="77777777" w:rsidR="00244634" w:rsidRDefault="00244634" w:rsidP="005A4C45">
      <w:pPr>
        <w:spacing w:after="0" w:line="240" w:lineRule="auto"/>
      </w:pPr>
      <w:r>
        <w:separator/>
      </w:r>
    </w:p>
  </w:endnote>
  <w:endnote w:type="continuationSeparator" w:id="0">
    <w:p w14:paraId="34E1CD45" w14:textId="77777777" w:rsidR="00244634" w:rsidRDefault="00244634" w:rsidP="005A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F4F5" w14:textId="77777777" w:rsidR="00244634" w:rsidRDefault="00244634" w:rsidP="005A4C45">
      <w:pPr>
        <w:spacing w:after="0" w:line="240" w:lineRule="auto"/>
      </w:pPr>
      <w:r>
        <w:separator/>
      </w:r>
    </w:p>
  </w:footnote>
  <w:footnote w:type="continuationSeparator" w:id="0">
    <w:p w14:paraId="01BF9902" w14:textId="77777777" w:rsidR="00244634" w:rsidRDefault="00244634" w:rsidP="005A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4pt;height:11.4pt;visibility:visible;mso-wrap-style:square" o:bullet="t">
        <v:imagedata r:id="rId1" o:title=""/>
      </v:shape>
    </w:pict>
  </w:numPicBullet>
  <w:abstractNum w:abstractNumId="0" w15:restartNumberingAfterBreak="0">
    <w:nsid w:val="00DA5D7C"/>
    <w:multiLevelType w:val="hybridMultilevel"/>
    <w:tmpl w:val="47889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C4669D"/>
    <w:multiLevelType w:val="hybridMultilevel"/>
    <w:tmpl w:val="E0BAF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E71C8"/>
    <w:multiLevelType w:val="hybridMultilevel"/>
    <w:tmpl w:val="A8EAA9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F53041"/>
    <w:multiLevelType w:val="hybridMultilevel"/>
    <w:tmpl w:val="2ECEEFF6"/>
    <w:lvl w:ilvl="0" w:tplc="6B786700">
      <w:start w:val="1"/>
      <w:numFmt w:val="bullet"/>
      <w:lvlText w:val=""/>
      <w:lvlJc w:val="righ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D082CEA"/>
    <w:multiLevelType w:val="hybridMultilevel"/>
    <w:tmpl w:val="B49A2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C713AF"/>
    <w:multiLevelType w:val="hybridMultilevel"/>
    <w:tmpl w:val="CF74373A"/>
    <w:lvl w:ilvl="0" w:tplc="F4F2B39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11ACF"/>
    <w:multiLevelType w:val="hybridMultilevel"/>
    <w:tmpl w:val="70448278"/>
    <w:lvl w:ilvl="0" w:tplc="DDE4F304">
      <w:start w:val="1"/>
      <w:numFmt w:val="bullet"/>
      <w:suff w:val="space"/>
      <w:lvlText w:val=""/>
      <w:lvlJc w:val="right"/>
      <w:pPr>
        <w:ind w:left="360" w:hanging="360"/>
      </w:pPr>
      <w:rPr>
        <w:rFonts w:ascii="Wingdings" w:hAnsi="Wingdings" w:cs="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1C7A00"/>
    <w:multiLevelType w:val="hybridMultilevel"/>
    <w:tmpl w:val="4F4A4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C13588"/>
    <w:multiLevelType w:val="hybridMultilevel"/>
    <w:tmpl w:val="B73AE0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6005F1"/>
    <w:multiLevelType w:val="hybridMultilevel"/>
    <w:tmpl w:val="5B40F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EA4A9A"/>
    <w:multiLevelType w:val="hybridMultilevel"/>
    <w:tmpl w:val="4F2CC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181C49"/>
    <w:multiLevelType w:val="hybridMultilevel"/>
    <w:tmpl w:val="5C7EE338"/>
    <w:lvl w:ilvl="0" w:tplc="65D618E0">
      <w:start w:val="1"/>
      <w:numFmt w:val="bullet"/>
      <w:lvlText w:val=""/>
      <w:lvlJc w:val="left"/>
      <w:pPr>
        <w:ind w:left="1440" w:hanging="360"/>
      </w:pPr>
      <w:rPr>
        <w:rFonts w:ascii="Wingdings" w:hAnsi="Wingdings" w:hint="default"/>
        <w:color w:val="000000" w:themeColor="text1"/>
        <w:lang w:bidi="ar-KW"/>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BB7027"/>
    <w:multiLevelType w:val="hybridMultilevel"/>
    <w:tmpl w:val="9EA6C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5B7E19"/>
    <w:multiLevelType w:val="hybridMultilevel"/>
    <w:tmpl w:val="B53C7542"/>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0363B"/>
    <w:multiLevelType w:val="hybridMultilevel"/>
    <w:tmpl w:val="B15CA6E4"/>
    <w:lvl w:ilvl="0" w:tplc="F4F2B39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3B5D06"/>
    <w:multiLevelType w:val="hybridMultilevel"/>
    <w:tmpl w:val="F1423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7979C6"/>
    <w:multiLevelType w:val="hybridMultilevel"/>
    <w:tmpl w:val="C7DAAD86"/>
    <w:lvl w:ilvl="0" w:tplc="F4AAD68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B315B2"/>
    <w:multiLevelType w:val="hybridMultilevel"/>
    <w:tmpl w:val="28524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0E6CAC"/>
    <w:multiLevelType w:val="hybridMultilevel"/>
    <w:tmpl w:val="B02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B44F6"/>
    <w:multiLevelType w:val="hybridMultilevel"/>
    <w:tmpl w:val="ACE2C936"/>
    <w:lvl w:ilvl="0" w:tplc="6B786700">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5E63E4"/>
    <w:multiLevelType w:val="hybridMultilevel"/>
    <w:tmpl w:val="04521158"/>
    <w:lvl w:ilvl="0" w:tplc="F4AAD68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1" w15:restartNumberingAfterBreak="0">
    <w:nsid w:val="462A0AE9"/>
    <w:multiLevelType w:val="hybridMultilevel"/>
    <w:tmpl w:val="6FB87F86"/>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6FD16F0"/>
    <w:multiLevelType w:val="hybridMultilevel"/>
    <w:tmpl w:val="7780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B1355"/>
    <w:multiLevelType w:val="hybridMultilevel"/>
    <w:tmpl w:val="98627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583704"/>
    <w:multiLevelType w:val="hybridMultilevel"/>
    <w:tmpl w:val="922AC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3379D5"/>
    <w:multiLevelType w:val="hybridMultilevel"/>
    <w:tmpl w:val="24FEAC60"/>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6B7020"/>
    <w:multiLevelType w:val="hybridMultilevel"/>
    <w:tmpl w:val="B890F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F606AD"/>
    <w:multiLevelType w:val="hybridMultilevel"/>
    <w:tmpl w:val="C3B0C808"/>
    <w:lvl w:ilvl="0" w:tplc="6B786700">
      <w:start w:val="1"/>
      <w:numFmt w:val="bullet"/>
      <w:lvlText w:val=""/>
      <w:lvlJc w:val="righ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55B95530"/>
    <w:multiLevelType w:val="hybridMultilevel"/>
    <w:tmpl w:val="2CB205E4"/>
    <w:lvl w:ilvl="0" w:tplc="0409000F">
      <w:start w:val="1"/>
      <w:numFmt w:val="decimal"/>
      <w:lvlText w:val="%1."/>
      <w:lvlJc w:val="left"/>
      <w:pPr>
        <w:ind w:left="1530" w:hanging="360"/>
      </w:pPr>
      <w:rPr>
        <w:rFonts w:hint="default"/>
        <w:color w:val="auto"/>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5777294A"/>
    <w:multiLevelType w:val="hybridMultilevel"/>
    <w:tmpl w:val="E8F2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ED7509"/>
    <w:multiLevelType w:val="hybridMultilevel"/>
    <w:tmpl w:val="66E6F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00FE4"/>
    <w:multiLevelType w:val="hybridMultilevel"/>
    <w:tmpl w:val="7D268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0F2F82"/>
    <w:multiLevelType w:val="hybridMultilevel"/>
    <w:tmpl w:val="2654B654"/>
    <w:lvl w:ilvl="0" w:tplc="F4AAD68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D37FE7"/>
    <w:multiLevelType w:val="hybridMultilevel"/>
    <w:tmpl w:val="49DCF93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5D9B4A50"/>
    <w:multiLevelType w:val="hybridMultilevel"/>
    <w:tmpl w:val="388CC6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402D28"/>
    <w:multiLevelType w:val="hybridMultilevel"/>
    <w:tmpl w:val="494C5F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3E2967"/>
    <w:multiLevelType w:val="hybridMultilevel"/>
    <w:tmpl w:val="351862FE"/>
    <w:lvl w:ilvl="0" w:tplc="6B786700">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A47DC3"/>
    <w:multiLevelType w:val="hybridMultilevel"/>
    <w:tmpl w:val="E88A905E"/>
    <w:lvl w:ilvl="0" w:tplc="FFFFFFFF">
      <w:start w:val="1"/>
      <w:numFmt w:val="decimal"/>
      <w:lvlText w:val="%1."/>
      <w:lvlJc w:val="left"/>
      <w:pPr>
        <w:ind w:left="1440" w:hanging="360"/>
      </w:pPr>
    </w:lvl>
    <w:lvl w:ilvl="1" w:tplc="0409000F">
      <w:start w:val="1"/>
      <w:numFmt w:val="decimal"/>
      <w:lvlText w:val="%2."/>
      <w:lvlJc w:val="left"/>
      <w:pPr>
        <w:ind w:left="117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03B5482"/>
    <w:multiLevelType w:val="hybridMultilevel"/>
    <w:tmpl w:val="8676E37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34730E"/>
    <w:multiLevelType w:val="hybridMultilevel"/>
    <w:tmpl w:val="78E69508"/>
    <w:lvl w:ilvl="0" w:tplc="6B78670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861E7B"/>
    <w:multiLevelType w:val="hybridMultilevel"/>
    <w:tmpl w:val="2A929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4F4AF0"/>
    <w:multiLevelType w:val="hybridMultilevel"/>
    <w:tmpl w:val="554E0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8D18BE"/>
    <w:multiLevelType w:val="hybridMultilevel"/>
    <w:tmpl w:val="D2BAA690"/>
    <w:lvl w:ilvl="0" w:tplc="F4AAD6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E937AF"/>
    <w:multiLevelType w:val="hybridMultilevel"/>
    <w:tmpl w:val="8650523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4" w15:restartNumberingAfterBreak="0">
    <w:nsid w:val="7AA550B5"/>
    <w:multiLevelType w:val="hybridMultilevel"/>
    <w:tmpl w:val="CA4C5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CE7764"/>
    <w:multiLevelType w:val="hybridMultilevel"/>
    <w:tmpl w:val="3028D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BCA493A"/>
    <w:multiLevelType w:val="hybridMultilevel"/>
    <w:tmpl w:val="0890E8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1D0E04"/>
    <w:multiLevelType w:val="hybridMultilevel"/>
    <w:tmpl w:val="B52E1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1B2DE4"/>
    <w:multiLevelType w:val="hybridMultilevel"/>
    <w:tmpl w:val="605033A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96924685">
    <w:abstractNumId w:val="6"/>
  </w:num>
  <w:num w:numId="2" w16cid:durableId="44065893">
    <w:abstractNumId w:val="27"/>
  </w:num>
  <w:num w:numId="3" w16cid:durableId="759527511">
    <w:abstractNumId w:val="48"/>
  </w:num>
  <w:num w:numId="4" w16cid:durableId="1861358125">
    <w:abstractNumId w:val="3"/>
  </w:num>
  <w:num w:numId="5" w16cid:durableId="1145048770">
    <w:abstractNumId w:val="34"/>
  </w:num>
  <w:num w:numId="6" w16cid:durableId="1587571537">
    <w:abstractNumId w:val="19"/>
  </w:num>
  <w:num w:numId="7" w16cid:durableId="1762682264">
    <w:abstractNumId w:val="30"/>
  </w:num>
  <w:num w:numId="8" w16cid:durableId="185216315">
    <w:abstractNumId w:val="36"/>
  </w:num>
  <w:num w:numId="9" w16cid:durableId="408426326">
    <w:abstractNumId w:val="38"/>
  </w:num>
  <w:num w:numId="10" w16cid:durableId="907037386">
    <w:abstractNumId w:val="45"/>
  </w:num>
  <w:num w:numId="11" w16cid:durableId="300506087">
    <w:abstractNumId w:val="46"/>
  </w:num>
  <w:num w:numId="12" w16cid:durableId="281883201">
    <w:abstractNumId w:val="10"/>
  </w:num>
  <w:num w:numId="13" w16cid:durableId="1958826447">
    <w:abstractNumId w:val="24"/>
  </w:num>
  <w:num w:numId="14" w16cid:durableId="636688538">
    <w:abstractNumId w:val="1"/>
  </w:num>
  <w:num w:numId="15" w16cid:durableId="439492125">
    <w:abstractNumId w:val="0"/>
  </w:num>
  <w:num w:numId="16" w16cid:durableId="595553467">
    <w:abstractNumId w:val="12"/>
  </w:num>
  <w:num w:numId="17" w16cid:durableId="42490954">
    <w:abstractNumId w:val="26"/>
  </w:num>
  <w:num w:numId="18" w16cid:durableId="1854804031">
    <w:abstractNumId w:val="44"/>
  </w:num>
  <w:num w:numId="19" w16cid:durableId="619989963">
    <w:abstractNumId w:val="41"/>
  </w:num>
  <w:num w:numId="20" w16cid:durableId="1974942386">
    <w:abstractNumId w:val="47"/>
  </w:num>
  <w:num w:numId="21" w16cid:durableId="895819804">
    <w:abstractNumId w:val="43"/>
  </w:num>
  <w:num w:numId="22" w16cid:durableId="307169289">
    <w:abstractNumId w:val="39"/>
  </w:num>
  <w:num w:numId="23" w16cid:durableId="131406042">
    <w:abstractNumId w:val="9"/>
  </w:num>
  <w:num w:numId="24" w16cid:durableId="1902403729">
    <w:abstractNumId w:val="31"/>
  </w:num>
  <w:num w:numId="25" w16cid:durableId="124127669">
    <w:abstractNumId w:val="4"/>
  </w:num>
  <w:num w:numId="26" w16cid:durableId="681594223">
    <w:abstractNumId w:val="35"/>
  </w:num>
  <w:num w:numId="27" w16cid:durableId="5255255">
    <w:abstractNumId w:val="17"/>
  </w:num>
  <w:num w:numId="28" w16cid:durableId="329023348">
    <w:abstractNumId w:val="23"/>
  </w:num>
  <w:num w:numId="29" w16cid:durableId="191503980">
    <w:abstractNumId w:val="22"/>
  </w:num>
  <w:num w:numId="30" w16cid:durableId="317653773">
    <w:abstractNumId w:val="15"/>
  </w:num>
  <w:num w:numId="31" w16cid:durableId="1878080912">
    <w:abstractNumId w:val="40"/>
  </w:num>
  <w:num w:numId="32" w16cid:durableId="340396699">
    <w:abstractNumId w:val="7"/>
  </w:num>
  <w:num w:numId="33" w16cid:durableId="567224373">
    <w:abstractNumId w:val="18"/>
  </w:num>
  <w:num w:numId="34" w16cid:durableId="1687559748">
    <w:abstractNumId w:val="29"/>
  </w:num>
  <w:num w:numId="35" w16cid:durableId="1917090251">
    <w:abstractNumId w:val="11"/>
  </w:num>
  <w:num w:numId="36" w16cid:durableId="365836107">
    <w:abstractNumId w:val="2"/>
  </w:num>
  <w:num w:numId="37" w16cid:durableId="145509830">
    <w:abstractNumId w:val="37"/>
  </w:num>
  <w:num w:numId="38" w16cid:durableId="718554435">
    <w:abstractNumId w:val="25"/>
  </w:num>
  <w:num w:numId="39" w16cid:durableId="961039642">
    <w:abstractNumId w:val="8"/>
  </w:num>
  <w:num w:numId="40" w16cid:durableId="1782912111">
    <w:abstractNumId w:val="28"/>
  </w:num>
  <w:num w:numId="41" w16cid:durableId="1083527480">
    <w:abstractNumId w:val="13"/>
  </w:num>
  <w:num w:numId="42" w16cid:durableId="285937567">
    <w:abstractNumId w:val="42"/>
  </w:num>
  <w:num w:numId="43" w16cid:durableId="1541429762">
    <w:abstractNumId w:val="21"/>
  </w:num>
  <w:num w:numId="44" w16cid:durableId="1863590469">
    <w:abstractNumId w:val="33"/>
  </w:num>
  <w:num w:numId="45" w16cid:durableId="1839613482">
    <w:abstractNumId w:val="20"/>
  </w:num>
  <w:num w:numId="46" w16cid:durableId="528104743">
    <w:abstractNumId w:val="16"/>
  </w:num>
  <w:num w:numId="47" w16cid:durableId="1671567693">
    <w:abstractNumId w:val="32"/>
  </w:num>
  <w:num w:numId="48" w16cid:durableId="986203515">
    <w:abstractNumId w:val="14"/>
  </w:num>
  <w:num w:numId="49" w16cid:durableId="1653411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46"/>
    <w:rsid w:val="000510F3"/>
    <w:rsid w:val="00056095"/>
    <w:rsid w:val="00077446"/>
    <w:rsid w:val="00084549"/>
    <w:rsid w:val="000B60B1"/>
    <w:rsid w:val="000C5B25"/>
    <w:rsid w:val="00244634"/>
    <w:rsid w:val="00244E1D"/>
    <w:rsid w:val="002D3408"/>
    <w:rsid w:val="002E4DDF"/>
    <w:rsid w:val="003C4508"/>
    <w:rsid w:val="003E1020"/>
    <w:rsid w:val="004277DC"/>
    <w:rsid w:val="0043083E"/>
    <w:rsid w:val="004F0B19"/>
    <w:rsid w:val="00525020"/>
    <w:rsid w:val="00541E63"/>
    <w:rsid w:val="005A4C45"/>
    <w:rsid w:val="005C6E91"/>
    <w:rsid w:val="005F430A"/>
    <w:rsid w:val="00720B95"/>
    <w:rsid w:val="00767F1E"/>
    <w:rsid w:val="007B17AB"/>
    <w:rsid w:val="00862F17"/>
    <w:rsid w:val="00933423"/>
    <w:rsid w:val="0096159E"/>
    <w:rsid w:val="00965EBD"/>
    <w:rsid w:val="009673AD"/>
    <w:rsid w:val="009767B3"/>
    <w:rsid w:val="00A36D97"/>
    <w:rsid w:val="00A73C81"/>
    <w:rsid w:val="00A93816"/>
    <w:rsid w:val="00B2294A"/>
    <w:rsid w:val="00B55814"/>
    <w:rsid w:val="00BC2470"/>
    <w:rsid w:val="00BF2324"/>
    <w:rsid w:val="00CC6973"/>
    <w:rsid w:val="00D11C0F"/>
    <w:rsid w:val="00D95AD3"/>
    <w:rsid w:val="00E1539F"/>
    <w:rsid w:val="00E25F7B"/>
    <w:rsid w:val="00E51234"/>
    <w:rsid w:val="00E635FE"/>
    <w:rsid w:val="00EA1779"/>
    <w:rsid w:val="00ED35BC"/>
    <w:rsid w:val="00ED58BF"/>
    <w:rsid w:val="00F31220"/>
    <w:rsid w:val="00F7477B"/>
    <w:rsid w:val="00FD76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7F8E"/>
  <w15:chartTrackingRefBased/>
  <w15:docId w15:val="{C92E9A3A-32DF-46C2-9452-3E431B944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23"/>
    <w:pPr>
      <w:spacing w:line="259" w:lineRule="auto"/>
    </w:pPr>
    <w:rPr>
      <w:sz w:val="22"/>
      <w:szCs w:val="22"/>
    </w:rPr>
  </w:style>
  <w:style w:type="paragraph" w:styleId="Heading1">
    <w:name w:val="heading 1"/>
    <w:basedOn w:val="Normal"/>
    <w:next w:val="Normal"/>
    <w:link w:val="Heading1Char"/>
    <w:uiPriority w:val="9"/>
    <w:qFormat/>
    <w:rsid w:val="00077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46"/>
    <w:rPr>
      <w:rFonts w:eastAsiaTheme="majorEastAsia" w:cstheme="majorBidi"/>
      <w:color w:val="272727" w:themeColor="text1" w:themeTint="D8"/>
    </w:rPr>
  </w:style>
  <w:style w:type="paragraph" w:styleId="Title">
    <w:name w:val="Title"/>
    <w:basedOn w:val="Normal"/>
    <w:next w:val="Normal"/>
    <w:link w:val="TitleChar"/>
    <w:uiPriority w:val="10"/>
    <w:qFormat/>
    <w:rsid w:val="00077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46"/>
    <w:pPr>
      <w:spacing w:before="160"/>
      <w:jc w:val="center"/>
    </w:pPr>
    <w:rPr>
      <w:i/>
      <w:iCs/>
      <w:color w:val="404040" w:themeColor="text1" w:themeTint="BF"/>
    </w:rPr>
  </w:style>
  <w:style w:type="character" w:customStyle="1" w:styleId="QuoteChar">
    <w:name w:val="Quote Char"/>
    <w:basedOn w:val="DefaultParagraphFont"/>
    <w:link w:val="Quote"/>
    <w:uiPriority w:val="29"/>
    <w:rsid w:val="00077446"/>
    <w:rPr>
      <w:i/>
      <w:iCs/>
      <w:color w:val="404040" w:themeColor="text1" w:themeTint="BF"/>
    </w:rPr>
  </w:style>
  <w:style w:type="paragraph" w:styleId="ListParagraph">
    <w:name w:val="List Paragraph"/>
    <w:basedOn w:val="Normal"/>
    <w:uiPriority w:val="34"/>
    <w:qFormat/>
    <w:rsid w:val="00077446"/>
    <w:pPr>
      <w:ind w:left="720"/>
      <w:contextualSpacing/>
    </w:pPr>
  </w:style>
  <w:style w:type="character" w:styleId="IntenseEmphasis">
    <w:name w:val="Intense Emphasis"/>
    <w:basedOn w:val="DefaultParagraphFont"/>
    <w:uiPriority w:val="21"/>
    <w:qFormat/>
    <w:rsid w:val="00077446"/>
    <w:rPr>
      <w:i/>
      <w:iCs/>
      <w:color w:val="2F5496" w:themeColor="accent1" w:themeShade="BF"/>
    </w:rPr>
  </w:style>
  <w:style w:type="paragraph" w:styleId="IntenseQuote">
    <w:name w:val="Intense Quote"/>
    <w:basedOn w:val="Normal"/>
    <w:next w:val="Normal"/>
    <w:link w:val="IntenseQuoteChar"/>
    <w:uiPriority w:val="30"/>
    <w:qFormat/>
    <w:rsid w:val="00077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446"/>
    <w:rPr>
      <w:i/>
      <w:iCs/>
      <w:color w:val="2F5496" w:themeColor="accent1" w:themeShade="BF"/>
    </w:rPr>
  </w:style>
  <w:style w:type="character" w:styleId="IntenseReference">
    <w:name w:val="Intense Reference"/>
    <w:basedOn w:val="DefaultParagraphFont"/>
    <w:uiPriority w:val="32"/>
    <w:qFormat/>
    <w:rsid w:val="00077446"/>
    <w:rPr>
      <w:b/>
      <w:bCs/>
      <w:smallCaps/>
      <w:color w:val="2F5496" w:themeColor="accent1" w:themeShade="BF"/>
      <w:spacing w:val="5"/>
    </w:rPr>
  </w:style>
  <w:style w:type="table" w:styleId="TableGrid">
    <w:name w:val="Table Grid"/>
    <w:basedOn w:val="TableNormal"/>
    <w:uiPriority w:val="39"/>
    <w:rsid w:val="0007744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C45"/>
    <w:rPr>
      <w:sz w:val="22"/>
      <w:szCs w:val="22"/>
    </w:rPr>
  </w:style>
  <w:style w:type="paragraph" w:styleId="Footer">
    <w:name w:val="footer"/>
    <w:basedOn w:val="Normal"/>
    <w:link w:val="FooterChar"/>
    <w:uiPriority w:val="99"/>
    <w:unhideWhenUsed/>
    <w:rsid w:val="005A4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C45"/>
    <w:rPr>
      <w:sz w:val="22"/>
      <w:szCs w:val="22"/>
    </w:rPr>
  </w:style>
  <w:style w:type="table" w:styleId="GridTable4-Accent1">
    <w:name w:val="Grid Table 4 Accent 1"/>
    <w:basedOn w:val="TableNormal"/>
    <w:uiPriority w:val="49"/>
    <w:rsid w:val="005A4C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5">
    <w:name w:val="Plain Table 5"/>
    <w:basedOn w:val="TableNormal"/>
    <w:uiPriority w:val="45"/>
    <w:rsid w:val="00ED58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738CE-12B5-4815-A438-762964556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18</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Naser Jehad</dc:creator>
  <cp:keywords/>
  <dc:description/>
  <cp:lastModifiedBy>Karam Emad</cp:lastModifiedBy>
  <cp:revision>7</cp:revision>
  <dcterms:created xsi:type="dcterms:W3CDTF">2025-11-17T14:35:00Z</dcterms:created>
  <dcterms:modified xsi:type="dcterms:W3CDTF">2025-11-23T09:08:00Z</dcterms:modified>
</cp:coreProperties>
</file>