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p w14:paraId="075C19AC" w14:textId="1F6674F9" w:rsidR="00814B57" w:rsidRDefault="00814B57" w:rsidP="00B82F3A">
      <w:pPr>
        <w:spacing w:after="25" w:line="240" w:lineRule="auto"/>
        <w:rPr>
          <w:b/>
        </w:rPr>
      </w:pPr>
    </w:p>
    <w:p w14:paraId="38A2278F" w14:textId="3FD46E25" w:rsidR="00B158B7" w:rsidRDefault="00B158B7" w:rsidP="00B82F3A">
      <w:pPr>
        <w:spacing w:after="25" w:line="240" w:lineRule="auto"/>
        <w:rPr>
          <w:b/>
        </w:rPr>
      </w:pPr>
    </w:p>
    <w:p w14:paraId="53924912" w14:textId="2E0A2A41" w:rsidR="00B158B7" w:rsidRDefault="00B158B7" w:rsidP="00B82F3A">
      <w:pPr>
        <w:spacing w:after="25" w:line="240" w:lineRule="auto"/>
        <w:rPr>
          <w:b/>
        </w:rPr>
      </w:pPr>
    </w:p>
    <w:p w14:paraId="5703DCF9" w14:textId="4A4122BC" w:rsidR="00B158B7" w:rsidRDefault="00B158B7" w:rsidP="00B82F3A">
      <w:pPr>
        <w:spacing w:after="25" w:line="240" w:lineRule="auto"/>
        <w:rPr>
          <w:b/>
        </w:rPr>
      </w:pPr>
    </w:p>
    <w:p w14:paraId="3FDE5DD0" w14:textId="77777777" w:rsidR="00B158B7" w:rsidRDefault="00B158B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58B2B3CC"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9622FC">
        <w:rPr>
          <w:rFonts w:ascii="Cambria" w:eastAsia="Cambria" w:hAnsi="Cambria" w:cs="Cambria"/>
          <w:b/>
        </w:rPr>
        <w:t>10</w:t>
      </w:r>
      <w:r>
        <w:rPr>
          <w:rFonts w:ascii="Cambria" w:eastAsia="Cambria" w:hAnsi="Cambria" w:cs="Cambria"/>
          <w:b/>
        </w:rPr>
        <w:t>/</w:t>
      </w:r>
      <w:r w:rsidR="00AD4B33">
        <w:rPr>
          <w:rFonts w:ascii="Cambria" w:eastAsia="Cambria" w:hAnsi="Cambria" w:cs="Cambria"/>
          <w:b/>
        </w:rPr>
        <w:t>0</w:t>
      </w:r>
      <w:r w:rsidR="009622FC">
        <w:rPr>
          <w:rFonts w:ascii="Cambria" w:eastAsia="Cambria" w:hAnsi="Cambria" w:cs="Cambria"/>
          <w:b/>
        </w:rPr>
        <w:t>3</w:t>
      </w:r>
      <w:r w:rsidR="006B0894">
        <w:rPr>
          <w:rFonts w:ascii="Cambria" w:eastAsia="Cambria" w:hAnsi="Cambria" w:cs="Cambria"/>
          <w:b/>
        </w:rPr>
        <w:t>/2</w:t>
      </w:r>
      <w:r w:rsidR="00AD4B33">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20ED047" w14:textId="5CDAF8E7" w:rsidR="00B82F3A" w:rsidRDefault="00B82F3A" w:rsidP="00AD4B33">
      <w:pPr>
        <w:spacing w:after="67" w:line="277" w:lineRule="auto"/>
        <w:ind w:left="14" w:right="5461"/>
        <w:rPr>
          <w:rFonts w:ascii="Cambria" w:eastAsia="Cambria" w:hAnsi="Cambria" w:cs="Cambria"/>
          <w:b/>
          <w:sz w:val="28"/>
        </w:rPr>
      </w:pPr>
      <w:r>
        <w:rPr>
          <w:rFonts w:ascii="Cambria" w:eastAsia="Cambria" w:hAnsi="Cambria" w:cs="Cambria"/>
          <w:b/>
          <w:sz w:val="28"/>
        </w:rPr>
        <w:t xml:space="preserve">M/S </w:t>
      </w:r>
      <w:r w:rsidR="009622FC">
        <w:rPr>
          <w:rFonts w:ascii="Cambria" w:eastAsia="Cambria" w:hAnsi="Cambria" w:cs="Cambria"/>
          <w:b/>
          <w:sz w:val="28"/>
        </w:rPr>
        <w:t>ACCORD HYDROLIC &amp; AUTOMATION</w:t>
      </w:r>
    </w:p>
    <w:p w14:paraId="578B9560" w14:textId="16B9D88F" w:rsidR="009622FC" w:rsidRDefault="009622FC" w:rsidP="00AD4B33">
      <w:pPr>
        <w:spacing w:after="67" w:line="277" w:lineRule="auto"/>
        <w:ind w:left="14" w:right="5461"/>
        <w:rPr>
          <w:rFonts w:ascii="Cambria" w:eastAsia="Cambria" w:hAnsi="Cambria" w:cs="Cambria"/>
          <w:b/>
          <w:sz w:val="28"/>
        </w:rPr>
      </w:pPr>
      <w:r>
        <w:rPr>
          <w:rFonts w:ascii="Cambria" w:eastAsia="Cambria" w:hAnsi="Cambria" w:cs="Cambria"/>
          <w:b/>
          <w:sz w:val="28"/>
        </w:rPr>
        <w:t>Mr. Rakesh</w:t>
      </w:r>
    </w:p>
    <w:p w14:paraId="72B5B658" w14:textId="2468D3D5" w:rsidR="009622FC" w:rsidRDefault="00EA2315" w:rsidP="00AD4B33">
      <w:pPr>
        <w:spacing w:after="67" w:line="277" w:lineRule="auto"/>
        <w:ind w:left="14" w:right="5461"/>
      </w:pPr>
      <w:r>
        <w:rPr>
          <w:rFonts w:ascii="Cambria" w:eastAsia="Cambria" w:hAnsi="Cambria" w:cs="Cambria"/>
          <w:b/>
          <w:sz w:val="28"/>
        </w:rPr>
        <w:t>9891453060</w:t>
      </w:r>
    </w:p>
    <w:p w14:paraId="137E0DF7" w14:textId="47691EDE"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9A2335">
        <w:rPr>
          <w:rFonts w:ascii="Cambria" w:eastAsia="Cambria" w:hAnsi="Cambria" w:cs="Cambria"/>
          <w:color w:val="5B9BD5"/>
          <w:sz w:val="32"/>
        </w:rPr>
        <w:t xml:space="preserve"> </w:t>
      </w:r>
      <w:r w:rsidR="0017788E">
        <w:rPr>
          <w:rFonts w:ascii="Cambria" w:eastAsia="Cambria" w:hAnsi="Cambria" w:cs="Cambria"/>
          <w:color w:val="5B9BD5"/>
          <w:sz w:val="32"/>
        </w:rPr>
        <w:t xml:space="preserve">Capping </w:t>
      </w:r>
      <w:r w:rsidR="00AD4B33">
        <w:rPr>
          <w:rFonts w:ascii="Cambria" w:eastAsia="Cambria" w:hAnsi="Cambria" w:cs="Cambria"/>
          <w:color w:val="5B9BD5"/>
          <w:sz w:val="32"/>
        </w:rPr>
        <w:t xml:space="preserve">and Induction </w:t>
      </w:r>
      <w:r w:rsidR="0017788E">
        <w:rPr>
          <w:rFonts w:ascii="Cambria" w:eastAsia="Cambria" w:hAnsi="Cambria" w:cs="Cambria"/>
          <w:color w:val="5B9BD5"/>
          <w:sz w:val="32"/>
        </w:rPr>
        <w:t>sealing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lastRenderedPageBreak/>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lastRenderedPageBreak/>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29B0C066" w14:textId="1C12A49A" w:rsidR="001B3EB5" w:rsidRDefault="001B3EB5" w:rsidP="00D8781B">
      <w:pPr>
        <w:spacing w:line="234" w:lineRule="auto"/>
        <w:ind w:right="9329"/>
        <w:jc w:val="both"/>
      </w:pPr>
    </w:p>
    <w:p w14:paraId="12417978" w14:textId="6453FF2E" w:rsidR="00CD1B6A" w:rsidRDefault="00CD1B6A" w:rsidP="00CD1B6A">
      <w:pPr>
        <w:spacing w:line="234" w:lineRule="auto"/>
        <w:ind w:left="-709" w:right="9266"/>
        <w:jc w:val="center"/>
      </w:pPr>
    </w:p>
    <w:p w14:paraId="623E84D4" w14:textId="77777777" w:rsidR="00B82F3A" w:rsidRDefault="00B82F3A" w:rsidP="00D8781B">
      <w:pPr>
        <w:spacing w:line="234" w:lineRule="auto"/>
        <w:ind w:right="9329"/>
        <w:jc w:val="both"/>
      </w:pPr>
    </w:p>
    <w:p w14:paraId="40C3DBA8" w14:textId="441BE05B" w:rsidR="001B3EB5" w:rsidRDefault="001B3EB5" w:rsidP="00D8781B">
      <w:pPr>
        <w:spacing w:line="234" w:lineRule="auto"/>
        <w:ind w:right="9329"/>
        <w:jc w:val="both"/>
      </w:pPr>
    </w:p>
    <w:p w14:paraId="7C7AE2D0" w14:textId="115C4B03" w:rsidR="00CD1B6A" w:rsidRDefault="00CD1B6A" w:rsidP="00D8781B">
      <w:pPr>
        <w:spacing w:line="234" w:lineRule="auto"/>
        <w:ind w:right="9329"/>
        <w:jc w:val="both"/>
      </w:pPr>
    </w:p>
    <w:p w14:paraId="1CB678E6" w14:textId="1F48DBFC" w:rsidR="00CD1B6A" w:rsidRDefault="00CD1B6A" w:rsidP="00D8781B">
      <w:pPr>
        <w:spacing w:line="234" w:lineRule="auto"/>
        <w:ind w:right="9329"/>
        <w:jc w:val="both"/>
      </w:pPr>
    </w:p>
    <w:p w14:paraId="492C1083" w14:textId="3A8253BF" w:rsidR="00CD1B6A" w:rsidRDefault="00CD1B6A" w:rsidP="00D8781B">
      <w:pPr>
        <w:spacing w:line="234" w:lineRule="auto"/>
        <w:ind w:right="9329"/>
        <w:jc w:val="both"/>
      </w:pPr>
    </w:p>
    <w:p w14:paraId="34D39E47" w14:textId="77777777" w:rsidR="00CD1B6A" w:rsidRDefault="00CD1B6A"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bookmarkStart w:id="0" w:name="_Hlk129355333"/>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242891CD" w14:textId="77777777" w:rsidTr="006D5A1D">
        <w:trPr>
          <w:trHeight w:val="682"/>
        </w:trPr>
        <w:tc>
          <w:tcPr>
            <w:tcW w:w="630" w:type="dxa"/>
          </w:tcPr>
          <w:p w14:paraId="37F6A466" w14:textId="5FE446AB" w:rsidR="00B82F3A" w:rsidRDefault="00AD4B33" w:rsidP="006D5A1D">
            <w:pPr>
              <w:pStyle w:val="TableParagraph"/>
              <w:spacing w:line="320" w:lineRule="exact"/>
              <w:ind w:left="13"/>
              <w:rPr>
                <w:sz w:val="28"/>
              </w:rPr>
            </w:pPr>
            <w:r>
              <w:rPr>
                <w:sz w:val="28"/>
              </w:rPr>
              <w:t>1</w:t>
            </w:r>
          </w:p>
        </w:tc>
        <w:tc>
          <w:tcPr>
            <w:tcW w:w="6300" w:type="dxa"/>
          </w:tcPr>
          <w:p w14:paraId="0C0DB519" w14:textId="52D1E392"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5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0369F260" w:rsidR="00B82F3A" w:rsidRDefault="00AD4B33" w:rsidP="006D5A1D">
            <w:pPr>
              <w:ind w:left="59"/>
              <w:jc w:val="right"/>
              <w:rPr>
                <w:rFonts w:ascii="Arial" w:eastAsia="Cambria" w:hAnsi="Arial" w:cs="Arial"/>
                <w:sz w:val="24"/>
                <w:szCs w:val="24"/>
              </w:rPr>
            </w:pPr>
            <w:r>
              <w:rPr>
                <w:rFonts w:ascii="Arial" w:eastAsia="Cambria" w:hAnsi="Arial" w:cs="Arial"/>
                <w:sz w:val="24"/>
                <w:szCs w:val="24"/>
              </w:rPr>
              <w:t>2</w:t>
            </w:r>
            <w:r w:rsidR="00B82F3A">
              <w:rPr>
                <w:rFonts w:ascii="Arial" w:eastAsia="Cambria" w:hAnsi="Arial" w:cs="Arial"/>
                <w:sz w:val="24"/>
                <w:szCs w:val="24"/>
              </w:rPr>
              <w:t>,</w:t>
            </w:r>
            <w:r w:rsidR="009622FC">
              <w:rPr>
                <w:rFonts w:ascii="Arial" w:eastAsia="Cambria" w:hAnsi="Arial" w:cs="Arial"/>
                <w:sz w:val="24"/>
                <w:szCs w:val="24"/>
              </w:rPr>
              <w:t>3</w:t>
            </w:r>
            <w:r w:rsidR="00B82F3A">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00E110A5" w:rsidR="00B82F3A" w:rsidRPr="00D04EC8" w:rsidRDefault="009622FC" w:rsidP="006D5A1D">
            <w:pPr>
              <w:pStyle w:val="TableParagraph"/>
              <w:spacing w:line="358" w:lineRule="exact"/>
              <w:jc w:val="right"/>
              <w:rPr>
                <w:rFonts w:ascii="Cambria" w:hAnsi="Cambria"/>
                <w:b/>
                <w:sz w:val="28"/>
                <w:szCs w:val="28"/>
              </w:rPr>
            </w:pPr>
            <w:r>
              <w:rPr>
                <w:rFonts w:ascii="Cambria" w:hAnsi="Cambria"/>
                <w:b/>
                <w:sz w:val="28"/>
                <w:szCs w:val="28"/>
              </w:rPr>
              <w:t>2,</w:t>
            </w:r>
            <w:r w:rsidR="00CD1B6A">
              <w:rPr>
                <w:rFonts w:ascii="Cambria" w:hAnsi="Cambria"/>
                <w:b/>
                <w:sz w:val="28"/>
                <w:szCs w:val="28"/>
              </w:rPr>
              <w:t>30</w:t>
            </w:r>
            <w:r w:rsidR="00AD4B33">
              <w:rPr>
                <w:rFonts w:ascii="Cambria" w:hAnsi="Cambria"/>
                <w:b/>
                <w:sz w:val="28"/>
                <w:szCs w:val="28"/>
              </w:rPr>
              <w:t>,000</w:t>
            </w:r>
            <w:r w:rsidR="00B82F3A"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79EB344A" w:rsidR="00B82F3A" w:rsidRPr="00D04EC8" w:rsidRDefault="009622FC" w:rsidP="006D5A1D">
            <w:pPr>
              <w:pStyle w:val="TableParagraph"/>
              <w:jc w:val="right"/>
              <w:rPr>
                <w:rFonts w:ascii="Cambria" w:hAnsi="Cambria"/>
                <w:sz w:val="28"/>
                <w:szCs w:val="28"/>
              </w:rPr>
            </w:pPr>
            <w:r>
              <w:rPr>
                <w:rFonts w:ascii="Cambria" w:hAnsi="Cambria"/>
                <w:sz w:val="28"/>
                <w:szCs w:val="28"/>
              </w:rPr>
              <w:t>41</w:t>
            </w:r>
            <w:r w:rsidR="00CD1B6A">
              <w:rPr>
                <w:rFonts w:ascii="Cambria" w:hAnsi="Cambria"/>
                <w:sz w:val="28"/>
                <w:szCs w:val="28"/>
              </w:rPr>
              <w:t>,</w:t>
            </w:r>
            <w:r>
              <w:rPr>
                <w:rFonts w:ascii="Cambria" w:hAnsi="Cambria"/>
                <w:sz w:val="28"/>
                <w:szCs w:val="28"/>
              </w:rPr>
              <w:t>4</w:t>
            </w:r>
            <w:r w:rsidR="00CD1B6A">
              <w:rPr>
                <w:rFonts w:ascii="Cambria" w:hAnsi="Cambria"/>
                <w:sz w:val="28"/>
                <w:szCs w:val="28"/>
              </w:rPr>
              <w:t>00</w:t>
            </w:r>
            <w:r w:rsidR="00B82F3A">
              <w:rPr>
                <w:rFonts w:ascii="Cambria" w:hAnsi="Cambria"/>
                <w:sz w:val="28"/>
                <w:szCs w:val="28"/>
              </w:rPr>
              <w:t>/-</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08634B7F" w:rsidR="00B82F3A" w:rsidRDefault="009622FC" w:rsidP="006D5A1D">
            <w:pPr>
              <w:pStyle w:val="TableParagraph"/>
              <w:spacing w:line="344" w:lineRule="exact"/>
              <w:jc w:val="right"/>
              <w:rPr>
                <w:rFonts w:ascii="Arial"/>
                <w:b/>
                <w:sz w:val="32"/>
              </w:rPr>
            </w:pPr>
            <w:r>
              <w:rPr>
                <w:rFonts w:ascii="Arial"/>
                <w:b/>
                <w:sz w:val="32"/>
              </w:rPr>
              <w:t>2</w:t>
            </w:r>
            <w:r w:rsidR="00AD4B33">
              <w:rPr>
                <w:rFonts w:ascii="Arial"/>
                <w:b/>
                <w:sz w:val="32"/>
              </w:rPr>
              <w:t>,</w:t>
            </w:r>
            <w:r>
              <w:rPr>
                <w:rFonts w:ascii="Arial"/>
                <w:b/>
                <w:sz w:val="32"/>
              </w:rPr>
              <w:t>7</w:t>
            </w:r>
            <w:r w:rsidR="00CD1B6A">
              <w:rPr>
                <w:rFonts w:ascii="Arial"/>
                <w:b/>
                <w:sz w:val="32"/>
              </w:rPr>
              <w:t>1</w:t>
            </w:r>
            <w:r w:rsidR="00AD4B33">
              <w:rPr>
                <w:rFonts w:ascii="Arial"/>
                <w:b/>
                <w:sz w:val="32"/>
              </w:rPr>
              <w:t>,</w:t>
            </w:r>
            <w:r>
              <w:rPr>
                <w:rFonts w:ascii="Arial"/>
                <w:b/>
                <w:sz w:val="32"/>
              </w:rPr>
              <w:t>4</w:t>
            </w:r>
            <w:r w:rsidR="00AD4B33">
              <w:rPr>
                <w:rFonts w:ascii="Arial"/>
                <w:b/>
                <w:sz w:val="32"/>
              </w:rPr>
              <w:t>00</w:t>
            </w:r>
            <w:r w:rsidR="00B82F3A">
              <w:rPr>
                <w:rFonts w:ascii="Arial"/>
                <w:b/>
                <w:sz w:val="32"/>
              </w:rPr>
              <w:t>/-</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bookmarkEnd w:id="0"/>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3A623009" w:rsidR="00B82F3A" w:rsidRPr="00834601" w:rsidRDefault="00B82F3A" w:rsidP="006D5A1D">
            <w:pPr>
              <w:pStyle w:val="NoSpacing"/>
              <w:jc w:val="right"/>
              <w:rPr>
                <w:sz w:val="24"/>
              </w:rPr>
            </w:pPr>
            <w:r>
              <w:rPr>
                <w:sz w:val="24"/>
              </w:rPr>
              <w:t>16</w:t>
            </w:r>
            <w:r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5209E904" w:rsidR="00814B57" w:rsidRDefault="00814B57" w:rsidP="00D8781B">
      <w:pPr>
        <w:spacing w:line="240" w:lineRule="auto"/>
      </w:pPr>
    </w:p>
    <w:p w14:paraId="613D1C56" w14:textId="0074FFF0" w:rsidR="00AD4B33" w:rsidRDefault="00AD4B33" w:rsidP="00D8781B">
      <w:pPr>
        <w:spacing w:line="240" w:lineRule="auto"/>
      </w:pPr>
    </w:p>
    <w:p w14:paraId="238B54DC" w14:textId="33433804" w:rsidR="00AD4B33" w:rsidRDefault="00AD4B33" w:rsidP="00D8781B">
      <w:pPr>
        <w:spacing w:line="240" w:lineRule="auto"/>
      </w:pPr>
    </w:p>
    <w:p w14:paraId="34C8CA5B" w14:textId="1607DF8A" w:rsidR="00AD4B33" w:rsidRDefault="00AD4B33" w:rsidP="00D8781B">
      <w:pPr>
        <w:spacing w:line="240" w:lineRule="auto"/>
      </w:pPr>
    </w:p>
    <w:p w14:paraId="47175E21" w14:textId="77777777" w:rsidR="00AD4B33" w:rsidRDefault="00AD4B33"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lastRenderedPageBreak/>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0" type="#_x0000_t75" style="width:43.2pt;height:40.8pt;visibility:visible;mso-wrap-style:square" o:bullet="t">
        <v:imagedata r:id="rId1" o:title=""/>
      </v:shape>
    </w:pict>
  </w:numPicBullet>
  <w:numPicBullet w:numPicBulletId="1">
    <w:pict>
      <v:shape id="_x0000_i1591"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B3EB5"/>
    <w:rsid w:val="0026241F"/>
    <w:rsid w:val="002E3F0B"/>
    <w:rsid w:val="0032659B"/>
    <w:rsid w:val="006748F1"/>
    <w:rsid w:val="006B0894"/>
    <w:rsid w:val="006F2302"/>
    <w:rsid w:val="0074005E"/>
    <w:rsid w:val="0074431B"/>
    <w:rsid w:val="0078310A"/>
    <w:rsid w:val="007B0522"/>
    <w:rsid w:val="007D620D"/>
    <w:rsid w:val="007E1B8D"/>
    <w:rsid w:val="00814B57"/>
    <w:rsid w:val="008A29D7"/>
    <w:rsid w:val="00902BDA"/>
    <w:rsid w:val="009622FC"/>
    <w:rsid w:val="00987A1B"/>
    <w:rsid w:val="009968C5"/>
    <w:rsid w:val="009A2335"/>
    <w:rsid w:val="009B0AC7"/>
    <w:rsid w:val="009B1182"/>
    <w:rsid w:val="009E6DFF"/>
    <w:rsid w:val="00A51952"/>
    <w:rsid w:val="00AB2A8B"/>
    <w:rsid w:val="00AD4B33"/>
    <w:rsid w:val="00B158B7"/>
    <w:rsid w:val="00B46596"/>
    <w:rsid w:val="00B66EAA"/>
    <w:rsid w:val="00B82F3A"/>
    <w:rsid w:val="00BA15B3"/>
    <w:rsid w:val="00CB5639"/>
    <w:rsid w:val="00CD1B6A"/>
    <w:rsid w:val="00D42BE0"/>
    <w:rsid w:val="00D54EC7"/>
    <w:rsid w:val="00D8781B"/>
    <w:rsid w:val="00D94252"/>
    <w:rsid w:val="00DE56F5"/>
    <w:rsid w:val="00EA2315"/>
    <w:rsid w:val="00ED46DE"/>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2023-02-08T09:14:00Z</cp:lastPrinted>
  <dcterms:created xsi:type="dcterms:W3CDTF">2023-03-10T11:48:00Z</dcterms:created>
  <dcterms:modified xsi:type="dcterms:W3CDTF">2023-03-10T11:48:00Z</dcterms:modified>
</cp:coreProperties>
</file>