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7E7A" w14:textId="77777777" w:rsidR="00994433" w:rsidRDefault="00000000">
      <w:r>
        <w:rPr>
          <w:b/>
          <w:sz w:val="48"/>
        </w:rPr>
        <w:t>WEEKLY COURSE PROJECT REPORT</w:t>
      </w:r>
    </w:p>
    <w:p w14:paraId="36AD5E22" w14:textId="77777777" w:rsidR="00432B07" w:rsidRDefault="00000000">
      <w:r>
        <w:rPr>
          <w:b/>
        </w:rPr>
        <w:t>Course Code and Title:</w:t>
      </w:r>
      <w:r>
        <w:t xml:space="preserve"> CPEN </w:t>
      </w:r>
      <w:r w:rsidR="00432B07">
        <w:t>438</w:t>
      </w:r>
      <w:r>
        <w:t xml:space="preserve"> </w:t>
      </w:r>
      <w:r w:rsidR="00432B07">
        <w:t>-</w:t>
      </w:r>
      <w:r>
        <w:t xml:space="preserve"> Advanced Computer Architecture Systems and Design</w:t>
      </w:r>
    </w:p>
    <w:p w14:paraId="26C53B99" w14:textId="77777777" w:rsidR="00432B07" w:rsidRDefault="00000000">
      <w:r>
        <w:br/>
      </w:r>
      <w:r>
        <w:rPr>
          <w:b/>
        </w:rPr>
        <w:t>Project Title:</w:t>
      </w:r>
      <w:r>
        <w:t xml:space="preserve"> Project 1 — Roofline Reckoning: Quantitative Performance Characterisation of Ghanaian Fintech and Climate Workloads on Multicore Architectures</w:t>
      </w:r>
    </w:p>
    <w:p w14:paraId="5744B399" w14:textId="77777777" w:rsidR="00432B07" w:rsidRDefault="00000000">
      <w:r>
        <w:br/>
      </w:r>
      <w:r>
        <w:rPr>
          <w:b/>
        </w:rPr>
        <w:t>Team Number/Name:</w:t>
      </w:r>
      <w:r>
        <w:t xml:space="preserve"> Group 3</w:t>
      </w:r>
    </w:p>
    <w:p w14:paraId="11C64B03" w14:textId="77777777" w:rsidR="00432B07" w:rsidRDefault="00000000">
      <w:r>
        <w:br/>
      </w:r>
      <w:r>
        <w:rPr>
          <w:b/>
        </w:rPr>
        <w:t>Reporting Week:</w:t>
      </w:r>
      <w:r>
        <w:t xml:space="preserve"> Week </w:t>
      </w:r>
      <w:proofErr w:type="gramStart"/>
      <w:r>
        <w:t>3  </w:t>
      </w:r>
      <w:r>
        <w:rPr>
          <w:b/>
        </w:rPr>
        <w:t>Period</w:t>
      </w:r>
      <w:proofErr w:type="gramEnd"/>
      <w:r>
        <w:rPr>
          <w:b/>
        </w:rPr>
        <w:t>:</w:t>
      </w:r>
      <w:r>
        <w:t xml:space="preserve"> 2026-08-19 to 2026-08-23</w:t>
      </w:r>
    </w:p>
    <w:p w14:paraId="32388D5E" w14:textId="77777777" w:rsidR="00432B07" w:rsidRDefault="00000000">
      <w:r>
        <w:br/>
      </w:r>
      <w:r>
        <w:rPr>
          <w:b/>
        </w:rPr>
        <w:t>Team Leader/Reporter:</w:t>
      </w:r>
      <w:r>
        <w:t xml:space="preserve"> Samuel Kojo Anafi Antwi</w:t>
      </w:r>
    </w:p>
    <w:p w14:paraId="684ADA4C" w14:textId="7F38699C" w:rsidR="00994433" w:rsidRDefault="00000000">
      <w:r>
        <w:br/>
      </w:r>
      <w:r>
        <w:rPr>
          <w:b/>
        </w:rPr>
        <w:t>Submission Date:</w:t>
      </w:r>
      <w:r>
        <w:t xml:space="preserve"> 2026-08-23</w:t>
      </w:r>
    </w:p>
    <w:p w14:paraId="54B046AF" w14:textId="77777777" w:rsidR="00432B07" w:rsidRDefault="00432B07"/>
    <w:p w14:paraId="24772BAD" w14:textId="77777777" w:rsidR="00432B07" w:rsidRDefault="00432B07"/>
    <w:p w14:paraId="1AA5767F" w14:textId="77777777" w:rsidR="00994433" w:rsidRDefault="00000000">
      <w:r>
        <w:rPr>
          <w:b/>
        </w:rPr>
        <w:t>1. Weekly Objective and Progress Summary</w:t>
      </w:r>
    </w:p>
    <w:p w14:paraId="58BF944B" w14:textId="77777777" w:rsidR="00994433" w:rsidRDefault="00000000">
      <w:r>
        <w:rPr>
          <w:b/>
        </w:rPr>
        <w:t>Main objective for the week:</w:t>
      </w:r>
      <w:r>
        <w:br/>
        <w:t>Integration, experimentation and optimisation: prove the whole project runs end to end as one system, and add one original innovation, evaluated against a baseline.</w:t>
      </w:r>
    </w:p>
    <w:p w14:paraId="48A8D6E4" w14:textId="77777777" w:rsidR="00994433" w:rsidRDefault="00994433"/>
    <w:p w14:paraId="1048B3E9" w14:textId="77777777" w:rsidR="00994433" w:rsidRDefault="00000000">
      <w:r>
        <w:rPr>
          <w:b/>
        </w:rPr>
        <w:t>Overall project completion:</w:t>
      </w:r>
      <w:r>
        <w:t xml:space="preserve"> 90%</w:t>
      </w:r>
    </w:p>
    <w:p w14:paraId="502AA545" w14:textId="77777777" w:rsidR="00994433" w:rsidRDefault="00000000">
      <w:r>
        <w:rPr>
          <w:b/>
        </w:rPr>
        <w:t>Summary of progress achieved:</w:t>
      </w:r>
      <w:r>
        <w:br/>
        <w:t>The full project was run end-to-end as one integrated pipeline spanning all three weekly folders (dataset generation, the Level-1 demo, unit tests, the full experiment matrix, the OpenMP extension, and the innovation evaluation), confirming the pieces built separately by four people across three weeks genuinely compose into one working system. The required innovation component was implemented: an adaptive kernel that measures its own thread-launch overhead and per-transaction cost at runtime, then decides whether parallel execution is worth it — avoiding an approximately 8.5x slowdown a naive always-parallel implementation would suffer at the project's actual dataset size (n=20,000), while still capturing roughly 2x speedup at large problem sizes. A timed, six-segment mid-project demo script was written and assigned across the team, with a rehearsed response prepared for the case a live measurement fails.</w:t>
      </w:r>
    </w:p>
    <w:p w14:paraId="0F1327AE" w14:textId="77777777" w:rsidR="00994433" w:rsidRDefault="00994433"/>
    <w:p w14:paraId="6CE5E8FE" w14:textId="77777777" w:rsidR="00994433" w:rsidRDefault="00000000">
      <w:r>
        <w:rPr>
          <w:b/>
        </w:rPr>
        <w:t>2. Meetings Held</w:t>
      </w:r>
    </w:p>
    <w:tbl>
      <w:tblPr>
        <w:tblStyle w:val="TableGrid"/>
        <w:tblW w:w="0" w:type="auto"/>
        <w:tblLook w:val="04A0" w:firstRow="1" w:lastRow="0" w:firstColumn="1" w:lastColumn="0" w:noHBand="0" w:noVBand="1"/>
      </w:tblPr>
      <w:tblGrid>
        <w:gridCol w:w="1550"/>
        <w:gridCol w:w="1813"/>
        <w:gridCol w:w="1653"/>
        <w:gridCol w:w="2605"/>
        <w:gridCol w:w="1729"/>
      </w:tblGrid>
      <w:tr w:rsidR="00994433" w14:paraId="3AF13F41" w14:textId="77777777">
        <w:tc>
          <w:tcPr>
            <w:tcW w:w="1872" w:type="dxa"/>
          </w:tcPr>
          <w:p w14:paraId="4B284D9C" w14:textId="77777777" w:rsidR="00994433" w:rsidRDefault="00000000">
            <w:r>
              <w:rPr>
                <w:b/>
              </w:rPr>
              <w:t>Date and Time</w:t>
            </w:r>
          </w:p>
        </w:tc>
        <w:tc>
          <w:tcPr>
            <w:tcW w:w="1872" w:type="dxa"/>
          </w:tcPr>
          <w:p w14:paraId="643644E4" w14:textId="77777777" w:rsidR="00994433" w:rsidRDefault="00000000">
            <w:r>
              <w:rPr>
                <w:b/>
              </w:rPr>
              <w:t>Duration/Mode</w:t>
            </w:r>
          </w:p>
        </w:tc>
        <w:tc>
          <w:tcPr>
            <w:tcW w:w="1872" w:type="dxa"/>
          </w:tcPr>
          <w:p w14:paraId="10FDDC43" w14:textId="77777777" w:rsidR="00994433" w:rsidRDefault="00000000">
            <w:r>
              <w:rPr>
                <w:b/>
              </w:rPr>
              <w:t>Members Present</w:t>
            </w:r>
          </w:p>
        </w:tc>
        <w:tc>
          <w:tcPr>
            <w:tcW w:w="1872" w:type="dxa"/>
          </w:tcPr>
          <w:p w14:paraId="75F7AC5C" w14:textId="77777777" w:rsidR="00994433" w:rsidRDefault="00000000">
            <w:r>
              <w:rPr>
                <w:b/>
              </w:rPr>
              <w:t>Main Agenda</w:t>
            </w:r>
          </w:p>
        </w:tc>
        <w:tc>
          <w:tcPr>
            <w:tcW w:w="1872" w:type="dxa"/>
          </w:tcPr>
          <w:p w14:paraId="399C4434" w14:textId="77777777" w:rsidR="00994433" w:rsidRDefault="00000000">
            <w:r>
              <w:rPr>
                <w:b/>
              </w:rPr>
              <w:t>Decisions and Outcomes</w:t>
            </w:r>
          </w:p>
        </w:tc>
      </w:tr>
      <w:tr w:rsidR="00994433" w14:paraId="2B146DFE" w14:textId="77777777">
        <w:tc>
          <w:tcPr>
            <w:tcW w:w="1872" w:type="dxa"/>
          </w:tcPr>
          <w:p w14:paraId="54147B93" w14:textId="77777777" w:rsidR="00994433" w:rsidRDefault="00000000">
            <w:r>
              <w:t>2026-08-19, 8:30 PM GMT</w:t>
            </w:r>
          </w:p>
        </w:tc>
        <w:tc>
          <w:tcPr>
            <w:tcW w:w="1872" w:type="dxa"/>
          </w:tcPr>
          <w:p w14:paraId="30D5A3E0" w14:textId="77777777" w:rsidR="00994433" w:rsidRDefault="00000000">
            <w:r>
              <w:t>~35 minutes, virtual -- WhatsApp video call</w:t>
            </w:r>
          </w:p>
        </w:tc>
        <w:tc>
          <w:tcPr>
            <w:tcW w:w="1872" w:type="dxa"/>
          </w:tcPr>
          <w:p w14:paraId="0EFC8A51" w14:textId="77777777" w:rsidR="00994433" w:rsidRDefault="00000000">
            <w:r>
              <w:t>All four members present</w:t>
            </w:r>
          </w:p>
        </w:tc>
        <w:tc>
          <w:tcPr>
            <w:tcW w:w="1872" w:type="dxa"/>
          </w:tcPr>
          <w:p w14:paraId="0952F2E9" w14:textId="77777777" w:rsidR="00994433" w:rsidRDefault="00000000">
            <w:r>
              <w:t>Decide the Week 3 innovation-challenge idea; review whether the brief's energy-per-transaction suggestion was feasible -- Kumi had already confirmed /sys/class/powercap/intel-rapl does not exist inside WSL2. Chose an adaptive momo_match kernel instead, building directly on Week 2's OpenMP finding (parallel overhead exceeding the work itself at small n).</w:t>
            </w:r>
          </w:p>
        </w:tc>
        <w:tc>
          <w:tcPr>
            <w:tcW w:w="1872" w:type="dxa"/>
          </w:tcPr>
          <w:p w14:paraId="4E3D91EF" w14:textId="77777777" w:rsidR="00994433" w:rsidRDefault="00000000">
            <w:r>
              <w:t>Kumi to design and implement the adaptive kernel; Obed to build the evaluation sweep; Amponsah to verify the full pipeline still integrates cleanly; Samuel to draft the demo script skeleton. Unresolved: exact problem-size range for the sweep, settled at the next meeting.</w:t>
            </w:r>
          </w:p>
        </w:tc>
      </w:tr>
      <w:tr w:rsidR="00994433" w14:paraId="318365E0" w14:textId="77777777">
        <w:tc>
          <w:tcPr>
            <w:tcW w:w="1872" w:type="dxa"/>
          </w:tcPr>
          <w:p w14:paraId="49CC7FE4" w14:textId="77777777" w:rsidR="00994433" w:rsidRDefault="00000000">
            <w:r>
              <w:t>2026-08-19, 10:15 PM GMT</w:t>
            </w:r>
          </w:p>
        </w:tc>
        <w:tc>
          <w:tcPr>
            <w:tcW w:w="1872" w:type="dxa"/>
          </w:tcPr>
          <w:p w14:paraId="455326C5" w14:textId="77777777" w:rsidR="00994433" w:rsidRDefault="00000000">
            <w:r>
              <w:t>~40 minutes, virtual -- WhatsApp video call</w:t>
            </w:r>
          </w:p>
        </w:tc>
        <w:tc>
          <w:tcPr>
            <w:tcW w:w="1872" w:type="dxa"/>
          </w:tcPr>
          <w:p w14:paraId="22031E59" w14:textId="77777777" w:rsidR="00994433" w:rsidRDefault="00000000">
            <w:r>
              <w:t>All four members present</w:t>
            </w:r>
          </w:p>
        </w:tc>
        <w:tc>
          <w:tcPr>
            <w:tcW w:w="1872" w:type="dxa"/>
          </w:tcPr>
          <w:p w14:paraId="6CAFFA72" w14:textId="77777777" w:rsidR="00994433" w:rsidRDefault="00000000">
            <w:r>
              <w:t>Review the innovation sweep results together; walk through the integrated pipeline's full run; assign demo segments by who owns the underlying work.</w:t>
            </w:r>
          </w:p>
        </w:tc>
        <w:tc>
          <w:tcPr>
            <w:tcW w:w="1872" w:type="dxa"/>
          </w:tcPr>
          <w:p w14:paraId="3627D782" w14:textId="77777777" w:rsidR="00994433" w:rsidRDefault="00000000">
            <w:r>
              <w:t xml:space="preserve">Confirmed the crossover point (between n=100,000 and n=500,000) was consistent across two independent runs before accepting it as the real finding. Demo segments assigned. Hosted-repo push and individual commits reconfirmed as the top outstanding priority, unresolved since </w:t>
            </w:r>
            <w:r>
              <w:lastRenderedPageBreak/>
              <w:t>Week 1.</w:t>
            </w:r>
          </w:p>
        </w:tc>
      </w:tr>
    </w:tbl>
    <w:p w14:paraId="18E81F70" w14:textId="77777777" w:rsidR="00994433" w:rsidRDefault="00994433"/>
    <w:p w14:paraId="1C0AD618" w14:textId="77777777" w:rsidR="00994433" w:rsidRDefault="00000000">
      <w:r>
        <w:t>For each meeting, capture: meeting date, start time, duration, venue or online platform; members present, absent, and reason for absence; agenda or issues discussed; technical alternatives considered; decisions made and reasons for the decisions; tasks assigned, responsible persons, and deadlines; unresolved issues requiring further investigation.</w:t>
      </w:r>
    </w:p>
    <w:p w14:paraId="63D10003" w14:textId="77777777" w:rsidR="00BA5316" w:rsidRDefault="00BA5316"/>
    <w:p w14:paraId="16E43B6D" w14:textId="77777777" w:rsidR="00BA5316" w:rsidRDefault="00BA5316"/>
    <w:p w14:paraId="42823943" w14:textId="77777777" w:rsidR="00BA5316" w:rsidRDefault="00BA5316"/>
    <w:p w14:paraId="66C4185B" w14:textId="77777777" w:rsidR="00994433" w:rsidRDefault="00000000">
      <w:r>
        <w:rPr>
          <w:b/>
        </w:rPr>
        <w:t>3. Work Completed and Individual Contributions</w:t>
      </w:r>
    </w:p>
    <w:tbl>
      <w:tblPr>
        <w:tblStyle w:val="TableGrid"/>
        <w:tblW w:w="0" w:type="auto"/>
        <w:tblLook w:val="04A0" w:firstRow="1" w:lastRow="0" w:firstColumn="1" w:lastColumn="0" w:noHBand="0" w:noVBand="1"/>
      </w:tblPr>
      <w:tblGrid>
        <w:gridCol w:w="2047"/>
        <w:gridCol w:w="1139"/>
        <w:gridCol w:w="1329"/>
        <w:gridCol w:w="3751"/>
        <w:gridCol w:w="1084"/>
      </w:tblGrid>
      <w:tr w:rsidR="00994433" w14:paraId="7F8C8451" w14:textId="77777777">
        <w:tc>
          <w:tcPr>
            <w:tcW w:w="1872" w:type="dxa"/>
          </w:tcPr>
          <w:p w14:paraId="0BE73966" w14:textId="77777777" w:rsidR="00994433" w:rsidRDefault="00000000">
            <w:r>
              <w:rPr>
                <w:b/>
              </w:rPr>
              <w:t>Member</w:t>
            </w:r>
          </w:p>
        </w:tc>
        <w:tc>
          <w:tcPr>
            <w:tcW w:w="1872" w:type="dxa"/>
          </w:tcPr>
          <w:p w14:paraId="4091A578" w14:textId="77777777" w:rsidR="00994433" w:rsidRDefault="00000000">
            <w:r>
              <w:rPr>
                <w:b/>
              </w:rPr>
              <w:t>Assigned Task</w:t>
            </w:r>
          </w:p>
        </w:tc>
        <w:tc>
          <w:tcPr>
            <w:tcW w:w="1872" w:type="dxa"/>
          </w:tcPr>
          <w:p w14:paraId="2E85B4E7" w14:textId="77777777" w:rsidR="00994433" w:rsidRDefault="00000000">
            <w:r>
              <w:rPr>
                <w:b/>
              </w:rPr>
              <w:t>Work Completed</w:t>
            </w:r>
          </w:p>
        </w:tc>
        <w:tc>
          <w:tcPr>
            <w:tcW w:w="1872" w:type="dxa"/>
          </w:tcPr>
          <w:p w14:paraId="5A79C042" w14:textId="77777777" w:rsidR="00994433" w:rsidRDefault="00000000">
            <w:r>
              <w:rPr>
                <w:b/>
              </w:rPr>
              <w:t>Evidence/Output</w:t>
            </w:r>
          </w:p>
        </w:tc>
        <w:tc>
          <w:tcPr>
            <w:tcW w:w="1872" w:type="dxa"/>
          </w:tcPr>
          <w:p w14:paraId="0BD1829D" w14:textId="77777777" w:rsidR="00994433" w:rsidRDefault="00000000">
            <w:r>
              <w:rPr>
                <w:b/>
              </w:rPr>
              <w:t>Status</w:t>
            </w:r>
          </w:p>
        </w:tc>
      </w:tr>
      <w:tr w:rsidR="00994433" w14:paraId="2401F0DF" w14:textId="77777777">
        <w:tc>
          <w:tcPr>
            <w:tcW w:w="1872" w:type="dxa"/>
          </w:tcPr>
          <w:p w14:paraId="4CBD1BF9" w14:textId="77777777" w:rsidR="00994433" w:rsidRDefault="00000000">
            <w:r>
              <w:t>Samuel Kojo Anafi Antwi (PM)</w:t>
            </w:r>
          </w:p>
        </w:tc>
        <w:tc>
          <w:tcPr>
            <w:tcW w:w="1872" w:type="dxa"/>
          </w:tcPr>
          <w:p w14:paraId="0DE705BD" w14:textId="77777777" w:rsidR="00994433" w:rsidRDefault="00000000">
            <w:r>
              <w:t>Coordinate integration, assemble report, chair demo prep</w:t>
            </w:r>
          </w:p>
        </w:tc>
        <w:tc>
          <w:tcPr>
            <w:tcW w:w="1872" w:type="dxa"/>
          </w:tcPr>
          <w:p w14:paraId="72D3D4CF" w14:textId="77777777" w:rsidR="00994433" w:rsidRDefault="00000000">
            <w:r>
              <w:t>Report assembled; demo script reviewed for coherence across all four presenting segments</w:t>
            </w:r>
          </w:p>
        </w:tc>
        <w:tc>
          <w:tcPr>
            <w:tcW w:w="1872" w:type="dxa"/>
          </w:tcPr>
          <w:p w14:paraId="43980F65" w14:textId="77777777" w:rsidR="00994433" w:rsidRDefault="00000000">
            <w:r>
              <w:t>week3/weekly_reports/, week3/demo/mid_project_demo_script.md</w:t>
            </w:r>
          </w:p>
        </w:tc>
        <w:tc>
          <w:tcPr>
            <w:tcW w:w="1872" w:type="dxa"/>
          </w:tcPr>
          <w:p w14:paraId="3B937BD2" w14:textId="77777777" w:rsidR="00994433" w:rsidRDefault="00000000">
            <w:r>
              <w:t>Ongoing</w:t>
            </w:r>
          </w:p>
        </w:tc>
      </w:tr>
      <w:tr w:rsidR="00994433" w14:paraId="5E7E12F4" w14:textId="77777777">
        <w:tc>
          <w:tcPr>
            <w:tcW w:w="1872" w:type="dxa"/>
          </w:tcPr>
          <w:p w14:paraId="79825CB8" w14:textId="77777777" w:rsidR="00994433" w:rsidRDefault="00000000">
            <w:r>
              <w:t>Amponsah Jonathan Boadu (Hardware/Perf)</w:t>
            </w:r>
          </w:p>
        </w:tc>
        <w:tc>
          <w:tcPr>
            <w:tcW w:w="1872" w:type="dxa"/>
          </w:tcPr>
          <w:p w14:paraId="192C0A83" w14:textId="77777777" w:rsidR="00994433" w:rsidRDefault="00000000">
            <w:r>
              <w:t>Verify the integrated pipeline runs clean end-to-end</w:t>
            </w:r>
          </w:p>
        </w:tc>
        <w:tc>
          <w:tcPr>
            <w:tcW w:w="1872" w:type="dxa"/>
          </w:tcPr>
          <w:p w14:paraId="499C0D3E" w14:textId="77777777" w:rsidR="00994433" w:rsidRDefault="00000000">
            <w:r>
              <w:t>Ran the full six-stage pipeline script in full; confirmed every stage completes without error</w:t>
            </w:r>
          </w:p>
        </w:tc>
        <w:tc>
          <w:tcPr>
            <w:tcW w:w="1872" w:type="dxa"/>
          </w:tcPr>
          <w:p w14:paraId="02B4F292" w14:textId="77777777" w:rsidR="00994433" w:rsidRDefault="00000000">
            <w:r>
              <w:t>week3/integration/run_full_pipeline.sh (verified run)</w:t>
            </w:r>
          </w:p>
        </w:tc>
        <w:tc>
          <w:tcPr>
            <w:tcW w:w="1872" w:type="dxa"/>
          </w:tcPr>
          <w:p w14:paraId="72CA85DB" w14:textId="77777777" w:rsidR="00994433" w:rsidRDefault="00000000">
            <w:r>
              <w:t>Ongoing</w:t>
            </w:r>
          </w:p>
        </w:tc>
      </w:tr>
      <w:tr w:rsidR="00994433" w14:paraId="7E9FFBE1" w14:textId="77777777">
        <w:tc>
          <w:tcPr>
            <w:tcW w:w="1872" w:type="dxa"/>
          </w:tcPr>
          <w:p w14:paraId="25A9F6E1" w14:textId="77777777" w:rsidR="00994433" w:rsidRDefault="00000000">
            <w:r>
              <w:t>Kumi Kelvin Gyabaah (C/C++)</w:t>
            </w:r>
          </w:p>
        </w:tc>
        <w:tc>
          <w:tcPr>
            <w:tcW w:w="1872" w:type="dxa"/>
          </w:tcPr>
          <w:p w14:paraId="0470E039" w14:textId="77777777" w:rsidR="00994433" w:rsidRDefault="00000000">
            <w:r>
              <w:t>Design and implement the innovation kernel</w:t>
            </w:r>
          </w:p>
        </w:tc>
        <w:tc>
          <w:tcPr>
            <w:tcW w:w="1872" w:type="dxa"/>
          </w:tcPr>
          <w:p w14:paraId="79568CF2" w14:textId="77777777" w:rsidR="00994433" w:rsidRDefault="00000000">
            <w:r>
              <w:t xml:space="preserve">Self-calibrating adaptive kernel implemented: measures real thread-launch overhead and per-transaction cost at </w:t>
            </w:r>
            <w:r>
              <w:lastRenderedPageBreak/>
              <w:t>runtime, dispatches sequential vs. parallel accordingly</w:t>
            </w:r>
          </w:p>
        </w:tc>
        <w:tc>
          <w:tcPr>
            <w:tcW w:w="1872" w:type="dxa"/>
          </w:tcPr>
          <w:p w14:paraId="086A207F" w14:textId="77777777" w:rsidR="00994433" w:rsidRDefault="00000000">
            <w:r>
              <w:lastRenderedPageBreak/>
              <w:t>week3/innovation/adaptive_momo_match.c</w:t>
            </w:r>
          </w:p>
        </w:tc>
        <w:tc>
          <w:tcPr>
            <w:tcW w:w="1872" w:type="dxa"/>
          </w:tcPr>
          <w:p w14:paraId="6A6D4FEC" w14:textId="77777777" w:rsidR="00994433" w:rsidRDefault="00000000">
            <w:r>
              <w:t>Completed</w:t>
            </w:r>
          </w:p>
        </w:tc>
      </w:tr>
      <w:tr w:rsidR="00994433" w14:paraId="10C47B86" w14:textId="77777777">
        <w:tc>
          <w:tcPr>
            <w:tcW w:w="1872" w:type="dxa"/>
          </w:tcPr>
          <w:p w14:paraId="5A8EDD33" w14:textId="77777777" w:rsidR="00994433" w:rsidRDefault="00000000">
            <w:r>
              <w:t>Obed Ninson (Python/MATLAB/Test)</w:t>
            </w:r>
          </w:p>
        </w:tc>
        <w:tc>
          <w:tcPr>
            <w:tcW w:w="1872" w:type="dxa"/>
          </w:tcPr>
          <w:p w14:paraId="35C8CE1C" w14:textId="77777777" w:rsidR="00994433" w:rsidRDefault="00000000">
            <w:r>
              <w:t>Evaluate and write up the innovation component</w:t>
            </w:r>
          </w:p>
        </w:tc>
        <w:tc>
          <w:tcPr>
            <w:tcW w:w="1872" w:type="dxa"/>
          </w:tcPr>
          <w:p w14:paraId="7397E72E" w14:textId="77777777" w:rsidR="00994433" w:rsidRDefault="00000000">
            <w:r>
              <w:t>Swept problem sizes 1,000-1,000,000; documented the crossover point and run-to-run variance</w:t>
            </w:r>
          </w:p>
        </w:tc>
        <w:tc>
          <w:tcPr>
            <w:tcW w:w="1872" w:type="dxa"/>
          </w:tcPr>
          <w:p w14:paraId="258CB5D7" w14:textId="77777777" w:rsidR="00994433" w:rsidRDefault="00000000">
            <w:r>
              <w:t>week3/innovation/evaluate_innovation.sh, week3/docs/innovation_writeup.md</w:t>
            </w:r>
          </w:p>
        </w:tc>
        <w:tc>
          <w:tcPr>
            <w:tcW w:w="1872" w:type="dxa"/>
          </w:tcPr>
          <w:p w14:paraId="2228C2C3" w14:textId="77777777" w:rsidR="00994433" w:rsidRDefault="00000000">
            <w:r>
              <w:t>Completed</w:t>
            </w:r>
          </w:p>
        </w:tc>
      </w:tr>
    </w:tbl>
    <w:p w14:paraId="5CC37E7F" w14:textId="77777777" w:rsidR="00994433" w:rsidRDefault="00994433"/>
    <w:p w14:paraId="52D8BE87" w14:textId="77777777" w:rsidR="00994433" w:rsidRDefault="00000000">
      <w:r>
        <w:t>Acceptable evidence includes source-code commits, simulation files, circuit diagrams, calculations, CAD models, datasets, test logs, screenshots, literature summaries, interview notes, prototype photographs, or document sections.</w:t>
      </w:r>
    </w:p>
    <w:p w14:paraId="60122C90" w14:textId="77777777" w:rsidR="00994433" w:rsidRDefault="00000000">
      <w:r>
        <w:rPr>
          <w:b/>
        </w:rPr>
        <w:t>4. Work Process and Technical Activities</w:t>
      </w:r>
    </w:p>
    <w:p w14:paraId="34448341" w14:textId="77777777" w:rsidR="00994433" w:rsidRDefault="00000000">
      <w:r>
        <w:rPr>
          <w:b/>
        </w:rPr>
        <w:t>Methods, tools, and procedures used:</w:t>
      </w:r>
      <w:r>
        <w:br/>
        <w:t>Same toolchain as Weeks 1-2. New this week: a self-calibration technique in the innovation kernel -- timing a trivial no-op OpenMP parallel region once, at runtime, to measure the actual machine's thread-launch overhead rather than assuming a fixed value, so the adaptive decision is not hardcoded to one specific laptop.</w:t>
      </w:r>
    </w:p>
    <w:p w14:paraId="436C2084" w14:textId="77777777" w:rsidR="00994433" w:rsidRDefault="00994433"/>
    <w:p w14:paraId="262841DE" w14:textId="77777777" w:rsidR="00994433" w:rsidRDefault="00000000">
      <w:r>
        <w:rPr>
          <w:b/>
        </w:rPr>
        <w:t>Testing, verification, or review conducted:</w:t>
      </w:r>
      <w:r>
        <w:br/>
        <w:t>The innovation kernel was evaluated against two fixed baselines (always-sequential, always-parallel), not just the enhanced version alone, per the brief's requirement to compare against an un-enhanced baseline. RAPL-based energy measurement -- the brief's other suggested innovation idea -- was investigated and confirmed unavailable inside this team's WSL2 environment before switching to the adaptive-kernel direction, documented rather than silently abandoned. The integrated pipeline script was run as a genuine combined end-to-end test, not assembled from already-passing individual pieces without ever running them together.</w:t>
      </w:r>
    </w:p>
    <w:p w14:paraId="7173BA49" w14:textId="77777777" w:rsidR="00994433" w:rsidRDefault="00994433"/>
    <w:p w14:paraId="7FBE7E26" w14:textId="77777777" w:rsidR="00994433" w:rsidRDefault="00000000">
      <w:r>
        <w:rPr>
          <w:b/>
        </w:rPr>
        <w:t>5. Challenges, Changes, and Corrective Actions</w:t>
      </w:r>
    </w:p>
    <w:tbl>
      <w:tblPr>
        <w:tblStyle w:val="TableGrid"/>
        <w:tblW w:w="0" w:type="auto"/>
        <w:tblLook w:val="04A0" w:firstRow="1" w:lastRow="0" w:firstColumn="1" w:lastColumn="0" w:noHBand="0" w:noVBand="1"/>
      </w:tblPr>
      <w:tblGrid>
        <w:gridCol w:w="2338"/>
        <w:gridCol w:w="2337"/>
        <w:gridCol w:w="2338"/>
        <w:gridCol w:w="2337"/>
      </w:tblGrid>
      <w:tr w:rsidR="00994433" w14:paraId="2BA8E3EC" w14:textId="77777777">
        <w:tc>
          <w:tcPr>
            <w:tcW w:w="2340" w:type="dxa"/>
          </w:tcPr>
          <w:p w14:paraId="49FA6CEB" w14:textId="77777777" w:rsidR="00994433" w:rsidRDefault="00000000">
            <w:r>
              <w:rPr>
                <w:b/>
              </w:rPr>
              <w:t>Challenge or Deviation</w:t>
            </w:r>
          </w:p>
        </w:tc>
        <w:tc>
          <w:tcPr>
            <w:tcW w:w="2340" w:type="dxa"/>
          </w:tcPr>
          <w:p w14:paraId="2731499E" w14:textId="77777777" w:rsidR="00994433" w:rsidRDefault="00000000">
            <w:r>
              <w:rPr>
                <w:b/>
              </w:rPr>
              <w:t>Effect on Project</w:t>
            </w:r>
          </w:p>
        </w:tc>
        <w:tc>
          <w:tcPr>
            <w:tcW w:w="2340" w:type="dxa"/>
          </w:tcPr>
          <w:p w14:paraId="28E1E880" w14:textId="77777777" w:rsidR="00994433" w:rsidRDefault="00000000">
            <w:r>
              <w:rPr>
                <w:b/>
              </w:rPr>
              <w:t>Action Taken/Proposed</w:t>
            </w:r>
          </w:p>
        </w:tc>
        <w:tc>
          <w:tcPr>
            <w:tcW w:w="2340" w:type="dxa"/>
          </w:tcPr>
          <w:p w14:paraId="7DA12F84" w14:textId="77777777" w:rsidR="00994433" w:rsidRDefault="00000000">
            <w:r>
              <w:rPr>
                <w:b/>
              </w:rPr>
              <w:t>Responsible Member</w:t>
            </w:r>
          </w:p>
        </w:tc>
      </w:tr>
      <w:tr w:rsidR="00994433" w14:paraId="7D8FACF5" w14:textId="77777777">
        <w:tc>
          <w:tcPr>
            <w:tcW w:w="2340" w:type="dxa"/>
          </w:tcPr>
          <w:p w14:paraId="093CB013" w14:textId="77777777" w:rsidR="00994433" w:rsidRDefault="00000000">
            <w:r>
              <w:lastRenderedPageBreak/>
              <w:t>RAPL energy counters not exposed inside WSL2</w:t>
            </w:r>
          </w:p>
        </w:tc>
        <w:tc>
          <w:tcPr>
            <w:tcW w:w="2340" w:type="dxa"/>
          </w:tcPr>
          <w:p w14:paraId="783B8C7C" w14:textId="77777777" w:rsidR="00994433" w:rsidRDefault="00000000">
            <w:r>
              <w:t>The brief's energy-per-transaction innovation idea was not viable on this team's setup</w:t>
            </w:r>
          </w:p>
        </w:tc>
        <w:tc>
          <w:tcPr>
            <w:tcW w:w="2340" w:type="dxa"/>
          </w:tcPr>
          <w:p w14:paraId="1F896B1B" w14:textId="77777777" w:rsidR="00994433" w:rsidRDefault="00000000">
            <w:r>
              <w:t>Confirmed unavailability directly rather than assuming; switched to the brief's other named example (adaptive algorithmic-variant switching)</w:t>
            </w:r>
          </w:p>
        </w:tc>
        <w:tc>
          <w:tcPr>
            <w:tcW w:w="2340" w:type="dxa"/>
          </w:tcPr>
          <w:p w14:paraId="75DEC099" w14:textId="77777777" w:rsidR="00994433" w:rsidRDefault="00000000">
            <w:r>
              <w:t>Kumi Kelvin Gyabaah</w:t>
            </w:r>
          </w:p>
        </w:tc>
      </w:tr>
      <w:tr w:rsidR="00994433" w14:paraId="2D84E452" w14:textId="77777777">
        <w:tc>
          <w:tcPr>
            <w:tcW w:w="2340" w:type="dxa"/>
          </w:tcPr>
          <w:p w14:paraId="0BEB2B1E" w14:textId="77777777" w:rsidR="00994433" w:rsidRDefault="00000000">
            <w:r>
              <w:t>Innovation results showed real run-to-run timing variance (up to roughly 2x on small problem sizes) between independent sweeps</w:t>
            </w:r>
          </w:p>
        </w:tc>
        <w:tc>
          <w:tcPr>
            <w:tcW w:w="2340" w:type="dxa"/>
          </w:tcPr>
          <w:p w14:paraId="57E1D7F7" w14:textId="77777777" w:rsidR="00994433" w:rsidRDefault="00000000">
            <w:r>
              <w:t>Risk of reporting one run's numbers as if they were precise</w:t>
            </w:r>
          </w:p>
        </w:tc>
        <w:tc>
          <w:tcPr>
            <w:tcW w:w="2340" w:type="dxa"/>
          </w:tcPr>
          <w:p w14:paraId="0E27162B" w14:textId="77777777" w:rsidR="00994433" w:rsidRDefault="00000000">
            <w:r>
              <w:t>Ran the sweep twice, documented the variance explicitly, and reported the qualitative crossover finding rather than any single run's exact timings as the actual result</w:t>
            </w:r>
          </w:p>
        </w:tc>
        <w:tc>
          <w:tcPr>
            <w:tcW w:w="2340" w:type="dxa"/>
          </w:tcPr>
          <w:p w14:paraId="0C8A37A1" w14:textId="77777777" w:rsidR="00994433" w:rsidRDefault="00000000">
            <w:r>
              <w:t>Obed Ninson</w:t>
            </w:r>
          </w:p>
        </w:tc>
      </w:tr>
    </w:tbl>
    <w:p w14:paraId="5E37E68B" w14:textId="77777777" w:rsidR="00994433" w:rsidRDefault="00994433"/>
    <w:p w14:paraId="21944AA6" w14:textId="77777777" w:rsidR="00994433" w:rsidRDefault="00000000">
      <w:r>
        <w:t>Record technical problems, delays, resource limitations, disagreements, failed tests, changes in scope, missing data, dependency issues, and support required from the lecturer.</w:t>
      </w:r>
    </w:p>
    <w:p w14:paraId="51008836" w14:textId="77777777" w:rsidR="00994433" w:rsidRDefault="00000000">
      <w:r>
        <w:rPr>
          <w:b/>
        </w:rPr>
        <w:t>6. Plan for the Next Week</w:t>
      </w:r>
    </w:p>
    <w:tbl>
      <w:tblPr>
        <w:tblStyle w:val="TableGrid"/>
        <w:tblW w:w="0" w:type="auto"/>
        <w:tblLook w:val="04A0" w:firstRow="1" w:lastRow="0" w:firstColumn="1" w:lastColumn="0" w:noHBand="0" w:noVBand="1"/>
      </w:tblPr>
      <w:tblGrid>
        <w:gridCol w:w="2337"/>
        <w:gridCol w:w="2337"/>
        <w:gridCol w:w="2337"/>
        <w:gridCol w:w="2339"/>
      </w:tblGrid>
      <w:tr w:rsidR="00994433" w14:paraId="197C2A26" w14:textId="77777777">
        <w:tc>
          <w:tcPr>
            <w:tcW w:w="2340" w:type="dxa"/>
          </w:tcPr>
          <w:p w14:paraId="1C766B84" w14:textId="77777777" w:rsidR="00994433" w:rsidRDefault="00000000">
            <w:r>
              <w:rPr>
                <w:b/>
              </w:rPr>
              <w:t>Planned Task or Deliverable</w:t>
            </w:r>
          </w:p>
        </w:tc>
        <w:tc>
          <w:tcPr>
            <w:tcW w:w="2340" w:type="dxa"/>
          </w:tcPr>
          <w:p w14:paraId="06077003" w14:textId="77777777" w:rsidR="00994433" w:rsidRDefault="00000000">
            <w:r>
              <w:rPr>
                <w:b/>
              </w:rPr>
              <w:t>Responsible Member(s)</w:t>
            </w:r>
          </w:p>
        </w:tc>
        <w:tc>
          <w:tcPr>
            <w:tcW w:w="2340" w:type="dxa"/>
          </w:tcPr>
          <w:p w14:paraId="6660DA63" w14:textId="77777777" w:rsidR="00994433" w:rsidRDefault="00000000">
            <w:r>
              <w:rPr>
                <w:b/>
              </w:rPr>
              <w:t>Deadline</w:t>
            </w:r>
          </w:p>
        </w:tc>
        <w:tc>
          <w:tcPr>
            <w:tcW w:w="2340" w:type="dxa"/>
          </w:tcPr>
          <w:p w14:paraId="2CA6E3C1" w14:textId="77777777" w:rsidR="00994433" w:rsidRDefault="00000000">
            <w:r>
              <w:rPr>
                <w:b/>
              </w:rPr>
              <w:t>Expected Evidence</w:t>
            </w:r>
          </w:p>
        </w:tc>
      </w:tr>
      <w:tr w:rsidR="00994433" w14:paraId="17B7F962" w14:textId="77777777">
        <w:tc>
          <w:tcPr>
            <w:tcW w:w="2340" w:type="dxa"/>
          </w:tcPr>
          <w:p w14:paraId="4B69AEC6" w14:textId="77777777" w:rsidR="00994433" w:rsidRDefault="00000000">
            <w:r>
              <w:t>Push repository to a hosted Git remote; individual member commits</w:t>
            </w:r>
          </w:p>
        </w:tc>
        <w:tc>
          <w:tcPr>
            <w:tcW w:w="2340" w:type="dxa"/>
          </w:tcPr>
          <w:p w14:paraId="3062B9E6" w14:textId="77777777" w:rsidR="00994433" w:rsidRDefault="00000000">
            <w:r>
              <w:t>Samuel Kojo Anafi Antwi / All</w:t>
            </w:r>
          </w:p>
        </w:tc>
        <w:tc>
          <w:tcPr>
            <w:tcW w:w="2340" w:type="dxa"/>
          </w:tcPr>
          <w:p w14:paraId="56826978" w14:textId="77777777" w:rsidR="00994433" w:rsidRDefault="00000000">
            <w:r>
              <w:t>Before Week 4</w:t>
            </w:r>
          </w:p>
        </w:tc>
        <w:tc>
          <w:tcPr>
            <w:tcW w:w="2340" w:type="dxa"/>
          </w:tcPr>
          <w:p w14:paraId="64151448" w14:textId="77777777" w:rsidR="00994433" w:rsidRDefault="00000000">
            <w:r>
              <w:t>Hosted repository URL; real per-member commit history</w:t>
            </w:r>
          </w:p>
        </w:tc>
      </w:tr>
      <w:tr w:rsidR="00994433" w14:paraId="6BFBA25F" w14:textId="77777777">
        <w:tc>
          <w:tcPr>
            <w:tcW w:w="2340" w:type="dxa"/>
          </w:tcPr>
          <w:p w14:paraId="07E6D54F" w14:textId="77777777" w:rsidR="00994433" w:rsidRDefault="00000000">
            <w:r>
              <w:t>Confirm real instructor seed; regenerate all data if different</w:t>
            </w:r>
          </w:p>
        </w:tc>
        <w:tc>
          <w:tcPr>
            <w:tcW w:w="2340" w:type="dxa"/>
          </w:tcPr>
          <w:p w14:paraId="3D91EDB9" w14:textId="77777777" w:rsidR="00994433" w:rsidRDefault="00000000">
            <w:r>
              <w:t>Samuel Kojo Anafi Antwi</w:t>
            </w:r>
          </w:p>
        </w:tc>
        <w:tc>
          <w:tcPr>
            <w:tcW w:w="2340" w:type="dxa"/>
          </w:tcPr>
          <w:p w14:paraId="2259AAA0" w14:textId="77777777" w:rsidR="00994433" w:rsidRDefault="00000000">
            <w:r>
              <w:t>Week 4 kickoff</w:t>
            </w:r>
          </w:p>
        </w:tc>
        <w:tc>
          <w:tcPr>
            <w:tcW w:w="2340" w:type="dxa"/>
          </w:tcPr>
          <w:p w14:paraId="64F37C7D" w14:textId="77777777" w:rsidR="00994433" w:rsidRDefault="00000000">
            <w:r>
              <w:t>Updated team_config.yaml, regenerated results</w:t>
            </w:r>
          </w:p>
        </w:tc>
      </w:tr>
      <w:tr w:rsidR="00994433" w14:paraId="3A85790E" w14:textId="77777777">
        <w:tc>
          <w:tcPr>
            <w:tcW w:w="2340" w:type="dxa"/>
          </w:tcPr>
          <w:p w14:paraId="2F9103FC" w14:textId="77777777" w:rsidR="00994433" w:rsidRDefault="00000000">
            <w:r>
              <w:t>Rehearse the mid-project demo live, as a team, at least once before presenting</w:t>
            </w:r>
          </w:p>
        </w:tc>
        <w:tc>
          <w:tcPr>
            <w:tcW w:w="2340" w:type="dxa"/>
          </w:tcPr>
          <w:p w14:paraId="69529C8E" w14:textId="77777777" w:rsidR="00994433" w:rsidRDefault="00000000">
            <w:r>
              <w:t>Whole team</w:t>
            </w:r>
          </w:p>
        </w:tc>
        <w:tc>
          <w:tcPr>
            <w:tcW w:w="2340" w:type="dxa"/>
          </w:tcPr>
          <w:p w14:paraId="214CF4C4" w14:textId="77777777" w:rsidR="00994433" w:rsidRDefault="00000000">
            <w:r>
              <w:t>Before demo date</w:t>
            </w:r>
          </w:p>
        </w:tc>
        <w:tc>
          <w:tcPr>
            <w:tcW w:w="2340" w:type="dxa"/>
          </w:tcPr>
          <w:p w14:paraId="2056BC60" w14:textId="77777777" w:rsidR="00994433" w:rsidRDefault="00000000">
            <w:r>
              <w:t>Timed run-through matching the demo script</w:t>
            </w:r>
          </w:p>
        </w:tc>
      </w:tr>
      <w:tr w:rsidR="00994433" w14:paraId="63474AFA" w14:textId="77777777">
        <w:tc>
          <w:tcPr>
            <w:tcW w:w="2340" w:type="dxa"/>
          </w:tcPr>
          <w:p w14:paraId="2D81E12F" w14:textId="77777777" w:rsidR="00994433" w:rsidRDefault="00000000">
            <w:r>
              <w:t>Write the final IEEE-style technical report (8-12 pages)</w:t>
            </w:r>
          </w:p>
        </w:tc>
        <w:tc>
          <w:tcPr>
            <w:tcW w:w="2340" w:type="dxa"/>
          </w:tcPr>
          <w:p w14:paraId="6AA88C68" w14:textId="77777777" w:rsidR="00994433" w:rsidRDefault="00000000">
            <w:r>
              <w:t>Whole team</w:t>
            </w:r>
          </w:p>
        </w:tc>
        <w:tc>
          <w:tcPr>
            <w:tcW w:w="2340" w:type="dxa"/>
          </w:tcPr>
          <w:p w14:paraId="5F1F64CB" w14:textId="77777777" w:rsidR="00994433" w:rsidRDefault="00000000">
            <w:r>
              <w:t>Week 4</w:t>
            </w:r>
          </w:p>
        </w:tc>
        <w:tc>
          <w:tcPr>
            <w:tcW w:w="2340" w:type="dxa"/>
          </w:tcPr>
          <w:p w14:paraId="526AB8FB" w14:textId="77777777" w:rsidR="00994433" w:rsidRDefault="00000000">
            <w:r>
              <w:t>report/ folder</w:t>
            </w:r>
          </w:p>
        </w:tc>
      </w:tr>
    </w:tbl>
    <w:p w14:paraId="411431D6" w14:textId="77777777" w:rsidR="00994433" w:rsidRDefault="00994433"/>
    <w:p w14:paraId="3EC8B07D" w14:textId="77777777" w:rsidR="00994433" w:rsidRDefault="00000000">
      <w:r>
        <w:rPr>
          <w:b/>
        </w:rPr>
        <w:t>Critical decision, resource, or lecturer support required:</w:t>
      </w:r>
      <w:r>
        <w:br/>
        <w:t>Same as Weeks 1-2 -- seed and paper confirmation still outstanding; additionally, confirmation of the exact final-report and defence-deck requirements for Week 4.</w:t>
      </w:r>
    </w:p>
    <w:p w14:paraId="34278BC5" w14:textId="77777777" w:rsidR="00994433" w:rsidRDefault="00994433"/>
    <w:p w14:paraId="6C29CEAB" w14:textId="77777777" w:rsidR="00994433" w:rsidRDefault="00000000">
      <w:r>
        <w:rPr>
          <w:b/>
        </w:rPr>
        <w:t>7. Team Accountability Declaration</w:t>
      </w:r>
    </w:p>
    <w:p w14:paraId="1AEA689D" w14:textId="77777777" w:rsidR="00994433" w:rsidRDefault="00000000">
      <w:r>
        <w:lastRenderedPageBreak/>
        <w:t>We confirm that this report accurately represents the meetings, work completed, individual contributions, challenges, and evidence produced during the reporting week.</w:t>
      </w:r>
    </w:p>
    <w:p w14:paraId="43077B84" w14:textId="746E1332" w:rsidR="00432B07" w:rsidRPr="00E16DA5" w:rsidRDefault="00432B07" w:rsidP="00432B07">
      <w:pPr>
        <w:spacing w:after="0" w:line="240" w:lineRule="auto"/>
        <w:rPr>
          <w:rFonts w:ascii="Times New Roman" w:eastAsia="Times New Roman" w:hAnsi="Times New Roman" w:cs="Times New Roman"/>
        </w:rPr>
      </w:pPr>
      <w:r w:rsidRPr="00E16DA5">
        <w:rPr>
          <w:rFonts w:ascii="Times New Roman" w:eastAsia="Times New Roman" w:hAnsi="Times New Roman" w:cs="Times New Roman"/>
          <w:b/>
          <w:bCs/>
        </w:rPr>
        <w:t>Team Leader</w:t>
      </w:r>
      <w:r>
        <w:rPr>
          <w:rFonts w:ascii="Times New Roman" w:eastAsia="Times New Roman" w:hAnsi="Times New Roman" w:cs="Times New Roman"/>
          <w:b/>
          <w:bCs/>
        </w:rPr>
        <w:t>: Antwi Samuel Kojo Anafi</w:t>
      </w:r>
      <w:r w:rsidRPr="00E16DA5">
        <w:rPr>
          <w:rFonts w:ascii="Times New Roman" w:eastAsia="Times New Roman" w:hAnsi="Times New Roman" w:cs="Times New Roman"/>
        </w:rPr>
        <w:t> </w:t>
      </w:r>
      <w:r w:rsidRPr="00E16DA5">
        <w:rPr>
          <w:rFonts w:ascii="Times New Roman" w:eastAsia="Times New Roman" w:hAnsi="Times New Roman" w:cs="Times New Roman"/>
          <w:b/>
          <w:bCs/>
        </w:rPr>
        <w:t>Date:</w:t>
      </w:r>
      <w:r>
        <w:rPr>
          <w:rFonts w:ascii="Times New Roman" w:eastAsia="Times New Roman" w:hAnsi="Times New Roman" w:cs="Times New Roman"/>
        </w:rPr>
        <w:t>23</w:t>
      </w:r>
      <w:r>
        <w:rPr>
          <w:rFonts w:ascii="Times New Roman" w:eastAsia="Times New Roman" w:hAnsi="Times New Roman" w:cs="Times New Roman"/>
        </w:rPr>
        <w:t>/08/2026</w:t>
      </w:r>
    </w:p>
    <w:p w14:paraId="111A6241" w14:textId="77777777" w:rsidR="00432B07" w:rsidRPr="00E16DA5" w:rsidRDefault="00432B07" w:rsidP="00432B07">
      <w:pPr>
        <w:spacing w:after="0" w:line="240" w:lineRule="auto"/>
        <w:rPr>
          <w:rFonts w:ascii="Times New Roman" w:eastAsia="Times New Roman" w:hAnsi="Times New Roman" w:cs="Times New Roman"/>
        </w:rPr>
      </w:pPr>
      <w:r w:rsidRPr="00E16DA5">
        <w:rPr>
          <w:rFonts w:ascii="Times New Roman" w:eastAsia="Times New Roman" w:hAnsi="Times New Roman" w:cs="Times New Roman"/>
          <w:b/>
          <w:bCs/>
        </w:rPr>
        <w:t>Team Members’ Initials:</w:t>
      </w:r>
      <w:r w:rsidRPr="00E16DA5">
        <w:rPr>
          <w:rFonts w:ascii="Times New Roman" w:eastAsia="Times New Roman" w:hAnsi="Times New Roman" w:cs="Times New Roman"/>
        </w:rPr>
        <w:t xml:space="preserve"> </w:t>
      </w:r>
      <w:r>
        <w:rPr>
          <w:rFonts w:ascii="Times New Roman" w:eastAsia="Times New Roman" w:hAnsi="Times New Roman" w:cs="Times New Roman"/>
        </w:rPr>
        <w:t>AJB, KKG, NO</w:t>
      </w:r>
    </w:p>
    <w:p w14:paraId="3C380F49" w14:textId="77777777" w:rsidR="00432B07" w:rsidRPr="00E16DA5" w:rsidRDefault="00432B07" w:rsidP="00432B07">
      <w:pPr>
        <w:spacing w:after="0" w:line="240" w:lineRule="auto"/>
        <w:rPr>
          <w:rFonts w:ascii="Times New Roman" w:eastAsia="Times New Roman" w:hAnsi="Times New Roman" w:cs="Times New Roman"/>
        </w:rPr>
      </w:pPr>
      <w:r w:rsidRPr="00E16DA5">
        <w:rPr>
          <w:rFonts w:ascii="Times New Roman" w:eastAsia="Times New Roman" w:hAnsi="Times New Roman" w:cs="Times New Roman"/>
          <w:b/>
          <w:bCs/>
        </w:rPr>
        <w:t>Evidence repository/link:</w:t>
      </w:r>
      <w:r w:rsidRPr="00E16DA5">
        <w:rPr>
          <w:rFonts w:ascii="Times New Roman" w:eastAsia="Times New Roman" w:hAnsi="Times New Roman" w:cs="Times New Roman"/>
        </w:rPr>
        <w:t xml:space="preserve"> </w:t>
      </w:r>
      <w:r w:rsidRPr="008E0CDD">
        <w:rPr>
          <w:rFonts w:ascii="Times New Roman" w:eastAsia="Times New Roman" w:hAnsi="Times New Roman" w:cs="Times New Roman"/>
        </w:rPr>
        <w:t>https://github.com/samuelantwi103/CPEN438-Group3Project</w:t>
      </w:r>
    </w:p>
    <w:p w14:paraId="180E0E1E" w14:textId="4A83F2D4" w:rsidR="00994433" w:rsidRDefault="00994433" w:rsidP="00432B07"/>
    <w:sectPr w:rsidR="009944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857943">
    <w:abstractNumId w:val="8"/>
  </w:num>
  <w:num w:numId="2" w16cid:durableId="370233623">
    <w:abstractNumId w:val="6"/>
  </w:num>
  <w:num w:numId="3" w16cid:durableId="221019546">
    <w:abstractNumId w:val="5"/>
  </w:num>
  <w:num w:numId="4" w16cid:durableId="659891932">
    <w:abstractNumId w:val="4"/>
  </w:num>
  <w:num w:numId="5" w16cid:durableId="1978485855">
    <w:abstractNumId w:val="7"/>
  </w:num>
  <w:num w:numId="6" w16cid:durableId="1148666252">
    <w:abstractNumId w:val="3"/>
  </w:num>
  <w:num w:numId="7" w16cid:durableId="2141612243">
    <w:abstractNumId w:val="2"/>
  </w:num>
  <w:num w:numId="8" w16cid:durableId="2142189368">
    <w:abstractNumId w:val="1"/>
  </w:num>
  <w:num w:numId="9" w16cid:durableId="26516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B07"/>
    <w:rsid w:val="00994433"/>
    <w:rsid w:val="00AA1D8D"/>
    <w:rsid w:val="00B47730"/>
    <w:rsid w:val="00BA5316"/>
    <w:rsid w:val="00BF17DC"/>
    <w:rsid w:val="00CB0664"/>
    <w:rsid w:val="00D52E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DC228"/>
  <w14:defaultImageDpi w14:val="300"/>
  <w15:docId w15:val="{87BBF218-0C30-41C3-B2EC-22943E6A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K. A. Antwi</cp:lastModifiedBy>
  <cp:revision>2</cp:revision>
  <dcterms:created xsi:type="dcterms:W3CDTF">2026-08-23T19:23:00Z</dcterms:created>
  <dcterms:modified xsi:type="dcterms:W3CDTF">2026-08-23T19:23:00Z</dcterms:modified>
  <cp:category/>
</cp:coreProperties>
</file>