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rawing1.xml" ContentType="application/vnd.openxmlformats-officedocument.drawingml.diagramDrawing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googl</w:t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276"/>
        <w:gridCol w:w="2273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02/06/2017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documento e definição dos tópicos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03/06/2017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Definição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/>
      </w:pPr>
      <w:r>
        <w:rPr/>
        <w:t>1. Objetivo do Plano de Gerenciamento dos Riscos</w:t>
      </w:r>
    </w:p>
    <w:p>
      <w:pPr>
        <w:pStyle w:val="Normal"/>
        <w:rPr>
          <w:rFonts w:cs="Arial"/>
        </w:rPr>
      </w:pPr>
      <w:r>
        <w:rPr/>
        <w:t>Gerenciar os riscos do projeto requer um plano de gerenciamento de riscos, descrevendo como os processos de riscos serão estruturados e executados iniciando pela identificação dos riscos, suas análises qualitativa e quantitativa, seu plano de respos</w:t>
      </w:r>
      <w:bookmarkStart w:id="0" w:name="_GoBack"/>
      <w:bookmarkEnd w:id="0"/>
      <w:r>
        <w:rPr/>
        <w:t>tas e concluindo com a forma que os riscos serão controlados e monitorados. O Plano de gerenciamento de riscos é desenvolvido e aprovado durante a fase de planejamento do projeto e é um plano auxiliar do plano de gerenciamento do Projeto. Tem como objetivo aumentar a probabilidade e o impacto dos eventos positivos, reduzir a probabilidade e o impacto dos eventos negativos no projeto e orientar a equipe do projeto sobre como os processos de riscos serão executados.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/>
      </w:pPr>
      <w:bookmarkStart w:id="1" w:name="_Toc353750957"/>
      <w:r>
        <w:rPr/>
        <w:t>2</w:t>
      </w:r>
      <w:bookmarkEnd w:id="1"/>
      <w:r>
        <w:rPr/>
        <w:t>. Gerenciamento de Riscos</w:t>
      </w:r>
    </w:p>
    <w:p>
      <w:pPr>
        <w:pStyle w:val="Normal"/>
        <w:rPr/>
      </w:pPr>
      <w:r>
        <w:rPr/>
        <w:t>No planejamento do gerenciamento dos riscos, todos os planos de gerenciamento auxiliares e linhas de base aprovados devem ser levados em consideração a fim de que o plano de gerenciamento dos riscos seja consistente com os mesmos. O plano de gerenciamento dos riscos é um componente do plano de gerenciamento do projeto. O plano de gerenciamento do projeto fornece a linha de base ou situação atual das áreas afetadas pelo risco incluindo escopo, cronograma e custo.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0" w:right="0" w:hanging="340"/>
        <w:rPr/>
      </w:pPr>
      <w:bookmarkStart w:id="2" w:name="_Toc353747405"/>
      <w:bookmarkEnd w:id="2"/>
      <w:r>
        <w:rPr/>
        <w:t>2.1. Processos de Riscos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Identificar os riscos:</w:t>
      </w:r>
      <w:r>
        <w:rPr/>
        <w:t xml:space="preserve"> O processo de determinação dos riscos que podem afetar o projeto e de documentação das suas características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Realizar a análise qualitativa dos riscos: </w:t>
      </w:r>
      <w:r>
        <w:rPr/>
        <w:t>O processo de priorização de riscos para análise ou ação posterior através da avaliação e combinação de sua probabilidade de ocorrência e impacto.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Realizar a análise quantitativa dos riscos: </w:t>
      </w:r>
      <w:r>
        <w:rPr/>
        <w:t>O processo de analisar numericamente o efeito dos riscos identificados nos objetivos gerais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>
          <w:b/>
        </w:rPr>
        <w:t>lanejar as respostas aos riscos</w:t>
      </w:r>
      <w:r>
        <w:rPr/>
        <w:t>: O processo de desenvolvimento de opções e ações para aumentar as oportunidades e reduzir as ameaças aos objetivos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Controlar os riscos:</w:t>
      </w:r>
      <w:r>
        <w:rPr/>
        <w:t xml:space="preserve"> O processo de implementar planos de respostas aos riscos, acompanhar os riscos identificados, monitorar riscos residuais, identificar novos riscos e avaliar a eficácia do processo de gerenciamento dos riscos durante todo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576"/>
        <w:rPr/>
      </w:pPr>
      <w:r>
        <w:rPr/>
        <w:t xml:space="preserve">2.2. </w:t>
      </w:r>
      <w:bookmarkStart w:id="3" w:name="_Toc353747406"/>
      <w:bookmarkEnd w:id="3"/>
      <w:r>
        <w:rPr/>
        <w:t>Documentos padronizados de risco</w:t>
      </w:r>
    </w:p>
    <w:p>
      <w:pPr>
        <w:pStyle w:val="Normal"/>
        <w:rPr/>
      </w:pPr>
      <w:r>
        <w:rPr/>
        <w:t>Os documentos do projeto fornecem à equipe do projeto informações sobre decisões que ajudam a melhor identificar os riscos do projeto. Os documentos do projeto melhoram as comunicações entre os membros da equipe e com as partes interessadas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440" w:hanging="0"/>
        <w:rPr>
          <w:rFonts w:ascii="Cambria" w:hAnsi="Cambria"/>
        </w:rPr>
      </w:pPr>
      <w:r>
        <w:rPr>
          <w:rFonts w:ascii="Cambria" w:hAnsi="Cambria"/>
        </w:rPr>
        <w:t>2.3. Responsabilidades dos riscos da Equipe do projeto</w:t>
      </w:r>
    </w:p>
    <w:p>
      <w:pPr>
        <w:pStyle w:val="Normal"/>
        <w:ind w:hanging="0"/>
        <w:rPr/>
      </w:pPr>
      <w:r>
        <w:rPr/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Membro da Equipe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Responsabilidades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Gerente de Projeto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color w:val="000000" w:themeColor="dark1"/>
                <w:sz w:val="18"/>
                <w:szCs w:val="18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sz w:val="18"/>
                <w:szCs w:val="18"/>
              </w:rPr>
              <w:t>Monitorar os riscos conforme descrito neste plano.</w:t>
            </w:r>
          </w:p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sz w:val="18"/>
                <w:szCs w:val="18"/>
              </w:rPr>
              <w:t>Divulgar informações pertinentes aos riscos do projeto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color w:val="000000" w:themeColor="dark1"/>
                <w:sz w:val="18"/>
                <w:szCs w:val="18"/>
              </w:rPr>
              <w:t>Patrocinador/Comitê do Projeto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color w:val="000000" w:themeColor="dark1"/>
                <w:sz w:val="18"/>
                <w:szCs w:val="18"/>
              </w:rPr>
              <w:t>Aprovar o plano de gerenciamento de riscos e suas reservas de contingências.</w:t>
            </w:r>
          </w:p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Calibri" w:hAnsi="Calibri" w:asciiTheme="minorHAnsi" w:hAnsiTheme="minorHAnsi"/>
                <w:color w:val="000000" w:themeColor="dark1"/>
                <w:sz w:val="18"/>
                <w:szCs w:val="18"/>
              </w:rPr>
              <w:t>Aprovar o uso das reservas de contingência.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tulo2"/>
        <w:numPr>
          <w:ilvl w:val="0"/>
          <w:numId w:val="0"/>
        </w:numPr>
        <w:ind w:left="1100" w:right="0" w:hanging="0"/>
        <w:rPr>
          <w:rFonts w:ascii="Cambria" w:hAnsi="Cambria" w:eastAsia="ＭＳ ゴシック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6"/>
          <w:u w:val="single"/>
        </w:rPr>
      </w:pPr>
      <w:r>
        <w:rPr/>
      </w:r>
    </w:p>
    <w:p>
      <w:pPr>
        <w:pStyle w:val="Ttulo2"/>
        <w:numPr>
          <w:ilvl w:val="0"/>
          <w:numId w:val="0"/>
        </w:numPr>
        <w:ind w:left="1440" w:right="0" w:hanging="0"/>
        <w:rPr/>
      </w:pPr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6"/>
          <w:u w:val="single"/>
        </w:rPr>
        <w:t>3.</w:t>
      </w:r>
      <w:bookmarkStart w:id="4" w:name="_Toc434482343"/>
      <w:bookmarkStart w:id="5" w:name="_Toc417921704"/>
      <w:bookmarkStart w:id="6" w:name="_Toc341694032"/>
      <w:r>
        <w:rPr/>
        <w:t xml:space="preserve">Ferramentas </w:t>
      </w:r>
      <w:bookmarkEnd w:id="4"/>
      <w:bookmarkEnd w:id="5"/>
      <w:bookmarkEnd w:id="6"/>
      <w:r>
        <w:rPr/>
        <w:t>usadas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Ferramenta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 da Aplicação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Quando Aplicar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BrainStorming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Será usado para identificar riscos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início do projeto e sempre que for necessário revisar os riscos identificados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Entrevistas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Será usado para identificar riscos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 início do projeto e sempre que for necessário revisar os riscos identificados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Gerente de Projeto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Diagrama de Causa-Efeito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Será usado para </w:t>
            </w:r>
            <w:r>
              <w:rPr/>
              <w:t xml:space="preserve">identificar as relações entre causa e efeito 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 início do projeto e sempre que for necessário revisar os riscos identificados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Gerente de Projeto</w:t>
            </w:r>
          </w:p>
        </w:tc>
      </w:tr>
    </w:tbl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440" w:right="0" w:hanging="0"/>
        <w:rPr/>
      </w:pPr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6"/>
          <w:u w:val="single"/>
        </w:rPr>
        <w:t xml:space="preserve">       </w:t>
      </w:r>
      <w:r>
        <w:rPr/>
        <w:t>4.</w:t>
      </w:r>
      <w:r>
        <w:rPr/>
        <w:t>EAR (Estrutura Analítica dos Riscos)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 wp14:anchorId="376F6EC7">
            <wp:extent cx="5487035" cy="320103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00" w:right="0" w:hanging="0"/>
        <w:rPr/>
      </w:pPr>
      <w:r>
        <w:rPr/>
        <w:t>5.</w:t>
      </w:r>
      <w:r>
        <w:rPr/>
        <w:t>Estratégias para riscos negativos ou ameaças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Estratégia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Exemplo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Prevenir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 xml:space="preserve">Levar sua probabilidade ou impacto a zero, tornar impossível sua ocorrência ou eliminar seu efeito sobre o projeto. 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odetexto"/>
              <w:numPr>
                <w:ilvl w:val="0"/>
                <w:numId w:val="0"/>
              </w:numPr>
              <w:ind w:left="707" w:hanging="0"/>
              <w:rPr/>
            </w:pPr>
            <w:r>
              <w:rPr/>
              <w:t>Cancelar o projeto</w:t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Transferir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</w:t>
            </w:r>
            <w:r>
              <w:rPr/>
              <w:t xml:space="preserve">sado  contratos  para  transferir  a  responsabilidade  de  determinados  riscos  para  outra parte. 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Um contrato de preço fixo pode transferir o risco para o vendedor 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Reduzir probabilidade  e/ou  impacto  de um evento de risco adverso para dentro de limites aceitáveis. 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rpodetexto"/>
              <w:numPr>
                <w:ilvl w:val="0"/>
                <w:numId w:val="0"/>
              </w:numPr>
              <w:ind w:left="707" w:hanging="0"/>
              <w:jc w:val="left"/>
              <w:rPr/>
            </w:pPr>
            <w:r>
              <w:rPr/>
              <w:t>Inclusão de redundância em um sistema pode reduzir o impacto de uma falha do componente original.</w:t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0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04"/>
        <w:gridCol w:w="4679"/>
        <w:gridCol w:w="1417"/>
      </w:tblGrid>
      <w:tr>
        <w:trPr>
          <w:trHeight w:val="377" w:hRule="atLeast"/>
        </w:trPr>
        <w:tc>
          <w:tcPr>
            <w:tcW w:w="910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30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0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jc w:val="center"/>
              <w:rPr/>
            </w:pPr>
            <w:r>
              <w:rPr/>
              <w:t>Patrocinador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0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jc w:val="center"/>
              <w:rPr/>
            </w:pPr>
            <w:r>
              <w:rPr/>
              <w:t>Gerente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João Pedro Salgado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09/06/2017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910" w:leader="none"/>
        </w:tabs>
        <w:rPr/>
      </w:pPr>
      <w:r>
        <w:rPr/>
        <w:tab/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4961"/>
      <w:gridCol w:w="4326"/>
    </w:tblGrid>
    <w:tr>
      <w:trPr/>
      <w:tc>
        <w:tcPr>
          <w:tcW w:w="496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de Riscos.docx</w:t>
          </w:r>
        </w:p>
      </w:tc>
      <w:tc>
        <w:tcPr>
          <w:tcW w:w="4326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  <w:tr>
      <w:trPr/>
      <w:tc>
        <w:tcPr>
          <w:tcW w:w="4961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SoftR Tecnologia da Informação</w:t>
          </w:r>
        </w:p>
      </w:tc>
      <w:tc>
        <w:tcPr>
          <w:tcW w:w="4326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07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2"/>
      <w:gridCol w:w="1582"/>
    </w:tblGrid>
    <w:tr>
      <w:trPr>
        <w:trHeight w:val="698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 w:val="22"/>
              <w:szCs w:val="22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Plano de Gerenciamento de Riscos</w:t>
          </w:r>
        </w:p>
      </w:tc>
      <w:tc>
        <w:tcPr>
          <w:tcW w:w="1582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889000" cy="889000"/>
                <wp:effectExtent l="0" t="0" r="0" b="0"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Calibri" w:hAnsi="Calibri" w:asciiTheme="minorHAnsi" w:hAnsiTheme="minorHAnsi"/>
              <w:sz w:val="22"/>
              <w:szCs w:val="22"/>
            </w:rPr>
          </w:pPr>
          <w:r>
            <w:rPr>
              <w:rFonts w:eastAsia="Times" w:cs="Times New Roman"/>
              <w:sz w:val="22"/>
              <w:szCs w:val="22"/>
              <w:lang w:eastAsia="pt-BR"/>
            </w:rPr>
            <w:t>Vigia Escolar</w:t>
          </w:r>
        </w:p>
      </w:tc>
      <w:tc>
        <w:tcPr>
          <w:tcW w:w="1582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0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17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widowControl/>
      <w:numPr>
        <w:ilvl w:val="0"/>
        <w:numId w:val="2"/>
      </w:numPr>
      <w:bidi w:val="0"/>
      <w:spacing w:lineRule="auto" w:line="240" w:before="200" w:after="0"/>
      <w:ind w:left="0" w:right="0" w:hanging="340"/>
      <w:jc w:val="left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0543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d612c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character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mments" w:customStyle="1">
    <w:name w:val="Comments"/>
    <w:basedOn w:val="Normal"/>
    <w:link w:val="CommentsChar"/>
    <w:qFormat/>
    <w:rsid w:val="00d77511"/>
    <w:pPr>
      <w:tabs>
        <w:tab w:val="center" w:pos="4320" w:leader="none"/>
        <w:tab w:val="right" w:pos="8640" w:leader="none"/>
      </w:tabs>
    </w:pPr>
    <w:rPr>
      <w:rFonts w:ascii="Calibri" w:hAnsi="Calibri" w:eastAsia="Times" w:cs="Times New Roman" w:asciiTheme="minorHAnsi" w:hAnsiTheme="minorHAnsi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d77511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d77511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48E2A5-3C92-4437-BDC3-295D51468995}" type="pres">
      <dgm:prSet presAssocID="{5B00B322-4B12-41A6-85D7-DA499DFD4F1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  <dgm:t>
        <a:bodyPr/>
        <a:lstStyle/>
        <a:p>
          <a:endParaRPr lang="pt-BR"/>
        </a:p>
      </dgm:t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CEED76-9494-4BBF-9382-31BF8F101C44}" type="pres">
      <dgm:prSet presAssocID="{A31F5B86-564D-4AB7-9108-9DA85A4709BA}" presName="rootConnector" presStyleLbl="node2" presStyleIdx="0" presStyleCnt="4"/>
      <dgm:spPr/>
      <dgm:t>
        <a:bodyPr/>
        <a:lstStyle/>
        <a:p>
          <a:endParaRPr lang="pt-BR"/>
        </a:p>
      </dgm:t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  <dgm:t>
        <a:bodyPr/>
        <a:lstStyle/>
        <a:p>
          <a:endParaRPr lang="pt-BR"/>
        </a:p>
      </dgm:t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BB3844-6EA6-472C-8606-8AA7B7FE0F0B}" type="pres">
      <dgm:prSet presAssocID="{D58F6AA2-9F53-4A60-A44D-38FD84B8AF7F}" presName="rootConnector" presStyleLbl="node3" presStyleIdx="0" presStyleCnt="16"/>
      <dgm:spPr/>
      <dgm:t>
        <a:bodyPr/>
        <a:lstStyle/>
        <a:p>
          <a:endParaRPr lang="pt-BR"/>
        </a:p>
      </dgm:t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  <dgm:t>
        <a:bodyPr/>
        <a:lstStyle/>
        <a:p>
          <a:endParaRPr lang="pt-BR"/>
        </a:p>
      </dgm:t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9D70F-D6B1-45BB-BC81-2CD926C7970E}" type="pres">
      <dgm:prSet presAssocID="{00C6F922-742E-4C71-A891-179FEEF19B35}" presName="rootConnector" presStyleLbl="node3" presStyleIdx="1" presStyleCnt="16"/>
      <dgm:spPr/>
      <dgm:t>
        <a:bodyPr/>
        <a:lstStyle/>
        <a:p>
          <a:endParaRPr lang="pt-BR"/>
        </a:p>
      </dgm:t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  <dgm:t>
        <a:bodyPr/>
        <a:lstStyle/>
        <a:p>
          <a:endParaRPr lang="pt-BR"/>
        </a:p>
      </dgm:t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3A8206-CB66-4AB9-A4D9-2FF5C4916BE9}" type="pres">
      <dgm:prSet presAssocID="{C0018E42-84D9-415D-A384-7666513A1F7F}" presName="rootConnector" presStyleLbl="node3" presStyleIdx="2" presStyleCnt="16"/>
      <dgm:spPr/>
      <dgm:t>
        <a:bodyPr/>
        <a:lstStyle/>
        <a:p>
          <a:endParaRPr lang="pt-BR"/>
        </a:p>
      </dgm:t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912529-05F6-4571-8E52-A2B57C007140}" type="pres">
      <dgm:prSet presAssocID="{721F0B68-8824-45C5-B517-E97620A78057}" presName="rootConnector" presStyleLbl="node2" presStyleIdx="1" presStyleCnt="4"/>
      <dgm:spPr/>
      <dgm:t>
        <a:bodyPr/>
        <a:lstStyle/>
        <a:p>
          <a:endParaRPr lang="pt-BR"/>
        </a:p>
      </dgm:t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  <dgm:t>
        <a:bodyPr/>
        <a:lstStyle/>
        <a:p>
          <a:endParaRPr lang="pt-BR"/>
        </a:p>
      </dgm:t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0545C6-A044-40EA-ADEE-669580CFD394}" type="pres">
      <dgm:prSet presAssocID="{7E150E36-2D86-4F06-BDA3-9185D5CC6664}" presName="rootConnector" presStyleLbl="node3" presStyleIdx="3" presStyleCnt="16"/>
      <dgm:spPr/>
      <dgm:t>
        <a:bodyPr/>
        <a:lstStyle/>
        <a:p>
          <a:endParaRPr lang="pt-BR"/>
        </a:p>
      </dgm:t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  <dgm:t>
        <a:bodyPr/>
        <a:lstStyle/>
        <a:p>
          <a:endParaRPr lang="pt-BR"/>
        </a:p>
      </dgm:t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1B0EA3-CC22-4B38-BCA8-928D8F2858CE}" type="pres">
      <dgm:prSet presAssocID="{C7226807-C4C6-440C-B4F0-32052F059653}" presName="rootConnector" presStyleLbl="node3" presStyleIdx="4" presStyleCnt="16"/>
      <dgm:spPr/>
      <dgm:t>
        <a:bodyPr/>
        <a:lstStyle/>
        <a:p>
          <a:endParaRPr lang="pt-BR"/>
        </a:p>
      </dgm:t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  <dgm:t>
        <a:bodyPr/>
        <a:lstStyle/>
        <a:p>
          <a:endParaRPr lang="pt-BR"/>
        </a:p>
      </dgm:t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3176F9-DBE8-49A0-AC6B-B22895B3A723}" type="pres">
      <dgm:prSet presAssocID="{B0CCAD4C-5FA1-4448-B5B7-43108ADA69FD}" presName="rootConnector" presStyleLbl="node3" presStyleIdx="5" presStyleCnt="16"/>
      <dgm:spPr/>
      <dgm:t>
        <a:bodyPr/>
        <a:lstStyle/>
        <a:p>
          <a:endParaRPr lang="pt-BR"/>
        </a:p>
      </dgm:t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  <dgm:t>
        <a:bodyPr/>
        <a:lstStyle/>
        <a:p>
          <a:endParaRPr lang="pt-BR"/>
        </a:p>
      </dgm:t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61D847-175D-46B9-AEB6-9C9BDBC44BE4}" type="pres">
      <dgm:prSet presAssocID="{4200D81A-88F7-41DB-B666-228D4DE945DA}" presName="rootConnector" presStyleLbl="node3" presStyleIdx="6" presStyleCnt="16"/>
      <dgm:spPr/>
      <dgm:t>
        <a:bodyPr/>
        <a:lstStyle/>
        <a:p>
          <a:endParaRPr lang="pt-BR"/>
        </a:p>
      </dgm:t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  <dgm:t>
        <a:bodyPr/>
        <a:lstStyle/>
        <a:p>
          <a:endParaRPr lang="pt-BR"/>
        </a:p>
      </dgm:t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F7A985-E5B7-4E1F-B841-D42AE185D32D}" type="pres">
      <dgm:prSet presAssocID="{E328701E-D8D0-4D99-A6D1-2712E3D73FB6}" presName="rootConnector" presStyleLbl="node2" presStyleIdx="2" presStyleCnt="4"/>
      <dgm:spPr/>
      <dgm:t>
        <a:bodyPr/>
        <a:lstStyle/>
        <a:p>
          <a:endParaRPr lang="pt-BR"/>
        </a:p>
      </dgm:t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  <dgm:t>
        <a:bodyPr/>
        <a:lstStyle/>
        <a:p>
          <a:endParaRPr lang="pt-BR"/>
        </a:p>
      </dgm:t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CCF281-B896-49E7-9952-69A8F05234A7}" type="pres">
      <dgm:prSet presAssocID="{5D605706-D7B3-4715-B495-B24EBDCF61EA}" presName="rootConnector" presStyleLbl="node3" presStyleIdx="7" presStyleCnt="16"/>
      <dgm:spPr/>
      <dgm:t>
        <a:bodyPr/>
        <a:lstStyle/>
        <a:p>
          <a:endParaRPr lang="pt-BR"/>
        </a:p>
      </dgm:t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  <dgm:t>
        <a:bodyPr/>
        <a:lstStyle/>
        <a:p>
          <a:endParaRPr lang="pt-BR"/>
        </a:p>
      </dgm:t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CC328-F91F-4E66-86F0-96BC73FD81F4}" type="pres">
      <dgm:prSet presAssocID="{361EB6C0-1394-473B-BE89-6266D9202787}" presName="rootConnector" presStyleLbl="node3" presStyleIdx="8" presStyleCnt="16"/>
      <dgm:spPr/>
      <dgm:t>
        <a:bodyPr/>
        <a:lstStyle/>
        <a:p>
          <a:endParaRPr lang="pt-BR"/>
        </a:p>
      </dgm:t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  <dgm:t>
        <a:bodyPr/>
        <a:lstStyle/>
        <a:p>
          <a:endParaRPr lang="pt-BR"/>
        </a:p>
      </dgm:t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9DC0C8-E73B-4D7C-A4F5-BBE1CB5A5C88}" type="pres">
      <dgm:prSet presAssocID="{EBD38737-7DD8-43BE-B7ED-DF71474BEDA2}" presName="rootConnector" presStyleLbl="node3" presStyleIdx="9" presStyleCnt="16"/>
      <dgm:spPr/>
      <dgm:t>
        <a:bodyPr/>
        <a:lstStyle/>
        <a:p>
          <a:endParaRPr lang="pt-BR"/>
        </a:p>
      </dgm:t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  <dgm:t>
        <a:bodyPr/>
        <a:lstStyle/>
        <a:p>
          <a:endParaRPr lang="pt-BR"/>
        </a:p>
      </dgm:t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3BF30-F320-44EE-8BDB-AB5FB9789D51}" type="pres">
      <dgm:prSet presAssocID="{5DFD038D-6FFD-49FF-B345-3D3ABE5C98C8}" presName="rootConnector" presStyleLbl="node3" presStyleIdx="10" presStyleCnt="16"/>
      <dgm:spPr/>
      <dgm:t>
        <a:bodyPr/>
        <a:lstStyle/>
        <a:p>
          <a:endParaRPr lang="pt-BR"/>
        </a:p>
      </dgm:t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  <dgm:t>
        <a:bodyPr/>
        <a:lstStyle/>
        <a:p>
          <a:endParaRPr lang="pt-BR"/>
        </a:p>
      </dgm:t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089519-63E8-47C4-8F47-E10B761220A4}" type="pres">
      <dgm:prSet presAssocID="{126590A4-29BC-4ADE-AFB5-023495EE0089}" presName="rootConnector" presStyleLbl="node2" presStyleIdx="3" presStyleCnt="4"/>
      <dgm:spPr/>
      <dgm:t>
        <a:bodyPr/>
        <a:lstStyle/>
        <a:p>
          <a:endParaRPr lang="pt-BR"/>
        </a:p>
      </dgm:t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  <dgm:t>
        <a:bodyPr/>
        <a:lstStyle/>
        <a:p>
          <a:endParaRPr lang="pt-BR"/>
        </a:p>
      </dgm:t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B2A397-26CF-4FDB-AC39-4CE91C9D5BEC}" type="pres">
      <dgm:prSet presAssocID="{9F3B85D9-3369-4003-AF20-872152FE23FA}" presName="rootConnector" presStyleLbl="node3" presStyleIdx="11" presStyleCnt="16"/>
      <dgm:spPr/>
      <dgm:t>
        <a:bodyPr/>
        <a:lstStyle/>
        <a:p>
          <a:endParaRPr lang="pt-BR"/>
        </a:p>
      </dgm:t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  <dgm:t>
        <a:bodyPr/>
        <a:lstStyle/>
        <a:p>
          <a:endParaRPr lang="pt-BR"/>
        </a:p>
      </dgm:t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E47870-49B3-4BF1-B458-43A1D66CBFAE}" type="pres">
      <dgm:prSet presAssocID="{4CA9BC66-21CA-4F97-815A-9D8E72AF79B2}" presName="rootConnector" presStyleLbl="node3" presStyleIdx="12" presStyleCnt="16"/>
      <dgm:spPr/>
      <dgm:t>
        <a:bodyPr/>
        <a:lstStyle/>
        <a:p>
          <a:endParaRPr lang="pt-BR"/>
        </a:p>
      </dgm:t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  <dgm:t>
        <a:bodyPr/>
        <a:lstStyle/>
        <a:p>
          <a:endParaRPr lang="pt-BR"/>
        </a:p>
      </dgm:t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8C5A6-CBD5-4FFF-8CB7-01C25D9B581B}" type="pres">
      <dgm:prSet presAssocID="{84046004-57A6-4C06-A11C-9F7287761D98}" presName="rootConnector" presStyleLbl="node3" presStyleIdx="13" presStyleCnt="16"/>
      <dgm:spPr/>
      <dgm:t>
        <a:bodyPr/>
        <a:lstStyle/>
        <a:p>
          <a:endParaRPr lang="pt-BR"/>
        </a:p>
      </dgm:t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  <dgm:t>
        <a:bodyPr/>
        <a:lstStyle/>
        <a:p>
          <a:endParaRPr lang="pt-BR"/>
        </a:p>
      </dgm:t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B38BA1-F226-4F57-9F51-DF172832A2DF}" type="pres">
      <dgm:prSet presAssocID="{75DB07BA-D8BC-420A-B76B-BAA46B28B914}" presName="rootConnector" presStyleLbl="node3" presStyleIdx="14" presStyleCnt="16"/>
      <dgm:spPr/>
      <dgm:t>
        <a:bodyPr/>
        <a:lstStyle/>
        <a:p>
          <a:endParaRPr lang="pt-BR"/>
        </a:p>
      </dgm:t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  <dgm:t>
        <a:bodyPr/>
        <a:lstStyle/>
        <a:p>
          <a:endParaRPr lang="pt-BR"/>
        </a:p>
      </dgm:t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090179-A3E9-46F5-9880-803E6CCFB14F}" type="pres">
      <dgm:prSet presAssocID="{3090BAB2-701F-40A4-9FD5-83BB08AF3A5E}" presName="rootConnector" presStyleLbl="node3" presStyleIdx="15" presStyleCnt="16"/>
      <dgm:spPr/>
      <dgm:t>
        <a:bodyPr/>
        <a:lstStyle/>
        <a:p>
          <a:endParaRPr lang="pt-BR"/>
        </a:p>
      </dgm:t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9D37F0DC-67B4-46DD-867F-4E37DD60602A}" type="presOf" srcId="{75DB07BA-D8BC-420A-B76B-BAA46B28B914}" destId="{4AB38BA1-F226-4F57-9F51-DF172832A2DF}" srcOrd="1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6E8BD599-4AB8-4BA2-9CEB-31769B177E80}" type="presOf" srcId="{A31F5B86-564D-4AB7-9108-9DA85A4709BA}" destId="{BCCEED76-9494-4BBF-9382-31BF8F101C44}" srcOrd="1" destOrd="0" presId="urn:microsoft.com/office/officeart/2005/8/layout/orgChart1"/>
    <dgm:cxn modelId="{CD69043C-6DD2-4CDD-B406-5C451560F9CE}" type="presOf" srcId="{5D605706-D7B3-4715-B495-B24EBDCF61EA}" destId="{07A9ABE5-46CD-413D-ADF2-C5B2E1B5CF29}" srcOrd="0" destOrd="0" presId="urn:microsoft.com/office/officeart/2005/8/layout/orgChart1"/>
    <dgm:cxn modelId="{0F86208B-FF39-4EC7-B32C-C205B2BB6005}" type="presOf" srcId="{721F0B68-8824-45C5-B517-E97620A78057}" destId="{AFE4E10C-E831-42AA-8C78-CCF12529F98C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48144A5D-11C7-489A-BEE3-2241525B1D48}" type="presOf" srcId="{6915D6D7-D29D-482A-9853-A0A0EAD0910F}" destId="{2621339D-4C0F-4929-A07F-6355D6A883AD}" srcOrd="0" destOrd="0" presId="urn:microsoft.com/office/officeart/2005/8/layout/orgChart1"/>
    <dgm:cxn modelId="{AC6CA232-953F-4694-8277-AF258F900A4D}" type="presOf" srcId="{9F3B85D9-3369-4003-AF20-872152FE23FA}" destId="{B10BA726-78D3-4FBB-989F-FE3E151B889E}" srcOrd="0" destOrd="0" presId="urn:microsoft.com/office/officeart/2005/8/layout/orgChart1"/>
    <dgm:cxn modelId="{F1382FD4-FA01-4B2B-9CCF-F8887B2CB436}" type="presOf" srcId="{4200D81A-88F7-41DB-B666-228D4DE945DA}" destId="{DAB71A07-02B9-4C7D-AE9A-B288F1C980AB}" srcOrd="0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1C6D63B6-9A5D-4002-A360-E8F8D1251F0B}" type="presOf" srcId="{60D72D4E-FCD4-4385-89C5-0A39AF996FE0}" destId="{1370F00B-2F15-4A79-9BBE-DD87909CA5A6}" srcOrd="0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6F72434B-90EC-43D8-B5E4-B1B8C7F56DD5}" type="presOf" srcId="{126590A4-29BC-4ADE-AFB5-023495EE0089}" destId="{19089519-63E8-47C4-8F47-E10B761220A4}" srcOrd="1" destOrd="0" presId="urn:microsoft.com/office/officeart/2005/8/layout/orgChart1"/>
    <dgm:cxn modelId="{D25E0EB6-4FE7-4959-A3EF-30CF39116C58}" type="presOf" srcId="{46A4712D-9544-4C42-939A-DD719ED04768}" destId="{F4A796AB-7D30-47B5-B300-C0767B5DD161}" srcOrd="0" destOrd="0" presId="urn:microsoft.com/office/officeart/2005/8/layout/orgChart1"/>
    <dgm:cxn modelId="{09B1BDF2-BD82-4E54-8C3B-0DAD39CC1D8A}" type="presOf" srcId="{721F0B68-8824-45C5-B517-E97620A78057}" destId="{2B912529-05F6-4571-8E52-A2B57C007140}" srcOrd="1" destOrd="0" presId="urn:microsoft.com/office/officeart/2005/8/layout/orgChart1"/>
    <dgm:cxn modelId="{3E582680-B4CA-414C-BADD-3DA1DEC216D1}" type="presOf" srcId="{3339F968-D5E6-49A2-917D-4117A56C4B50}" destId="{AABE73A2-BB1D-4056-B67E-98FA3003A3EA}" srcOrd="0" destOrd="0" presId="urn:microsoft.com/office/officeart/2005/8/layout/orgChart1"/>
    <dgm:cxn modelId="{2C4E62A3-77B8-4E99-B9E1-3AE79413CC9B}" type="presOf" srcId="{C92F3603-C6F5-4B67-BD70-6902805AB235}" destId="{E56B250D-9946-4520-ABD0-195D9B83D822}" srcOrd="0" destOrd="0" presId="urn:microsoft.com/office/officeart/2005/8/layout/orgChart1"/>
    <dgm:cxn modelId="{A28221AE-9DF4-474A-BA34-84CB27F66C89}" type="presOf" srcId="{614B019A-1818-4321-9FDF-611E750EAB05}" destId="{C5AC88B5-1F71-46B1-80CC-124717A81B3A}" srcOrd="0" destOrd="0" presId="urn:microsoft.com/office/officeart/2005/8/layout/orgChart1"/>
    <dgm:cxn modelId="{BF512025-338B-4BA9-ABF1-9EEB55E4D870}" type="presOf" srcId="{4CA9BC66-21CA-4F97-815A-9D8E72AF79B2}" destId="{BEEDB414-BD68-46F2-9AF9-579F0F25BFB5}" srcOrd="0" destOrd="0" presId="urn:microsoft.com/office/officeart/2005/8/layout/orgChart1"/>
    <dgm:cxn modelId="{C118E293-ED5E-4892-AE95-8933E7BFFF32}" type="presOf" srcId="{B0CCAD4C-5FA1-4448-B5B7-43108ADA69FD}" destId="{923176F9-DBE8-49A0-AC6B-B22895B3A723}" srcOrd="1" destOrd="0" presId="urn:microsoft.com/office/officeart/2005/8/layout/orgChart1"/>
    <dgm:cxn modelId="{90A347ED-2CB5-43C2-8401-BC6289DFAB19}" type="presOf" srcId="{EBD38737-7DD8-43BE-B7ED-DF71474BEDA2}" destId="{F69DC0C8-E73B-4D7C-A4F5-BBE1CB5A5C88}" srcOrd="1" destOrd="0" presId="urn:microsoft.com/office/officeart/2005/8/layout/orgChart1"/>
    <dgm:cxn modelId="{E88D0292-8203-4AF1-88FB-B363B3A0AB10}" type="presOf" srcId="{D58F6AA2-9F53-4A60-A44D-38FD84B8AF7F}" destId="{1CBB3844-6EA6-472C-8606-8AA7B7FE0F0B}" srcOrd="1" destOrd="0" presId="urn:microsoft.com/office/officeart/2005/8/layout/orgChart1"/>
    <dgm:cxn modelId="{4593DDD5-217F-40B4-A99A-80675338C431}" type="presOf" srcId="{00C6F922-742E-4C71-A891-179FEEF19B35}" destId="{7269D70F-D6B1-45BB-BC81-2CD926C7970E}" srcOrd="1" destOrd="0" presId="urn:microsoft.com/office/officeart/2005/8/layout/orgChart1"/>
    <dgm:cxn modelId="{08BB333E-EE07-4424-BFDD-9C9DB51CB330}" type="presOf" srcId="{5B00B322-4B12-41A6-85D7-DA499DFD4F16}" destId="{B648E2A5-3C92-4437-BDC3-295D51468995}" srcOrd="1" destOrd="0" presId="urn:microsoft.com/office/officeart/2005/8/layout/orgChart1"/>
    <dgm:cxn modelId="{B76E488B-1818-4A1E-B00A-72ABC8CD41FD}" type="presOf" srcId="{C7226807-C4C6-440C-B4F0-32052F059653}" destId="{72FD56DB-E3CD-498A-A4FD-B9397867C0B2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0C588C23-8193-46D8-89E0-2AAEA33DDA84}" type="presOf" srcId="{63832C0C-723A-45C3-B066-FD5A0842CD05}" destId="{4CA684B6-EED4-48E7-8C58-1AE0D554FA84}" srcOrd="0" destOrd="0" presId="urn:microsoft.com/office/officeart/2005/8/layout/orgChart1"/>
    <dgm:cxn modelId="{014B7DF5-151C-4849-9F37-D459DA5F6803}" type="presOf" srcId="{5DFD038D-6FFD-49FF-B345-3D3ABE5C98C8}" destId="{B593BF30-F320-44EE-8BDB-AB5FB9789D51}" srcOrd="1" destOrd="0" presId="urn:microsoft.com/office/officeart/2005/8/layout/orgChart1"/>
    <dgm:cxn modelId="{5353FECC-51D4-4177-82C4-0EA4E9B25351}" type="presOf" srcId="{7E150E36-2D86-4F06-BDA3-9185D5CC6664}" destId="{3E0545C6-A044-40EA-ADEE-669580CFD394}" srcOrd="1" destOrd="0" presId="urn:microsoft.com/office/officeart/2005/8/layout/orgChart1"/>
    <dgm:cxn modelId="{F74E8CA0-AEA6-4E2F-B7D2-C81917BD37F7}" type="presOf" srcId="{361EB6C0-1394-473B-BE89-6266D9202787}" destId="{6E24A0A0-BD96-4DB8-B4D8-A7E59CAFCC59}" srcOrd="0" destOrd="0" presId="urn:microsoft.com/office/officeart/2005/8/layout/orgChart1"/>
    <dgm:cxn modelId="{60B9487F-279E-4C7F-A32D-1D57B78AE3F6}" type="presOf" srcId="{D931ECAC-AB38-4486-BAFC-F910AF20089E}" destId="{6BDE1B16-A616-4674-B030-65F89162B9CC}" srcOrd="0" destOrd="0" presId="urn:microsoft.com/office/officeart/2005/8/layout/orgChart1"/>
    <dgm:cxn modelId="{F7D27317-038F-498E-AF83-192991BCD37F}" type="presOf" srcId="{7E150E36-2D86-4F06-BDA3-9185D5CC6664}" destId="{771C8DD5-A53C-4C6A-B00E-7720FB7A085F}" srcOrd="0" destOrd="0" presId="urn:microsoft.com/office/officeart/2005/8/layout/orgChart1"/>
    <dgm:cxn modelId="{5D49628A-781B-4E60-8D36-7F497EED7080}" type="presOf" srcId="{8A70C1F9-10B1-4ECF-A584-E31D21E84A52}" destId="{9C3B3528-36D0-453D-8B62-2806CAEE330E}" srcOrd="0" destOrd="0" presId="urn:microsoft.com/office/officeart/2005/8/layout/orgChart1"/>
    <dgm:cxn modelId="{D624FC36-2549-4FF1-91E0-4BB35F4BB488}" type="presOf" srcId="{161AD8C1-E29A-4FED-BE80-57B24325604E}" destId="{08B2D1C2-E9F7-4E06-A7EF-30783D52EFB5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4C440E85-9FA6-4315-816F-496F8843BFCD}" type="presOf" srcId="{C0018E42-84D9-415D-A384-7666513A1F7F}" destId="{033A8206-CB66-4AB9-A4D9-2FF5C4916BE9}" srcOrd="1" destOrd="0" presId="urn:microsoft.com/office/officeart/2005/8/layout/orgChart1"/>
    <dgm:cxn modelId="{A960C38E-6078-4F12-AB6A-DD065B0FBBD0}" type="presOf" srcId="{4CA9BC66-21CA-4F97-815A-9D8E72AF79B2}" destId="{20E47870-49B3-4BF1-B458-43A1D66CBFAE}" srcOrd="1" destOrd="0" presId="urn:microsoft.com/office/officeart/2005/8/layout/orgChart1"/>
    <dgm:cxn modelId="{716DCF7A-D69F-4208-A5E9-36CD0311B956}" type="presOf" srcId="{EBD38737-7DD8-43BE-B7ED-DF71474BEDA2}" destId="{FA7660C4-8F78-4046-8AA1-0C277F92D7B5}" srcOrd="0" destOrd="0" presId="urn:microsoft.com/office/officeart/2005/8/layout/orgChart1"/>
    <dgm:cxn modelId="{551D2A60-1D73-4768-A807-C3FD58A652C4}" type="presOf" srcId="{4200D81A-88F7-41DB-B666-228D4DE945DA}" destId="{8C61D847-175D-46B9-AEB6-9C9BDBC44BE4}" srcOrd="1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138114CC-2EF1-4CEF-B713-8060E296AF67}" type="presOf" srcId="{216CF9BF-9216-407F-9B8D-95C4041D8FA8}" destId="{A2E18608-7331-406F-AE65-BB24C39261CF}" srcOrd="0" destOrd="0" presId="urn:microsoft.com/office/officeart/2005/8/layout/orgChart1"/>
    <dgm:cxn modelId="{0A374E96-4281-45D6-8D4E-5B6EA26EB597}" type="presOf" srcId="{77E2F29C-84C7-48C3-8F6F-C69D7586C45D}" destId="{2C8C310D-2740-4944-8929-9603E90D9A8B}" srcOrd="0" destOrd="0" presId="urn:microsoft.com/office/officeart/2005/8/layout/orgChart1"/>
    <dgm:cxn modelId="{354FB511-2B65-4151-93DF-10B4997B4A26}" type="presOf" srcId="{8B827852-3A81-452F-9D24-129DAF701FFB}" destId="{D5B99159-CDDB-41F8-ACBD-6B8092780EF5}" srcOrd="0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013E1C27-EFF3-4FA6-AF6B-FFE9247EF12A}" type="presOf" srcId="{5A3BD96A-3D89-462E-82CA-06A32B435F4D}" destId="{DDA08A96-ECAA-40D8-87E9-267A2E3FB2AB}" srcOrd="0" destOrd="0" presId="urn:microsoft.com/office/officeart/2005/8/layout/orgChart1"/>
    <dgm:cxn modelId="{3C87E67B-1066-46C1-BD15-56ACE6A40A9E}" type="presOf" srcId="{C7226807-C4C6-440C-B4F0-32052F059653}" destId="{4D1B0EA3-CC22-4B38-BCA8-928D8F2858CE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51D87EDC-D771-4CF0-9FAB-2AEA8A472753}" type="presOf" srcId="{478CDEFB-3482-4126-966F-A378298BB01D}" destId="{40B297F6-C106-4935-ACD7-6187BD4527BF}" srcOrd="0" destOrd="0" presId="urn:microsoft.com/office/officeart/2005/8/layout/orgChart1"/>
    <dgm:cxn modelId="{A5B0B532-B9AE-45C3-9E45-1591111C61B6}" type="presOf" srcId="{5B00B322-4B12-41A6-85D7-DA499DFD4F16}" destId="{28CD8419-E7A4-41DA-859E-4D67DB2B710F}" srcOrd="0" destOrd="0" presId="urn:microsoft.com/office/officeart/2005/8/layout/orgChart1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DA3015D9-3472-4EBB-854B-C084BCD6D1E6}" type="presOf" srcId="{84046004-57A6-4C06-A11C-9F7287761D98}" destId="{EE78C5A6-CBD5-4FFF-8CB7-01C25D9B581B}" srcOrd="1" destOrd="0" presId="urn:microsoft.com/office/officeart/2005/8/layout/orgChart1"/>
    <dgm:cxn modelId="{DDE77596-7E51-452A-A491-512E1E8F209B}" type="presOf" srcId="{D58F6AA2-9F53-4A60-A44D-38FD84B8AF7F}" destId="{CA289EF0-FD5E-425C-A231-A9D84BB6623A}" srcOrd="0" destOrd="0" presId="urn:microsoft.com/office/officeart/2005/8/layout/orgChart1"/>
    <dgm:cxn modelId="{DA9FD2D2-A4CB-4DE8-8B95-880AA5995893}" type="presOf" srcId="{F8941512-C9D7-475E-BA9F-B9E7C93CB69C}" destId="{5BA4CB3C-5B28-456E-8283-66DE54569219}" srcOrd="0" destOrd="0" presId="urn:microsoft.com/office/officeart/2005/8/layout/orgChart1"/>
    <dgm:cxn modelId="{F5844444-6A83-4E40-A13F-7ED9D7449064}" type="presOf" srcId="{3090BAB2-701F-40A4-9FD5-83BB08AF3A5E}" destId="{1714AFA9-AA6E-456F-B331-E7A269D00A36}" srcOrd="0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06B78AE8-85FF-4161-8508-2395E59B1F99}" type="presOf" srcId="{6846D342-7592-4C5A-B18F-9971BEC16328}" destId="{C8897954-5EFB-4CF6-8723-36439E9F3DF1}" srcOrd="0" destOrd="0" presId="urn:microsoft.com/office/officeart/2005/8/layout/orgChart1"/>
    <dgm:cxn modelId="{3EC4B23C-91DE-4650-A3D8-FFDD180EE9BD}" type="presOf" srcId="{84046004-57A6-4C06-A11C-9F7287761D98}" destId="{6EBEA3B5-CDA2-477A-8B26-F83F79694AD4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78D1C440-7BEB-4C8C-821B-9E33B53E598E}" type="presOf" srcId="{9F3B85D9-3369-4003-AF20-872152FE23FA}" destId="{FEB2A397-26CF-4FDB-AC39-4CE91C9D5BEC}" srcOrd="1" destOrd="0" presId="urn:microsoft.com/office/officeart/2005/8/layout/orgChart1"/>
    <dgm:cxn modelId="{755D375F-3889-433B-A32A-90020173E4DF}" type="presOf" srcId="{A31F5B86-564D-4AB7-9108-9DA85A4709BA}" destId="{2A3E7F47-C6F2-4669-89DA-C10855CB0716}" srcOrd="0" destOrd="0" presId="urn:microsoft.com/office/officeart/2005/8/layout/orgChart1"/>
    <dgm:cxn modelId="{586274A4-4558-452B-8E49-EEF9B8D65F99}" type="presOf" srcId="{4D6903E5-620B-4616-A392-23116CAF4F52}" destId="{1F18DE31-806F-4189-8975-B12043AEE76D}" srcOrd="0" destOrd="0" presId="urn:microsoft.com/office/officeart/2005/8/layout/orgChart1"/>
    <dgm:cxn modelId="{22CAD4BE-1C04-46C1-AE1F-D95D1039CCC3}" type="presOf" srcId="{361EB6C0-1394-473B-BE89-6266D9202787}" destId="{EE7CC328-F91F-4E66-86F0-96BC73FD81F4}" srcOrd="1" destOrd="0" presId="urn:microsoft.com/office/officeart/2005/8/layout/orgChart1"/>
    <dgm:cxn modelId="{FF872A93-4511-4FB8-80F1-870590A94C1C}" type="presOf" srcId="{B0CCAD4C-5FA1-4448-B5B7-43108ADA69FD}" destId="{8227E97C-08E8-489F-A2CA-63FA270D416E}" srcOrd="0" destOrd="0" presId="urn:microsoft.com/office/officeart/2005/8/layout/orgChart1"/>
    <dgm:cxn modelId="{B5FA30C9-26C4-438D-B176-7BA921E03188}" type="presOf" srcId="{126590A4-29BC-4ADE-AFB5-023495EE0089}" destId="{4690A1CD-53A8-433B-8DE3-808D45F92B2B}" srcOrd="0" destOrd="0" presId="urn:microsoft.com/office/officeart/2005/8/layout/orgChart1"/>
    <dgm:cxn modelId="{6982EBDC-5647-46C5-A24C-42125DF31458}" type="presOf" srcId="{00C6F922-742E-4C71-A891-179FEEF19B35}" destId="{7B5B4394-0469-4AED-AE79-2B2E9C1F0093}" srcOrd="0" destOrd="0" presId="urn:microsoft.com/office/officeart/2005/8/layout/orgChart1"/>
    <dgm:cxn modelId="{4B60AF39-1D63-4883-8FB7-CA31BC762B97}" type="presOf" srcId="{E328701E-D8D0-4D99-A6D1-2712E3D73FB6}" destId="{0AF7A985-E5B7-4E1F-B841-D42AE185D32D}" srcOrd="1" destOrd="0" presId="urn:microsoft.com/office/officeart/2005/8/layout/orgChart1"/>
    <dgm:cxn modelId="{0C541AAF-9E89-4B6C-B072-9A081725432E}" type="presOf" srcId="{8918F457-E626-49F4-BCA0-12DFB6C8AD03}" destId="{9E14FBAD-D1AD-4CEB-9405-810E6926FDEA}" srcOrd="0" destOrd="0" presId="urn:microsoft.com/office/officeart/2005/8/layout/orgChart1"/>
    <dgm:cxn modelId="{DA347882-1AE9-4309-BFC6-88E90C48BC89}" type="presOf" srcId="{3090BAB2-701F-40A4-9FD5-83BB08AF3A5E}" destId="{DE090179-A3E9-46F5-9880-803E6CCFB14F}" srcOrd="1" destOrd="0" presId="urn:microsoft.com/office/officeart/2005/8/layout/orgChart1"/>
    <dgm:cxn modelId="{9162DD13-D0D1-46D4-A149-3E33508B23D1}" type="presOf" srcId="{1842F646-C8CB-47D2-8CC2-D4F1E2E39780}" destId="{DC58032A-F2C6-410A-81A9-9B064F3BBE19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42B551CF-404F-48A6-BC51-7210C137355E}" type="presOf" srcId="{E328701E-D8D0-4D99-A6D1-2712E3D73FB6}" destId="{ABAC55A7-7B0C-4413-B269-91525CA7352F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6EE9DE8A-CDF6-420B-B17F-7700E2E96C90}" type="presOf" srcId="{5DFD038D-6FFD-49FF-B345-3D3ABE5C98C8}" destId="{261D9DAF-0B28-4259-8D85-E5F903101B33}" srcOrd="0" destOrd="0" presId="urn:microsoft.com/office/officeart/2005/8/layout/orgChart1"/>
    <dgm:cxn modelId="{1764D05A-4E13-44D3-9C96-EC244E9ED9E0}" type="presOf" srcId="{C0018E42-84D9-415D-A384-7666513A1F7F}" destId="{BAB3A6B8-5352-4DA8-96F8-07E6BC98185D}" srcOrd="0" destOrd="0" presId="urn:microsoft.com/office/officeart/2005/8/layout/orgChart1"/>
    <dgm:cxn modelId="{FC5CC579-EF3C-4506-8CD3-1F49714CCB70}" type="presOf" srcId="{5D605706-D7B3-4715-B495-B24EBDCF61EA}" destId="{6DCCF281-B896-49E7-9952-69A8F05234A7}" srcOrd="1" destOrd="0" presId="urn:microsoft.com/office/officeart/2005/8/layout/orgChart1"/>
    <dgm:cxn modelId="{57F17EDF-AF79-4D56-997D-E486C7F67DC6}" type="presOf" srcId="{75DB07BA-D8BC-420A-B76B-BAA46B28B914}" destId="{470789ED-5978-4F77-BE1A-1215B6A27C5A}" srcOrd="0" destOrd="0" presId="urn:microsoft.com/office/officeart/2005/8/layout/orgChart1"/>
    <dgm:cxn modelId="{AF02A738-9A60-498E-B5BD-577A48566D8A}" type="presOf" srcId="{7EB70B14-84CD-4643-8471-B73421138D4D}" destId="{A8D0EEC9-6F7C-408E-8B34-6C99F820D0B2}" srcOrd="0" destOrd="0" presId="urn:microsoft.com/office/officeart/2005/8/layout/orgChart1"/>
    <dgm:cxn modelId="{5612729F-BEF0-439C-A243-345C889BA075}" type="presParOf" srcId="{E56B250D-9946-4520-ABD0-195D9B83D822}" destId="{BEE2F045-5171-41CD-A65B-DC61AA8A3152}" srcOrd="0" destOrd="0" presId="urn:microsoft.com/office/officeart/2005/8/layout/orgChart1"/>
    <dgm:cxn modelId="{5FBE1771-8085-4FB8-B638-16C6188AB5B7}" type="presParOf" srcId="{BEE2F045-5171-41CD-A65B-DC61AA8A3152}" destId="{6A273FFF-FAA9-4AE5-ACC4-713A06FD1089}" srcOrd="0" destOrd="0" presId="urn:microsoft.com/office/officeart/2005/8/layout/orgChart1"/>
    <dgm:cxn modelId="{DC95D5AD-49F1-4578-865D-02182B8E87A5}" type="presParOf" srcId="{6A273FFF-FAA9-4AE5-ACC4-713A06FD1089}" destId="{28CD8419-E7A4-41DA-859E-4D67DB2B710F}" srcOrd="0" destOrd="0" presId="urn:microsoft.com/office/officeart/2005/8/layout/orgChart1"/>
    <dgm:cxn modelId="{FC84722F-9C54-4FAB-9CBE-B9EAE23A5DB8}" type="presParOf" srcId="{6A273FFF-FAA9-4AE5-ACC4-713A06FD1089}" destId="{B648E2A5-3C92-4437-BDC3-295D51468995}" srcOrd="1" destOrd="0" presId="urn:microsoft.com/office/officeart/2005/8/layout/orgChart1"/>
    <dgm:cxn modelId="{6C26AC90-5F11-43C0-A12C-81907113F76E}" type="presParOf" srcId="{BEE2F045-5171-41CD-A65B-DC61AA8A3152}" destId="{9D6EDE55-DC4E-4D50-9F60-69EE37B8151C}" srcOrd="1" destOrd="0" presId="urn:microsoft.com/office/officeart/2005/8/layout/orgChart1"/>
    <dgm:cxn modelId="{21535828-E2B6-45D3-AD0A-E013BDFA468B}" type="presParOf" srcId="{9D6EDE55-DC4E-4D50-9F60-69EE37B8151C}" destId="{A8D0EEC9-6F7C-408E-8B34-6C99F820D0B2}" srcOrd="0" destOrd="0" presId="urn:microsoft.com/office/officeart/2005/8/layout/orgChart1"/>
    <dgm:cxn modelId="{11CBF54B-6765-4B86-83B8-603D06D88BCD}" type="presParOf" srcId="{9D6EDE55-DC4E-4D50-9F60-69EE37B8151C}" destId="{D951CA85-D74F-4350-A31F-68ECCF0F817E}" srcOrd="1" destOrd="0" presId="urn:microsoft.com/office/officeart/2005/8/layout/orgChart1"/>
    <dgm:cxn modelId="{10806C25-9B82-4DAA-857E-6F3C0AA48D94}" type="presParOf" srcId="{D951CA85-D74F-4350-A31F-68ECCF0F817E}" destId="{DB42E906-2B5D-4A6A-8C14-F83FEC28256D}" srcOrd="0" destOrd="0" presId="urn:microsoft.com/office/officeart/2005/8/layout/orgChart1"/>
    <dgm:cxn modelId="{DE7DDF91-D60F-4FF2-853B-9194414B9E0A}" type="presParOf" srcId="{DB42E906-2B5D-4A6A-8C14-F83FEC28256D}" destId="{2A3E7F47-C6F2-4669-89DA-C10855CB0716}" srcOrd="0" destOrd="0" presId="urn:microsoft.com/office/officeart/2005/8/layout/orgChart1"/>
    <dgm:cxn modelId="{966BB6AE-F893-412B-86FF-F75862EB4C2C}" type="presParOf" srcId="{DB42E906-2B5D-4A6A-8C14-F83FEC28256D}" destId="{BCCEED76-9494-4BBF-9382-31BF8F101C44}" srcOrd="1" destOrd="0" presId="urn:microsoft.com/office/officeart/2005/8/layout/orgChart1"/>
    <dgm:cxn modelId="{838DACFE-3906-4A05-8B7F-151F5710FC28}" type="presParOf" srcId="{D951CA85-D74F-4350-A31F-68ECCF0F817E}" destId="{BDEE2223-1DE8-453F-B491-34C0A4A1134E}" srcOrd="1" destOrd="0" presId="urn:microsoft.com/office/officeart/2005/8/layout/orgChart1"/>
    <dgm:cxn modelId="{625302E9-AC6A-4D80-9789-C3CD166062DC}" type="presParOf" srcId="{BDEE2223-1DE8-453F-B491-34C0A4A1134E}" destId="{C5AC88B5-1F71-46B1-80CC-124717A81B3A}" srcOrd="0" destOrd="0" presId="urn:microsoft.com/office/officeart/2005/8/layout/orgChart1"/>
    <dgm:cxn modelId="{28EBF1B9-FF31-4CFE-9010-BB66AB924D1F}" type="presParOf" srcId="{BDEE2223-1DE8-453F-B491-34C0A4A1134E}" destId="{F265726A-74AB-4689-9C34-44D51EF7D382}" srcOrd="1" destOrd="0" presId="urn:microsoft.com/office/officeart/2005/8/layout/orgChart1"/>
    <dgm:cxn modelId="{B39EA1E6-B403-47AC-A622-5BD1E7925E89}" type="presParOf" srcId="{F265726A-74AB-4689-9C34-44D51EF7D382}" destId="{3E9473B1-A885-44BA-9053-BC214E789AF0}" srcOrd="0" destOrd="0" presId="urn:microsoft.com/office/officeart/2005/8/layout/orgChart1"/>
    <dgm:cxn modelId="{D9ECEDD4-D4D2-4320-9997-60CD7B9A87C6}" type="presParOf" srcId="{3E9473B1-A885-44BA-9053-BC214E789AF0}" destId="{CA289EF0-FD5E-425C-A231-A9D84BB6623A}" srcOrd="0" destOrd="0" presId="urn:microsoft.com/office/officeart/2005/8/layout/orgChart1"/>
    <dgm:cxn modelId="{209E52DF-D4CE-4190-AB62-1BCE1E289F15}" type="presParOf" srcId="{3E9473B1-A885-44BA-9053-BC214E789AF0}" destId="{1CBB3844-6EA6-472C-8606-8AA7B7FE0F0B}" srcOrd="1" destOrd="0" presId="urn:microsoft.com/office/officeart/2005/8/layout/orgChart1"/>
    <dgm:cxn modelId="{2B3317FD-446E-41CD-9234-05113F7D138D}" type="presParOf" srcId="{F265726A-74AB-4689-9C34-44D51EF7D382}" destId="{DDB065A5-F2C0-48E5-92A2-0C78E7167934}" srcOrd="1" destOrd="0" presId="urn:microsoft.com/office/officeart/2005/8/layout/orgChart1"/>
    <dgm:cxn modelId="{14D4FE1C-C48D-468B-AD7A-9D9E7B37E128}" type="presParOf" srcId="{F265726A-74AB-4689-9C34-44D51EF7D382}" destId="{5470B549-6B8C-48D0-80A1-6587D9E37A4D}" srcOrd="2" destOrd="0" presId="urn:microsoft.com/office/officeart/2005/8/layout/orgChart1"/>
    <dgm:cxn modelId="{D1587290-4824-4315-BE5A-8D06A92D5178}" type="presParOf" srcId="{BDEE2223-1DE8-453F-B491-34C0A4A1134E}" destId="{2621339D-4C0F-4929-A07F-6355D6A883AD}" srcOrd="2" destOrd="0" presId="urn:microsoft.com/office/officeart/2005/8/layout/orgChart1"/>
    <dgm:cxn modelId="{8FE06F12-2018-4463-AE94-433371E2389C}" type="presParOf" srcId="{BDEE2223-1DE8-453F-B491-34C0A4A1134E}" destId="{FEA2B19C-BE07-4D04-B39A-30A26D0763C7}" srcOrd="3" destOrd="0" presId="urn:microsoft.com/office/officeart/2005/8/layout/orgChart1"/>
    <dgm:cxn modelId="{49742F75-C936-4EAC-890B-979A8BD4FD73}" type="presParOf" srcId="{FEA2B19C-BE07-4D04-B39A-30A26D0763C7}" destId="{D4DE17DF-1301-47F8-8C3C-6889D12F362C}" srcOrd="0" destOrd="0" presId="urn:microsoft.com/office/officeart/2005/8/layout/orgChart1"/>
    <dgm:cxn modelId="{F2B8BBD2-A3BA-46D1-ABC7-FC195B679A4E}" type="presParOf" srcId="{D4DE17DF-1301-47F8-8C3C-6889D12F362C}" destId="{7B5B4394-0469-4AED-AE79-2B2E9C1F0093}" srcOrd="0" destOrd="0" presId="urn:microsoft.com/office/officeart/2005/8/layout/orgChart1"/>
    <dgm:cxn modelId="{E45A8697-3C2C-4A30-9BC9-AB1BD68E38E8}" type="presParOf" srcId="{D4DE17DF-1301-47F8-8C3C-6889D12F362C}" destId="{7269D70F-D6B1-45BB-BC81-2CD926C7970E}" srcOrd="1" destOrd="0" presId="urn:microsoft.com/office/officeart/2005/8/layout/orgChart1"/>
    <dgm:cxn modelId="{58F8FB51-E6AB-4ADC-B1EE-9A0ED8ACFA5D}" type="presParOf" srcId="{FEA2B19C-BE07-4D04-B39A-30A26D0763C7}" destId="{75877C81-19CE-4A20-BCA6-77883EDD326B}" srcOrd="1" destOrd="0" presId="urn:microsoft.com/office/officeart/2005/8/layout/orgChart1"/>
    <dgm:cxn modelId="{4FFDA30D-69ED-429B-A460-A2B80B00C171}" type="presParOf" srcId="{FEA2B19C-BE07-4D04-B39A-30A26D0763C7}" destId="{7013A681-67B9-4E98-B93F-6AA1DA57A644}" srcOrd="2" destOrd="0" presId="urn:microsoft.com/office/officeart/2005/8/layout/orgChart1"/>
    <dgm:cxn modelId="{0AF16953-C7FE-4CBD-AA09-81AA97992F88}" type="presParOf" srcId="{BDEE2223-1DE8-453F-B491-34C0A4A1134E}" destId="{AABE73A2-BB1D-4056-B67E-98FA3003A3EA}" srcOrd="4" destOrd="0" presId="urn:microsoft.com/office/officeart/2005/8/layout/orgChart1"/>
    <dgm:cxn modelId="{49D91D66-54B5-4F72-A77A-D732FD26F3A2}" type="presParOf" srcId="{BDEE2223-1DE8-453F-B491-34C0A4A1134E}" destId="{5C0D1770-38A2-4311-A2E1-5D850EF958B6}" srcOrd="5" destOrd="0" presId="urn:microsoft.com/office/officeart/2005/8/layout/orgChart1"/>
    <dgm:cxn modelId="{D3FD0061-EEC6-400E-BAB9-200F10A1E4FC}" type="presParOf" srcId="{5C0D1770-38A2-4311-A2E1-5D850EF958B6}" destId="{21B80074-284F-4B65-B2A1-64238608E8AA}" srcOrd="0" destOrd="0" presId="urn:microsoft.com/office/officeart/2005/8/layout/orgChart1"/>
    <dgm:cxn modelId="{D8EF024F-A32C-4B96-AE7C-CF79CAE4AD2B}" type="presParOf" srcId="{21B80074-284F-4B65-B2A1-64238608E8AA}" destId="{BAB3A6B8-5352-4DA8-96F8-07E6BC98185D}" srcOrd="0" destOrd="0" presId="urn:microsoft.com/office/officeart/2005/8/layout/orgChart1"/>
    <dgm:cxn modelId="{68EA5357-E196-46D3-A437-1ECEFB73675D}" type="presParOf" srcId="{21B80074-284F-4B65-B2A1-64238608E8AA}" destId="{033A8206-CB66-4AB9-A4D9-2FF5C4916BE9}" srcOrd="1" destOrd="0" presId="urn:microsoft.com/office/officeart/2005/8/layout/orgChart1"/>
    <dgm:cxn modelId="{35E5D9F5-8EFD-4F83-A6DF-BF57622D968F}" type="presParOf" srcId="{5C0D1770-38A2-4311-A2E1-5D850EF958B6}" destId="{39BB5FFD-FFDC-494A-81F3-BB2A2C16CD46}" srcOrd="1" destOrd="0" presId="urn:microsoft.com/office/officeart/2005/8/layout/orgChart1"/>
    <dgm:cxn modelId="{D7CEEF50-5A99-4595-A30A-4CB9406159BF}" type="presParOf" srcId="{5C0D1770-38A2-4311-A2E1-5D850EF958B6}" destId="{329DA6F9-3056-415C-A33E-A622B278F385}" srcOrd="2" destOrd="0" presId="urn:microsoft.com/office/officeart/2005/8/layout/orgChart1"/>
    <dgm:cxn modelId="{6B522EC2-4289-4AEE-B7D2-198D2DB5167A}" type="presParOf" srcId="{D951CA85-D74F-4350-A31F-68ECCF0F817E}" destId="{9831D72F-A1A5-4486-9D2A-133C3A0311A0}" srcOrd="2" destOrd="0" presId="urn:microsoft.com/office/officeart/2005/8/layout/orgChart1"/>
    <dgm:cxn modelId="{7D10DF27-654C-4FAC-8826-58C0538F92ED}" type="presParOf" srcId="{9D6EDE55-DC4E-4D50-9F60-69EE37B8151C}" destId="{1F18DE31-806F-4189-8975-B12043AEE76D}" srcOrd="2" destOrd="0" presId="urn:microsoft.com/office/officeart/2005/8/layout/orgChart1"/>
    <dgm:cxn modelId="{DA14E730-692B-48A1-9357-076CEA937780}" type="presParOf" srcId="{9D6EDE55-DC4E-4D50-9F60-69EE37B8151C}" destId="{209CB061-F0AD-41D8-A64E-0CBE27A7DFE9}" srcOrd="3" destOrd="0" presId="urn:microsoft.com/office/officeart/2005/8/layout/orgChart1"/>
    <dgm:cxn modelId="{EC14B5C2-D473-4073-961D-C31FC40B61AD}" type="presParOf" srcId="{209CB061-F0AD-41D8-A64E-0CBE27A7DFE9}" destId="{ECB3B436-1736-423A-A33E-8C7D8E803322}" srcOrd="0" destOrd="0" presId="urn:microsoft.com/office/officeart/2005/8/layout/orgChart1"/>
    <dgm:cxn modelId="{4736664B-B64E-4FF9-855D-8E2D95E9F796}" type="presParOf" srcId="{ECB3B436-1736-423A-A33E-8C7D8E803322}" destId="{AFE4E10C-E831-42AA-8C78-CCF12529F98C}" srcOrd="0" destOrd="0" presId="urn:microsoft.com/office/officeart/2005/8/layout/orgChart1"/>
    <dgm:cxn modelId="{593F92FA-4BA3-43B6-B12B-6DC1E87740A5}" type="presParOf" srcId="{ECB3B436-1736-423A-A33E-8C7D8E803322}" destId="{2B912529-05F6-4571-8E52-A2B57C007140}" srcOrd="1" destOrd="0" presId="urn:microsoft.com/office/officeart/2005/8/layout/orgChart1"/>
    <dgm:cxn modelId="{78FA89B3-8EF5-4B05-9CF7-92D4698E59EF}" type="presParOf" srcId="{209CB061-F0AD-41D8-A64E-0CBE27A7DFE9}" destId="{A2339C5D-2409-4802-ACEE-5A28F3C3D849}" srcOrd="1" destOrd="0" presId="urn:microsoft.com/office/officeart/2005/8/layout/orgChart1"/>
    <dgm:cxn modelId="{8323147C-F659-43CA-89FC-198A7872C7D8}" type="presParOf" srcId="{A2339C5D-2409-4802-ACEE-5A28F3C3D849}" destId="{6BDE1B16-A616-4674-B030-65F89162B9CC}" srcOrd="0" destOrd="0" presId="urn:microsoft.com/office/officeart/2005/8/layout/orgChart1"/>
    <dgm:cxn modelId="{AAA1752D-6981-4826-AC74-0A9EDAA85803}" type="presParOf" srcId="{A2339C5D-2409-4802-ACEE-5A28F3C3D849}" destId="{F614FC74-5C2A-4737-BA89-DE18D28BFED8}" srcOrd="1" destOrd="0" presId="urn:microsoft.com/office/officeart/2005/8/layout/orgChart1"/>
    <dgm:cxn modelId="{779AE645-5FDB-4FDF-9B83-51D6B20238C9}" type="presParOf" srcId="{F614FC74-5C2A-4737-BA89-DE18D28BFED8}" destId="{295A48C9-8E21-49A7-A6B4-5F6DDE31FF7A}" srcOrd="0" destOrd="0" presId="urn:microsoft.com/office/officeart/2005/8/layout/orgChart1"/>
    <dgm:cxn modelId="{B250D776-893A-412E-866E-3D4263F89201}" type="presParOf" srcId="{295A48C9-8E21-49A7-A6B4-5F6DDE31FF7A}" destId="{771C8DD5-A53C-4C6A-B00E-7720FB7A085F}" srcOrd="0" destOrd="0" presId="urn:microsoft.com/office/officeart/2005/8/layout/orgChart1"/>
    <dgm:cxn modelId="{7D083DD3-83E5-4115-961C-922A2D65E5C0}" type="presParOf" srcId="{295A48C9-8E21-49A7-A6B4-5F6DDE31FF7A}" destId="{3E0545C6-A044-40EA-ADEE-669580CFD394}" srcOrd="1" destOrd="0" presId="urn:microsoft.com/office/officeart/2005/8/layout/orgChart1"/>
    <dgm:cxn modelId="{79046B27-0233-48BE-A185-2E9D99ADFA90}" type="presParOf" srcId="{F614FC74-5C2A-4737-BA89-DE18D28BFED8}" destId="{7FFBFB91-2883-4E39-932D-A8053CAF29C2}" srcOrd="1" destOrd="0" presId="urn:microsoft.com/office/officeart/2005/8/layout/orgChart1"/>
    <dgm:cxn modelId="{8B351AE8-95C3-4E08-90F5-AD9F42DD7A0A}" type="presParOf" srcId="{F614FC74-5C2A-4737-BA89-DE18D28BFED8}" destId="{2ADBBB37-AD3A-4722-9F5B-A18375DC8957}" srcOrd="2" destOrd="0" presId="urn:microsoft.com/office/officeart/2005/8/layout/orgChart1"/>
    <dgm:cxn modelId="{DC94B640-C474-4B01-8D4E-DB4E161F4B0B}" type="presParOf" srcId="{A2339C5D-2409-4802-ACEE-5A28F3C3D849}" destId="{9C3B3528-36D0-453D-8B62-2806CAEE330E}" srcOrd="2" destOrd="0" presId="urn:microsoft.com/office/officeart/2005/8/layout/orgChart1"/>
    <dgm:cxn modelId="{EBC01FA7-6AED-43E9-8DAC-F6E35C9901FD}" type="presParOf" srcId="{A2339C5D-2409-4802-ACEE-5A28F3C3D849}" destId="{1EBE25AD-1F00-4C8D-BA80-6CC386FF4D78}" srcOrd="3" destOrd="0" presId="urn:microsoft.com/office/officeart/2005/8/layout/orgChart1"/>
    <dgm:cxn modelId="{4C89A2EA-39BB-43FF-BCC2-7C2D28A9528A}" type="presParOf" srcId="{1EBE25AD-1F00-4C8D-BA80-6CC386FF4D78}" destId="{E76AE06B-7891-4A3B-B447-114313543637}" srcOrd="0" destOrd="0" presId="urn:microsoft.com/office/officeart/2005/8/layout/orgChart1"/>
    <dgm:cxn modelId="{4A124D0A-16D2-4EFE-B48F-2257763D23A7}" type="presParOf" srcId="{E76AE06B-7891-4A3B-B447-114313543637}" destId="{72FD56DB-E3CD-498A-A4FD-B9397867C0B2}" srcOrd="0" destOrd="0" presId="urn:microsoft.com/office/officeart/2005/8/layout/orgChart1"/>
    <dgm:cxn modelId="{8E02C323-C9D7-4122-B617-1698F6B8DA4F}" type="presParOf" srcId="{E76AE06B-7891-4A3B-B447-114313543637}" destId="{4D1B0EA3-CC22-4B38-BCA8-928D8F2858CE}" srcOrd="1" destOrd="0" presId="urn:microsoft.com/office/officeart/2005/8/layout/orgChart1"/>
    <dgm:cxn modelId="{FABEB5E4-16E9-41EE-959F-E7696E56FE62}" type="presParOf" srcId="{1EBE25AD-1F00-4C8D-BA80-6CC386FF4D78}" destId="{EA448D2A-66FD-4581-B0BD-0941BE92725D}" srcOrd="1" destOrd="0" presId="urn:microsoft.com/office/officeart/2005/8/layout/orgChart1"/>
    <dgm:cxn modelId="{386638FA-B13D-4E0C-93ED-8ADFBFF14C7B}" type="presParOf" srcId="{1EBE25AD-1F00-4C8D-BA80-6CC386FF4D78}" destId="{912E49E8-607F-44FC-9BF4-75DC4D96D768}" srcOrd="2" destOrd="0" presId="urn:microsoft.com/office/officeart/2005/8/layout/orgChart1"/>
    <dgm:cxn modelId="{DB3ADE34-A23D-4171-8608-B740D66669E4}" type="presParOf" srcId="{A2339C5D-2409-4802-ACEE-5A28F3C3D849}" destId="{F4A796AB-7D30-47B5-B300-C0767B5DD161}" srcOrd="4" destOrd="0" presId="urn:microsoft.com/office/officeart/2005/8/layout/orgChart1"/>
    <dgm:cxn modelId="{F20793CF-F044-42E0-9099-57F57A3AD25E}" type="presParOf" srcId="{A2339C5D-2409-4802-ACEE-5A28F3C3D849}" destId="{E4E4F6A9-A975-4E1D-9121-7EAEBDFBEB4E}" srcOrd="5" destOrd="0" presId="urn:microsoft.com/office/officeart/2005/8/layout/orgChart1"/>
    <dgm:cxn modelId="{AC4280AC-50AD-4A5E-B59C-FB0473D194DD}" type="presParOf" srcId="{E4E4F6A9-A975-4E1D-9121-7EAEBDFBEB4E}" destId="{6A6C0A61-1DBD-4832-BA8D-82F5BD782E00}" srcOrd="0" destOrd="0" presId="urn:microsoft.com/office/officeart/2005/8/layout/orgChart1"/>
    <dgm:cxn modelId="{589AA5DF-E405-4615-B5CB-C3788DBF0912}" type="presParOf" srcId="{6A6C0A61-1DBD-4832-BA8D-82F5BD782E00}" destId="{8227E97C-08E8-489F-A2CA-63FA270D416E}" srcOrd="0" destOrd="0" presId="urn:microsoft.com/office/officeart/2005/8/layout/orgChart1"/>
    <dgm:cxn modelId="{86C042D9-8647-4BF8-BFAC-B546CCC8B0F1}" type="presParOf" srcId="{6A6C0A61-1DBD-4832-BA8D-82F5BD782E00}" destId="{923176F9-DBE8-49A0-AC6B-B22895B3A723}" srcOrd="1" destOrd="0" presId="urn:microsoft.com/office/officeart/2005/8/layout/orgChart1"/>
    <dgm:cxn modelId="{5FFC99C2-BAC0-4F61-8429-9D30954FC100}" type="presParOf" srcId="{E4E4F6A9-A975-4E1D-9121-7EAEBDFBEB4E}" destId="{34C17881-46C2-448F-A361-374296658135}" srcOrd="1" destOrd="0" presId="urn:microsoft.com/office/officeart/2005/8/layout/orgChart1"/>
    <dgm:cxn modelId="{E6DAA5A3-2C52-49B7-9B49-FEC64C00C943}" type="presParOf" srcId="{E4E4F6A9-A975-4E1D-9121-7EAEBDFBEB4E}" destId="{FDEEC7D0-563D-483A-93BB-C3A5202B5D71}" srcOrd="2" destOrd="0" presId="urn:microsoft.com/office/officeart/2005/8/layout/orgChart1"/>
    <dgm:cxn modelId="{EF83190B-7FE2-46B6-B593-4DF76BCF3A0D}" type="presParOf" srcId="{A2339C5D-2409-4802-ACEE-5A28F3C3D849}" destId="{1370F00B-2F15-4A79-9BBE-DD87909CA5A6}" srcOrd="6" destOrd="0" presId="urn:microsoft.com/office/officeart/2005/8/layout/orgChart1"/>
    <dgm:cxn modelId="{E073620E-7B54-47DD-8CEF-5EE7421A9FBF}" type="presParOf" srcId="{A2339C5D-2409-4802-ACEE-5A28F3C3D849}" destId="{36A4FECA-18FA-477A-9BD9-6BFEFEC5A6D3}" srcOrd="7" destOrd="0" presId="urn:microsoft.com/office/officeart/2005/8/layout/orgChart1"/>
    <dgm:cxn modelId="{6E5E622B-6138-4F22-B726-47ADCAE80A42}" type="presParOf" srcId="{36A4FECA-18FA-477A-9BD9-6BFEFEC5A6D3}" destId="{10AB6D5D-1286-4198-B1E8-4520DF8607D6}" srcOrd="0" destOrd="0" presId="urn:microsoft.com/office/officeart/2005/8/layout/orgChart1"/>
    <dgm:cxn modelId="{1ED83903-F954-4B20-B7E8-9C69D97F08B5}" type="presParOf" srcId="{10AB6D5D-1286-4198-B1E8-4520DF8607D6}" destId="{DAB71A07-02B9-4C7D-AE9A-B288F1C980AB}" srcOrd="0" destOrd="0" presId="urn:microsoft.com/office/officeart/2005/8/layout/orgChart1"/>
    <dgm:cxn modelId="{9B6A129A-4629-44C6-8172-2E9DFBD8A64A}" type="presParOf" srcId="{10AB6D5D-1286-4198-B1E8-4520DF8607D6}" destId="{8C61D847-175D-46B9-AEB6-9C9BDBC44BE4}" srcOrd="1" destOrd="0" presId="urn:microsoft.com/office/officeart/2005/8/layout/orgChart1"/>
    <dgm:cxn modelId="{F1778E7E-0F06-4363-A731-0A006A87B194}" type="presParOf" srcId="{36A4FECA-18FA-477A-9BD9-6BFEFEC5A6D3}" destId="{D400DA2C-1B3A-49AC-8F3D-A0CA4AF822D2}" srcOrd="1" destOrd="0" presId="urn:microsoft.com/office/officeart/2005/8/layout/orgChart1"/>
    <dgm:cxn modelId="{216A46AD-51AC-488A-BFB1-BC14FF1745E2}" type="presParOf" srcId="{36A4FECA-18FA-477A-9BD9-6BFEFEC5A6D3}" destId="{F5108AC4-CE7F-41A4-9243-1CD4DE486D09}" srcOrd="2" destOrd="0" presId="urn:microsoft.com/office/officeart/2005/8/layout/orgChart1"/>
    <dgm:cxn modelId="{65889222-042F-4523-8386-1B10CB013EFE}" type="presParOf" srcId="{209CB061-F0AD-41D8-A64E-0CBE27A7DFE9}" destId="{D25C22EA-0DA8-4DC7-A4E2-B2D9D1567D6C}" srcOrd="2" destOrd="0" presId="urn:microsoft.com/office/officeart/2005/8/layout/orgChart1"/>
    <dgm:cxn modelId="{AFE7054F-1468-4BFC-BD9C-809488290698}" type="presParOf" srcId="{9D6EDE55-DC4E-4D50-9F60-69EE37B8151C}" destId="{DC58032A-F2C6-410A-81A9-9B064F3BBE19}" srcOrd="4" destOrd="0" presId="urn:microsoft.com/office/officeart/2005/8/layout/orgChart1"/>
    <dgm:cxn modelId="{0824A712-793A-4E20-94FD-BF3C60043735}" type="presParOf" srcId="{9D6EDE55-DC4E-4D50-9F60-69EE37B8151C}" destId="{12689FFD-8D2D-4467-96B3-39B1A3F0C2AC}" srcOrd="5" destOrd="0" presId="urn:microsoft.com/office/officeart/2005/8/layout/orgChart1"/>
    <dgm:cxn modelId="{A5C778D6-001F-43AC-A081-7E261A45652D}" type="presParOf" srcId="{12689FFD-8D2D-4467-96B3-39B1A3F0C2AC}" destId="{C74B2033-52A7-4060-85BB-98EBF7D8E02C}" srcOrd="0" destOrd="0" presId="urn:microsoft.com/office/officeart/2005/8/layout/orgChart1"/>
    <dgm:cxn modelId="{7F6DB20A-49F1-4FB5-8AB7-4194E748B3A4}" type="presParOf" srcId="{C74B2033-52A7-4060-85BB-98EBF7D8E02C}" destId="{ABAC55A7-7B0C-4413-B269-91525CA7352F}" srcOrd="0" destOrd="0" presId="urn:microsoft.com/office/officeart/2005/8/layout/orgChart1"/>
    <dgm:cxn modelId="{F4B11C0E-D869-471F-84DB-76A9BB2FABA9}" type="presParOf" srcId="{C74B2033-52A7-4060-85BB-98EBF7D8E02C}" destId="{0AF7A985-E5B7-4E1F-B841-D42AE185D32D}" srcOrd="1" destOrd="0" presId="urn:microsoft.com/office/officeart/2005/8/layout/orgChart1"/>
    <dgm:cxn modelId="{A6065740-1D39-4DF1-BE4C-1D591CE7910C}" type="presParOf" srcId="{12689FFD-8D2D-4467-96B3-39B1A3F0C2AC}" destId="{8D6626A0-06B4-45ED-A2E4-D3DE066E7205}" srcOrd="1" destOrd="0" presId="urn:microsoft.com/office/officeart/2005/8/layout/orgChart1"/>
    <dgm:cxn modelId="{5F593819-902F-4194-8451-309AD6374D7F}" type="presParOf" srcId="{8D6626A0-06B4-45ED-A2E4-D3DE066E7205}" destId="{D5B99159-CDDB-41F8-ACBD-6B8092780EF5}" srcOrd="0" destOrd="0" presId="urn:microsoft.com/office/officeart/2005/8/layout/orgChart1"/>
    <dgm:cxn modelId="{00E61D9D-26F2-4DC6-AAC8-AE97CA1FDCC9}" type="presParOf" srcId="{8D6626A0-06B4-45ED-A2E4-D3DE066E7205}" destId="{114E4173-B790-460F-ADEE-067F5A141092}" srcOrd="1" destOrd="0" presId="urn:microsoft.com/office/officeart/2005/8/layout/orgChart1"/>
    <dgm:cxn modelId="{652320FC-14DD-4BBF-B60F-7B8BD123611D}" type="presParOf" srcId="{114E4173-B790-460F-ADEE-067F5A141092}" destId="{71F3C00A-D5A2-4317-8DFF-4FCE07873378}" srcOrd="0" destOrd="0" presId="urn:microsoft.com/office/officeart/2005/8/layout/orgChart1"/>
    <dgm:cxn modelId="{088E45D0-21B3-45A9-BBC4-8251C1DECCC2}" type="presParOf" srcId="{71F3C00A-D5A2-4317-8DFF-4FCE07873378}" destId="{07A9ABE5-46CD-413D-ADF2-C5B2E1B5CF29}" srcOrd="0" destOrd="0" presId="urn:microsoft.com/office/officeart/2005/8/layout/orgChart1"/>
    <dgm:cxn modelId="{B739C59B-AC8C-4BB6-A517-4AC639106E01}" type="presParOf" srcId="{71F3C00A-D5A2-4317-8DFF-4FCE07873378}" destId="{6DCCF281-B896-49E7-9952-69A8F05234A7}" srcOrd="1" destOrd="0" presId="urn:microsoft.com/office/officeart/2005/8/layout/orgChart1"/>
    <dgm:cxn modelId="{83A3612F-0E31-4906-B6D9-C8311D2A4478}" type="presParOf" srcId="{114E4173-B790-460F-ADEE-067F5A141092}" destId="{49E6FF55-03EE-4705-9928-A06205A63CD5}" srcOrd="1" destOrd="0" presId="urn:microsoft.com/office/officeart/2005/8/layout/orgChart1"/>
    <dgm:cxn modelId="{9F4A972F-7EB2-4F4B-9530-F91918C7285B}" type="presParOf" srcId="{114E4173-B790-460F-ADEE-067F5A141092}" destId="{EB0D11B6-44BE-41A7-8ACE-CFD3F33DF272}" srcOrd="2" destOrd="0" presId="urn:microsoft.com/office/officeart/2005/8/layout/orgChart1"/>
    <dgm:cxn modelId="{590EA9DF-A984-43A0-ACFE-4AACC5678589}" type="presParOf" srcId="{8D6626A0-06B4-45ED-A2E4-D3DE066E7205}" destId="{2C8C310D-2740-4944-8929-9603E90D9A8B}" srcOrd="2" destOrd="0" presId="urn:microsoft.com/office/officeart/2005/8/layout/orgChart1"/>
    <dgm:cxn modelId="{4AA20A8B-D159-477D-AB14-CEB873D1E8A8}" type="presParOf" srcId="{8D6626A0-06B4-45ED-A2E4-D3DE066E7205}" destId="{7F045EB9-AF64-4883-B97A-621B4DF3AFB3}" srcOrd="3" destOrd="0" presId="urn:microsoft.com/office/officeart/2005/8/layout/orgChart1"/>
    <dgm:cxn modelId="{72033C73-C3ED-4837-B2FA-A2C7A8C6C912}" type="presParOf" srcId="{7F045EB9-AF64-4883-B97A-621B4DF3AFB3}" destId="{86074519-182A-430C-9599-229DBCCFC769}" srcOrd="0" destOrd="0" presId="urn:microsoft.com/office/officeart/2005/8/layout/orgChart1"/>
    <dgm:cxn modelId="{6A6C7DDC-2927-484D-ABC3-8FBA27217E07}" type="presParOf" srcId="{86074519-182A-430C-9599-229DBCCFC769}" destId="{6E24A0A0-BD96-4DB8-B4D8-A7E59CAFCC59}" srcOrd="0" destOrd="0" presId="urn:microsoft.com/office/officeart/2005/8/layout/orgChart1"/>
    <dgm:cxn modelId="{7BBD9284-90D7-47E5-B589-7DADF0F00BA1}" type="presParOf" srcId="{86074519-182A-430C-9599-229DBCCFC769}" destId="{EE7CC328-F91F-4E66-86F0-96BC73FD81F4}" srcOrd="1" destOrd="0" presId="urn:microsoft.com/office/officeart/2005/8/layout/orgChart1"/>
    <dgm:cxn modelId="{7AABEA34-96D9-4F71-9ECD-6FAAF5EDC4B3}" type="presParOf" srcId="{7F045EB9-AF64-4883-B97A-621B4DF3AFB3}" destId="{F9135126-6359-49A8-AABA-FEFC3CCB474C}" srcOrd="1" destOrd="0" presId="urn:microsoft.com/office/officeart/2005/8/layout/orgChart1"/>
    <dgm:cxn modelId="{6A802D1F-FA81-44BD-9EB0-1BDE58D3DF36}" type="presParOf" srcId="{7F045EB9-AF64-4883-B97A-621B4DF3AFB3}" destId="{F5329557-6869-4530-93D9-4A07B363A53A}" srcOrd="2" destOrd="0" presId="urn:microsoft.com/office/officeart/2005/8/layout/orgChart1"/>
    <dgm:cxn modelId="{46E8BB72-689C-414C-B51C-B99F1F137B2D}" type="presParOf" srcId="{8D6626A0-06B4-45ED-A2E4-D3DE066E7205}" destId="{40B297F6-C106-4935-ACD7-6187BD4527BF}" srcOrd="4" destOrd="0" presId="urn:microsoft.com/office/officeart/2005/8/layout/orgChart1"/>
    <dgm:cxn modelId="{0D6D3B0E-BB33-42E5-8C91-EEC8A29E4AAA}" type="presParOf" srcId="{8D6626A0-06B4-45ED-A2E4-D3DE066E7205}" destId="{F4AFA052-C7F5-4DD5-8C61-2183E8266E7B}" srcOrd="5" destOrd="0" presId="urn:microsoft.com/office/officeart/2005/8/layout/orgChart1"/>
    <dgm:cxn modelId="{A05E1D0A-7F61-4A0C-9197-602AE978CD4A}" type="presParOf" srcId="{F4AFA052-C7F5-4DD5-8C61-2183E8266E7B}" destId="{718319C4-D91A-477D-B3FE-9F55AA7AD489}" srcOrd="0" destOrd="0" presId="urn:microsoft.com/office/officeart/2005/8/layout/orgChart1"/>
    <dgm:cxn modelId="{06692C55-2916-4F19-8202-5F47FEA14122}" type="presParOf" srcId="{718319C4-D91A-477D-B3FE-9F55AA7AD489}" destId="{FA7660C4-8F78-4046-8AA1-0C277F92D7B5}" srcOrd="0" destOrd="0" presId="urn:microsoft.com/office/officeart/2005/8/layout/orgChart1"/>
    <dgm:cxn modelId="{AFCDE187-A1BD-40E1-9818-5FD8BE3701ED}" type="presParOf" srcId="{718319C4-D91A-477D-B3FE-9F55AA7AD489}" destId="{F69DC0C8-E73B-4D7C-A4F5-BBE1CB5A5C88}" srcOrd="1" destOrd="0" presId="urn:microsoft.com/office/officeart/2005/8/layout/orgChart1"/>
    <dgm:cxn modelId="{DD16B6BD-21A7-4FAE-A770-2385A795BF34}" type="presParOf" srcId="{F4AFA052-C7F5-4DD5-8C61-2183E8266E7B}" destId="{A532FC77-BD94-463F-9CB2-2CFF87B07F26}" srcOrd="1" destOrd="0" presId="urn:microsoft.com/office/officeart/2005/8/layout/orgChart1"/>
    <dgm:cxn modelId="{57B11530-EE9E-4836-B110-A7F8AB797F35}" type="presParOf" srcId="{F4AFA052-C7F5-4DD5-8C61-2183E8266E7B}" destId="{FAB741B8-9091-498D-ADE6-712F172959BB}" srcOrd="2" destOrd="0" presId="urn:microsoft.com/office/officeart/2005/8/layout/orgChart1"/>
    <dgm:cxn modelId="{60E2CA6B-4A5D-4DC5-949C-3F4C83CAC2CD}" type="presParOf" srcId="{8D6626A0-06B4-45ED-A2E4-D3DE066E7205}" destId="{5BA4CB3C-5B28-456E-8283-66DE54569219}" srcOrd="6" destOrd="0" presId="urn:microsoft.com/office/officeart/2005/8/layout/orgChart1"/>
    <dgm:cxn modelId="{5B6022FB-0C88-445F-B0DD-BD515662FE1C}" type="presParOf" srcId="{8D6626A0-06B4-45ED-A2E4-D3DE066E7205}" destId="{C06D1DC2-E75B-4D1E-8A4E-E24326A27E62}" srcOrd="7" destOrd="0" presId="urn:microsoft.com/office/officeart/2005/8/layout/orgChart1"/>
    <dgm:cxn modelId="{49DA6F82-B8C4-4BE5-80A2-EA3A300675AC}" type="presParOf" srcId="{C06D1DC2-E75B-4D1E-8A4E-E24326A27E62}" destId="{60A613C6-FD10-4FD3-8EF4-28782F58A857}" srcOrd="0" destOrd="0" presId="urn:microsoft.com/office/officeart/2005/8/layout/orgChart1"/>
    <dgm:cxn modelId="{7E8C1521-A001-48A4-A240-94089BB9A62A}" type="presParOf" srcId="{60A613C6-FD10-4FD3-8EF4-28782F58A857}" destId="{261D9DAF-0B28-4259-8D85-E5F903101B33}" srcOrd="0" destOrd="0" presId="urn:microsoft.com/office/officeart/2005/8/layout/orgChart1"/>
    <dgm:cxn modelId="{C6D3FB11-8BEC-4E09-9A24-21B28A25BDBE}" type="presParOf" srcId="{60A613C6-FD10-4FD3-8EF4-28782F58A857}" destId="{B593BF30-F320-44EE-8BDB-AB5FB9789D51}" srcOrd="1" destOrd="0" presId="urn:microsoft.com/office/officeart/2005/8/layout/orgChart1"/>
    <dgm:cxn modelId="{9F76392A-835F-4CAC-BEFD-EC19784AE3B5}" type="presParOf" srcId="{C06D1DC2-E75B-4D1E-8A4E-E24326A27E62}" destId="{35A7FCD5-FF63-4154-9DA4-CCF03EF6F05B}" srcOrd="1" destOrd="0" presId="urn:microsoft.com/office/officeart/2005/8/layout/orgChart1"/>
    <dgm:cxn modelId="{A9340B28-8185-489F-BB6C-134C24B56436}" type="presParOf" srcId="{C06D1DC2-E75B-4D1E-8A4E-E24326A27E62}" destId="{63CB60BE-E2BF-4160-A9C4-C59F4210D268}" srcOrd="2" destOrd="0" presId="urn:microsoft.com/office/officeart/2005/8/layout/orgChart1"/>
    <dgm:cxn modelId="{3EA8947C-45FD-4FF9-B7E9-E6895D2398BD}" type="presParOf" srcId="{12689FFD-8D2D-4467-96B3-39B1A3F0C2AC}" destId="{87B2264D-77AE-493B-B266-FA7E1B976379}" srcOrd="2" destOrd="0" presId="urn:microsoft.com/office/officeart/2005/8/layout/orgChart1"/>
    <dgm:cxn modelId="{896EB339-94A8-4825-92A6-851552E72D69}" type="presParOf" srcId="{9D6EDE55-DC4E-4D50-9F60-69EE37B8151C}" destId="{08B2D1C2-E9F7-4E06-A7EF-30783D52EFB5}" srcOrd="6" destOrd="0" presId="urn:microsoft.com/office/officeart/2005/8/layout/orgChart1"/>
    <dgm:cxn modelId="{E18733AA-D707-4234-8DEC-F6951A1BF67C}" type="presParOf" srcId="{9D6EDE55-DC4E-4D50-9F60-69EE37B8151C}" destId="{2F7BD1D4-21BD-4871-BB32-6ED29307166E}" srcOrd="7" destOrd="0" presId="urn:microsoft.com/office/officeart/2005/8/layout/orgChart1"/>
    <dgm:cxn modelId="{190BE40F-968D-40BA-9559-1A0B80729354}" type="presParOf" srcId="{2F7BD1D4-21BD-4871-BB32-6ED29307166E}" destId="{2F315B4A-CEC7-48A1-A0A2-6BDD3B2122D6}" srcOrd="0" destOrd="0" presId="urn:microsoft.com/office/officeart/2005/8/layout/orgChart1"/>
    <dgm:cxn modelId="{5B2FCC90-3933-4684-8892-FC3BFD82658E}" type="presParOf" srcId="{2F315B4A-CEC7-48A1-A0A2-6BDD3B2122D6}" destId="{4690A1CD-53A8-433B-8DE3-808D45F92B2B}" srcOrd="0" destOrd="0" presId="urn:microsoft.com/office/officeart/2005/8/layout/orgChart1"/>
    <dgm:cxn modelId="{2FA00A1B-7BDE-44EF-BAEA-7F167D924812}" type="presParOf" srcId="{2F315B4A-CEC7-48A1-A0A2-6BDD3B2122D6}" destId="{19089519-63E8-47C4-8F47-E10B761220A4}" srcOrd="1" destOrd="0" presId="urn:microsoft.com/office/officeart/2005/8/layout/orgChart1"/>
    <dgm:cxn modelId="{2D63ED59-7C6A-4751-AC18-5C2E9433A40F}" type="presParOf" srcId="{2F7BD1D4-21BD-4871-BB32-6ED29307166E}" destId="{775D93C8-8D09-4C83-8A4C-4E978AC7792A}" srcOrd="1" destOrd="0" presId="urn:microsoft.com/office/officeart/2005/8/layout/orgChart1"/>
    <dgm:cxn modelId="{573F54C3-D447-4442-8B94-567F29EA3BE6}" type="presParOf" srcId="{775D93C8-8D09-4C83-8A4C-4E978AC7792A}" destId="{DDA08A96-ECAA-40D8-87E9-267A2E3FB2AB}" srcOrd="0" destOrd="0" presId="urn:microsoft.com/office/officeart/2005/8/layout/orgChart1"/>
    <dgm:cxn modelId="{5ED49DDE-6152-4B3E-A349-C8C714E2B768}" type="presParOf" srcId="{775D93C8-8D09-4C83-8A4C-4E978AC7792A}" destId="{2CE7CCD5-253C-4E94-886E-9AB4A6FD4A40}" srcOrd="1" destOrd="0" presId="urn:microsoft.com/office/officeart/2005/8/layout/orgChart1"/>
    <dgm:cxn modelId="{ADDFFBA0-09E1-4544-9092-947162E65521}" type="presParOf" srcId="{2CE7CCD5-253C-4E94-886E-9AB4A6FD4A40}" destId="{29410BDE-3E28-4BFF-A2AC-6A21BAB13D8E}" srcOrd="0" destOrd="0" presId="urn:microsoft.com/office/officeart/2005/8/layout/orgChart1"/>
    <dgm:cxn modelId="{21446E6E-004E-461A-917A-EE2CD599494F}" type="presParOf" srcId="{29410BDE-3E28-4BFF-A2AC-6A21BAB13D8E}" destId="{B10BA726-78D3-4FBB-989F-FE3E151B889E}" srcOrd="0" destOrd="0" presId="urn:microsoft.com/office/officeart/2005/8/layout/orgChart1"/>
    <dgm:cxn modelId="{C9B5C612-3F20-4932-994D-E4A5A4191752}" type="presParOf" srcId="{29410BDE-3E28-4BFF-A2AC-6A21BAB13D8E}" destId="{FEB2A397-26CF-4FDB-AC39-4CE91C9D5BEC}" srcOrd="1" destOrd="0" presId="urn:microsoft.com/office/officeart/2005/8/layout/orgChart1"/>
    <dgm:cxn modelId="{2F045FE8-34E8-4E00-A94E-7924B06977A0}" type="presParOf" srcId="{2CE7CCD5-253C-4E94-886E-9AB4A6FD4A40}" destId="{1484F00C-A64F-44EF-A874-E01268D8C838}" srcOrd="1" destOrd="0" presId="urn:microsoft.com/office/officeart/2005/8/layout/orgChart1"/>
    <dgm:cxn modelId="{B936C89E-453B-417C-A7BD-F86F203B6A9F}" type="presParOf" srcId="{2CE7CCD5-253C-4E94-886E-9AB4A6FD4A40}" destId="{D0FF62BA-6940-4A21-B1C8-93D47159D53A}" srcOrd="2" destOrd="0" presId="urn:microsoft.com/office/officeart/2005/8/layout/orgChart1"/>
    <dgm:cxn modelId="{0E6500B1-2CA9-4085-BF23-5091B5FE7992}" type="presParOf" srcId="{775D93C8-8D09-4C83-8A4C-4E978AC7792A}" destId="{C8897954-5EFB-4CF6-8723-36439E9F3DF1}" srcOrd="2" destOrd="0" presId="urn:microsoft.com/office/officeart/2005/8/layout/orgChart1"/>
    <dgm:cxn modelId="{21FBE53A-EB12-4C68-81D4-B07FA071F0AB}" type="presParOf" srcId="{775D93C8-8D09-4C83-8A4C-4E978AC7792A}" destId="{ADBB3B2A-9E0A-4CF0-8328-49C4E05FA043}" srcOrd="3" destOrd="0" presId="urn:microsoft.com/office/officeart/2005/8/layout/orgChart1"/>
    <dgm:cxn modelId="{9C85949C-74E2-47BF-8066-A17C70278C94}" type="presParOf" srcId="{ADBB3B2A-9E0A-4CF0-8328-49C4E05FA043}" destId="{CDB42C64-9071-4E33-8DCB-4C933A0C4F26}" srcOrd="0" destOrd="0" presId="urn:microsoft.com/office/officeart/2005/8/layout/orgChart1"/>
    <dgm:cxn modelId="{D695F7D2-9C5C-4A85-B1C4-886B47DB8E4A}" type="presParOf" srcId="{CDB42C64-9071-4E33-8DCB-4C933A0C4F26}" destId="{BEEDB414-BD68-46F2-9AF9-579F0F25BFB5}" srcOrd="0" destOrd="0" presId="urn:microsoft.com/office/officeart/2005/8/layout/orgChart1"/>
    <dgm:cxn modelId="{FACEA5BF-CD2C-40D4-BDF7-1FB5372255C0}" type="presParOf" srcId="{CDB42C64-9071-4E33-8DCB-4C933A0C4F26}" destId="{20E47870-49B3-4BF1-B458-43A1D66CBFAE}" srcOrd="1" destOrd="0" presId="urn:microsoft.com/office/officeart/2005/8/layout/orgChart1"/>
    <dgm:cxn modelId="{C778AC73-87E4-45AE-BF87-AD00D2FCE8EC}" type="presParOf" srcId="{ADBB3B2A-9E0A-4CF0-8328-49C4E05FA043}" destId="{730D9B27-F578-4A0A-8FC3-13A82B381A7E}" srcOrd="1" destOrd="0" presId="urn:microsoft.com/office/officeart/2005/8/layout/orgChart1"/>
    <dgm:cxn modelId="{DB23E2B7-F158-42BA-9DF0-0ED129F82E11}" type="presParOf" srcId="{ADBB3B2A-9E0A-4CF0-8328-49C4E05FA043}" destId="{7BA29BB6-E6F4-4647-ADF3-23427D9B328E}" srcOrd="2" destOrd="0" presId="urn:microsoft.com/office/officeart/2005/8/layout/orgChart1"/>
    <dgm:cxn modelId="{76E3D62E-8185-4E1D-B13D-7A950BB94ABD}" type="presParOf" srcId="{775D93C8-8D09-4C83-8A4C-4E978AC7792A}" destId="{4CA684B6-EED4-48E7-8C58-1AE0D554FA84}" srcOrd="4" destOrd="0" presId="urn:microsoft.com/office/officeart/2005/8/layout/orgChart1"/>
    <dgm:cxn modelId="{87C3EF20-9324-4B59-8C28-ECF30F6D2F81}" type="presParOf" srcId="{775D93C8-8D09-4C83-8A4C-4E978AC7792A}" destId="{3D83ED3E-E179-483F-AC12-1764E112DFF1}" srcOrd="5" destOrd="0" presId="urn:microsoft.com/office/officeart/2005/8/layout/orgChart1"/>
    <dgm:cxn modelId="{6F5EB64B-9A83-4BA1-98F7-965E1936908D}" type="presParOf" srcId="{3D83ED3E-E179-483F-AC12-1764E112DFF1}" destId="{F615FBBC-BF03-48F4-9850-4048A57FCC3A}" srcOrd="0" destOrd="0" presId="urn:microsoft.com/office/officeart/2005/8/layout/orgChart1"/>
    <dgm:cxn modelId="{6C799046-58DB-435E-9231-33EE559E229B}" type="presParOf" srcId="{F615FBBC-BF03-48F4-9850-4048A57FCC3A}" destId="{6EBEA3B5-CDA2-477A-8B26-F83F79694AD4}" srcOrd="0" destOrd="0" presId="urn:microsoft.com/office/officeart/2005/8/layout/orgChart1"/>
    <dgm:cxn modelId="{96EA6F2B-8DA1-46CF-BED1-E8234799307F}" type="presParOf" srcId="{F615FBBC-BF03-48F4-9850-4048A57FCC3A}" destId="{EE78C5A6-CBD5-4FFF-8CB7-01C25D9B581B}" srcOrd="1" destOrd="0" presId="urn:microsoft.com/office/officeart/2005/8/layout/orgChart1"/>
    <dgm:cxn modelId="{C239EED5-9B00-4A0D-BEBC-0370192A8745}" type="presParOf" srcId="{3D83ED3E-E179-483F-AC12-1764E112DFF1}" destId="{30B92F52-0951-4013-992C-EDD468C3D67A}" srcOrd="1" destOrd="0" presId="urn:microsoft.com/office/officeart/2005/8/layout/orgChart1"/>
    <dgm:cxn modelId="{0AF1D5AE-C764-4D72-8191-7DCA69CC8A68}" type="presParOf" srcId="{3D83ED3E-E179-483F-AC12-1764E112DFF1}" destId="{573B2DAD-05C5-4C96-B163-343854CD7247}" srcOrd="2" destOrd="0" presId="urn:microsoft.com/office/officeart/2005/8/layout/orgChart1"/>
    <dgm:cxn modelId="{D170B692-41DB-4C1F-AC64-755775254E5B}" type="presParOf" srcId="{775D93C8-8D09-4C83-8A4C-4E978AC7792A}" destId="{A2E18608-7331-406F-AE65-BB24C39261CF}" srcOrd="6" destOrd="0" presId="urn:microsoft.com/office/officeart/2005/8/layout/orgChart1"/>
    <dgm:cxn modelId="{9AEA9717-612D-438A-A66A-1F3104F4D402}" type="presParOf" srcId="{775D93C8-8D09-4C83-8A4C-4E978AC7792A}" destId="{FD0B73D4-5867-4568-8A83-914D9A34D62B}" srcOrd="7" destOrd="0" presId="urn:microsoft.com/office/officeart/2005/8/layout/orgChart1"/>
    <dgm:cxn modelId="{E975282E-8103-4FD7-8360-8E1252252D72}" type="presParOf" srcId="{FD0B73D4-5867-4568-8A83-914D9A34D62B}" destId="{49581607-45FA-4302-B467-3EC000F8B72E}" srcOrd="0" destOrd="0" presId="urn:microsoft.com/office/officeart/2005/8/layout/orgChart1"/>
    <dgm:cxn modelId="{EDCA5CC2-A714-4C5F-A91F-CCC9104E6E84}" type="presParOf" srcId="{49581607-45FA-4302-B467-3EC000F8B72E}" destId="{470789ED-5978-4F77-BE1A-1215B6A27C5A}" srcOrd="0" destOrd="0" presId="urn:microsoft.com/office/officeart/2005/8/layout/orgChart1"/>
    <dgm:cxn modelId="{BE7A7CE0-D4FF-446B-85DD-C2DC320AE81D}" type="presParOf" srcId="{49581607-45FA-4302-B467-3EC000F8B72E}" destId="{4AB38BA1-F226-4F57-9F51-DF172832A2DF}" srcOrd="1" destOrd="0" presId="urn:microsoft.com/office/officeart/2005/8/layout/orgChart1"/>
    <dgm:cxn modelId="{C6AA5C7E-791B-4651-A65C-4CEACF916793}" type="presParOf" srcId="{FD0B73D4-5867-4568-8A83-914D9A34D62B}" destId="{E3ADEBD8-3CD9-4D28-AB95-C616507A3D87}" srcOrd="1" destOrd="0" presId="urn:microsoft.com/office/officeart/2005/8/layout/orgChart1"/>
    <dgm:cxn modelId="{FE17A3F7-83EC-4481-8E45-274B55205FCC}" type="presParOf" srcId="{FD0B73D4-5867-4568-8A83-914D9A34D62B}" destId="{254B4F07-9120-4FE2-A601-2B590F06DDE8}" srcOrd="2" destOrd="0" presId="urn:microsoft.com/office/officeart/2005/8/layout/orgChart1"/>
    <dgm:cxn modelId="{CE8AC75D-0813-4CE1-BEC1-A600CF0DEE03}" type="presParOf" srcId="{775D93C8-8D09-4C83-8A4C-4E978AC7792A}" destId="{9E14FBAD-D1AD-4CEB-9405-810E6926FDEA}" srcOrd="8" destOrd="0" presId="urn:microsoft.com/office/officeart/2005/8/layout/orgChart1"/>
    <dgm:cxn modelId="{68D3D7CA-C6B7-4720-9647-B2D78A6AA430}" type="presParOf" srcId="{775D93C8-8D09-4C83-8A4C-4E978AC7792A}" destId="{28E348EA-583F-4342-BEAC-9B11F0260BCB}" srcOrd="9" destOrd="0" presId="urn:microsoft.com/office/officeart/2005/8/layout/orgChart1"/>
    <dgm:cxn modelId="{276B98A4-D773-4D52-A5EA-88FA1665F10D}" type="presParOf" srcId="{28E348EA-583F-4342-BEAC-9B11F0260BCB}" destId="{B9F31B59-CA70-41BF-8FF6-54248D55DD34}" srcOrd="0" destOrd="0" presId="urn:microsoft.com/office/officeart/2005/8/layout/orgChart1"/>
    <dgm:cxn modelId="{7A9C6650-46D7-469A-93A0-D37134129798}" type="presParOf" srcId="{B9F31B59-CA70-41BF-8FF6-54248D55DD34}" destId="{1714AFA9-AA6E-456F-B331-E7A269D00A36}" srcOrd="0" destOrd="0" presId="urn:microsoft.com/office/officeart/2005/8/layout/orgChart1"/>
    <dgm:cxn modelId="{979A6AB1-192C-4302-BF61-81C0B327C557}" type="presParOf" srcId="{B9F31B59-CA70-41BF-8FF6-54248D55DD34}" destId="{DE090179-A3E9-46F5-9880-803E6CCFB14F}" srcOrd="1" destOrd="0" presId="urn:microsoft.com/office/officeart/2005/8/layout/orgChart1"/>
    <dgm:cxn modelId="{B89052DA-6BD1-4070-A4BD-A611A8A29E74}" type="presParOf" srcId="{28E348EA-583F-4342-BEAC-9B11F0260BCB}" destId="{B109D487-8E11-4EF5-86A5-98F7C7706D6A}" srcOrd="1" destOrd="0" presId="urn:microsoft.com/office/officeart/2005/8/layout/orgChart1"/>
    <dgm:cxn modelId="{8395AED3-E603-49C0-895B-B477F3E3D9AF}" type="presParOf" srcId="{28E348EA-583F-4342-BEAC-9B11F0260BCB}" destId="{BD734E4D-C9C8-4725-BB1D-B1BB1D08F049}" srcOrd="2" destOrd="0" presId="urn:microsoft.com/office/officeart/2005/8/layout/orgChart1"/>
    <dgm:cxn modelId="{50633378-0C3F-4D4C-B3C3-4D0449936F0C}" type="presParOf" srcId="{2F7BD1D4-21BD-4871-BB32-6ED29307166E}" destId="{A0038D5F-F51A-4069-A1AD-70F329929508}" srcOrd="2" destOrd="0" presId="urn:microsoft.com/office/officeart/2005/8/layout/orgChart1"/>
    <dgm:cxn modelId="{697C73DF-85AC-4CB7-B541-85C0BCCBC76C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8</TotalTime>
  <Application>LibreOffice/5.3.1.2$Windows_X86_64 LibreOffice_project/e80a0e0fd1875e1696614d24c32df0f95f03deb2</Application>
  <Pages>5</Pages>
  <Words>712</Words>
  <Characters>3978</Characters>
  <CharactersWithSpaces>4628</CharactersWithSpaces>
  <Paragraphs>86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2017-06-06T22:31:00Z</dcterms:created>
  <dc:creator>Eduardo Montes, PMP</dc:creator>
  <dc:description>http://escritoriodeprojetos.com.br</dc:description>
  <cp:keywords>Template Gerenciamento de Projetos</cp:keywords>
  <dc:language>pt-BR</dc:language>
  <cp:lastModifiedBy/>
  <dcterms:modified xsi:type="dcterms:W3CDTF">2017-06-09T21:40:04Z</dcterms:modified>
  <cp:revision>4</cp:revision>
  <dc:subject>Nome do Projeto</dc:subject>
  <dc:title>Plano de Gerenciamento dos custos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