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1719"/>
        <w:gridCol w:w="1680"/>
        <w:gridCol w:w="8815"/>
      </w:tblGrid>
      <w:tr w:rsidR="00460E67" w:rsidTr="00460E67">
        <w:tc>
          <w:tcPr>
            <w:tcW w:w="2176" w:type="dxa"/>
          </w:tcPr>
          <w:p w:rsidR="00460E67" w:rsidRDefault="00460E67">
            <w:r>
              <w:t>Application</w:t>
            </w:r>
          </w:p>
        </w:tc>
        <w:tc>
          <w:tcPr>
            <w:tcW w:w="1719" w:type="dxa"/>
          </w:tcPr>
          <w:p w:rsidR="00460E67" w:rsidRDefault="00460E67"/>
        </w:tc>
        <w:tc>
          <w:tcPr>
            <w:tcW w:w="1680" w:type="dxa"/>
          </w:tcPr>
          <w:p w:rsidR="00460E67" w:rsidRDefault="00460E67"/>
        </w:tc>
        <w:tc>
          <w:tcPr>
            <w:tcW w:w="8815" w:type="dxa"/>
          </w:tcPr>
          <w:p w:rsidR="00460E67" w:rsidRDefault="00460E67"/>
        </w:tc>
      </w:tr>
      <w:tr w:rsidR="00460E67" w:rsidTr="00460E67">
        <w:tc>
          <w:tcPr>
            <w:tcW w:w="2176" w:type="dxa"/>
          </w:tcPr>
          <w:p w:rsidR="00460E67" w:rsidRDefault="00460E67">
            <w:proofErr w:type="spellStart"/>
            <w:r w:rsidRPr="001D6739">
              <w:t>MyTodoApi.InMem</w:t>
            </w:r>
            <w:proofErr w:type="spellEnd"/>
          </w:p>
        </w:tc>
        <w:tc>
          <w:tcPr>
            <w:tcW w:w="1719" w:type="dxa"/>
          </w:tcPr>
          <w:p w:rsidR="00460E67" w:rsidRDefault="00460E67" w:rsidP="001D6739">
            <w:r>
              <w:t>6000:6060</w:t>
            </w:r>
          </w:p>
        </w:tc>
        <w:tc>
          <w:tcPr>
            <w:tcW w:w="1680" w:type="dxa"/>
          </w:tcPr>
          <w:p w:rsidR="00460E67" w:rsidRDefault="00460E67">
            <w:r>
              <w:t>5000:5001</w:t>
            </w:r>
          </w:p>
        </w:tc>
        <w:tc>
          <w:tcPr>
            <w:tcW w:w="8815" w:type="dxa"/>
          </w:tcPr>
          <w:p w:rsidR="00460E67" w:rsidRDefault="00460E67">
            <w:r>
              <w:t>5</w:t>
            </w:r>
            <w:r w:rsidRPr="00460E67">
              <w:t>080</w:t>
            </w:r>
            <w:r>
              <w:t>: 5081</w:t>
            </w:r>
          </w:p>
        </w:tc>
      </w:tr>
      <w:tr w:rsidR="00460E67" w:rsidTr="00460E67">
        <w:tc>
          <w:tcPr>
            <w:tcW w:w="2176" w:type="dxa"/>
          </w:tcPr>
          <w:p w:rsidR="00460E67" w:rsidRDefault="00460E67">
            <w:proofErr w:type="spellStart"/>
            <w:r w:rsidRPr="001D6739">
              <w:t>MyTodoApi.Sqlite</w:t>
            </w:r>
            <w:proofErr w:type="spellEnd"/>
          </w:p>
        </w:tc>
        <w:tc>
          <w:tcPr>
            <w:tcW w:w="1719" w:type="dxa"/>
          </w:tcPr>
          <w:p w:rsidR="00460E67" w:rsidRDefault="00460E67">
            <w:r>
              <w:t>6001:6061</w:t>
            </w:r>
          </w:p>
        </w:tc>
        <w:tc>
          <w:tcPr>
            <w:tcW w:w="1680" w:type="dxa"/>
          </w:tcPr>
          <w:p w:rsidR="00460E67" w:rsidRDefault="00460E67">
            <w:r>
              <w:t>6000:6001</w:t>
            </w:r>
          </w:p>
        </w:tc>
        <w:tc>
          <w:tcPr>
            <w:tcW w:w="8815" w:type="dxa"/>
          </w:tcPr>
          <w:p w:rsidR="00460E67" w:rsidRDefault="00460E67">
            <w:r w:rsidRPr="00460E67">
              <w:t>6080</w:t>
            </w:r>
            <w:r>
              <w:t>: 6081</w:t>
            </w:r>
          </w:p>
        </w:tc>
      </w:tr>
      <w:tr w:rsidR="00460E67" w:rsidTr="00460E67">
        <w:tc>
          <w:tcPr>
            <w:tcW w:w="2176" w:type="dxa"/>
          </w:tcPr>
          <w:p w:rsidR="00460E67" w:rsidRDefault="00460E67"/>
        </w:tc>
        <w:tc>
          <w:tcPr>
            <w:tcW w:w="1719" w:type="dxa"/>
          </w:tcPr>
          <w:p w:rsidR="00460E67" w:rsidRDefault="00460E67"/>
        </w:tc>
        <w:tc>
          <w:tcPr>
            <w:tcW w:w="1680" w:type="dxa"/>
          </w:tcPr>
          <w:p w:rsidR="00460E67" w:rsidRDefault="00460E67"/>
        </w:tc>
        <w:tc>
          <w:tcPr>
            <w:tcW w:w="8815" w:type="dxa"/>
          </w:tcPr>
          <w:p w:rsidR="00460E67" w:rsidRDefault="00460E67"/>
        </w:tc>
      </w:tr>
    </w:tbl>
    <w:p w:rsidR="00F233C1" w:rsidRDefault="00F233C1"/>
    <w:p w:rsidR="00D73F9E" w:rsidRDefault="008930A0">
      <w:r>
        <w:t>Pull Requests:</w:t>
      </w:r>
    </w:p>
    <w:p w:rsidR="00A04BFD" w:rsidRDefault="00A04BFD" w:rsidP="00A04BFD">
      <w:pPr>
        <w:ind w:firstLine="720"/>
      </w:pPr>
      <w:r w:rsidRPr="00A04BFD">
        <w:t xml:space="preserve">Using </w:t>
      </w:r>
      <w:proofErr w:type="spellStart"/>
      <w:r w:rsidRPr="00A04BFD">
        <w:t>GlobalUsing.cs</w:t>
      </w:r>
      <w:proofErr w:type="spellEnd"/>
    </w:p>
    <w:p w:rsidR="008930A0" w:rsidRDefault="00A04BFD" w:rsidP="00A04BFD">
      <w:pPr>
        <w:ind w:left="720" w:firstLine="720"/>
      </w:pPr>
      <w:r>
        <w:t xml:space="preserve"> </w:t>
      </w:r>
      <w:hyperlink r:id="rId4" w:history="1">
        <w:r w:rsidRPr="00E879B8">
          <w:rPr>
            <w:rStyle w:val="Hyperlink"/>
          </w:rPr>
          <w:t>https://github.com/sandboxdaily/myTodoOnContainers/pull/1/files</w:t>
        </w:r>
      </w:hyperlink>
    </w:p>
    <w:p w:rsidR="00A04BFD" w:rsidRDefault="00A04BFD" w:rsidP="00A04BFD">
      <w:r>
        <w:tab/>
      </w:r>
      <w:bookmarkStart w:id="0" w:name="_GoBack"/>
      <w:bookmarkEnd w:id="0"/>
    </w:p>
    <w:p w:rsidR="00A04BFD" w:rsidRDefault="00A04BFD"/>
    <w:p w:rsidR="00D73F9E" w:rsidRDefault="00D73F9E"/>
    <w:p w:rsidR="00D73F9E" w:rsidRDefault="001B1566"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Development</w:t>
      </w:r>
    </w:p>
    <w:p w:rsidR="008930A0" w:rsidRDefault="008930A0"/>
    <w:p w:rsidR="008930A0" w:rsidRDefault="008930A0"/>
    <w:p w:rsidR="00D73F9E" w:rsidRDefault="00D73F9E">
      <w:r w:rsidRPr="00D73F9E">
        <w:t xml:space="preserve">Using </w:t>
      </w:r>
      <w:proofErr w:type="spellStart"/>
      <w:r w:rsidRPr="00D73F9E">
        <w:t>GlobalUsing.cs</w:t>
      </w:r>
      <w:proofErr w:type="spellEnd"/>
    </w:p>
    <w:p w:rsidR="00381887" w:rsidRDefault="00381887">
      <w:pPr>
        <w:rPr>
          <w:rFonts w:ascii="Cascadia Mono" w:hAnsi="Cascadia Mono" w:cs="Cascadia Mono"/>
          <w:color w:val="A31515"/>
          <w:sz w:val="19"/>
          <w:szCs w:val="19"/>
        </w:rPr>
      </w:pPr>
      <w:r>
        <w:tab/>
      </w:r>
      <w:r w:rsidR="001B1566">
        <w:rPr>
          <w:rFonts w:ascii="Cascadia Mono" w:hAnsi="Cascadia Mono" w:cs="Cascadia Mono"/>
          <w:color w:val="A31515"/>
          <w:sz w:val="19"/>
          <w:szCs w:val="19"/>
          <w:highlight w:val="white"/>
        </w:rPr>
        <w:t>Development</w:t>
      </w:r>
    </w:p>
    <w:p w:rsidR="008930A0" w:rsidRDefault="008930A0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8930A0" w:rsidRDefault="008930A0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8930A0" w:rsidRDefault="008930A0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8930A0" w:rsidRDefault="008930A0"/>
    <w:sectPr w:rsidR="008930A0" w:rsidSect="001D67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4B"/>
    <w:rsid w:val="001B1566"/>
    <w:rsid w:val="001D6739"/>
    <w:rsid w:val="00381887"/>
    <w:rsid w:val="00460E67"/>
    <w:rsid w:val="008930A0"/>
    <w:rsid w:val="00A04BFD"/>
    <w:rsid w:val="00BD267C"/>
    <w:rsid w:val="00CB7B4B"/>
    <w:rsid w:val="00D73F9E"/>
    <w:rsid w:val="00F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F2BC"/>
  <w15:chartTrackingRefBased/>
  <w15:docId w15:val="{3DDB87DC-8CED-4265-84EF-ECF2F3C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dboxdaily/myTodoOnContainers/pull/1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2025-08-04T11:34:00Z</dcterms:created>
  <dcterms:modified xsi:type="dcterms:W3CDTF">2025-08-08T02:30:00Z</dcterms:modified>
</cp:coreProperties>
</file>