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Malgun Gothic" w:cs="Malgun Gothic" w:eastAsia="Malgun Gothic" w:hAnsi="Malgun Gothic"/>
          <w:color w:val="6B7280"/>
          <w:sz w:val="22"/>
          <w:szCs w:val="22"/>
        </w:rPr>
        <w:t xml:space="preserve">제품 요구사항 정의서 (PRD)</w:t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b/>
          <w:bCs/>
          <w:sz w:val="52"/>
          <w:szCs w:val="52"/>
        </w:rPr>
        <w:t xml:space="preserve">ON_메모리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AI 업무 승계 비서 — 순환근무 조직의 업무 기억을 시스템에 남기다</w:t>
      </w:r>
    </w:p>
    <w:p>
      <w:pPr>
        <w:spacing w:after="500"/>
        <w:jc w:val="center"/>
      </w:pPr>
      <w:r>
        <w:rPr>
          <w:rFonts w:ascii="Malgun Gothic" w:cs="Malgun Gothic" w:eastAsia="Malgun Gothic" w:hAnsi="Malgun Gothic"/>
          <w:b/>
          <w:bCs/>
          <w:color w:val="C2410C"/>
          <w:sz w:val="24"/>
          <w:szCs w:val="24"/>
        </w:rPr>
        <w:t xml:space="preserve">"사람은 떠나도, 업무는 남게."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PRD v1.0 (2026-07-07) — 기획서 v2.0 + 데모 구현 현황 + 기반층·S5 신규 개념 통합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원본 문서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docs/ON_메모리_AI업무승계비서_기획서_v2.docx (상세 명세), README.md (구현 현황), docs/PRD.md (본 문서의 마크다운 원본)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기반 환경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사내 LLM(Gemma 4) · 사내 RAG 플랫폼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표기 규칙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 = 기획서 v2.0 작성 이후 결정되어 기획서에는 아직 반영되지 않은 사항. 기획서 v2.1 갱신 시 ★ 항목이 기준.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1. 제품 개요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1.1 한 줄 정의</w:t>
      </w:r>
    </w:p>
    <w:p>
      <w:pPr>
        <w:spacing w:after="120"/>
      </w:pPr>
      <w:r>
        <w:rPr>
          <w:rFonts w:ascii="Malgun Gothic" w:cs="Malgun Gothic" w:eastAsia="Malgun Gothic" w:hAnsi="Malgun Gothic"/>
        </w:rPr>
        <w:t xml:space="preserve">순환근무 조직(한국지역난방공사)의 업무 기억을 사람이 아닌 자리(직무)에 귀속시키는 AI 업무 승계 비서. 발령 첫날 브리핑북이 기다리고, 시즌이 오면 업무가 예보되고, 기안 전 AI가 리스크를 점검하며, 평소에는 내 업무가 자동 분류되어 나만의 매뉴얼로 쌓인다. ★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1.2 목표 (우선순위 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사내 AI 경진대회 우승 — 실서비스 구현이 아니라 직원 공감과 발표 임팩트가 최우선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심사위원·투표 직원이 데모 3분 안에 "저거 우리 부서에 있으면 쓰겠다"를 느끼게 할 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후속 개발 조직(IT부서·외부 파트너)이 문서만으로 착수 가능한 수준의 명세 제공 (기획서 4~7장)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1.3 핵심 가치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26"/>
        <w:gridCol w:w="1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가치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담당 기능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시간을 아낀다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인수인계 적응 단축, 반복 문서 작성 절감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기능 ①②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직원을 지킨다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감사 지적·반려 사전 예방 — "나를 보호하는 AI"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기능 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조직에 남긴다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문서 적재·태깅이 누적될수록 강해지는 구조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기반층 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나를 위한 도구 ★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쌓는 게 아니라 쓰다 보면 쌓여 있는 구조 — 도입 동기 선순환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기반층(밀착형 업무 매뉴얼)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2. 배경 및 문제 정의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2.1 문제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00"/>
        <w:gridCol w:w="3526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상황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현상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발령 직후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인수인계가 형식적 문서 한 장으로 종료, 과거 문서 소재 파악 불가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전임자에게 전화 문의, 적응에 1~2개월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연간 반복업무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작년 문서를 못 찾거나 존재를 모름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70~80% 동일 문서를 매년 처음부터 작성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기안·결재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감사 지적·반려 이력이 개인 기억에만 존재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같은 지적·반려 반복, 심리적 부담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평소 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지식 정리는 "인수인계 때 몰아서 하는 일"로 인식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정리 유인 부재 → 데이터 공백의 근본 원인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2.2 전략적 포지셔닝 (경진대회 차별화 논리)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사무 AX 공백: </w:t>
      </w:r>
      <w:r>
        <w:rPr>
          <w:rFonts w:ascii="Malgun Gothic" w:cs="Malgun Gothic" w:eastAsia="Malgun Gothic" w:hAnsi="Malgun Gothic"/>
        </w:rPr>
        <w:t xml:space="preserve">공사 AX 로드맵(2025.8 발표, 2025.9 AX추진단 출범) 2단계 과제가 전부 설비·현장 중심(안전·열수요예측·경제운전·설비진단) → 전 직원이 매일 하는 기안·인수인계·감사 영역이 빈칸. 본 제안이 사무 AX 첫 사례이자 3단계(AI Agent)로 가는 디딤돌.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선행 사례 대비: </w:t>
      </w:r>
      <w:r>
        <w:rPr>
          <w:rFonts w:ascii="Malgun Gothic" w:cs="Malgun Gothic" w:eastAsia="Malgun Gothic" w:hAnsi="Malgun Gothic"/>
        </w:rPr>
        <w:t xml:space="preserve">포스코 P-GPT·한화 AIDA는 "검색(수동)", 한국도로공사 AI Draft는 "초안(단건 생성)"에 머묾. 인천공항공사가 2025 공공 AI 왕중왕전 대상을 받은 공식은 "예측 + 화면 표출" → 기능 ②를 알림에서 대시보드로 승격한 근거. SKT "1인 1 AI 에이전트"는 확산 비전(1자리 1메모리)의 근거.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순환근무·감사라는 공기업 고유 맥락을 정면으로 다루는 사례는 국내 미확인.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도입 동기 방어 ★: </w:t>
      </w:r>
      <w:r>
        <w:rPr>
          <w:rFonts w:ascii="Malgun Gothic" w:cs="Malgun Gothic" w:eastAsia="Malgun Gothic" w:hAnsi="Malgun Gothic"/>
        </w:rPr>
        <w:t xml:space="preserve">심사 단골 질문 "직원들이 왜 데이터를 쌓겠나?"에 기반층으로 선제 답변 — 직원은 평소처럼 일할 뿐이고, 그 결과물이 자동 분류되어 본인 매뉴얼(= 미래의 브리핑북)이 된다.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2.3 페르소나</w:t>
      </w:r>
    </w:p>
    <w:p>
      <w:pPr>
        <w:spacing w:after="120"/>
      </w:pPr>
      <w:r>
        <w:rPr>
          <w:rFonts w:ascii="Malgun Gothic" w:cs="Malgun Gothic" w:eastAsia="Malgun Gothic" w:hAnsi="Malgun Gothic"/>
        </w:rPr>
        <w:t xml:space="preserve">김민준 과장 — 1월 2일 자로 ○○지사 요금정산팀 발령. 전임자는 이미 본사로 이동. 발표·데모의 전 서사가 이 한 사람의 하루(발령 첫날 → 6개월 뒤 평소 ★)를 따라간다. 기능 나열 금지.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3. 제품 구조 ★ (v2.0 "3대 기능" → "기반층 + 3대 기능")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브리핑북 (과거·승계)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업무 일기예보 (현재·예보)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사전 점검 (보호·점검)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기반층: 개인별 업무 분류 (밀착형 업무 매뉴얼) ★  —  결재·메일·회의록을 업무 단위로 자동 분류하여 개인 매뉴얼로 상시 축적. 3대 기능이 전부 이 층 위에서 동작.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3.0 기반층 — 개인별 업무 분류 · 밀착형 업무 매뉴얼 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정의: </w:t>
      </w:r>
      <w:r>
        <w:rPr>
          <w:rFonts w:ascii="Malgun Gothic" w:cs="Malgun Gothic" w:eastAsia="Malgun Gothic" w:hAnsi="Malgun Gothic"/>
        </w:rPr>
        <w:t xml:space="preserve">AI가 각자의 결재·메일·회의록을 업무 단위로 자동 분류해 "밀착형 업무 매뉴얼"로 상시 축적하는 층. 직원 입장에서는 매일 쓰는 개인 비서(내 업무 지도·문서 찾기·업무별 요령), 조직 입장에서는 3대 기능의 데이터 기반.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핵심 논리: </w:t>
      </w:r>
      <w:r>
        <w:rPr>
          <w:rFonts w:ascii="Malgun Gothic" w:cs="Malgun Gothic" w:eastAsia="Malgun Gothic" w:hAnsi="Malgun Gothic"/>
        </w:rPr>
        <w:t xml:space="preserve">브리핑북 = 전임자의 밀착형 매뉴얼. 인수인계 준비가 별도 작업이 아니라 평소 사용의 부산물이 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기술적으로는 기획서 5장 "② 지식 계층(직무-문서 매핑 메타데이터)"의 사용자향 표출 개념 — 아키텍처 신규 요소가 아니라 기존 계층의 재포지셔닝.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3.1 기능 ① 브리핑북 (과거 · 승계) — P1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발령 이벤트 시 직무 최근 2~3년 문서로 신임자용 요약 리포트 자동 생성.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구성: 직무 개요·핵심 업무 / 연간 업무 달력 / 최근 주요 이슈 3~5건 / 협조처 / 원문 링크.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품질: 모든 항목에 근거 문서 링크 필수, 근거 없으면 "문서 근거 없음" 명시 (환각 방지).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생성: 섹션별 분할 요약 후 통합(맵-리듀스), Gemma 4 중형(256K 컨텍스트). 인사연동은 P2(파일럿은 수동).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3.2 기능 ② 업무 일기예보 (현재 · 예보) — P1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과거 기안 시점 기반 반복 업무 도래를 달력·예보 카드로 선제 표출, 승인 시 작년 문서 기반 초안 즉시 생성.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예보 로직: </w:t>
      </w:r>
      <w:r>
        <w:rPr>
          <w:rFonts w:ascii="Malgun Gothic" w:cs="Malgun Gothic" w:eastAsia="Malgun Gothic" w:hAnsi="Malgun Gothic"/>
        </w:rPr>
        <w:t xml:space="preserve">연 1회 이상 · 2년 연속 반복 패턴 탐지 — LLM 불필요, 규칙 기반 배치. (∴ 데이터 요건: 전자결재 문서 최소 2년치, 권장 2~3년 — 1년치로는 성립 불가)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대시보드: 월간 달력 + 주간 예보 카드(업무명·작년 기안일·근거 문서 수·D-day) + 부서 뷰/내 자리 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초안: 전년 문서 구조 분해 → 섹션 단위 생성(장문 일괄 생성 금지). 변경 필요 항목(연도·수치·일정) 하이라이트. 수치·금액은 원문 인용만 허용(생성 금지). "AI 생성 초안 — 검토 필수" 고정 표기.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3.3 기능 ③ 사전 점검 (보호 · 점검) — P2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기안 제출 전 감사 지적사례·반려 이력·사규와 RAG 대조, 리스크 문구 하이라이트(주의/확인요망) + 근거 제시.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오탐 감수·미탐 최소화의 보수적 설정. "문제 없음" 확정 표현 금지 — 최종 판단은 사람.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감사 데이터 민감성으로 P2 후순위(익명화·유형화 사례집으로 감사부서 협약 후 적재). 경진대회 시연은 각색 샘플로 수행. 발표에서는 이 기능이 감정적 클라이맥스.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3.4 명시적 비범위 (Out of Scope)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자율 에이전트(도구 선택·자동 기안·자동 결재) — AX 3단계 시점 재검토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외부 클라우드 LLM API — 사내망 원칙 위배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암묵지(대인관계·구두 관행) 승계 — 문서에 없는 지식은 범위 밖임을 UI에 명시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4. 경진대회 데모 요구사항 (1차 산출물 — 구현 완료)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4.1 원칙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실서비스가 아닌 시연용 프로토타입. 전 데이터 하드코딩 샘플(실제 부서명·사업명·인명·감사사례 미사용, 각색), LLM 호출 없이 사전 연출. 발표 시 정직 포지션: "화면은 프로토타입, 파이프라인은 사내 인프라(기획서 5장 아키텍처)로 구현 가능."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단일 HTML(demo/index.html) + demo/assets/ — 서버·네트워크 불필요, 더블클릭 구동.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해상도 1920×1080(16:9) 고정, 본문 최소 18px(뒷좌석 가독).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4.2 화면 구성 — 7화면 ★ (기획서 v2.0은 6화면 기준, 10.3절 갱신 필요)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5126"/>
        <w:gridCol w:w="8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이름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서사 역할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인트로 — 김 과장의 첫 출근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페르소나 몰입. 캐릭터 인수인계 오프닝(스크롤 연동) + zoom-in 전환 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브리핑북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기능 ① Before/After. "전화로 물어볼 필요가 없다" + "문서 근거 없음" 신뢰 포인트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일기예보 대시보드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기능 ② 메인. 발표 중 실시간 '띵' 알림(A키) → 클릭 → S3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초안 생성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기능 ② 완결. 섹션별 타이핑 연출, 노란 하이라이트 + 체크리스트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사전 점검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기능 ③ 클라이맥스. 리스크 2건 하이라이트 + 근거 패널 + "최종 판단은 담당자"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S5 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 업무 매뉴얼 — 6개월 뒤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시점 반전: 받는 사람 → 쌓는 사람. 결재·메일·회의록 4건이 실시간 자동 분류되어 개인 매뉴얼 갱신(버전 bump·문서 수 증가) → "일했을 뿐인데 매뉴얼이 쌓였습니다" → "떠나는 날 이것이 다음 사람의 브리핑북"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비전 — 1자리 1메모리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조직도 점등 + 설비 카르테 한 줄 + 클로징 "당신의 다음 발령지에도, 이게 먼저 가 있습니다"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완료 (구 S5)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4.3 S0 상세 (캐릭터 오프닝 — 기획서 미반영 ★)</w:t>
      </w:r>
    </w:p>
    <w:p>
      <w:pPr>
        <w:spacing w:after="120"/>
      </w:pPr>
      <w:r>
        <w:rPr>
          <w:rFonts w:ascii="Malgun Gothic" w:cs="Malgun Gothic" w:eastAsia="Malgun Gothic" w:hAnsi="Malgun Gothic"/>
        </w:rPr>
        <w:t xml:space="preserve">스크롤 연동 인수인계 애니메이션(트랙 420vh, 되감기 가능, → 키로 건너뛰기): 파묻힌 캐릭터 인트로(0~0.10) → 들어올리기·실사 파일더미 등장(~0.34) → 이동·더미 축소(~0.64) → 서류철 비행(0.72~0.80) → 모니터 점등+차임(0.79) → 화면 확대 zoom-in(0.87~0.98, ai-glow 배경) → 타이틀 "사람은 떠나도, 업무는 남게."(0.96~). 에셋: 회사 마스코트 포즈 4종 + 실사 합성(나노바나나 생성 → 크로마키). 상세 임계값·에셋 목록은 README 참조.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4.4 S5 상세 (신규 ★)</w:t>
      </w:r>
    </w:p>
    <w:p>
      <w:pPr>
        <w:spacing w:after="120"/>
      </w:pPr>
      <w:r>
        <w:rPr>
          <w:rFonts w:ascii="Malgun Gothic" w:cs="Malgun Gothic" w:eastAsia="Malgun Gothic" w:hAnsi="Malgun Gothic"/>
        </w:rPr>
        <w:t xml:space="preserve">진입 시 자동 재생(runManual()): 어두운 시점 자막(2.2초, "발령 6개월 뒤 · 2026년 7월") → 피드 4건이 2.3초 간격 유입(전자결재·회신 메일·전자결재·회의록), 각 건이 서류 칩으로 해당 분류에 꽂히며 분류 카드 하이라이트 + 버전 bump(v2.3→v2.4) + 문서 수 +1 + 틱 사운드 → 클로징 오버레이(~13초) → CTA(비전 보기 / 다시 보기). 매뉴얼 분류 4종(요금 정산 / 정산 민원 대응 / 정산시스템 전환 / 계획·보고)은 S1 핵심 업무 4개와 대응. 문구 데이터: index.html의 MFEED / MBASE.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4.5 조작 체계</w:t>
      </w:r>
    </w:p>
    <w:p>
      <w:pPr>
        <w:spacing w:after="120"/>
      </w:pPr>
      <w:r>
        <w:rPr>
          <w:rFonts w:ascii="Malgun Gothic" w:cs="Malgun Gothic" w:eastAsia="Malgun Gothic" w:hAnsi="Malgun Gothic"/>
        </w:rPr>
        <w:t xml:space="preserve">←/→ 화면 이동 · 숫자키 0~6 직행 ★ · A = S2 알림 재연출 · 딥링크 #s0~#s6 (+#s4?auto=1 점검 자동 실행) · S4 하단 버튼 "6개월 뒤 →"(S5 진입) ★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5. 실서비스 아키텍처 (요약 — 상세는 기획서 5장)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설계 원칙: </w:t>
      </w:r>
      <w:r>
        <w:rPr>
          <w:rFonts w:ascii="Malgun Gothic" w:cs="Malgun Gothic" w:eastAsia="Malgun Gothic" w:hAnsi="Malgun Gothic"/>
        </w:rPr>
        <w:t xml:space="preserve">① 에이전트가 아닌 고정 워크플로우(트리거→검색→생성→전달; 예측 가능성·구축 난도 통제, AX 3단계에 에이전트로 승격 경로 확보) ② 기존 인프라 재사용(사내 Gemma 4 + RAG 플랫폼, 신규 도입·외부 API 없음) ③ 근거 우선(원문 링크 강제, 근거 없는 문장 미출력)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5계층: </w:t>
      </w:r>
      <w:r>
        <w:rPr>
          <w:rFonts w:ascii="Malgun Gothic" w:cs="Malgun Gothic" w:eastAsia="Malgun Gothic" w:hAnsi="Malgun Gothic"/>
        </w:rPr>
        <w:t xml:space="preserve">데이터 수집·전처리(HWP/PDF 파서, 메타데이터 태거) → 지식 계층(문서 저장소 + 벡터 인덱스 + 직무-문서 매핑 DB) → 워크플로우 계층(스케줄러/이벤트 핸들러/파이프라인) → 생성 계층(Gemma 4 중형 26B MoE 권장, 프롬프트 템플릿 3종) → 사용자 접점(웹 대시보드 + 알림 채널)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업무 일기예보는 LLM 미사용(규칙 기반 배치), 브리핑북·초안은 섹션 분할 생성 필수.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6. 데이터 요구사항 (요약 — 상세는 기획서 6장)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수집: 기안문·품의서(전자결재) / 사업계획·실적보고(공유폴더) / 복명서·회의록 / 감사 지적사례·반려 이력(감사부서) / 사규·지침(기존 RAG 기적재 추정)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핵심 공수 = HWP 파싱</w:t>
      </w:r>
      <w:r>
        <w:rPr>
          <w:rFonts w:ascii="Malgun Gothic" w:cs="Malgun Gothic" w:eastAsia="Malgun Gothic" w:hAnsi="Malgun Gothic"/>
        </w:rPr>
        <w:t xml:space="preserve"> (HWPX 우선, 표 손실률 파일럿 측정) + 메타데이터 태깅(문서ID·기안일자·직무코드·문서유형 등) + 직무코드 체계 확정(인사부서 협의 — 개발 착수 전 선결 과제)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반복 탐지 요건: 전자결재 문서 최소 2년치(권장 2~3년)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보안: 원 시스템 권한 상속, 감사 지식베이스 별도 등급, 전 처리 사내망 내 수행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7. 로드맵 · KPI (요약 — 상세는 기획서 7~8장)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1단계 파일럿(~3개월): </w:t>
      </w:r>
      <w:r>
        <w:rPr>
          <w:rFonts w:ascii="Malgun Gothic" w:cs="Malgun Gothic" w:eastAsia="Malgun Gothic" w:hAnsi="Malgun Gothic"/>
        </w:rPr>
        <w:t xml:space="preserve">직무 1개(반복 기안 多·문서 정리 양호), 기능 ①②. 완료 기준: 실사용 후기 3건 이상, 초안의 실제 기안 활용 5건 이상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2단계 확산(~6개월): </w:t>
      </w:r>
      <w:r>
        <w:rPr>
          <w:rFonts w:ascii="Malgun Gothic" w:cs="Malgun Gothic" w:eastAsia="Malgun Gothic" w:hAnsi="Malgun Gothic"/>
        </w:rPr>
        <w:t xml:space="preserve">파일럿 부서 전체 + 인접 2~3개 부서, 기능 ③ 착수(감사부서 협약)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3단계 전사: </w:t>
      </w:r>
      <w:r>
        <w:rPr>
          <w:rFonts w:ascii="Malgun Gothic" w:cs="Malgun Gothic" w:eastAsia="Malgun Gothic" w:hAnsi="Malgun Gothic"/>
        </w:rPr>
        <w:t xml:space="preserve">발령→브리핑북 자동 발급, 에이전트형 확장·설비 카르테 타당성 검토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KPI(파일럿): 반복 문서 작성 시간 50%↓ 체감 / 브리핑북 "도움 됨" 80%↑ / 초안 실사용률 40%↑ / 문서 적재율 80%↑ / 재사용 의향 70%↑. 오픈 전 내부 검수(생성물 20건 샘플 평가) 통과제.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원칙: 좁게 시작해야 진짜 효과가 난다</w:t>
      </w:r>
      <w:r>
        <w:rPr>
          <w:rFonts w:ascii="Malgun Gothic" w:cs="Malgun Gothic" w:eastAsia="Malgun Gothic" w:hAnsi="Malgun Gothic"/>
        </w:rPr>
        <w:t xml:space="preserve"> — 전사 일괄 오픈 금지, 파일럿 성공 후기로 확산.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8. 리스크 (요약 — 상세는 기획서 9장)</w:t>
      </w:r>
    </w:p>
    <w:p>
      <w:pPr>
        <w:spacing w:after="120"/>
      </w:pPr>
      <w:r>
        <w:rPr>
          <w:rFonts w:ascii="Malgun Gothic" w:cs="Malgun Gothic" w:eastAsia="Malgun Gothic" w:hAnsi="Malgun Gothic"/>
        </w:rPr>
        <w:t xml:space="preserve">데이터 분산·미적재 / HWP 파싱 품질 / 환각 / 감사 데이터 민감성 / 초기 품질로 인한 이탈 / 기대 과잉("인수인계 완전 대체" 오인) / AX 과제 중복 오해(→ 기획서 2.4절 정렬 논리로 선제 대응). 심사 Q&amp;A 대비 논리는 기획서 부록 A.3.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9. 발표 시연 동선 (5분) — 7화면 반영 개정안 ★ (리허설에서 확정)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6626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핵심 멘트·행동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00:00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(화면 없음)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"발령 첫 주, 인수인계서 몇 장 받으셨어요?" — 형식적 인수인계서 1장. 웃음·공감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00:30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S0 → S1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캐릭터 오프닝 스크롤 → 김 과장 페르소나 → 브리핑북. "전임자에게 전화하지 않았습니다"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01:50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S2 → S3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'띵' 알림 실시간 연출 → 청중 앞에서 클릭 → 초안 생성. "반나절이 3분이 됐습니다"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03:00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"지금부터는 당신을 지키는 AI입니다" — 리스크 하이라이트 + 근거. 클라이맥스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04:00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S5 ★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"그런데 이 브리핑북, 누가 만들었을까요?" — 6개월 뒤 김 과장의 평소. "일했을 뿐인데 매뉴얼이 쌓였습니다" — 개인 공감 + 데이터 선순환 답변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04:40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S6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1자리 1메모리 점등 → "그래서 파일럿부터"(신뢰) → "당신의 다음 발령지에도, 이게 먼저 가 있습니다."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Malgun Gothic" w:cs="Malgun Gothic" w:eastAsia="Malgun Gothic" w:hAnsi="Malgun Gothic"/>
        </w:rPr>
        <w:t xml:space="preserve">감정 곡선: 효율(빌드업, ①②) → 보호(클라이맥스, ③) → 나의 것(반전·공감, 기반층) ★ → 비전(여운).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10. 현재 상태 및 남은 작업 (2026-07-07 기준)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완료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기획서 v2.0 (docx) / 데모 7화면 전체 구현·검증(콘솔 에러 0) / S0 캐릭터 오프닝 + zoom-in / S5 내 업무 매뉴얼 / GitHub 리포 관리 (sangwonMoon-kor/kdhc-ai-contest)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남은 작업 (우선순위 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S5 문구·연출 사용자(발표자) 피드백 반영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기획서 v2 → v2.1 갱신: 기반층 개념(3장·4장), S5 화면(10.3절), 7화면 동선표(10.4절·부록 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발표 리허설 3회 이상 (제3자 클릭 테스트 포함, 기획서 10.5 체크리스트)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전체 동선 화면녹화 백업 1벌 (사운드 포함)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발표장 PC 사전 점검 (1920×1080, 오프라인, demo 폴더째 복사 — assets 필수)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(선택) pile.png 영어 라벨 재생성, 데모 스크린샷 7화면 기준 재캡처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알려진 이슈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기획서 10.3/10.4절 화면 번호가 데모(7화면)와 어긋남 — 위 남은 작업 2에서 해소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demo/assets/pile.png에 영어 라벨(ARCHIVE 2022 등) 잔존 — 축소 연출이라 눈에 잘 안 띄나 재생성 옵션 있음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9CA3AF"/>
        <w:sz w:val="16"/>
        <w:szCs w:val="16"/>
      </w:rPr>
      <w:t xml:space="preserve">ON_메모리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Malgun Gothic" w:cs="Malgun Gothic" w:eastAsia="Malgun Gothic" w:hAnsi="Malgun Gothic"/>
      <w:b/>
      <w:bCs/>
      <w:color w:val="1D212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Malgun Gothic" w:cs="Malgun Gothic" w:eastAsia="Malgun Gothic" w:hAnsi="Malgun Gothic"/>
      <w:b/>
      <w:bCs/>
      <w:color w:val="C2410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2026-07-07T02:33:39.874Z</dcterms:created>
  <dcterms:modified xsi:type="dcterms:W3CDTF">2026-07-07T02:33:39.879Z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