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3F04" w14:textId="53547580" w:rsidR="00097190" w:rsidRDefault="00053C5E" w:rsidP="00053C5E">
      <w:pPr>
        <w:jc w:val="center"/>
        <w:rPr>
          <w:rFonts w:ascii="Arial" w:hAnsi="Arial" w:cs="Arial"/>
          <w:sz w:val="60"/>
          <w:szCs w:val="60"/>
          <w:u w:val="single"/>
          <w:lang w:val="en-US"/>
        </w:rPr>
      </w:pPr>
      <w:proofErr w:type="spellStart"/>
      <w:r w:rsidRPr="00053C5E">
        <w:rPr>
          <w:rFonts w:ascii="Arial" w:hAnsi="Arial" w:cs="Arial"/>
          <w:sz w:val="60"/>
          <w:szCs w:val="60"/>
          <w:u w:val="single"/>
          <w:lang w:val="en-US"/>
        </w:rPr>
        <w:t>LibManage</w:t>
      </w:r>
      <w:proofErr w:type="spellEnd"/>
      <w:r w:rsidRPr="00053C5E">
        <w:rPr>
          <w:rFonts w:ascii="Arial" w:hAnsi="Arial" w:cs="Arial"/>
          <w:sz w:val="60"/>
          <w:szCs w:val="60"/>
          <w:u w:val="single"/>
          <w:lang w:val="en-US"/>
        </w:rPr>
        <w:t>-Design Document</w:t>
      </w:r>
    </w:p>
    <w:p w14:paraId="6A2C8DD5" w14:textId="3B8E16D7" w:rsidR="00C37F20" w:rsidRPr="00C37F20" w:rsidRDefault="00C37F20" w:rsidP="00C37F20">
      <w:pPr>
        <w:rPr>
          <w:rFonts w:ascii="Arial" w:hAnsi="Arial" w:cs="Arial"/>
          <w:sz w:val="40"/>
          <w:szCs w:val="40"/>
          <w:u w:val="single"/>
          <w:lang w:val="en-US"/>
        </w:rPr>
      </w:pPr>
      <w:r>
        <w:rPr>
          <w:rFonts w:ascii="Arial" w:hAnsi="Arial" w:cs="Arial"/>
          <w:sz w:val="40"/>
          <w:szCs w:val="40"/>
          <w:u w:val="single"/>
          <w:lang w:val="en-US"/>
        </w:rPr>
        <w:t>Database Structure</w:t>
      </w:r>
    </w:p>
    <w:p w14:paraId="126FADBB" w14:textId="77777777" w:rsidR="00C455C2" w:rsidRDefault="00C455C2" w:rsidP="00C455C2">
      <w:pPr>
        <w:pStyle w:val="ListParagraph"/>
        <w:rPr>
          <w:rFonts w:ascii="Arial" w:hAnsi="Arial" w:cs="Arial"/>
          <w:sz w:val="30"/>
          <w:szCs w:val="30"/>
          <w:lang w:val="en-US"/>
        </w:rPr>
      </w:pPr>
    </w:p>
    <w:p w14:paraId="2D3D1A0B" w14:textId="3A70BF82" w:rsidR="00053C5E" w:rsidRPr="00053C5E" w:rsidRDefault="00053C5E" w:rsidP="00C455C2">
      <w:pPr>
        <w:pStyle w:val="ListParagraph"/>
        <w:numPr>
          <w:ilvl w:val="0"/>
          <w:numId w:val="4"/>
        </w:numPr>
        <w:rPr>
          <w:rFonts w:ascii="Arial" w:hAnsi="Arial" w:cs="Arial"/>
          <w:sz w:val="30"/>
          <w:szCs w:val="30"/>
          <w:u w:val="single"/>
          <w:lang w:val="en-US"/>
        </w:rPr>
      </w:pPr>
      <w:r w:rsidRPr="00C455C2">
        <w:rPr>
          <w:rFonts w:ascii="Arial" w:hAnsi="Arial" w:cs="Arial"/>
          <w:b/>
          <w:bCs/>
          <w:sz w:val="30"/>
          <w:szCs w:val="30"/>
          <w:u w:val="single"/>
          <w:lang w:val="en-US"/>
        </w:rPr>
        <w:t>Book model</w:t>
      </w:r>
      <w:r>
        <w:rPr>
          <w:rFonts w:ascii="Arial" w:hAnsi="Arial" w:cs="Arial"/>
          <w:sz w:val="30"/>
          <w:szCs w:val="30"/>
          <w:lang w:val="en-US"/>
        </w:rPr>
        <w:t>- Each object of this model represents a book in the library.</w:t>
      </w:r>
    </w:p>
    <w:p w14:paraId="4BC448B6" w14:textId="77777777" w:rsidR="00053C5E" w:rsidRPr="00053C5E" w:rsidRDefault="00053C5E" w:rsidP="00053C5E">
      <w:pPr>
        <w:pStyle w:val="ListParagraph"/>
        <w:numPr>
          <w:ilvl w:val="1"/>
          <w:numId w:val="3"/>
        </w:numPr>
        <w:rPr>
          <w:rFonts w:ascii="Arial" w:hAnsi="Arial" w:cs="Arial"/>
          <w:sz w:val="30"/>
          <w:szCs w:val="30"/>
          <w:u w:val="single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It has fields for storing Title, Author, ISBN, Publication, genre, quantity and summary.</w:t>
      </w:r>
    </w:p>
    <w:p w14:paraId="04D8E5DD" w14:textId="77777777" w:rsidR="00053C5E" w:rsidRPr="00053C5E" w:rsidRDefault="00053C5E" w:rsidP="00053C5E">
      <w:pPr>
        <w:pStyle w:val="ListParagraph"/>
        <w:numPr>
          <w:ilvl w:val="1"/>
          <w:numId w:val="3"/>
        </w:numPr>
        <w:rPr>
          <w:rFonts w:ascii="Arial" w:hAnsi="Arial" w:cs="Arial"/>
          <w:sz w:val="30"/>
          <w:szCs w:val="30"/>
          <w:u w:val="single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Quantity stores the number of those books present inside the Library at any time.</w:t>
      </w:r>
    </w:p>
    <w:p w14:paraId="4CECF102" w14:textId="77777777" w:rsidR="00C455C2" w:rsidRPr="00C455C2" w:rsidRDefault="00053C5E" w:rsidP="00C455C2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  <w:u w:val="single"/>
          <w:lang w:val="en-US"/>
        </w:rPr>
      </w:pPr>
      <w:r w:rsidRPr="00C455C2">
        <w:rPr>
          <w:rFonts w:ascii="Arial" w:hAnsi="Arial" w:cs="Arial"/>
          <w:b/>
          <w:bCs/>
          <w:sz w:val="30"/>
          <w:szCs w:val="30"/>
          <w:u w:val="single"/>
          <w:lang w:val="en-US"/>
        </w:rPr>
        <w:t>User Profile model</w:t>
      </w:r>
      <w:r>
        <w:rPr>
          <w:rFonts w:ascii="Arial" w:hAnsi="Arial" w:cs="Arial"/>
          <w:sz w:val="30"/>
          <w:szCs w:val="30"/>
          <w:lang w:val="en-US"/>
        </w:rPr>
        <w:t xml:space="preserve">- An object of this model stores the details of a user of the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LibManage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system. It has many fields but as of now, username, email, password and account type fields are being used in the webapp. The account type stores whether the account is of a normal user, or librarian of admin.</w:t>
      </w:r>
    </w:p>
    <w:p w14:paraId="2632A32E" w14:textId="77777777" w:rsidR="00C455C2" w:rsidRPr="00C455C2" w:rsidRDefault="00C455C2" w:rsidP="00053C5E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  <w:u w:val="single"/>
          <w:lang w:val="en-US"/>
        </w:rPr>
      </w:pPr>
      <w:r>
        <w:rPr>
          <w:rFonts w:ascii="Arial" w:hAnsi="Arial" w:cs="Arial"/>
          <w:b/>
          <w:bCs/>
          <w:sz w:val="30"/>
          <w:szCs w:val="30"/>
          <w:u w:val="single"/>
          <w:lang w:val="en-US"/>
        </w:rPr>
        <w:t>Book Request model</w:t>
      </w:r>
      <w:r w:rsidRPr="00C455C2">
        <w:rPr>
          <w:rFonts w:ascii="Arial" w:hAnsi="Arial" w:cs="Arial"/>
          <w:sz w:val="30"/>
          <w:szCs w:val="30"/>
          <w:lang w:val="en-US"/>
        </w:rPr>
        <w:t>-</w:t>
      </w:r>
      <w:r>
        <w:rPr>
          <w:rFonts w:ascii="Arial" w:hAnsi="Arial" w:cs="Arial"/>
          <w:sz w:val="30"/>
          <w:szCs w:val="30"/>
          <w:lang w:val="en-US"/>
        </w:rPr>
        <w:t xml:space="preserve"> An object of this model stores the details of a request made to borrow a book from library. </w:t>
      </w:r>
    </w:p>
    <w:p w14:paraId="2578CF26" w14:textId="77777777" w:rsidR="00C455C2" w:rsidRPr="00C455C2" w:rsidRDefault="00C455C2" w:rsidP="00C455C2">
      <w:pPr>
        <w:pStyle w:val="ListParagraph"/>
        <w:numPr>
          <w:ilvl w:val="1"/>
          <w:numId w:val="3"/>
        </w:numPr>
        <w:rPr>
          <w:rFonts w:ascii="Arial" w:hAnsi="Arial" w:cs="Arial"/>
          <w:sz w:val="30"/>
          <w:szCs w:val="30"/>
          <w:u w:val="single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It stores username of user who made that request and details of book which the user wants to borrow and period for which the user wants to borrow the book.</w:t>
      </w:r>
    </w:p>
    <w:p w14:paraId="75C0C9AC" w14:textId="77777777" w:rsidR="00C455C2" w:rsidRPr="00C455C2" w:rsidRDefault="00C455C2" w:rsidP="00C455C2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  <w:u w:val="single"/>
          <w:lang w:val="en-US"/>
        </w:rPr>
      </w:pPr>
      <w:r>
        <w:rPr>
          <w:rFonts w:ascii="Arial" w:hAnsi="Arial" w:cs="Arial"/>
          <w:b/>
          <w:bCs/>
          <w:sz w:val="30"/>
          <w:szCs w:val="30"/>
          <w:u w:val="single"/>
          <w:lang w:val="en-US"/>
        </w:rPr>
        <w:t>Book Borrowed model-</w:t>
      </w:r>
      <w:r>
        <w:rPr>
          <w:rFonts w:ascii="Arial" w:hAnsi="Arial" w:cs="Arial"/>
          <w:sz w:val="30"/>
          <w:szCs w:val="30"/>
          <w:lang w:val="en-US"/>
        </w:rPr>
        <w:t xml:space="preserve"> An object of this model stores the details of a book which has been borrowed from library. The date of issue, due date, username of user who borrowed the book and book details are contained in this.</w:t>
      </w:r>
    </w:p>
    <w:p w14:paraId="2AC07653" w14:textId="550F126B" w:rsidR="00053C5E" w:rsidRPr="00C37F20" w:rsidRDefault="00C455C2" w:rsidP="00C455C2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  <w:u w:val="single"/>
          <w:lang w:val="en-US"/>
        </w:rPr>
      </w:pPr>
      <w:proofErr w:type="spellStart"/>
      <w:r>
        <w:rPr>
          <w:rFonts w:ascii="Arial" w:hAnsi="Arial" w:cs="Arial"/>
          <w:b/>
          <w:bCs/>
          <w:sz w:val="30"/>
          <w:szCs w:val="30"/>
          <w:u w:val="single"/>
          <w:lang w:val="en-US"/>
        </w:rPr>
        <w:t>System_Variable_Values</w:t>
      </w:r>
      <w:proofErr w:type="spellEnd"/>
      <w:r>
        <w:rPr>
          <w:rFonts w:ascii="Arial" w:hAnsi="Arial" w:cs="Arial"/>
          <w:b/>
          <w:bCs/>
          <w:sz w:val="30"/>
          <w:szCs w:val="30"/>
          <w:u w:val="single"/>
          <w:lang w:val="en-US"/>
        </w:rPr>
        <w:t xml:space="preserve"> model-</w:t>
      </w:r>
      <w:r>
        <w:rPr>
          <w:rFonts w:ascii="Arial" w:hAnsi="Arial" w:cs="Arial"/>
          <w:sz w:val="30"/>
          <w:szCs w:val="30"/>
          <w:lang w:val="en-US"/>
        </w:rPr>
        <w:t xml:space="preserve"> Only a single object exists of this model which stores details common for all books, users of library. </w:t>
      </w:r>
      <w:proofErr w:type="gramStart"/>
      <w:r>
        <w:rPr>
          <w:rFonts w:ascii="Arial" w:hAnsi="Arial" w:cs="Arial"/>
          <w:sz w:val="30"/>
          <w:szCs w:val="30"/>
          <w:lang w:val="en-US"/>
        </w:rPr>
        <w:t>E.g.</w:t>
      </w:r>
      <w:proofErr w:type="gramEnd"/>
      <w:r>
        <w:rPr>
          <w:rFonts w:ascii="Arial" w:hAnsi="Arial" w:cs="Arial"/>
          <w:sz w:val="30"/>
          <w:szCs w:val="30"/>
          <w:lang w:val="en-US"/>
        </w:rPr>
        <w:t xml:space="preserve"> penalty any user has to pay on losing a book and the penalty imposed when due date to return a book is expired.</w:t>
      </w:r>
    </w:p>
    <w:p w14:paraId="3E426452" w14:textId="77681AAE" w:rsidR="00C37F20" w:rsidRDefault="00C37F20" w:rsidP="00C37F20">
      <w:pPr>
        <w:rPr>
          <w:rFonts w:ascii="Arial" w:hAnsi="Arial" w:cs="Arial"/>
          <w:sz w:val="30"/>
          <w:szCs w:val="30"/>
          <w:lang w:val="en-US"/>
        </w:rPr>
      </w:pPr>
    </w:p>
    <w:p w14:paraId="6FD47A8C" w14:textId="456E3815" w:rsidR="00C37F20" w:rsidRDefault="00C37F20" w:rsidP="00C37F20">
      <w:pPr>
        <w:rPr>
          <w:rFonts w:ascii="Arial" w:hAnsi="Arial" w:cs="Arial"/>
          <w:sz w:val="30"/>
          <w:szCs w:val="30"/>
          <w:lang w:val="en-US"/>
        </w:rPr>
      </w:pPr>
    </w:p>
    <w:p w14:paraId="306A54C6" w14:textId="7A42ECEB" w:rsidR="00C37F20" w:rsidRDefault="00C37F20" w:rsidP="00C37F20">
      <w:pPr>
        <w:rPr>
          <w:rFonts w:ascii="Arial" w:hAnsi="Arial" w:cs="Arial"/>
          <w:sz w:val="30"/>
          <w:szCs w:val="30"/>
          <w:lang w:val="en-US"/>
        </w:rPr>
      </w:pPr>
    </w:p>
    <w:p w14:paraId="6D6AB051" w14:textId="30FB019C" w:rsidR="00C37F20" w:rsidRDefault="00C37F20" w:rsidP="00C37F20">
      <w:pPr>
        <w:rPr>
          <w:rFonts w:ascii="Arial" w:hAnsi="Arial" w:cs="Arial"/>
          <w:sz w:val="30"/>
          <w:szCs w:val="30"/>
          <w:lang w:val="en-US"/>
        </w:rPr>
      </w:pPr>
    </w:p>
    <w:p w14:paraId="28798861" w14:textId="30D2703E" w:rsidR="00C37F20" w:rsidRDefault="00C37F20" w:rsidP="00C37F20">
      <w:pPr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Website structure</w:t>
      </w:r>
    </w:p>
    <w:p w14:paraId="37080CF1" w14:textId="5B8FB273" w:rsidR="00C37F20" w:rsidRDefault="00C37F20" w:rsidP="00C37F20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User’s can register for the library through the register section.</w:t>
      </w:r>
    </w:p>
    <w:p w14:paraId="1428CC59" w14:textId="6566E264" w:rsidR="00C37F20" w:rsidRDefault="00C37F20" w:rsidP="00C37F20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A normal user has the options to see all the books available in library</w:t>
      </w:r>
    </w:p>
    <w:p w14:paraId="04E4BB52" w14:textId="599A54DE" w:rsidR="00C37F20" w:rsidRDefault="00C37F20" w:rsidP="00C37F20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Books can be searched on the basis of title, author or Genre</w:t>
      </w:r>
    </w:p>
    <w:p w14:paraId="10B6A616" w14:textId="7583FECB" w:rsidR="00C37F20" w:rsidRDefault="00C37F20" w:rsidP="00C37F20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On opening the details page of book, the user can borrow the book and specify the period for which the book is to be borrowed.</w:t>
      </w:r>
    </w:p>
    <w:p w14:paraId="63D2A12A" w14:textId="5384D207" w:rsidR="00C37F20" w:rsidRDefault="00C37F20" w:rsidP="00C37F20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When a user pressed the borrow book button, a request is lodged which can be seen by user in Log section.</w:t>
      </w:r>
    </w:p>
    <w:p w14:paraId="297A266C" w14:textId="543DE429" w:rsidR="00C37F20" w:rsidRDefault="00C37F20" w:rsidP="00C37F20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After a librarian or admin accepts the request, it comes in the borrowed book section and user can go to library to take the book. </w:t>
      </w:r>
    </w:p>
    <w:p w14:paraId="3F80DEBF" w14:textId="0C9CECDB" w:rsidR="00C37F20" w:rsidRDefault="00C37F20" w:rsidP="00C37F20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Librarian’s and Admin’s can add a book, edit its details or directly issue the book to a user.</w:t>
      </w:r>
    </w:p>
    <w:p w14:paraId="7B374EE5" w14:textId="4F2FD4B7" w:rsidR="00C37F20" w:rsidRDefault="00C37F20" w:rsidP="00C37F20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Librarian’s and Admin’s also have the access to see all the user’s enrolled in the library system, and Admin can change the access level of a user to librarian, user, or admin.</w:t>
      </w:r>
    </w:p>
    <w:p w14:paraId="7900443F" w14:textId="456CA28A" w:rsidR="0053700C" w:rsidRDefault="0053700C" w:rsidP="00C37F20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Admins can change the different penalty amounts.</w:t>
      </w:r>
    </w:p>
    <w:p w14:paraId="73A47288" w14:textId="54862B95" w:rsidR="00560051" w:rsidRDefault="00560051" w:rsidP="00C37F20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Admins can change the account type of different users as well.</w:t>
      </w:r>
    </w:p>
    <w:p w14:paraId="3876F28B" w14:textId="525CCFEA" w:rsidR="00C37F20" w:rsidRDefault="00C37F20" w:rsidP="0053700C">
      <w:pPr>
        <w:pStyle w:val="ListParagraph"/>
        <w:rPr>
          <w:rFonts w:ascii="Arial" w:hAnsi="Arial" w:cs="Arial"/>
          <w:sz w:val="40"/>
          <w:szCs w:val="40"/>
          <w:lang w:val="en-US"/>
        </w:rPr>
      </w:pPr>
    </w:p>
    <w:p w14:paraId="4DA13752" w14:textId="3CD43389" w:rsidR="0053700C" w:rsidRDefault="0053700C" w:rsidP="0053700C">
      <w:pPr>
        <w:pStyle w:val="ListParagraph"/>
        <w:rPr>
          <w:rFonts w:ascii="Arial" w:hAnsi="Arial" w:cs="Arial"/>
          <w:sz w:val="40"/>
          <w:szCs w:val="40"/>
          <w:lang w:val="en-US"/>
        </w:rPr>
      </w:pPr>
    </w:p>
    <w:p w14:paraId="33C9D414" w14:textId="60D9DDC7" w:rsidR="0053700C" w:rsidRDefault="0053700C" w:rsidP="0053700C">
      <w:pPr>
        <w:pStyle w:val="ListParagraph"/>
        <w:rPr>
          <w:rFonts w:ascii="Arial" w:hAnsi="Arial" w:cs="Arial"/>
          <w:sz w:val="40"/>
          <w:szCs w:val="40"/>
          <w:lang w:val="en-US"/>
        </w:rPr>
      </w:pPr>
    </w:p>
    <w:p w14:paraId="211E0552" w14:textId="17BECF18" w:rsidR="0053700C" w:rsidRDefault="0053700C" w:rsidP="0053700C">
      <w:pPr>
        <w:pStyle w:val="ListParagraph"/>
        <w:rPr>
          <w:rFonts w:ascii="Arial" w:hAnsi="Arial" w:cs="Arial"/>
          <w:sz w:val="40"/>
          <w:szCs w:val="40"/>
          <w:lang w:val="en-US"/>
        </w:rPr>
      </w:pPr>
    </w:p>
    <w:p w14:paraId="40BC05E6" w14:textId="77777777" w:rsidR="0053700C" w:rsidRPr="0053700C" w:rsidRDefault="0053700C" w:rsidP="0053700C">
      <w:pPr>
        <w:rPr>
          <w:rFonts w:ascii="Arial" w:hAnsi="Arial" w:cs="Arial"/>
          <w:sz w:val="20"/>
          <w:szCs w:val="20"/>
          <w:lang w:val="en-US"/>
        </w:rPr>
      </w:pPr>
    </w:p>
    <w:sectPr w:rsidR="0053700C" w:rsidRPr="0053700C" w:rsidSect="00053C5E">
      <w:headerReference w:type="default" r:id="rId7"/>
      <w:footerReference w:type="default" r:id="rId8"/>
      <w:pgSz w:w="11906" w:h="16838"/>
      <w:pgMar w:top="1440" w:right="1440" w:bottom="1440" w:left="1440" w:header="708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489AB" w14:textId="77777777" w:rsidR="00517F67" w:rsidRDefault="00517F67" w:rsidP="00053C5E">
      <w:pPr>
        <w:spacing w:after="0" w:line="240" w:lineRule="auto"/>
      </w:pPr>
      <w:r>
        <w:separator/>
      </w:r>
    </w:p>
  </w:endnote>
  <w:endnote w:type="continuationSeparator" w:id="0">
    <w:p w14:paraId="55BC0555" w14:textId="77777777" w:rsidR="00517F67" w:rsidRDefault="00517F67" w:rsidP="0005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053C5E" w14:paraId="1205FE70" w14:textId="77777777">
      <w:tc>
        <w:tcPr>
          <w:tcW w:w="2500" w:type="pct"/>
          <w:shd w:val="clear" w:color="auto" w:fill="4472C4" w:themeFill="accent1"/>
          <w:vAlign w:val="center"/>
        </w:tcPr>
        <w:p w14:paraId="4871FF99" w14:textId="4329F1D0" w:rsidR="00053C5E" w:rsidRDefault="00053C5E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B916E1E54634DF5A81222014CFD50A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Library management system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29397E0141D44F5D97ED6B2A26CF9BB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86767CD" w14:textId="0D6BA41F" w:rsidR="00053C5E" w:rsidRDefault="00053C5E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Sankalp Swarup</w:t>
              </w:r>
            </w:p>
          </w:sdtContent>
        </w:sdt>
      </w:tc>
    </w:tr>
  </w:tbl>
  <w:p w14:paraId="5105F5CC" w14:textId="77777777" w:rsidR="00053C5E" w:rsidRDefault="00053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A352" w14:textId="77777777" w:rsidR="00517F67" w:rsidRDefault="00517F67" w:rsidP="00053C5E">
      <w:pPr>
        <w:spacing w:after="0" w:line="240" w:lineRule="auto"/>
      </w:pPr>
      <w:r>
        <w:separator/>
      </w:r>
    </w:p>
  </w:footnote>
  <w:footnote w:type="continuationSeparator" w:id="0">
    <w:p w14:paraId="4EEEA657" w14:textId="77777777" w:rsidR="00517F67" w:rsidRDefault="00517F67" w:rsidP="00053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447F5" w14:textId="216A42AA" w:rsidR="00053C5E" w:rsidRDefault="00053C5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48C36AC" wp14:editId="334F2BBF">
              <wp:simplePos x="0" y="0"/>
              <wp:positionH relativeFrom="margin">
                <wp:align>right</wp:align>
              </wp:positionH>
              <wp:positionV relativeFrom="page">
                <wp:posOffset>151130</wp:posOffset>
              </wp:positionV>
              <wp:extent cx="5728970" cy="28448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8970" cy="284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724B3BC" w14:textId="40EEAD38" w:rsidR="00053C5E" w:rsidRDefault="00053C5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Library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48C36AC" id="Rectangle 197" o:spid="_x0000_s1026" style="position:absolute;margin-left:399.9pt;margin-top:11.9pt;width:451.1pt;height:22.4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724B3BC" w14:textId="40EEAD38" w:rsidR="00053C5E" w:rsidRDefault="00053C5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Library 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E97"/>
    <w:multiLevelType w:val="hybridMultilevel"/>
    <w:tmpl w:val="C1E89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C4252"/>
    <w:multiLevelType w:val="hybridMultilevel"/>
    <w:tmpl w:val="28E65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7022A"/>
    <w:multiLevelType w:val="hybridMultilevel"/>
    <w:tmpl w:val="6A1061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33799F"/>
    <w:multiLevelType w:val="hybridMultilevel"/>
    <w:tmpl w:val="4946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A31EB"/>
    <w:multiLevelType w:val="hybridMultilevel"/>
    <w:tmpl w:val="8B966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5E"/>
    <w:rsid w:val="00053C5E"/>
    <w:rsid w:val="00097190"/>
    <w:rsid w:val="00517F67"/>
    <w:rsid w:val="0053700C"/>
    <w:rsid w:val="00560051"/>
    <w:rsid w:val="00C37F20"/>
    <w:rsid w:val="00C4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1D5A8"/>
  <w15:chartTrackingRefBased/>
  <w15:docId w15:val="{9F3CA673-1EFA-4016-833F-459B6663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C5E"/>
  </w:style>
  <w:style w:type="paragraph" w:styleId="Footer">
    <w:name w:val="footer"/>
    <w:basedOn w:val="Normal"/>
    <w:link w:val="FooterChar"/>
    <w:uiPriority w:val="99"/>
    <w:unhideWhenUsed/>
    <w:rsid w:val="00053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C5E"/>
  </w:style>
  <w:style w:type="paragraph" w:styleId="ListParagraph">
    <w:name w:val="List Paragraph"/>
    <w:basedOn w:val="Normal"/>
    <w:uiPriority w:val="34"/>
    <w:qFormat/>
    <w:rsid w:val="0005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916E1E54634DF5A81222014CFD5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C5529-9FEE-44E7-81E7-D90070351125}"/>
      </w:docPartPr>
      <w:docPartBody>
        <w:p w:rsidR="00000000" w:rsidRDefault="00460ED6" w:rsidP="00460ED6">
          <w:pPr>
            <w:pStyle w:val="4B916E1E54634DF5A81222014CFD50A8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9397E0141D44F5D97ED6B2A26CF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CCEC8-3FA7-4E94-B9E5-3FB25A25FA93}"/>
      </w:docPartPr>
      <w:docPartBody>
        <w:p w:rsidR="00000000" w:rsidRDefault="00460ED6" w:rsidP="00460ED6">
          <w:pPr>
            <w:pStyle w:val="29397E0141D44F5D97ED6B2A26CF9BB1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D6"/>
    <w:rsid w:val="000A2DC4"/>
    <w:rsid w:val="0046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6E1E54634DF5A81222014CFD50A8">
    <w:name w:val="4B916E1E54634DF5A81222014CFD50A8"/>
    <w:rsid w:val="00460ED6"/>
    <w:rPr>
      <w:rFonts w:cs="Mangal"/>
    </w:rPr>
  </w:style>
  <w:style w:type="paragraph" w:customStyle="1" w:styleId="29397E0141D44F5D97ED6B2A26CF9BB1">
    <w:name w:val="29397E0141D44F5D97ED6B2A26CF9BB1"/>
    <w:rsid w:val="00460ED6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subject/>
  <dc:creator>Sankalp Swarup</dc:creator>
  <cp:keywords/>
  <dc:description/>
  <cp:lastModifiedBy>Sankalp Swaroop</cp:lastModifiedBy>
  <cp:revision>1</cp:revision>
  <dcterms:created xsi:type="dcterms:W3CDTF">2021-04-25T13:33:00Z</dcterms:created>
  <dcterms:modified xsi:type="dcterms:W3CDTF">2021-04-25T14:16:00Z</dcterms:modified>
</cp:coreProperties>
</file>