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B76" w:rsidRPr="00582334" w:rsidRDefault="00DA3B76" w:rsidP="00582334">
      <w:pPr>
        <w:pStyle w:val="a4"/>
        <w:numPr>
          <w:ilvl w:val="0"/>
          <w:numId w:val="1"/>
        </w:numPr>
        <w:spacing w:afterLines="50" w:after="156"/>
        <w:ind w:firstLineChars="0"/>
        <w:rPr>
          <w:rFonts w:ascii="宋体" w:eastAsia="宋体" w:hAnsi="宋体"/>
          <w:sz w:val="28"/>
          <w:szCs w:val="28"/>
        </w:rPr>
      </w:pPr>
      <w:r w:rsidRPr="00582334">
        <w:rPr>
          <w:rFonts w:ascii="宋体" w:eastAsia="宋体" w:hAnsi="宋体" w:hint="eastAsia"/>
          <w:sz w:val="28"/>
          <w:szCs w:val="28"/>
        </w:rPr>
        <w:t>PPT文件基本操作</w:t>
      </w:r>
    </w:p>
    <w:p w:rsidR="002209DC" w:rsidRPr="00582334" w:rsidRDefault="00133646" w:rsidP="00582334">
      <w:pPr>
        <w:pStyle w:val="a4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</w:rPr>
      </w:pPr>
      <w:r w:rsidRPr="00582334">
        <w:rPr>
          <w:rFonts w:asciiTheme="minorEastAsia" w:hAnsiTheme="minorEastAsia" w:hint="eastAsia"/>
        </w:rPr>
        <w:t>新建ppt</w:t>
      </w:r>
      <w:r w:rsidR="00F93145" w:rsidRPr="00582334">
        <w:rPr>
          <w:rFonts w:asciiTheme="minorEastAsia" w:hAnsiTheme="minorEastAsia" w:hint="eastAsia"/>
        </w:rPr>
        <w:t>（模板、主题）</w:t>
      </w:r>
    </w:p>
    <w:p w:rsidR="00133646" w:rsidRPr="00582334" w:rsidRDefault="00133646" w:rsidP="00582334">
      <w:pPr>
        <w:pStyle w:val="a4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</w:rPr>
      </w:pPr>
      <w:r w:rsidRPr="00582334">
        <w:rPr>
          <w:rFonts w:asciiTheme="minorEastAsia" w:hAnsiTheme="minorEastAsia" w:hint="eastAsia"/>
        </w:rPr>
        <w:t>保存</w:t>
      </w:r>
    </w:p>
    <w:p w:rsidR="00DA3B76" w:rsidRPr="00582334" w:rsidRDefault="00DA3B76" w:rsidP="00582334">
      <w:pPr>
        <w:pStyle w:val="a4"/>
        <w:numPr>
          <w:ilvl w:val="0"/>
          <w:numId w:val="1"/>
        </w:numPr>
        <w:spacing w:afterLines="50" w:after="156"/>
        <w:ind w:firstLineChars="0"/>
        <w:rPr>
          <w:rFonts w:ascii="宋体" w:eastAsia="宋体" w:hAnsi="宋体"/>
          <w:sz w:val="28"/>
          <w:szCs w:val="28"/>
        </w:rPr>
      </w:pPr>
      <w:r w:rsidRPr="00582334">
        <w:rPr>
          <w:rFonts w:ascii="宋体" w:eastAsia="宋体" w:hAnsi="宋体" w:hint="eastAsia"/>
          <w:sz w:val="28"/>
          <w:szCs w:val="28"/>
        </w:rPr>
        <w:t>幻灯片基本操作</w:t>
      </w:r>
    </w:p>
    <w:p w:rsidR="00F93145" w:rsidRDefault="00F93145" w:rsidP="0054683A">
      <w:pPr>
        <w:pStyle w:val="a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创建幻灯片、删除幻灯片移动或复制</w:t>
      </w:r>
    </w:p>
    <w:p w:rsidR="00DA3B76" w:rsidRDefault="00DA3B76" w:rsidP="0054683A">
      <w:pPr>
        <w:pStyle w:val="a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幻灯片版式</w:t>
      </w:r>
    </w:p>
    <w:p w:rsidR="00DA3B76" w:rsidRDefault="00DA3B76" w:rsidP="0054683A">
      <w:pPr>
        <w:pStyle w:val="a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修改幻灯片版式</w:t>
      </w:r>
    </w:p>
    <w:p w:rsidR="00F93145" w:rsidRDefault="00F93145" w:rsidP="0054683A">
      <w:pPr>
        <w:pStyle w:val="a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幻灯片背景设置</w:t>
      </w:r>
    </w:p>
    <w:p w:rsidR="0016013E" w:rsidRPr="00582334" w:rsidRDefault="0016013E" w:rsidP="00582334">
      <w:pPr>
        <w:pStyle w:val="a4"/>
        <w:numPr>
          <w:ilvl w:val="0"/>
          <w:numId w:val="1"/>
        </w:numPr>
        <w:spacing w:afterLines="50" w:after="156"/>
        <w:ind w:firstLineChars="0"/>
        <w:rPr>
          <w:rFonts w:ascii="宋体" w:eastAsia="宋体" w:hAnsi="宋体"/>
          <w:sz w:val="28"/>
          <w:szCs w:val="28"/>
        </w:rPr>
      </w:pPr>
      <w:r w:rsidRPr="00582334">
        <w:rPr>
          <w:rFonts w:ascii="宋体" w:eastAsia="宋体" w:hAnsi="宋体" w:hint="eastAsia"/>
          <w:sz w:val="28"/>
          <w:szCs w:val="28"/>
        </w:rPr>
        <w:t>幻灯片对象</w:t>
      </w:r>
    </w:p>
    <w:p w:rsidR="0054683A" w:rsidRPr="002C1B7C" w:rsidRDefault="00F93145" w:rsidP="002C1B7C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2C1B7C">
        <w:rPr>
          <w:rFonts w:asciiTheme="minorEastAsia" w:hAnsiTheme="minorEastAsia" w:hint="eastAsia"/>
        </w:rPr>
        <w:t>占</w:t>
      </w:r>
      <w:r w:rsidR="0054683A" w:rsidRPr="002C1B7C">
        <w:rPr>
          <w:rFonts w:asciiTheme="minorEastAsia" w:hAnsiTheme="minorEastAsia" w:hint="eastAsia"/>
        </w:rPr>
        <w:t>位符</w:t>
      </w:r>
    </w:p>
    <w:p w:rsidR="0054683A" w:rsidRPr="002C1B7C" w:rsidRDefault="0054683A" w:rsidP="002C1B7C">
      <w:pPr>
        <w:pStyle w:val="a4"/>
        <w:numPr>
          <w:ilvl w:val="1"/>
          <w:numId w:val="4"/>
        </w:numPr>
        <w:ind w:firstLineChars="0"/>
        <w:rPr>
          <w:rFonts w:asciiTheme="minorEastAsia" w:hAnsiTheme="minorEastAsia"/>
        </w:rPr>
      </w:pPr>
      <w:r w:rsidRPr="002C1B7C">
        <w:rPr>
          <w:rFonts w:asciiTheme="minorEastAsia" w:hAnsiTheme="minorEastAsia" w:hint="eastAsia"/>
        </w:rPr>
        <w:t>占位符的作用</w:t>
      </w:r>
    </w:p>
    <w:p w:rsidR="0054683A" w:rsidRPr="002C1B7C" w:rsidRDefault="0054683A" w:rsidP="002C1B7C">
      <w:pPr>
        <w:pStyle w:val="a4"/>
        <w:numPr>
          <w:ilvl w:val="1"/>
          <w:numId w:val="4"/>
        </w:numPr>
        <w:ind w:firstLineChars="0"/>
        <w:rPr>
          <w:rFonts w:asciiTheme="minorEastAsia" w:hAnsiTheme="minorEastAsia"/>
        </w:rPr>
      </w:pPr>
      <w:r w:rsidRPr="002C1B7C">
        <w:rPr>
          <w:rFonts w:asciiTheme="minorEastAsia" w:hAnsiTheme="minorEastAsia" w:hint="eastAsia"/>
        </w:rPr>
        <w:t>占位符与文本框的区别</w:t>
      </w:r>
    </w:p>
    <w:p w:rsidR="0033433F" w:rsidRPr="002C1B7C" w:rsidRDefault="0033433F" w:rsidP="002C1B7C">
      <w:pPr>
        <w:pStyle w:val="a4"/>
        <w:numPr>
          <w:ilvl w:val="1"/>
          <w:numId w:val="4"/>
        </w:numPr>
        <w:ind w:firstLineChars="0"/>
        <w:rPr>
          <w:rFonts w:asciiTheme="minorEastAsia" w:hAnsiTheme="minorEastAsia"/>
        </w:rPr>
      </w:pPr>
      <w:r w:rsidRPr="002C1B7C">
        <w:rPr>
          <w:rFonts w:asciiTheme="minorEastAsia" w:hAnsiTheme="minorEastAsia" w:hint="eastAsia"/>
        </w:rPr>
        <w:t>大纲</w:t>
      </w:r>
    </w:p>
    <w:p w:rsidR="00BA72E2" w:rsidRPr="002C1B7C" w:rsidRDefault="008B0ADD" w:rsidP="002C1B7C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2C1B7C">
        <w:rPr>
          <w:rFonts w:asciiTheme="minorEastAsia" w:hAnsiTheme="minorEastAsia" w:hint="eastAsia"/>
        </w:rPr>
        <w:t>超链接</w:t>
      </w:r>
    </w:p>
    <w:p w:rsidR="00BA72E2" w:rsidRPr="002C1B7C" w:rsidRDefault="000741B2" w:rsidP="002C1B7C">
      <w:pPr>
        <w:pStyle w:val="a4"/>
        <w:numPr>
          <w:ilvl w:val="1"/>
          <w:numId w:val="4"/>
        </w:numPr>
        <w:ind w:firstLineChars="0"/>
        <w:rPr>
          <w:rFonts w:asciiTheme="minorEastAsia" w:hAnsiTheme="minorEastAsia"/>
        </w:rPr>
      </w:pPr>
      <w:r w:rsidRPr="002C1B7C">
        <w:rPr>
          <w:rFonts w:asciiTheme="minorEastAsia" w:hAnsiTheme="minorEastAsia" w:hint="eastAsia"/>
        </w:rPr>
        <w:t>超链接与</w:t>
      </w:r>
      <w:r w:rsidR="00BA72E2" w:rsidRPr="002C1B7C">
        <w:rPr>
          <w:rFonts w:asciiTheme="minorEastAsia" w:hAnsiTheme="minorEastAsia" w:hint="eastAsia"/>
        </w:rPr>
        <w:t>形状</w:t>
      </w:r>
      <w:r w:rsidRPr="002C1B7C">
        <w:rPr>
          <w:rFonts w:asciiTheme="minorEastAsia" w:hAnsiTheme="minorEastAsia" w:hint="eastAsia"/>
        </w:rPr>
        <w:t>搭配使用</w:t>
      </w:r>
    </w:p>
    <w:p w:rsidR="008E4235" w:rsidRPr="002C1B7C" w:rsidRDefault="008E4235" w:rsidP="002C1B7C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2C1B7C">
        <w:rPr>
          <w:rFonts w:asciiTheme="minorEastAsia" w:hAnsiTheme="minorEastAsia" w:hint="eastAsia"/>
        </w:rPr>
        <w:t>图片</w:t>
      </w:r>
    </w:p>
    <w:p w:rsidR="00B515D0" w:rsidRPr="002C1B7C" w:rsidRDefault="00B515D0" w:rsidP="002C1B7C">
      <w:pPr>
        <w:pStyle w:val="a4"/>
        <w:numPr>
          <w:ilvl w:val="1"/>
          <w:numId w:val="4"/>
        </w:numPr>
        <w:ind w:firstLineChars="0"/>
        <w:rPr>
          <w:rFonts w:asciiTheme="minorEastAsia" w:hAnsiTheme="minorEastAsia"/>
        </w:rPr>
      </w:pPr>
      <w:r w:rsidRPr="002C1B7C">
        <w:rPr>
          <w:rFonts w:asciiTheme="minorEastAsia" w:hAnsiTheme="minorEastAsia" w:hint="eastAsia"/>
        </w:rPr>
        <w:t>大小设置</w:t>
      </w:r>
    </w:p>
    <w:p w:rsidR="00B515D0" w:rsidRPr="002C1B7C" w:rsidRDefault="00B515D0" w:rsidP="002C1B7C">
      <w:pPr>
        <w:pStyle w:val="a4"/>
        <w:numPr>
          <w:ilvl w:val="1"/>
          <w:numId w:val="4"/>
        </w:numPr>
        <w:ind w:firstLineChars="0"/>
        <w:rPr>
          <w:rFonts w:asciiTheme="minorEastAsia" w:hAnsiTheme="minorEastAsia"/>
        </w:rPr>
      </w:pPr>
      <w:r w:rsidRPr="002C1B7C">
        <w:rPr>
          <w:rFonts w:asciiTheme="minorEastAsia" w:hAnsiTheme="minorEastAsia" w:hint="eastAsia"/>
        </w:rPr>
        <w:t>位置设置</w:t>
      </w:r>
    </w:p>
    <w:p w:rsidR="00B515D0" w:rsidRPr="002C1B7C" w:rsidRDefault="008E4235" w:rsidP="002C1B7C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2C1B7C">
        <w:rPr>
          <w:rFonts w:asciiTheme="minorEastAsia" w:hAnsiTheme="minorEastAsia" w:hint="eastAsia"/>
        </w:rPr>
        <w:t>smartart</w:t>
      </w:r>
      <w:r w:rsidR="00B515D0" w:rsidRPr="002C1B7C">
        <w:rPr>
          <w:rFonts w:asciiTheme="minorEastAsia" w:hAnsiTheme="minorEastAsia" w:hint="eastAsia"/>
        </w:rPr>
        <w:t>图</w:t>
      </w:r>
    </w:p>
    <w:p w:rsidR="008E4235" w:rsidRPr="002C1B7C" w:rsidRDefault="00327866" w:rsidP="002C1B7C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2C1B7C">
        <w:rPr>
          <w:rFonts w:asciiTheme="minorEastAsia" w:hAnsiTheme="minorEastAsia" w:hint="eastAsia"/>
        </w:rPr>
        <w:t>艺术字</w:t>
      </w:r>
    </w:p>
    <w:p w:rsidR="00BC2122" w:rsidRPr="002C1B7C" w:rsidRDefault="00BC2122" w:rsidP="002C1B7C">
      <w:pPr>
        <w:pStyle w:val="a4"/>
        <w:numPr>
          <w:ilvl w:val="1"/>
          <w:numId w:val="4"/>
        </w:numPr>
        <w:ind w:firstLineChars="0"/>
        <w:rPr>
          <w:rFonts w:asciiTheme="minorEastAsia" w:hAnsiTheme="minorEastAsia"/>
        </w:rPr>
      </w:pPr>
      <w:r w:rsidRPr="002C1B7C">
        <w:rPr>
          <w:rFonts w:asciiTheme="minorEastAsia" w:hAnsiTheme="minorEastAsia" w:hint="eastAsia"/>
        </w:rPr>
        <w:t>大小设置</w:t>
      </w:r>
    </w:p>
    <w:p w:rsidR="00BC2122" w:rsidRPr="002C1B7C" w:rsidRDefault="00BC2122" w:rsidP="002C1B7C">
      <w:pPr>
        <w:pStyle w:val="a4"/>
        <w:numPr>
          <w:ilvl w:val="1"/>
          <w:numId w:val="4"/>
        </w:numPr>
        <w:ind w:firstLineChars="0"/>
        <w:rPr>
          <w:rFonts w:asciiTheme="minorEastAsia" w:hAnsiTheme="minorEastAsia"/>
        </w:rPr>
      </w:pPr>
      <w:r w:rsidRPr="002C1B7C">
        <w:rPr>
          <w:rFonts w:asciiTheme="minorEastAsia" w:hAnsiTheme="minorEastAsia" w:hint="eastAsia"/>
        </w:rPr>
        <w:t>位置设置</w:t>
      </w:r>
    </w:p>
    <w:p w:rsidR="00BC2122" w:rsidRPr="002C1B7C" w:rsidRDefault="00BC2122" w:rsidP="002C1B7C">
      <w:pPr>
        <w:pStyle w:val="a4"/>
        <w:numPr>
          <w:ilvl w:val="1"/>
          <w:numId w:val="4"/>
        </w:numPr>
        <w:ind w:firstLineChars="0"/>
        <w:rPr>
          <w:rFonts w:asciiTheme="minorEastAsia" w:hAnsiTheme="minorEastAsia"/>
        </w:rPr>
      </w:pPr>
      <w:r w:rsidRPr="002C1B7C">
        <w:rPr>
          <w:rFonts w:asciiTheme="minorEastAsia" w:hAnsiTheme="minorEastAsia" w:hint="eastAsia"/>
        </w:rPr>
        <w:t>形状转换</w:t>
      </w:r>
    </w:p>
    <w:p w:rsidR="00327866" w:rsidRPr="002C1B7C" w:rsidRDefault="00B515D0" w:rsidP="002C1B7C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2C1B7C">
        <w:rPr>
          <w:rFonts w:asciiTheme="minorEastAsia" w:hAnsiTheme="minorEastAsia" w:hint="eastAsia"/>
        </w:rPr>
        <w:t>表格</w:t>
      </w:r>
    </w:p>
    <w:p w:rsidR="00B515D0" w:rsidRPr="002C1B7C" w:rsidRDefault="00B515D0" w:rsidP="002C1B7C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2C1B7C">
        <w:rPr>
          <w:rFonts w:asciiTheme="minorEastAsia" w:hAnsiTheme="minorEastAsia" w:hint="eastAsia"/>
        </w:rPr>
        <w:t>图表</w:t>
      </w:r>
    </w:p>
    <w:p w:rsidR="00DE160C" w:rsidRPr="002C1B7C" w:rsidRDefault="00DE160C" w:rsidP="002C1B7C">
      <w:pPr>
        <w:pStyle w:val="a4"/>
        <w:numPr>
          <w:ilvl w:val="1"/>
          <w:numId w:val="4"/>
        </w:numPr>
        <w:ind w:firstLineChars="0"/>
        <w:rPr>
          <w:rFonts w:asciiTheme="minorEastAsia" w:hAnsiTheme="minorEastAsia"/>
        </w:rPr>
      </w:pPr>
      <w:r w:rsidRPr="002C1B7C">
        <w:rPr>
          <w:rFonts w:asciiTheme="minorEastAsia" w:hAnsiTheme="minorEastAsia" w:hint="eastAsia"/>
        </w:rPr>
        <w:t>设置数据区域</w:t>
      </w:r>
    </w:p>
    <w:p w:rsidR="00B72E2D" w:rsidRDefault="00B72E2D" w:rsidP="00582334">
      <w:pPr>
        <w:pStyle w:val="a4"/>
        <w:numPr>
          <w:ilvl w:val="0"/>
          <w:numId w:val="1"/>
        </w:numPr>
        <w:spacing w:afterLines="50" w:after="156"/>
        <w:ind w:firstLineChars="0"/>
        <w:rPr>
          <w:rFonts w:ascii="宋体" w:eastAsia="宋体" w:hAnsi="宋体"/>
          <w:sz w:val="28"/>
          <w:szCs w:val="28"/>
        </w:rPr>
      </w:pPr>
      <w:r w:rsidRPr="00582334">
        <w:rPr>
          <w:rFonts w:ascii="宋体" w:eastAsia="宋体" w:hAnsi="宋体" w:hint="eastAsia"/>
          <w:sz w:val="28"/>
          <w:szCs w:val="28"/>
        </w:rPr>
        <w:t>音</w:t>
      </w:r>
      <w:r w:rsidR="001B7750">
        <w:rPr>
          <w:rFonts w:ascii="宋体" w:eastAsia="宋体" w:hAnsi="宋体" w:hint="eastAsia"/>
          <w:sz w:val="28"/>
          <w:szCs w:val="28"/>
        </w:rPr>
        <w:t>视</w:t>
      </w:r>
      <w:r w:rsidRPr="00582334">
        <w:rPr>
          <w:rFonts w:ascii="宋体" w:eastAsia="宋体" w:hAnsi="宋体" w:hint="eastAsia"/>
          <w:sz w:val="28"/>
          <w:szCs w:val="28"/>
        </w:rPr>
        <w:t>视频</w:t>
      </w:r>
    </w:p>
    <w:p w:rsidR="001B7750" w:rsidRPr="008E51DE" w:rsidRDefault="008E51DE" w:rsidP="008E51DE">
      <w:pPr>
        <w:pStyle w:val="a4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8E51DE">
        <w:rPr>
          <w:rFonts w:ascii="宋体" w:eastAsia="宋体" w:hAnsi="宋体" w:hint="eastAsia"/>
          <w:szCs w:val="21"/>
        </w:rPr>
        <w:t>裁剪</w:t>
      </w:r>
    </w:p>
    <w:p w:rsidR="008E51DE" w:rsidRPr="008E51DE" w:rsidRDefault="008E51DE" w:rsidP="008E51DE">
      <w:pPr>
        <w:pStyle w:val="a4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8E51DE">
        <w:rPr>
          <w:rFonts w:ascii="宋体" w:eastAsia="宋体" w:hAnsi="宋体" w:hint="eastAsia"/>
          <w:szCs w:val="21"/>
        </w:rPr>
        <w:t>淡入与淡出</w:t>
      </w:r>
    </w:p>
    <w:p w:rsidR="008E51DE" w:rsidRPr="008E51DE" w:rsidRDefault="008E51DE" w:rsidP="008E51DE">
      <w:pPr>
        <w:pStyle w:val="a4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8E51DE">
        <w:rPr>
          <w:rFonts w:ascii="宋体" w:eastAsia="宋体" w:hAnsi="宋体" w:hint="eastAsia"/>
          <w:szCs w:val="21"/>
        </w:rPr>
        <w:t>开始方式</w:t>
      </w:r>
    </w:p>
    <w:p w:rsidR="008E51DE" w:rsidRPr="008E51DE" w:rsidRDefault="008E51DE" w:rsidP="008E51DE">
      <w:pPr>
        <w:pStyle w:val="a4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8E51DE">
        <w:rPr>
          <w:rFonts w:ascii="宋体" w:eastAsia="宋体" w:hAnsi="宋体" w:hint="eastAsia"/>
          <w:szCs w:val="21"/>
        </w:rPr>
        <w:t>跨幻灯片播放</w:t>
      </w:r>
    </w:p>
    <w:p w:rsidR="008E51DE" w:rsidRPr="008E51DE" w:rsidRDefault="008E51DE" w:rsidP="008E51DE">
      <w:pPr>
        <w:pStyle w:val="a4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8E51DE">
        <w:rPr>
          <w:rFonts w:ascii="宋体" w:eastAsia="宋体" w:hAnsi="宋体" w:hint="eastAsia"/>
          <w:szCs w:val="21"/>
        </w:rPr>
        <w:t>循环播放</w:t>
      </w:r>
    </w:p>
    <w:p w:rsidR="008E51DE" w:rsidRPr="008E51DE" w:rsidRDefault="008E51DE" w:rsidP="008E51DE">
      <w:pPr>
        <w:pStyle w:val="a4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8E51DE">
        <w:rPr>
          <w:rFonts w:ascii="宋体" w:eastAsia="宋体" w:hAnsi="宋体" w:hint="eastAsia"/>
          <w:szCs w:val="21"/>
        </w:rPr>
        <w:t>放映时隐藏</w:t>
      </w:r>
    </w:p>
    <w:p w:rsidR="004A34A9" w:rsidRDefault="004A34A9" w:rsidP="00582334">
      <w:pPr>
        <w:pStyle w:val="a4"/>
        <w:numPr>
          <w:ilvl w:val="0"/>
          <w:numId w:val="1"/>
        </w:numPr>
        <w:spacing w:afterLines="50" w:after="156"/>
        <w:ind w:firstLineChars="0"/>
        <w:rPr>
          <w:rFonts w:ascii="宋体" w:eastAsia="宋体" w:hAnsi="宋体"/>
          <w:sz w:val="28"/>
          <w:szCs w:val="28"/>
        </w:rPr>
      </w:pPr>
      <w:r w:rsidRPr="00582334">
        <w:rPr>
          <w:rFonts w:ascii="宋体" w:eastAsia="宋体" w:hAnsi="宋体" w:hint="eastAsia"/>
          <w:sz w:val="28"/>
          <w:szCs w:val="28"/>
        </w:rPr>
        <w:lastRenderedPageBreak/>
        <w:t>主题</w:t>
      </w:r>
    </w:p>
    <w:p w:rsidR="006B7CD3" w:rsidRPr="006B7CD3" w:rsidRDefault="006B7CD3" w:rsidP="006B7CD3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6B7CD3">
        <w:rPr>
          <w:rFonts w:ascii="宋体" w:eastAsia="宋体" w:hAnsi="宋体" w:hint="eastAsia"/>
          <w:szCs w:val="21"/>
        </w:rPr>
        <w:t>当前或全部应用主题</w:t>
      </w:r>
    </w:p>
    <w:p w:rsidR="006B7CD3" w:rsidRPr="006B7CD3" w:rsidRDefault="006B7CD3" w:rsidP="006B7CD3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6B7CD3">
        <w:rPr>
          <w:rFonts w:ascii="宋体" w:eastAsia="宋体" w:hAnsi="宋体" w:hint="eastAsia"/>
          <w:szCs w:val="21"/>
        </w:rPr>
        <w:t>导入主题</w:t>
      </w:r>
    </w:p>
    <w:p w:rsidR="00327866" w:rsidRDefault="00327866" w:rsidP="00582334">
      <w:pPr>
        <w:pStyle w:val="a4"/>
        <w:numPr>
          <w:ilvl w:val="0"/>
          <w:numId w:val="1"/>
        </w:numPr>
        <w:spacing w:afterLines="50" w:after="156"/>
        <w:ind w:firstLineChars="0"/>
        <w:rPr>
          <w:rFonts w:ascii="宋体" w:eastAsia="宋体" w:hAnsi="宋体"/>
          <w:sz w:val="28"/>
          <w:szCs w:val="28"/>
        </w:rPr>
      </w:pPr>
      <w:r w:rsidRPr="00582334">
        <w:rPr>
          <w:rFonts w:ascii="宋体" w:eastAsia="宋体" w:hAnsi="宋体" w:hint="eastAsia"/>
          <w:sz w:val="28"/>
          <w:szCs w:val="28"/>
        </w:rPr>
        <w:t>页脚</w:t>
      </w:r>
    </w:p>
    <w:p w:rsidR="006B7CD3" w:rsidRPr="006B7CD3" w:rsidRDefault="006B7CD3" w:rsidP="006B7CD3">
      <w:pPr>
        <w:pStyle w:val="a4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6B7CD3">
        <w:rPr>
          <w:rFonts w:ascii="宋体" w:eastAsia="宋体" w:hAnsi="宋体" w:hint="eastAsia"/>
          <w:szCs w:val="21"/>
        </w:rPr>
        <w:t>时间自动更新</w:t>
      </w:r>
    </w:p>
    <w:p w:rsidR="006B7CD3" w:rsidRPr="006B7CD3" w:rsidRDefault="006B7CD3" w:rsidP="006B7CD3">
      <w:pPr>
        <w:pStyle w:val="a4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6B7CD3">
        <w:rPr>
          <w:rFonts w:ascii="宋体" w:eastAsia="宋体" w:hAnsi="宋体" w:hint="eastAsia"/>
          <w:szCs w:val="21"/>
        </w:rPr>
        <w:t>编号与内容</w:t>
      </w:r>
    </w:p>
    <w:p w:rsidR="00C36F48" w:rsidRDefault="00C36F48" w:rsidP="00582334">
      <w:pPr>
        <w:pStyle w:val="a4"/>
        <w:numPr>
          <w:ilvl w:val="0"/>
          <w:numId w:val="1"/>
        </w:numPr>
        <w:spacing w:afterLines="50" w:after="156"/>
        <w:ind w:firstLineChars="0"/>
        <w:rPr>
          <w:rFonts w:ascii="宋体" w:eastAsia="宋体" w:hAnsi="宋体"/>
          <w:sz w:val="28"/>
          <w:szCs w:val="28"/>
        </w:rPr>
      </w:pPr>
      <w:r w:rsidRPr="00582334">
        <w:rPr>
          <w:rFonts w:ascii="宋体" w:eastAsia="宋体" w:hAnsi="宋体" w:hint="eastAsia"/>
          <w:sz w:val="28"/>
          <w:szCs w:val="28"/>
        </w:rPr>
        <w:t>母版</w:t>
      </w:r>
    </w:p>
    <w:p w:rsidR="006B7CD3" w:rsidRPr="00BC2590" w:rsidRDefault="006B7CD3" w:rsidP="00BC2590">
      <w:pPr>
        <w:pStyle w:val="a4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BC2590">
        <w:rPr>
          <w:rFonts w:ascii="宋体" w:eastAsia="宋体" w:hAnsi="宋体" w:hint="eastAsia"/>
          <w:szCs w:val="21"/>
        </w:rPr>
        <w:t>母版的作用</w:t>
      </w:r>
    </w:p>
    <w:p w:rsidR="006B7CD3" w:rsidRPr="00BC2590" w:rsidRDefault="006B7CD3" w:rsidP="00BC2590">
      <w:pPr>
        <w:pStyle w:val="a4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BC2590">
        <w:rPr>
          <w:rFonts w:ascii="宋体" w:eastAsia="宋体" w:hAnsi="宋体" w:hint="eastAsia"/>
          <w:szCs w:val="21"/>
        </w:rPr>
        <w:t>祖母版</w:t>
      </w:r>
    </w:p>
    <w:p w:rsidR="006B7CD3" w:rsidRPr="00BC2590" w:rsidRDefault="006B7CD3" w:rsidP="00BC2590">
      <w:pPr>
        <w:pStyle w:val="a4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BC2590">
        <w:rPr>
          <w:rFonts w:ascii="宋体" w:eastAsia="宋体" w:hAnsi="宋体" w:hint="eastAsia"/>
          <w:szCs w:val="21"/>
        </w:rPr>
        <w:t>板式母版</w:t>
      </w:r>
    </w:p>
    <w:p w:rsidR="00BB449C" w:rsidRDefault="00BB449C" w:rsidP="00582334">
      <w:pPr>
        <w:pStyle w:val="a4"/>
        <w:numPr>
          <w:ilvl w:val="0"/>
          <w:numId w:val="1"/>
        </w:numPr>
        <w:spacing w:afterLines="50" w:after="156"/>
        <w:ind w:firstLineChars="0"/>
        <w:rPr>
          <w:rFonts w:ascii="宋体" w:eastAsia="宋体" w:hAnsi="宋体"/>
          <w:sz w:val="28"/>
          <w:szCs w:val="28"/>
        </w:rPr>
      </w:pPr>
      <w:r w:rsidRPr="00582334">
        <w:rPr>
          <w:rFonts w:ascii="宋体" w:eastAsia="宋体" w:hAnsi="宋体" w:hint="eastAsia"/>
          <w:sz w:val="28"/>
          <w:szCs w:val="28"/>
        </w:rPr>
        <w:t>动画</w:t>
      </w:r>
    </w:p>
    <w:p w:rsidR="00BC2590" w:rsidRPr="00BC2590" w:rsidRDefault="00BC2590" w:rsidP="00BC2590">
      <w:pPr>
        <w:pStyle w:val="a4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BC2590">
        <w:rPr>
          <w:rFonts w:ascii="宋体" w:eastAsia="宋体" w:hAnsi="宋体" w:hint="eastAsia"/>
          <w:szCs w:val="21"/>
        </w:rPr>
        <w:t>添加动画</w:t>
      </w:r>
    </w:p>
    <w:p w:rsidR="00BC2590" w:rsidRPr="00BC2590" w:rsidRDefault="00BC2590" w:rsidP="00BC2590">
      <w:pPr>
        <w:pStyle w:val="a4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BC2590">
        <w:rPr>
          <w:rFonts w:ascii="宋体" w:eastAsia="宋体" w:hAnsi="宋体" w:hint="eastAsia"/>
          <w:szCs w:val="21"/>
        </w:rPr>
        <w:t>四种动画介绍</w:t>
      </w:r>
    </w:p>
    <w:p w:rsidR="00BC2590" w:rsidRPr="00BC2590" w:rsidRDefault="00BC2590" w:rsidP="00BC2590">
      <w:pPr>
        <w:pStyle w:val="a4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BC2590">
        <w:rPr>
          <w:rFonts w:ascii="宋体" w:eastAsia="宋体" w:hAnsi="宋体" w:hint="eastAsia"/>
          <w:szCs w:val="21"/>
        </w:rPr>
        <w:t>效果选项</w:t>
      </w:r>
    </w:p>
    <w:p w:rsidR="00BC2590" w:rsidRPr="00BC2590" w:rsidRDefault="00BC2590" w:rsidP="00BC2590">
      <w:pPr>
        <w:pStyle w:val="a4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BC2590">
        <w:rPr>
          <w:rFonts w:ascii="宋体" w:eastAsia="宋体" w:hAnsi="宋体" w:hint="eastAsia"/>
          <w:szCs w:val="21"/>
        </w:rPr>
        <w:t>计时设置</w:t>
      </w:r>
    </w:p>
    <w:p w:rsidR="00BC2590" w:rsidRPr="00BC2590" w:rsidRDefault="00BC2590" w:rsidP="00BC2590">
      <w:pPr>
        <w:pStyle w:val="a4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BC2590">
        <w:rPr>
          <w:rFonts w:ascii="宋体" w:eastAsia="宋体" w:hAnsi="宋体" w:hint="eastAsia"/>
          <w:szCs w:val="21"/>
        </w:rPr>
        <w:t>动画顺序</w:t>
      </w:r>
    </w:p>
    <w:p w:rsidR="00BC2590" w:rsidRPr="00BC2590" w:rsidRDefault="00BC2590" w:rsidP="00BC2590">
      <w:pPr>
        <w:pStyle w:val="a4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BC2590">
        <w:rPr>
          <w:rFonts w:ascii="宋体" w:eastAsia="宋体" w:hAnsi="宋体" w:hint="eastAsia"/>
          <w:szCs w:val="21"/>
        </w:rPr>
        <w:t>添加多个动画</w:t>
      </w:r>
    </w:p>
    <w:p w:rsidR="00BB449C" w:rsidRDefault="00BB449C" w:rsidP="00582334">
      <w:pPr>
        <w:pStyle w:val="a4"/>
        <w:numPr>
          <w:ilvl w:val="0"/>
          <w:numId w:val="1"/>
        </w:numPr>
        <w:spacing w:afterLines="50" w:after="156"/>
        <w:ind w:firstLineChars="0"/>
        <w:rPr>
          <w:rFonts w:ascii="宋体" w:eastAsia="宋体" w:hAnsi="宋体"/>
          <w:sz w:val="28"/>
          <w:szCs w:val="28"/>
        </w:rPr>
      </w:pPr>
      <w:r w:rsidRPr="00582334">
        <w:rPr>
          <w:rFonts w:ascii="宋体" w:eastAsia="宋体" w:hAnsi="宋体" w:hint="eastAsia"/>
          <w:sz w:val="28"/>
          <w:szCs w:val="28"/>
        </w:rPr>
        <w:t>切换</w:t>
      </w:r>
    </w:p>
    <w:p w:rsidR="00BC2590" w:rsidRPr="00BC2590" w:rsidRDefault="00BC2590" w:rsidP="00BC2590">
      <w:pPr>
        <w:pStyle w:val="a4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BC2590">
        <w:rPr>
          <w:rFonts w:ascii="宋体" w:eastAsia="宋体" w:hAnsi="宋体" w:hint="eastAsia"/>
          <w:szCs w:val="21"/>
        </w:rPr>
        <w:t>添加切换</w:t>
      </w:r>
    </w:p>
    <w:p w:rsidR="00BC2590" w:rsidRPr="00BC2590" w:rsidRDefault="00BC2590" w:rsidP="00BC2590">
      <w:pPr>
        <w:pStyle w:val="a4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BC2590">
        <w:rPr>
          <w:rFonts w:ascii="宋体" w:eastAsia="宋体" w:hAnsi="宋体" w:hint="eastAsia"/>
          <w:szCs w:val="21"/>
        </w:rPr>
        <w:t>切换效果</w:t>
      </w:r>
      <w:bookmarkStart w:id="0" w:name="_GoBack"/>
      <w:bookmarkEnd w:id="0"/>
    </w:p>
    <w:p w:rsidR="00BC2590" w:rsidRPr="00BC2590" w:rsidRDefault="00BC2590" w:rsidP="00BC2590">
      <w:pPr>
        <w:pStyle w:val="a4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BC2590">
        <w:rPr>
          <w:rFonts w:ascii="宋体" w:eastAsia="宋体" w:hAnsi="宋体" w:hint="eastAsia"/>
          <w:szCs w:val="21"/>
        </w:rPr>
        <w:t>计时设置</w:t>
      </w:r>
    </w:p>
    <w:p w:rsidR="000A1298" w:rsidRPr="00582334" w:rsidRDefault="00BB449C" w:rsidP="00582334">
      <w:pPr>
        <w:pStyle w:val="a4"/>
        <w:numPr>
          <w:ilvl w:val="0"/>
          <w:numId w:val="1"/>
        </w:numPr>
        <w:spacing w:afterLines="50" w:after="156"/>
        <w:ind w:firstLineChars="0"/>
        <w:rPr>
          <w:rFonts w:ascii="宋体" w:eastAsia="宋体" w:hAnsi="宋体"/>
          <w:sz w:val="28"/>
          <w:szCs w:val="28"/>
        </w:rPr>
      </w:pPr>
      <w:r w:rsidRPr="00582334">
        <w:rPr>
          <w:rFonts w:ascii="宋体" w:eastAsia="宋体" w:hAnsi="宋体" w:hint="eastAsia"/>
          <w:sz w:val="28"/>
          <w:szCs w:val="28"/>
        </w:rPr>
        <w:t>放映</w:t>
      </w:r>
    </w:p>
    <w:sectPr w:rsidR="000A1298" w:rsidRPr="005823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A568C"/>
    <w:multiLevelType w:val="hybridMultilevel"/>
    <w:tmpl w:val="EB3E4B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8A6EE2"/>
    <w:multiLevelType w:val="hybridMultilevel"/>
    <w:tmpl w:val="5C4658C8"/>
    <w:lvl w:ilvl="0" w:tplc="D0CEF20E">
      <w:start w:val="1"/>
      <w:numFmt w:val="decimal"/>
      <w:lvlText w:val="%1. 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761FDB"/>
    <w:multiLevelType w:val="hybridMultilevel"/>
    <w:tmpl w:val="AFE0CC4C"/>
    <w:lvl w:ilvl="0" w:tplc="D0CEF20E">
      <w:start w:val="1"/>
      <w:numFmt w:val="decimal"/>
      <w:lvlText w:val="%1. 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2E46D2"/>
    <w:multiLevelType w:val="hybridMultilevel"/>
    <w:tmpl w:val="5D2CFB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513F28"/>
    <w:multiLevelType w:val="hybridMultilevel"/>
    <w:tmpl w:val="3B22D2D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9E29C5"/>
    <w:multiLevelType w:val="hybridMultilevel"/>
    <w:tmpl w:val="344A7A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D63C1D"/>
    <w:multiLevelType w:val="hybridMultilevel"/>
    <w:tmpl w:val="DCC297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6764B2"/>
    <w:multiLevelType w:val="hybridMultilevel"/>
    <w:tmpl w:val="74460E5A"/>
    <w:lvl w:ilvl="0" w:tplc="D0CEF20E">
      <w:start w:val="1"/>
      <w:numFmt w:val="decimal"/>
      <w:lvlText w:val="%1. 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EC5885"/>
    <w:multiLevelType w:val="hybridMultilevel"/>
    <w:tmpl w:val="4174703C"/>
    <w:lvl w:ilvl="0" w:tplc="D0CEF20E">
      <w:start w:val="1"/>
      <w:numFmt w:val="decimal"/>
      <w:lvlText w:val="%1. 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99652B"/>
    <w:multiLevelType w:val="hybridMultilevel"/>
    <w:tmpl w:val="0220CE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8"/>
  </w:num>
  <w:num w:numId="5">
    <w:abstractNumId w:val="1"/>
  </w:num>
  <w:num w:numId="6">
    <w:abstractNumId w:val="0"/>
  </w:num>
  <w:num w:numId="7">
    <w:abstractNumId w:val="6"/>
  </w:num>
  <w:num w:numId="8">
    <w:abstractNumId w:val="5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A73"/>
    <w:rsid w:val="000741B2"/>
    <w:rsid w:val="000A1298"/>
    <w:rsid w:val="00133646"/>
    <w:rsid w:val="0016013E"/>
    <w:rsid w:val="001B7750"/>
    <w:rsid w:val="001D28D0"/>
    <w:rsid w:val="002170FE"/>
    <w:rsid w:val="002209DC"/>
    <w:rsid w:val="002C004C"/>
    <w:rsid w:val="002C1B7C"/>
    <w:rsid w:val="00311BE8"/>
    <w:rsid w:val="00323481"/>
    <w:rsid w:val="00327866"/>
    <w:rsid w:val="0033433F"/>
    <w:rsid w:val="004A34A9"/>
    <w:rsid w:val="004D364F"/>
    <w:rsid w:val="00546221"/>
    <w:rsid w:val="0054683A"/>
    <w:rsid w:val="00582334"/>
    <w:rsid w:val="006B7CD3"/>
    <w:rsid w:val="00730A73"/>
    <w:rsid w:val="008B0ADD"/>
    <w:rsid w:val="008E4235"/>
    <w:rsid w:val="008E51DE"/>
    <w:rsid w:val="00B515D0"/>
    <w:rsid w:val="00B72E2D"/>
    <w:rsid w:val="00BA72E2"/>
    <w:rsid w:val="00BB449C"/>
    <w:rsid w:val="00BB7C2E"/>
    <w:rsid w:val="00BC2122"/>
    <w:rsid w:val="00BC2590"/>
    <w:rsid w:val="00C36F48"/>
    <w:rsid w:val="00DA3B76"/>
    <w:rsid w:val="00DE160C"/>
    <w:rsid w:val="00DE382B"/>
    <w:rsid w:val="00E532CC"/>
    <w:rsid w:val="00F667E6"/>
    <w:rsid w:val="00F9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7A24B"/>
  <w15:docId w15:val="{0C4E1322-E5D4-41F9-A240-C0FDBECB5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12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823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32</cp:revision>
  <dcterms:created xsi:type="dcterms:W3CDTF">2020-06-08T12:12:00Z</dcterms:created>
  <dcterms:modified xsi:type="dcterms:W3CDTF">2020-12-07T01:48:00Z</dcterms:modified>
</cp:coreProperties>
</file>