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C6C" w:rsidRDefault="000350C1">
      <w:r>
        <w:t>Will this work on Github? Let’s see</w:t>
      </w:r>
      <w:bookmarkStart w:id="0" w:name="_GoBack"/>
      <w:bookmarkEnd w:id="0"/>
    </w:p>
    <w:sectPr w:rsidR="00BA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0C1"/>
    <w:rsid w:val="000350C1"/>
    <w:rsid w:val="00BA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B8F3D"/>
  <w15:chartTrackingRefBased/>
  <w15:docId w15:val="{EAE16A5B-C6CE-4949-9A26-016A89CA6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maria.j</dc:creator>
  <cp:keywords/>
  <dc:description/>
  <cp:lastModifiedBy>maria.j</cp:lastModifiedBy>
  <cp:revision>1</cp:revision>
  <dcterms:created xsi:type="dcterms:W3CDTF">2017-04-05T13:34:00Z</dcterms:created>
  <dcterms:modified xsi:type="dcterms:W3CDTF">2017-04-05T13:34:00Z</dcterms:modified>
</cp:coreProperties>
</file>