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BC96" w14:textId="77777777" w:rsidR="00722C2A" w:rsidRPr="00933FC4" w:rsidRDefault="00722C2A" w:rsidP="00722C2A">
      <w:pPr>
        <w:pStyle w:val="Prrafodelista"/>
        <w:numPr>
          <w:ilvl w:val="0"/>
          <w:numId w:val="1"/>
        </w:numPr>
        <w:spacing w:after="240" w:line="480" w:lineRule="auto"/>
        <w:rPr>
          <w:rFonts w:ascii="Times New Roman" w:eastAsia="Times New Roman" w:hAnsi="Times New Roman" w:cs="Times New Roman"/>
          <w:b/>
          <w:bCs/>
          <w:lang w:val="es-CO" w:eastAsia="es-MX"/>
        </w:rPr>
      </w:pPr>
      <w:r w:rsidRPr="00933FC4">
        <w:rPr>
          <w:rFonts w:ascii="Times New Roman" w:eastAsia="Times New Roman" w:hAnsi="Times New Roman" w:cs="Times New Roman"/>
          <w:b/>
          <w:bCs/>
          <w:lang w:val="es-CO" w:eastAsia="es-MX"/>
        </w:rPr>
        <w:t>Botón de reinicio:</w:t>
      </w:r>
    </w:p>
    <w:p w14:paraId="0877A881" w14:textId="77777777" w:rsidR="00722C2A" w:rsidRDefault="00722C2A" w:rsidP="00722C2A">
      <w:pPr>
        <w:spacing w:after="240" w:line="480" w:lineRule="auto"/>
        <w:ind w:left="360"/>
        <w:jc w:val="both"/>
        <w:rPr>
          <w:rFonts w:ascii="Times New Roman" w:eastAsia="Times New Roman" w:hAnsi="Times New Roman" w:cs="Times New Roman"/>
          <w:lang w:val="es-CO" w:eastAsia="es-MX"/>
        </w:rPr>
      </w:pPr>
      <w:r>
        <w:rPr>
          <w:rFonts w:ascii="Times New Roman" w:eastAsia="Times New Roman" w:hAnsi="Times New Roman" w:cs="Times New Roman"/>
          <w:lang w:val="es-CO" w:eastAsia="es-MX"/>
        </w:rPr>
        <w:t xml:space="preserve">Este botón permitirá reiniciar todo el sistema, al reiniciar el sistema se eliminarán los datos de la anterior caneca volviendo censarse los datos de profundidad de la canece nueva, en caso de ser la misma caneca de igual manera se tomarán de nuevo los datos.   </w:t>
      </w:r>
    </w:p>
    <w:p w14:paraId="71880074" w14:textId="77777777" w:rsidR="00722C2A" w:rsidRPr="00933FC4" w:rsidRDefault="00722C2A" w:rsidP="00722C2A">
      <w:pPr>
        <w:pStyle w:val="Prrafodelista"/>
        <w:numPr>
          <w:ilvl w:val="0"/>
          <w:numId w:val="1"/>
        </w:numPr>
        <w:spacing w:after="240" w:line="480" w:lineRule="auto"/>
        <w:rPr>
          <w:rFonts w:ascii="Times New Roman" w:eastAsia="Times New Roman" w:hAnsi="Times New Roman" w:cs="Times New Roman"/>
          <w:lang w:val="es-CO" w:eastAsia="es-MX"/>
        </w:rPr>
      </w:pPr>
      <w:r w:rsidRPr="00B5555A">
        <w:rPr>
          <w:rFonts w:ascii="Times New Roman" w:eastAsia="Times New Roman" w:hAnsi="Times New Roman" w:cs="Times New Roman"/>
          <w:b/>
          <w:bCs/>
          <w:lang w:val="es-CO" w:eastAsia="es-MX"/>
        </w:rPr>
        <w:t>Sensores</w:t>
      </w:r>
    </w:p>
    <w:p w14:paraId="098646B3" w14:textId="77777777" w:rsidR="00722C2A" w:rsidRPr="00933FC4" w:rsidRDefault="00722C2A" w:rsidP="00722C2A">
      <w:pPr>
        <w:pStyle w:val="Prrafodelista"/>
        <w:numPr>
          <w:ilvl w:val="1"/>
          <w:numId w:val="2"/>
        </w:numPr>
        <w:spacing w:after="240" w:line="480" w:lineRule="auto"/>
        <w:rPr>
          <w:rFonts w:ascii="Times New Roman" w:eastAsia="Times New Roman" w:hAnsi="Times New Roman" w:cs="Times New Roman"/>
          <w:lang w:val="es-CO" w:eastAsia="es-MX"/>
        </w:rPr>
      </w:pPr>
      <w:r w:rsidRPr="00933FC4">
        <w:rPr>
          <w:rFonts w:ascii="Times New Roman" w:eastAsia="Times New Roman" w:hAnsi="Times New Roman" w:cs="Times New Roman"/>
          <w:b/>
          <w:bCs/>
          <w:lang w:val="es-CO" w:eastAsia="es-MX"/>
        </w:rPr>
        <w:t xml:space="preserve">Sensor de humedad: </w:t>
      </w:r>
    </w:p>
    <w:p w14:paraId="7F52EB82" w14:textId="77777777" w:rsidR="00722C2A" w:rsidRPr="005C3C5F" w:rsidRDefault="00722C2A" w:rsidP="00722C2A">
      <w:pPr>
        <w:pStyle w:val="Prrafodelista"/>
        <w:spacing w:after="240" w:line="480" w:lineRule="auto"/>
        <w:ind w:left="1068"/>
        <w:rPr>
          <w:rFonts w:ascii="Times New Roman" w:eastAsia="Times New Roman" w:hAnsi="Times New Roman" w:cs="Times New Roman"/>
          <w:lang w:val="es-CO" w:eastAsia="es-MX"/>
        </w:rPr>
      </w:pPr>
      <w:r w:rsidRPr="005C3C5F">
        <w:rPr>
          <w:rFonts w:ascii="Times New Roman" w:eastAsia="Times New Roman" w:hAnsi="Times New Roman" w:cs="Times New Roman"/>
          <w:lang w:val="es-CO" w:eastAsia="es-MX"/>
        </w:rPr>
        <w:t>Este sensor se encargará de medir la humedad dentro de la caneca para identificar si los desechos que se le agregaron se están descomponiendo y se encuentran soltando líquidos que puedan generar malos olores.</w:t>
      </w:r>
    </w:p>
    <w:p w14:paraId="2B21DA0E" w14:textId="77777777" w:rsidR="00722C2A" w:rsidRDefault="00722C2A" w:rsidP="00722C2A">
      <w:pPr>
        <w:spacing w:after="240" w:line="480" w:lineRule="auto"/>
        <w:ind w:firstLine="708"/>
        <w:rPr>
          <w:rFonts w:ascii="Times New Roman" w:eastAsia="Times New Roman" w:hAnsi="Times New Roman" w:cs="Times New Roman"/>
          <w:b/>
          <w:bCs/>
          <w:lang w:val="es-CO" w:eastAsia="es-MX"/>
        </w:rPr>
      </w:pPr>
      <w:r>
        <w:rPr>
          <w:rFonts w:ascii="Times New Roman" w:eastAsia="Times New Roman" w:hAnsi="Times New Roman" w:cs="Times New Roman"/>
          <w:b/>
          <w:bCs/>
          <w:lang w:val="es-CO" w:eastAsia="es-MX"/>
        </w:rPr>
        <w:t>2.2  Sensor de temperatura:</w:t>
      </w:r>
    </w:p>
    <w:p w14:paraId="4CB7206E" w14:textId="77777777" w:rsidR="00722C2A" w:rsidRDefault="00722C2A" w:rsidP="00722C2A">
      <w:pPr>
        <w:spacing w:after="240" w:line="480" w:lineRule="auto"/>
        <w:ind w:left="708"/>
        <w:jc w:val="both"/>
        <w:rPr>
          <w:rFonts w:ascii="Times New Roman" w:eastAsia="Times New Roman" w:hAnsi="Times New Roman" w:cs="Times New Roman"/>
          <w:lang w:val="es-CO" w:eastAsia="es-MX"/>
        </w:rPr>
      </w:pPr>
      <w:r w:rsidRPr="68396AE2">
        <w:rPr>
          <w:rFonts w:ascii="Times New Roman" w:eastAsia="Times New Roman" w:hAnsi="Times New Roman" w:cs="Times New Roman"/>
          <w:lang w:val="es-CO" w:eastAsia="es-MX"/>
        </w:rPr>
        <w:t>Este sensor se encargará de medir la temperatura interna de la caneca para llevar un control de la misma y reaccionar a momentos de alta temperatura ya que a mayor calor es más probable que se generen olores no deseados y junto a esto bacterias.</w:t>
      </w:r>
    </w:p>
    <w:p w14:paraId="2863F188" w14:textId="77777777" w:rsidR="00722C2A" w:rsidRDefault="00722C2A" w:rsidP="00722C2A">
      <w:pPr>
        <w:spacing w:after="240" w:line="480" w:lineRule="auto"/>
        <w:ind w:firstLine="708"/>
        <w:rPr>
          <w:rFonts w:ascii="Times New Roman" w:eastAsia="Times New Roman" w:hAnsi="Times New Roman" w:cs="Times New Roman"/>
          <w:b/>
          <w:bCs/>
          <w:lang w:val="es-CO" w:eastAsia="es-MX"/>
        </w:rPr>
      </w:pPr>
      <w:r>
        <w:rPr>
          <w:rFonts w:ascii="Times New Roman" w:eastAsia="Times New Roman" w:hAnsi="Times New Roman" w:cs="Times New Roman"/>
          <w:b/>
          <w:bCs/>
          <w:lang w:val="es-CO" w:eastAsia="es-MX"/>
        </w:rPr>
        <w:t xml:space="preserve">2.3 </w:t>
      </w:r>
      <w:r w:rsidRPr="00653E29">
        <w:rPr>
          <w:rFonts w:ascii="Times New Roman" w:eastAsia="Times New Roman" w:hAnsi="Times New Roman" w:cs="Times New Roman"/>
          <w:b/>
          <w:bCs/>
          <w:lang w:val="es-CO" w:eastAsia="es-MX"/>
        </w:rPr>
        <w:t>Sensor de distancia:</w:t>
      </w:r>
    </w:p>
    <w:p w14:paraId="1D35B285" w14:textId="77777777" w:rsidR="00722C2A" w:rsidRDefault="00722C2A" w:rsidP="00722C2A">
      <w:pPr>
        <w:spacing w:after="240" w:line="480" w:lineRule="auto"/>
        <w:ind w:left="708"/>
        <w:jc w:val="both"/>
        <w:rPr>
          <w:rFonts w:ascii="Times New Roman" w:eastAsia="Times New Roman" w:hAnsi="Times New Roman" w:cs="Times New Roman"/>
          <w:lang w:val="es-CO" w:eastAsia="es-MX"/>
        </w:rPr>
      </w:pPr>
      <w:r>
        <w:rPr>
          <w:rFonts w:ascii="Times New Roman" w:eastAsia="Times New Roman" w:hAnsi="Times New Roman" w:cs="Times New Roman"/>
          <w:lang w:val="es-CO" w:eastAsia="es-MX"/>
        </w:rPr>
        <w:t>E</w:t>
      </w:r>
      <w:r w:rsidRPr="68396AE2">
        <w:rPr>
          <w:rFonts w:ascii="Times New Roman" w:eastAsia="Times New Roman" w:hAnsi="Times New Roman" w:cs="Times New Roman"/>
          <w:lang w:val="es-CO" w:eastAsia="es-MX"/>
        </w:rPr>
        <w:t xml:space="preserve">ste sensor </w:t>
      </w:r>
      <w:r>
        <w:rPr>
          <w:rFonts w:ascii="Times New Roman" w:eastAsia="Times New Roman" w:hAnsi="Times New Roman" w:cs="Times New Roman"/>
          <w:lang w:val="es-CO" w:eastAsia="es-MX"/>
        </w:rPr>
        <w:t xml:space="preserve">se encargara tendrá dos funciones </w:t>
      </w:r>
      <w:r w:rsidRPr="68396AE2">
        <w:rPr>
          <w:rFonts w:ascii="Times New Roman" w:eastAsia="Times New Roman" w:hAnsi="Times New Roman" w:cs="Times New Roman"/>
          <w:lang w:val="es-CO" w:eastAsia="es-MX"/>
        </w:rPr>
        <w:t>inicialmente calcular la capacidad de la caneca para así saber cuál es su capacidad total,</w:t>
      </w:r>
      <w:r>
        <w:rPr>
          <w:rFonts w:ascii="Times New Roman" w:eastAsia="Times New Roman" w:hAnsi="Times New Roman" w:cs="Times New Roman"/>
          <w:lang w:val="es-CO" w:eastAsia="es-MX"/>
        </w:rPr>
        <w:t xml:space="preserve"> posterior a esta medida </w:t>
      </w:r>
      <w:r w:rsidRPr="68396AE2">
        <w:rPr>
          <w:rFonts w:ascii="Times New Roman" w:eastAsia="Times New Roman" w:hAnsi="Times New Roman" w:cs="Times New Roman"/>
          <w:lang w:val="es-CO" w:eastAsia="es-MX"/>
        </w:rPr>
        <w:t>el sensor</w:t>
      </w:r>
      <w:r>
        <w:rPr>
          <w:rFonts w:ascii="Times New Roman" w:eastAsia="Times New Roman" w:hAnsi="Times New Roman" w:cs="Times New Roman"/>
          <w:lang w:val="es-CO" w:eastAsia="es-MX"/>
        </w:rPr>
        <w:t xml:space="preserve"> se encargará</w:t>
      </w:r>
      <w:r w:rsidRPr="68396AE2">
        <w:rPr>
          <w:rFonts w:ascii="Times New Roman" w:eastAsia="Times New Roman" w:hAnsi="Times New Roman" w:cs="Times New Roman"/>
          <w:lang w:val="es-CO" w:eastAsia="es-MX"/>
        </w:rPr>
        <w:t xml:space="preserve"> </w:t>
      </w:r>
      <w:r>
        <w:rPr>
          <w:rFonts w:ascii="Times New Roman" w:eastAsia="Times New Roman" w:hAnsi="Times New Roman" w:cs="Times New Roman"/>
          <w:lang w:val="es-CO" w:eastAsia="es-MX"/>
        </w:rPr>
        <w:t>de</w:t>
      </w:r>
      <w:r w:rsidRPr="68396AE2">
        <w:rPr>
          <w:rFonts w:ascii="Times New Roman" w:eastAsia="Times New Roman" w:hAnsi="Times New Roman" w:cs="Times New Roman"/>
          <w:lang w:val="es-CO" w:eastAsia="es-MX"/>
        </w:rPr>
        <w:t xml:space="preserve"> capta</w:t>
      </w:r>
      <w:r>
        <w:rPr>
          <w:rFonts w:ascii="Times New Roman" w:eastAsia="Times New Roman" w:hAnsi="Times New Roman" w:cs="Times New Roman"/>
          <w:lang w:val="es-CO" w:eastAsia="es-MX"/>
        </w:rPr>
        <w:t>r</w:t>
      </w:r>
      <w:r w:rsidRPr="68396AE2">
        <w:rPr>
          <w:rFonts w:ascii="Times New Roman" w:eastAsia="Times New Roman" w:hAnsi="Times New Roman" w:cs="Times New Roman"/>
          <w:lang w:val="es-CO" w:eastAsia="es-MX"/>
        </w:rPr>
        <w:t xml:space="preserve"> el nivel de capacidad restante dentro de la caneca para así poder mostrarle al usuario en qué momento debe retirar sus residuos de su caneca.</w:t>
      </w:r>
    </w:p>
    <w:p w14:paraId="300E5010" w14:textId="77777777" w:rsidR="00722C2A" w:rsidRDefault="00722C2A" w:rsidP="00722C2A">
      <w:pPr>
        <w:spacing w:after="240" w:line="480" w:lineRule="auto"/>
        <w:rPr>
          <w:rFonts w:ascii="Times New Roman" w:eastAsia="Times New Roman" w:hAnsi="Times New Roman" w:cs="Times New Roman"/>
          <w:lang w:val="es-CO" w:eastAsia="es-MX"/>
        </w:rPr>
      </w:pPr>
    </w:p>
    <w:p w14:paraId="3022550C" w14:textId="77777777" w:rsidR="00722C2A" w:rsidRPr="00275393" w:rsidRDefault="00722C2A" w:rsidP="00722C2A">
      <w:pPr>
        <w:pStyle w:val="Prrafodelista"/>
        <w:numPr>
          <w:ilvl w:val="0"/>
          <w:numId w:val="1"/>
        </w:numPr>
        <w:spacing w:line="480" w:lineRule="auto"/>
        <w:jc w:val="both"/>
        <w:rPr>
          <w:rFonts w:ascii="Times New Roman" w:eastAsia="Times New Roman" w:hAnsi="Times New Roman" w:cs="Times New Roman"/>
          <w:b/>
          <w:bCs/>
          <w:lang w:val="es-CO" w:eastAsia="es-MX"/>
        </w:rPr>
      </w:pPr>
      <w:r w:rsidRPr="00275393">
        <w:rPr>
          <w:rFonts w:ascii="Times New Roman" w:eastAsia="Times New Roman" w:hAnsi="Times New Roman" w:cs="Times New Roman"/>
          <w:b/>
          <w:bCs/>
          <w:lang w:val="es-CO" w:eastAsia="es-MX"/>
        </w:rPr>
        <w:t>Indicador de luz:</w:t>
      </w:r>
    </w:p>
    <w:p w14:paraId="30258208" w14:textId="77777777" w:rsidR="00722C2A" w:rsidRDefault="00722C2A" w:rsidP="00722C2A">
      <w:pPr>
        <w:spacing w:line="480" w:lineRule="auto"/>
        <w:ind w:left="360"/>
        <w:jc w:val="both"/>
        <w:rPr>
          <w:rFonts w:ascii="Times New Roman" w:eastAsia="Times New Roman" w:hAnsi="Times New Roman" w:cs="Times New Roman"/>
          <w:lang w:val="es-CO" w:eastAsia="es-MX"/>
        </w:rPr>
      </w:pPr>
      <w:r w:rsidRPr="68396AE2">
        <w:rPr>
          <w:rFonts w:ascii="Times New Roman" w:eastAsia="Times New Roman" w:hAnsi="Times New Roman" w:cs="Times New Roman"/>
          <w:lang w:val="es-CO" w:eastAsia="es-MX"/>
        </w:rPr>
        <w:lastRenderedPageBreak/>
        <w:t xml:space="preserve">Con este indicador se mostrará de forma lumínica el estado de la conexión entre el dispositivo y el celular, este titilara mientras no esté conectado y se mantendrá estable cuando se realice la conexión  </w:t>
      </w:r>
    </w:p>
    <w:p w14:paraId="29FA2A20" w14:textId="77777777" w:rsidR="00722C2A" w:rsidRDefault="00722C2A" w:rsidP="00722C2A">
      <w:pPr>
        <w:spacing w:line="480" w:lineRule="auto"/>
        <w:jc w:val="both"/>
        <w:rPr>
          <w:rFonts w:ascii="Times New Roman" w:eastAsia="Times New Roman" w:hAnsi="Times New Roman" w:cs="Times New Roman"/>
          <w:lang w:val="es-CO" w:eastAsia="es-MX"/>
        </w:rPr>
      </w:pPr>
    </w:p>
    <w:p w14:paraId="7D2ED075" w14:textId="77777777" w:rsidR="00722C2A" w:rsidRDefault="00722C2A" w:rsidP="00722C2A">
      <w:pPr>
        <w:pStyle w:val="Prrafodelista"/>
        <w:numPr>
          <w:ilvl w:val="0"/>
          <w:numId w:val="1"/>
        </w:numPr>
        <w:spacing w:line="480" w:lineRule="auto"/>
        <w:jc w:val="both"/>
        <w:rPr>
          <w:rFonts w:ascii="Times New Roman" w:eastAsia="Times New Roman" w:hAnsi="Times New Roman" w:cs="Times New Roman"/>
          <w:b/>
          <w:bCs/>
          <w:lang w:val="es-CO" w:eastAsia="es-MX"/>
        </w:rPr>
      </w:pPr>
      <w:r w:rsidRPr="00275393">
        <w:rPr>
          <w:rFonts w:ascii="Times New Roman" w:eastAsia="Times New Roman" w:hAnsi="Times New Roman" w:cs="Times New Roman"/>
          <w:b/>
          <w:bCs/>
          <w:lang w:val="es-CO" w:eastAsia="es-MX"/>
        </w:rPr>
        <w:t>Subsistema de control:</w:t>
      </w:r>
    </w:p>
    <w:p w14:paraId="0800199C" w14:textId="77777777" w:rsidR="00722C2A" w:rsidRPr="00275393" w:rsidRDefault="00722C2A" w:rsidP="00722C2A">
      <w:pPr>
        <w:pStyle w:val="Prrafodelista"/>
        <w:spacing w:line="480" w:lineRule="auto"/>
        <w:jc w:val="both"/>
        <w:rPr>
          <w:rFonts w:ascii="Times New Roman" w:eastAsia="Times New Roman" w:hAnsi="Times New Roman" w:cs="Times New Roman"/>
          <w:b/>
          <w:bCs/>
          <w:lang w:val="es-CO" w:eastAsia="es-MX"/>
        </w:rPr>
      </w:pPr>
      <w:r>
        <w:rPr>
          <w:rFonts w:ascii="Times New Roman" w:eastAsia="Times New Roman" w:hAnsi="Times New Roman" w:cs="Times New Roman"/>
          <w:b/>
          <w:bCs/>
          <w:lang w:val="es-CO" w:eastAsia="es-MX"/>
        </w:rPr>
        <w:t>4.1 MCU</w:t>
      </w:r>
    </w:p>
    <w:p w14:paraId="06E327F4" w14:textId="77777777" w:rsidR="00722C2A" w:rsidRDefault="00722C2A" w:rsidP="00722C2A">
      <w:pPr>
        <w:spacing w:line="480" w:lineRule="auto"/>
        <w:ind w:left="360"/>
        <w:jc w:val="both"/>
        <w:rPr>
          <w:rFonts w:ascii="Times New Roman" w:eastAsia="Times New Roman" w:hAnsi="Times New Roman" w:cs="Times New Roman"/>
          <w:lang w:val="es-CO" w:eastAsia="es-MX"/>
        </w:rPr>
      </w:pPr>
      <w:r>
        <w:rPr>
          <w:rFonts w:ascii="Times New Roman" w:eastAsia="Times New Roman" w:hAnsi="Times New Roman" w:cs="Times New Roman"/>
          <w:lang w:val="es-CO" w:eastAsia="es-MX"/>
        </w:rPr>
        <w:t xml:space="preserve">Este subsistema se encargara de tomar los datos de los sensores los cuales los procesara para finalmente enviar los datos al subsistema de comunicación que permitirá posteriormente visualizar los datos en la aplicación mobile o web </w:t>
      </w:r>
    </w:p>
    <w:p w14:paraId="53806A8B" w14:textId="77777777" w:rsidR="00722C2A" w:rsidRDefault="00722C2A" w:rsidP="00722C2A">
      <w:pPr>
        <w:spacing w:line="480" w:lineRule="auto"/>
        <w:jc w:val="both"/>
        <w:rPr>
          <w:rFonts w:ascii="Times New Roman" w:eastAsia="Times New Roman" w:hAnsi="Times New Roman" w:cs="Times New Roman"/>
          <w:lang w:val="es-CO" w:eastAsia="es-MX"/>
        </w:rPr>
      </w:pPr>
    </w:p>
    <w:p w14:paraId="00844B77" w14:textId="77777777" w:rsidR="00722C2A" w:rsidRPr="00275393" w:rsidRDefault="00722C2A" w:rsidP="00722C2A">
      <w:pPr>
        <w:pStyle w:val="Prrafodelista"/>
        <w:numPr>
          <w:ilvl w:val="0"/>
          <w:numId w:val="1"/>
        </w:numPr>
        <w:spacing w:line="480" w:lineRule="auto"/>
        <w:jc w:val="both"/>
        <w:rPr>
          <w:rFonts w:ascii="Times New Roman" w:eastAsia="Times New Roman" w:hAnsi="Times New Roman" w:cs="Times New Roman"/>
          <w:b/>
          <w:bCs/>
          <w:lang w:val="es-CO" w:eastAsia="es-MX"/>
        </w:rPr>
      </w:pPr>
      <w:r w:rsidRPr="00275393">
        <w:rPr>
          <w:rFonts w:ascii="Times New Roman" w:eastAsia="Times New Roman" w:hAnsi="Times New Roman" w:cs="Times New Roman"/>
          <w:b/>
          <w:bCs/>
          <w:lang w:val="es-CO" w:eastAsia="es-MX"/>
        </w:rPr>
        <w:t xml:space="preserve">Subsistema de carga </w:t>
      </w:r>
    </w:p>
    <w:p w14:paraId="6E4FB618" w14:textId="77777777" w:rsidR="00722C2A" w:rsidRDefault="00722C2A" w:rsidP="00722C2A">
      <w:pPr>
        <w:spacing w:line="480" w:lineRule="auto"/>
        <w:ind w:left="360"/>
        <w:jc w:val="both"/>
        <w:rPr>
          <w:rFonts w:ascii="Times New Roman" w:eastAsia="Times New Roman" w:hAnsi="Times New Roman" w:cs="Times New Roman"/>
          <w:lang w:val="es-CO" w:eastAsia="es-MX"/>
        </w:rPr>
      </w:pPr>
      <w:r w:rsidRPr="68396AE2">
        <w:rPr>
          <w:rFonts w:ascii="Times New Roman" w:eastAsia="Times New Roman" w:hAnsi="Times New Roman" w:cs="Times New Roman"/>
          <w:lang w:val="es-CO" w:eastAsia="es-MX"/>
        </w:rPr>
        <w:t>Este sub</w:t>
      </w:r>
      <w:r>
        <w:rPr>
          <w:rFonts w:ascii="Times New Roman" w:eastAsia="Times New Roman" w:hAnsi="Times New Roman" w:cs="Times New Roman"/>
          <w:lang w:val="es-CO" w:eastAsia="es-MX"/>
        </w:rPr>
        <w:t>s</w:t>
      </w:r>
      <w:r w:rsidRPr="68396AE2">
        <w:rPr>
          <w:rFonts w:ascii="Times New Roman" w:eastAsia="Times New Roman" w:hAnsi="Times New Roman" w:cs="Times New Roman"/>
          <w:lang w:val="es-CO" w:eastAsia="es-MX"/>
        </w:rPr>
        <w:t xml:space="preserve">istema se encargará de dar la alimentación al dispositivo, este </w:t>
      </w:r>
      <w:r>
        <w:rPr>
          <w:rFonts w:ascii="Times New Roman" w:eastAsia="Times New Roman" w:hAnsi="Times New Roman" w:cs="Times New Roman"/>
          <w:lang w:val="es-CO" w:eastAsia="es-MX"/>
        </w:rPr>
        <w:t>contara con</w:t>
      </w:r>
      <w:r w:rsidRPr="68396AE2">
        <w:rPr>
          <w:rFonts w:ascii="Times New Roman" w:eastAsia="Times New Roman" w:hAnsi="Times New Roman" w:cs="Times New Roman"/>
          <w:lang w:val="es-CO" w:eastAsia="es-MX"/>
        </w:rPr>
        <w:t xml:space="preserve"> una batería recargable </w:t>
      </w:r>
      <w:r>
        <w:rPr>
          <w:rFonts w:ascii="Times New Roman" w:eastAsia="Times New Roman" w:hAnsi="Times New Roman" w:cs="Times New Roman"/>
          <w:lang w:val="es-CO" w:eastAsia="es-MX"/>
        </w:rPr>
        <w:t xml:space="preserve">tipo Li-P la cual se recargara por medio de un </w:t>
      </w:r>
      <w:r w:rsidRPr="68396AE2">
        <w:rPr>
          <w:rFonts w:ascii="Times New Roman" w:eastAsia="Times New Roman" w:hAnsi="Times New Roman" w:cs="Times New Roman"/>
          <w:lang w:val="es-CO" w:eastAsia="es-MX"/>
        </w:rPr>
        <w:t>puerto tipo C</w:t>
      </w:r>
      <w:r>
        <w:rPr>
          <w:rFonts w:ascii="Times New Roman" w:eastAsia="Times New Roman" w:hAnsi="Times New Roman" w:cs="Times New Roman"/>
          <w:lang w:val="es-CO" w:eastAsia="es-MX"/>
        </w:rPr>
        <w:t>.</w:t>
      </w:r>
    </w:p>
    <w:p w14:paraId="0309BAD3" w14:textId="77777777" w:rsidR="00722C2A" w:rsidRDefault="00722C2A" w:rsidP="00722C2A">
      <w:pPr>
        <w:spacing w:line="480" w:lineRule="auto"/>
        <w:ind w:left="360"/>
        <w:jc w:val="both"/>
        <w:rPr>
          <w:rFonts w:ascii="Times New Roman" w:eastAsia="Times New Roman" w:hAnsi="Times New Roman" w:cs="Times New Roman"/>
          <w:lang w:val="es-CO" w:eastAsia="es-MX"/>
        </w:rPr>
      </w:pPr>
    </w:p>
    <w:p w14:paraId="2750D24C" w14:textId="77777777" w:rsidR="00722C2A" w:rsidRPr="00071B6B" w:rsidRDefault="00722C2A" w:rsidP="00722C2A">
      <w:pPr>
        <w:pStyle w:val="Prrafodelista"/>
        <w:numPr>
          <w:ilvl w:val="0"/>
          <w:numId w:val="1"/>
        </w:numPr>
        <w:spacing w:line="480" w:lineRule="auto"/>
        <w:jc w:val="both"/>
        <w:rPr>
          <w:rFonts w:ascii="Times New Roman" w:eastAsia="Times New Roman" w:hAnsi="Times New Roman" w:cs="Times New Roman"/>
          <w:b/>
          <w:bCs/>
          <w:lang w:val="es-CO" w:eastAsia="es-MX"/>
        </w:rPr>
      </w:pPr>
      <w:r w:rsidRPr="00071B6B">
        <w:rPr>
          <w:rFonts w:ascii="Times New Roman" w:eastAsia="Times New Roman" w:hAnsi="Times New Roman" w:cs="Times New Roman"/>
          <w:b/>
          <w:bCs/>
          <w:lang w:val="es-CO" w:eastAsia="es-MX"/>
        </w:rPr>
        <w:t>Subsistema de comunicación</w:t>
      </w:r>
    </w:p>
    <w:p w14:paraId="62A07671" w14:textId="77777777" w:rsidR="00722C2A" w:rsidRDefault="00722C2A" w:rsidP="00722C2A">
      <w:pPr>
        <w:spacing w:line="480" w:lineRule="auto"/>
        <w:ind w:firstLine="708"/>
        <w:jc w:val="both"/>
        <w:rPr>
          <w:rFonts w:ascii="Times New Roman" w:eastAsia="Times New Roman" w:hAnsi="Times New Roman" w:cs="Times New Roman"/>
          <w:b/>
          <w:bCs/>
          <w:lang w:val="es-CO" w:eastAsia="es-MX"/>
        </w:rPr>
      </w:pPr>
      <w:r>
        <w:rPr>
          <w:rFonts w:ascii="Times New Roman" w:eastAsia="Times New Roman" w:hAnsi="Times New Roman" w:cs="Times New Roman"/>
          <w:b/>
          <w:bCs/>
          <w:lang w:val="es-CO" w:eastAsia="es-MX"/>
        </w:rPr>
        <w:t xml:space="preserve">6.1 </w:t>
      </w:r>
      <w:r w:rsidRPr="68396AE2">
        <w:rPr>
          <w:rFonts w:ascii="Times New Roman" w:eastAsia="Times New Roman" w:hAnsi="Times New Roman" w:cs="Times New Roman"/>
          <w:b/>
          <w:bCs/>
          <w:lang w:val="es-CO" w:eastAsia="es-MX"/>
        </w:rPr>
        <w:t>Bluetooth:</w:t>
      </w:r>
    </w:p>
    <w:p w14:paraId="40ECACCF" w14:textId="77777777" w:rsidR="00722C2A" w:rsidRDefault="00722C2A" w:rsidP="00722C2A">
      <w:pPr>
        <w:spacing w:line="480" w:lineRule="auto"/>
        <w:ind w:left="708"/>
        <w:jc w:val="both"/>
        <w:rPr>
          <w:rFonts w:ascii="Times New Roman" w:eastAsia="Times New Roman" w:hAnsi="Times New Roman" w:cs="Times New Roman"/>
          <w:lang w:val="es-CO" w:eastAsia="es-MX"/>
        </w:rPr>
      </w:pPr>
      <w:r>
        <w:rPr>
          <w:rFonts w:ascii="Times New Roman" w:eastAsia="Times New Roman" w:hAnsi="Times New Roman" w:cs="Times New Roman"/>
          <w:lang w:val="es-CO" w:eastAsia="es-MX"/>
        </w:rPr>
        <w:t xml:space="preserve">Es el canal de comunicación que tendrá la PCB con el dispositivo mobile, este tipo de comunicación tomara los datos que le arroje el MCU y los pasara al celular, una vez está información este en el dispositivo se enviara la información a una plataforma web, esta comunicación también permitirá conectar varias canecas al dispositivo móvil.  </w:t>
      </w:r>
    </w:p>
    <w:p w14:paraId="52AE6048" w14:textId="77777777" w:rsidR="00722C2A" w:rsidRDefault="00722C2A" w:rsidP="00722C2A">
      <w:pPr>
        <w:spacing w:line="480" w:lineRule="auto"/>
        <w:ind w:left="708"/>
        <w:jc w:val="both"/>
        <w:rPr>
          <w:rFonts w:ascii="Times New Roman" w:eastAsia="Times New Roman" w:hAnsi="Times New Roman" w:cs="Times New Roman"/>
          <w:b/>
          <w:bCs/>
          <w:lang w:val="es-CO" w:eastAsia="es-MX"/>
        </w:rPr>
      </w:pPr>
    </w:p>
    <w:p w14:paraId="06B09741" w14:textId="77777777" w:rsidR="00722C2A" w:rsidRDefault="00722C2A" w:rsidP="00722C2A"/>
    <w:p w14:paraId="356005D0" w14:textId="77777777" w:rsidR="00AB6394" w:rsidRDefault="00AB6394"/>
    <w:sectPr w:rsidR="00AB6394">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5DAC"/>
    <w:multiLevelType w:val="multilevel"/>
    <w:tmpl w:val="CBE6C432"/>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7CE63B3"/>
    <w:multiLevelType w:val="hybridMultilevel"/>
    <w:tmpl w:val="2C8E9C4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62680419">
    <w:abstractNumId w:val="1"/>
  </w:num>
  <w:num w:numId="2" w16cid:durableId="128071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2A"/>
    <w:rsid w:val="00722C2A"/>
    <w:rsid w:val="007F7600"/>
    <w:rsid w:val="00AB63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6076"/>
  <w14:defaultImageDpi w14:val="32767"/>
  <w15:chartTrackingRefBased/>
  <w15:docId w15:val="{3F838BDE-A949-004B-ADDA-97B7646C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2C2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Cáceres</dc:creator>
  <cp:keywords/>
  <dc:description/>
  <cp:lastModifiedBy>santiago Cáceres</cp:lastModifiedBy>
  <cp:revision>1</cp:revision>
  <dcterms:created xsi:type="dcterms:W3CDTF">2023-03-13T03:36:00Z</dcterms:created>
  <dcterms:modified xsi:type="dcterms:W3CDTF">2023-03-13T03:37:00Z</dcterms:modified>
</cp:coreProperties>
</file>