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3D96" w:rsidRDefault="00783D96">
      <w:pPr>
        <w:pStyle w:val="Ttulo"/>
        <w:jc w:val="center"/>
        <w:rPr>
          <w:rFonts w:ascii="Calibri" w:eastAsia="Calibri" w:hAnsi="Calibri" w:cs="Calibri"/>
          <w:b/>
          <w:sz w:val="52"/>
          <w:szCs w:val="52"/>
        </w:rPr>
      </w:pPr>
      <w:bookmarkStart w:id="0" w:name="_gjdgxs" w:colFirst="0" w:colLast="0"/>
      <w:bookmarkEnd w:id="0"/>
    </w:p>
    <w:p w14:paraId="00000002" w14:textId="77777777" w:rsidR="00783D96" w:rsidRDefault="00783D96">
      <w:pPr>
        <w:pStyle w:val="Ttulo"/>
        <w:jc w:val="center"/>
        <w:rPr>
          <w:rFonts w:ascii="Calibri" w:eastAsia="Calibri" w:hAnsi="Calibri" w:cs="Calibri"/>
          <w:b/>
          <w:sz w:val="52"/>
          <w:szCs w:val="52"/>
        </w:rPr>
      </w:pPr>
    </w:p>
    <w:p w14:paraId="00000003" w14:textId="77777777" w:rsidR="00783D96" w:rsidRDefault="00783D96">
      <w:pPr>
        <w:pStyle w:val="Ttulo"/>
        <w:jc w:val="center"/>
        <w:rPr>
          <w:rFonts w:ascii="Calibri" w:eastAsia="Calibri" w:hAnsi="Calibri" w:cs="Calibri"/>
          <w:b/>
          <w:sz w:val="52"/>
          <w:szCs w:val="52"/>
        </w:rPr>
      </w:pPr>
    </w:p>
    <w:p w14:paraId="00000004" w14:textId="7D19B856" w:rsidR="00783D96" w:rsidRPr="00780EB8" w:rsidRDefault="00E144CF">
      <w:pPr>
        <w:pStyle w:val="Ttulo"/>
        <w:jc w:val="center"/>
        <w:rPr>
          <w:rFonts w:ascii="Times New Roman" w:eastAsia="Calibri" w:hAnsi="Times New Roman" w:cs="Times New Roman"/>
          <w:b/>
          <w:sz w:val="52"/>
          <w:szCs w:val="52"/>
        </w:rPr>
      </w:pPr>
      <w:proofErr w:type="spellStart"/>
      <w:r w:rsidRPr="00780EB8">
        <w:rPr>
          <w:rFonts w:ascii="Times New Roman" w:eastAsia="Calibri" w:hAnsi="Times New Roman" w:cs="Times New Roman"/>
          <w:b/>
          <w:sz w:val="52"/>
          <w:szCs w:val="52"/>
        </w:rPr>
        <w:t>CubeVenture</w:t>
      </w:r>
      <w:proofErr w:type="spellEnd"/>
    </w:p>
    <w:p w14:paraId="00000005" w14:textId="77777777" w:rsidR="00783D96" w:rsidRPr="00780EB8" w:rsidRDefault="00783D96">
      <w:pPr>
        <w:jc w:val="center"/>
        <w:rPr>
          <w:rFonts w:ascii="Times New Roman" w:eastAsia="Calibri" w:hAnsi="Times New Roman" w:cs="Times New Roman"/>
          <w:color w:val="666666"/>
          <w:sz w:val="24"/>
          <w:szCs w:val="24"/>
        </w:rPr>
      </w:pPr>
    </w:p>
    <w:p w14:paraId="00000006" w14:textId="77777777" w:rsidR="00783D96" w:rsidRPr="00780EB8" w:rsidRDefault="00783D96">
      <w:pPr>
        <w:rPr>
          <w:rFonts w:ascii="Times New Roman" w:eastAsia="Calibri" w:hAnsi="Times New Roman" w:cs="Times New Roman"/>
          <w:color w:val="666666"/>
          <w:sz w:val="24"/>
          <w:szCs w:val="24"/>
        </w:rPr>
      </w:pPr>
    </w:p>
    <w:p w14:paraId="00000007" w14:textId="77777777" w:rsidR="00783D96" w:rsidRPr="00780EB8" w:rsidRDefault="00783D96">
      <w:pPr>
        <w:rPr>
          <w:rFonts w:ascii="Times New Roman" w:eastAsia="Calibri" w:hAnsi="Times New Roman" w:cs="Times New Roman"/>
          <w:color w:val="666666"/>
          <w:sz w:val="24"/>
          <w:szCs w:val="24"/>
        </w:rPr>
      </w:pPr>
    </w:p>
    <w:p w14:paraId="00000008" w14:textId="77777777" w:rsidR="00783D96" w:rsidRPr="00780EB8" w:rsidRDefault="00783D96">
      <w:pPr>
        <w:rPr>
          <w:rFonts w:ascii="Times New Roman" w:eastAsia="Calibri" w:hAnsi="Times New Roman" w:cs="Times New Roman"/>
          <w:color w:val="666666"/>
          <w:sz w:val="24"/>
          <w:szCs w:val="24"/>
        </w:rPr>
      </w:pPr>
    </w:p>
    <w:p w14:paraId="00000009" w14:textId="77777777" w:rsidR="00783D96" w:rsidRPr="00780EB8" w:rsidRDefault="00783D96">
      <w:pPr>
        <w:rPr>
          <w:rFonts w:ascii="Times New Roman" w:eastAsia="Calibri" w:hAnsi="Times New Roman" w:cs="Times New Roman"/>
          <w:color w:val="666666"/>
          <w:sz w:val="24"/>
          <w:szCs w:val="24"/>
        </w:rPr>
      </w:pPr>
    </w:p>
    <w:p w14:paraId="0000000B" w14:textId="41CA8535" w:rsidR="00783D96" w:rsidRPr="00780EB8" w:rsidRDefault="00E144CF" w:rsidP="00780EB8">
      <w:pPr>
        <w:jc w:val="center"/>
        <w:rPr>
          <w:rFonts w:ascii="Times New Roman" w:eastAsia="Calibri" w:hAnsi="Times New Roman" w:cs="Times New Roman"/>
          <w:b/>
          <w:bCs/>
          <w:color w:val="666666"/>
          <w:sz w:val="24"/>
          <w:szCs w:val="24"/>
        </w:rPr>
      </w:pPr>
      <w:r w:rsidRPr="00780EB8">
        <w:rPr>
          <w:rFonts w:ascii="Times New Roman" w:eastAsia="Calibri" w:hAnsi="Times New Roman" w:cs="Times New Roman"/>
          <w:b/>
          <w:bCs/>
          <w:color w:val="666666"/>
          <w:sz w:val="24"/>
          <w:szCs w:val="24"/>
        </w:rPr>
        <w:t>Game Vision Document</w:t>
      </w:r>
    </w:p>
    <w:p w14:paraId="0000000C" w14:textId="225B977F" w:rsidR="00783D96" w:rsidRPr="00780EB8" w:rsidRDefault="00E144CF">
      <w:pPr>
        <w:jc w:val="center"/>
        <w:rPr>
          <w:rFonts w:ascii="Times New Roman" w:eastAsia="Calibri" w:hAnsi="Times New Roman" w:cs="Times New Roman"/>
          <w:color w:val="666666"/>
          <w:sz w:val="24"/>
          <w:szCs w:val="24"/>
        </w:rPr>
      </w:pPr>
      <w:r w:rsidRPr="00780EB8">
        <w:rPr>
          <w:rFonts w:ascii="Times New Roman" w:eastAsia="Calibri" w:hAnsi="Times New Roman" w:cs="Times New Roman"/>
          <w:color w:val="666666"/>
          <w:sz w:val="24"/>
          <w:szCs w:val="24"/>
        </w:rPr>
        <w:t>Santiago Carbó García</w:t>
      </w:r>
    </w:p>
    <w:p w14:paraId="0000000D" w14:textId="77777777" w:rsidR="00783D96" w:rsidRPr="00780EB8" w:rsidRDefault="00783D96">
      <w:pPr>
        <w:rPr>
          <w:rFonts w:ascii="Times New Roman" w:eastAsia="Calibri" w:hAnsi="Times New Roman" w:cs="Times New Roman"/>
          <w:color w:val="666666"/>
          <w:sz w:val="24"/>
          <w:szCs w:val="24"/>
        </w:rPr>
      </w:pPr>
    </w:p>
    <w:p w14:paraId="0000000E" w14:textId="77777777" w:rsidR="00783D96" w:rsidRPr="00780EB8" w:rsidRDefault="00783D96">
      <w:pPr>
        <w:rPr>
          <w:rFonts w:ascii="Times New Roman" w:eastAsia="Calibri" w:hAnsi="Times New Roman" w:cs="Times New Roman"/>
          <w:color w:val="666666"/>
          <w:sz w:val="24"/>
          <w:szCs w:val="24"/>
        </w:rPr>
      </w:pPr>
    </w:p>
    <w:p w14:paraId="0000000F" w14:textId="77777777" w:rsidR="00783D96" w:rsidRPr="00780EB8" w:rsidRDefault="00783D96">
      <w:pPr>
        <w:rPr>
          <w:rFonts w:ascii="Times New Roman" w:eastAsia="Calibri" w:hAnsi="Times New Roman" w:cs="Times New Roman"/>
          <w:color w:val="666666"/>
          <w:sz w:val="24"/>
          <w:szCs w:val="24"/>
        </w:rPr>
      </w:pPr>
    </w:p>
    <w:p w14:paraId="00000010" w14:textId="77777777" w:rsidR="00783D96" w:rsidRPr="00780EB8" w:rsidRDefault="00783D96">
      <w:pPr>
        <w:jc w:val="center"/>
        <w:rPr>
          <w:rFonts w:ascii="Times New Roman" w:eastAsia="Calibri" w:hAnsi="Times New Roman" w:cs="Times New Roman"/>
          <w:color w:val="666666"/>
          <w:sz w:val="24"/>
          <w:szCs w:val="24"/>
        </w:rPr>
      </w:pPr>
    </w:p>
    <w:p w14:paraId="00000011" w14:textId="77777777" w:rsidR="00783D96" w:rsidRPr="00780EB8" w:rsidRDefault="00783D96">
      <w:pPr>
        <w:rPr>
          <w:rFonts w:ascii="Times New Roman" w:eastAsia="Calibri" w:hAnsi="Times New Roman" w:cs="Times New Roman"/>
          <w:color w:val="666666"/>
          <w:sz w:val="24"/>
          <w:szCs w:val="24"/>
        </w:rPr>
      </w:pPr>
    </w:p>
    <w:p w14:paraId="00000012" w14:textId="77777777" w:rsidR="00783D96" w:rsidRPr="00780EB8" w:rsidRDefault="00783D96">
      <w:pPr>
        <w:rPr>
          <w:rFonts w:ascii="Times New Roman" w:eastAsia="Calibri" w:hAnsi="Times New Roman" w:cs="Times New Roman"/>
          <w:color w:val="666666"/>
          <w:sz w:val="24"/>
          <w:szCs w:val="24"/>
        </w:rPr>
      </w:pPr>
    </w:p>
    <w:p w14:paraId="00000013" w14:textId="77777777" w:rsidR="00783D96" w:rsidRPr="00780EB8" w:rsidRDefault="00783D96">
      <w:pPr>
        <w:rPr>
          <w:rFonts w:ascii="Times New Roman" w:eastAsia="Calibri" w:hAnsi="Times New Roman" w:cs="Times New Roman"/>
          <w:color w:val="666666"/>
          <w:sz w:val="24"/>
          <w:szCs w:val="24"/>
        </w:rPr>
      </w:pPr>
    </w:p>
    <w:p w14:paraId="00000014" w14:textId="77777777" w:rsidR="00783D96" w:rsidRPr="00780EB8" w:rsidRDefault="00783D96">
      <w:pPr>
        <w:rPr>
          <w:rFonts w:ascii="Times New Roman" w:eastAsia="Calibri" w:hAnsi="Times New Roman" w:cs="Times New Roman"/>
          <w:color w:val="666666"/>
          <w:sz w:val="24"/>
          <w:szCs w:val="24"/>
        </w:rPr>
      </w:pPr>
    </w:p>
    <w:p w14:paraId="00000015" w14:textId="77777777" w:rsidR="00783D96" w:rsidRPr="00780EB8" w:rsidRDefault="00783D96">
      <w:pPr>
        <w:jc w:val="center"/>
        <w:rPr>
          <w:rFonts w:ascii="Times New Roman" w:eastAsia="Calibri" w:hAnsi="Times New Roman" w:cs="Times New Roman"/>
          <w:color w:val="666666"/>
          <w:sz w:val="24"/>
          <w:szCs w:val="24"/>
        </w:rPr>
      </w:pPr>
    </w:p>
    <w:p w14:paraId="00000016" w14:textId="77777777" w:rsidR="00783D96" w:rsidRPr="00780EB8" w:rsidRDefault="00783D96">
      <w:pPr>
        <w:rPr>
          <w:rFonts w:ascii="Times New Roman" w:eastAsia="Calibri" w:hAnsi="Times New Roman" w:cs="Times New Roman"/>
          <w:color w:val="666666"/>
          <w:sz w:val="24"/>
          <w:szCs w:val="24"/>
        </w:rPr>
      </w:pPr>
    </w:p>
    <w:p w14:paraId="00000017" w14:textId="77777777" w:rsidR="00783D96" w:rsidRPr="00780EB8" w:rsidRDefault="00783D96">
      <w:pPr>
        <w:rPr>
          <w:rFonts w:ascii="Times New Roman" w:eastAsia="Calibri" w:hAnsi="Times New Roman" w:cs="Times New Roman"/>
          <w:color w:val="666666"/>
          <w:sz w:val="24"/>
          <w:szCs w:val="24"/>
        </w:rPr>
      </w:pPr>
    </w:p>
    <w:p w14:paraId="00000018" w14:textId="77777777" w:rsidR="00783D96" w:rsidRPr="00780EB8" w:rsidRDefault="00783D96">
      <w:pPr>
        <w:rPr>
          <w:rFonts w:ascii="Times New Roman" w:eastAsia="Calibri" w:hAnsi="Times New Roman" w:cs="Times New Roman"/>
          <w:color w:val="666666"/>
          <w:sz w:val="24"/>
          <w:szCs w:val="24"/>
        </w:rPr>
      </w:pPr>
    </w:p>
    <w:p w14:paraId="00000019" w14:textId="77777777" w:rsidR="00783D96" w:rsidRPr="00780EB8" w:rsidRDefault="00783D96">
      <w:pPr>
        <w:rPr>
          <w:rFonts w:ascii="Times New Roman" w:eastAsia="Calibri" w:hAnsi="Times New Roman" w:cs="Times New Roman"/>
          <w:color w:val="666666"/>
          <w:sz w:val="24"/>
          <w:szCs w:val="24"/>
        </w:rPr>
      </w:pPr>
    </w:p>
    <w:p w14:paraId="0000001A" w14:textId="77777777" w:rsidR="00783D96" w:rsidRPr="00780EB8" w:rsidRDefault="00783D96">
      <w:pPr>
        <w:rPr>
          <w:rFonts w:ascii="Times New Roman" w:eastAsia="Calibri" w:hAnsi="Times New Roman" w:cs="Times New Roman"/>
          <w:color w:val="666666"/>
          <w:sz w:val="24"/>
          <w:szCs w:val="24"/>
        </w:rPr>
      </w:pPr>
    </w:p>
    <w:p w14:paraId="0000001B" w14:textId="77777777" w:rsidR="00783D96" w:rsidRPr="00780EB8" w:rsidRDefault="00000000">
      <w:pPr>
        <w:rPr>
          <w:rFonts w:ascii="Times New Roman" w:eastAsia="Calibri" w:hAnsi="Times New Roman" w:cs="Times New Roman"/>
          <w:color w:val="666666"/>
          <w:sz w:val="24"/>
          <w:szCs w:val="24"/>
        </w:rPr>
      </w:pPr>
      <w:bookmarkStart w:id="1" w:name="_30j0zll" w:colFirst="0" w:colLast="0"/>
      <w:bookmarkEnd w:id="1"/>
      <w:r w:rsidRPr="00780EB8">
        <w:rPr>
          <w:rFonts w:ascii="Times New Roman" w:hAnsi="Times New Roman" w:cs="Times New Roman"/>
        </w:rPr>
        <w:br w:type="page"/>
      </w:r>
    </w:p>
    <w:p w14:paraId="53AD95D8" w14:textId="5243DAEA" w:rsidR="00E144CF" w:rsidRPr="00780EB8" w:rsidRDefault="00E144CF">
      <w:pPr>
        <w:pStyle w:val="Ttulo1"/>
        <w:rPr>
          <w:rFonts w:ascii="Times New Roman" w:eastAsia="Calibri" w:hAnsi="Times New Roman" w:cs="Times New Roman"/>
          <w:b/>
          <w:sz w:val="24"/>
          <w:szCs w:val="24"/>
        </w:rPr>
      </w:pPr>
      <w:r w:rsidRPr="00780EB8">
        <w:rPr>
          <w:rFonts w:ascii="Times New Roman" w:eastAsia="Calibri" w:hAnsi="Times New Roman" w:cs="Times New Roman"/>
          <w:b/>
          <w:sz w:val="24"/>
          <w:szCs w:val="24"/>
        </w:rPr>
        <w:lastRenderedPageBreak/>
        <w:t>Information about the game</w:t>
      </w:r>
    </w:p>
    <w:p w14:paraId="00000022" w14:textId="56B07E1A" w:rsidR="00783D96" w:rsidRPr="00780EB8" w:rsidRDefault="00780EB8" w:rsidP="00E144CF">
      <w:pPr>
        <w:pStyle w:val="Ttulo1"/>
        <w:rPr>
          <w:rFonts w:ascii="Times New Roman" w:eastAsia="Calibri" w:hAnsi="Times New Roman" w:cs="Times New Roman"/>
          <w:sz w:val="24"/>
          <w:szCs w:val="24"/>
        </w:rPr>
      </w:pPr>
      <w:proofErr w:type="spellStart"/>
      <w:r w:rsidRPr="00780EB8">
        <w:rPr>
          <w:rFonts w:ascii="Times New Roman" w:eastAsia="Calibri" w:hAnsi="Times New Roman" w:cs="Times New Roman"/>
          <w:sz w:val="24"/>
          <w:szCs w:val="24"/>
        </w:rPr>
        <w:t>CuboVenture</w:t>
      </w:r>
      <w:proofErr w:type="spellEnd"/>
      <w:r w:rsidRPr="00780EB8">
        <w:rPr>
          <w:rFonts w:ascii="Times New Roman" w:eastAsia="Calibri" w:hAnsi="Times New Roman" w:cs="Times New Roman"/>
          <w:sz w:val="24"/>
          <w:szCs w:val="24"/>
        </w:rPr>
        <w:t xml:space="preserve"> is a small-scale 3D platformer built around minimalism and accessible gameplay. Players take on the role of a sentient cube navigating floating platforms suspended in a surreal digital world. With an emphasis on quick reflexes, intuitive controls, and visually clear environments, </w:t>
      </w:r>
      <w:proofErr w:type="spellStart"/>
      <w:r w:rsidRPr="00780EB8">
        <w:rPr>
          <w:rFonts w:ascii="Times New Roman" w:eastAsia="Calibri" w:hAnsi="Times New Roman" w:cs="Times New Roman"/>
          <w:sz w:val="24"/>
          <w:szCs w:val="24"/>
        </w:rPr>
        <w:t>CuboVenture</w:t>
      </w:r>
      <w:proofErr w:type="spellEnd"/>
      <w:r w:rsidRPr="00780EB8">
        <w:rPr>
          <w:rFonts w:ascii="Times New Roman" w:eastAsia="Calibri" w:hAnsi="Times New Roman" w:cs="Times New Roman"/>
          <w:sz w:val="24"/>
          <w:szCs w:val="24"/>
        </w:rPr>
        <w:t xml:space="preserve"> delivers a casual but engaging experience suited for short sessions or repeated playthroughs.</w:t>
      </w:r>
    </w:p>
    <w:p w14:paraId="00000023" w14:textId="77777777" w:rsidR="00783D96" w:rsidRPr="00780EB8" w:rsidRDefault="00783D96">
      <w:pPr>
        <w:rPr>
          <w:rFonts w:ascii="Times New Roman" w:hAnsi="Times New Roman" w:cs="Times New Roman"/>
        </w:rPr>
      </w:pPr>
    </w:p>
    <w:p w14:paraId="00000024" w14:textId="0F5C0038" w:rsidR="00783D96" w:rsidRPr="00780EB8" w:rsidRDefault="00E144CF">
      <w:pPr>
        <w:pStyle w:val="Ttulo1"/>
        <w:rPr>
          <w:rFonts w:ascii="Times New Roman" w:eastAsia="Calibri" w:hAnsi="Times New Roman" w:cs="Times New Roman"/>
          <w:b/>
          <w:sz w:val="24"/>
          <w:szCs w:val="24"/>
        </w:rPr>
      </w:pPr>
      <w:r w:rsidRPr="00780EB8">
        <w:rPr>
          <w:rFonts w:ascii="Times New Roman" w:eastAsia="Calibri" w:hAnsi="Times New Roman" w:cs="Times New Roman"/>
          <w:b/>
          <w:sz w:val="24"/>
          <w:szCs w:val="24"/>
        </w:rPr>
        <w:t>Vision</w:t>
      </w:r>
    </w:p>
    <w:p w14:paraId="19C05A6B" w14:textId="77777777" w:rsidR="00E144CF" w:rsidRPr="00780EB8" w:rsidRDefault="00E144CF" w:rsidP="00E144CF">
      <w:pPr>
        <w:rPr>
          <w:rFonts w:ascii="Times New Roman" w:hAnsi="Times New Roman" w:cs="Times New Roman"/>
        </w:rPr>
      </w:pPr>
    </w:p>
    <w:p w14:paraId="636C0168" w14:textId="7555F8E6" w:rsidR="008E3FD6" w:rsidRPr="00780EB8" w:rsidRDefault="008E3FD6" w:rsidP="00E144CF">
      <w:pPr>
        <w:rPr>
          <w:rFonts w:ascii="Times New Roman" w:hAnsi="Times New Roman" w:cs="Times New Roman"/>
        </w:rPr>
      </w:pPr>
      <w:proofErr w:type="spellStart"/>
      <w:r w:rsidRPr="00780EB8">
        <w:rPr>
          <w:rFonts w:ascii="Times New Roman" w:eastAsia="Calibri" w:hAnsi="Times New Roman" w:cs="Times New Roman"/>
          <w:sz w:val="24"/>
          <w:szCs w:val="24"/>
        </w:rPr>
        <w:t>CuboVenture</w:t>
      </w:r>
      <w:proofErr w:type="spellEnd"/>
      <w:r w:rsidRPr="00780EB8">
        <w:rPr>
          <w:rFonts w:ascii="Times New Roman" w:eastAsia="Calibri" w:hAnsi="Times New Roman" w:cs="Times New Roman"/>
          <w:sz w:val="24"/>
          <w:szCs w:val="24"/>
        </w:rPr>
        <w:t xml:space="preserve"> is a minimalistic 3D platforming game where players control a small cube navigating through an abstract world filled with floating platforms, obstacles and environmental hazards. The game focuses on precision movement, strategy and reflex-based gameplay while maintaining an accessible and casual-friendly design.</w:t>
      </w:r>
    </w:p>
    <w:p w14:paraId="00000025" w14:textId="77777777" w:rsidR="00783D96" w:rsidRPr="00780EB8" w:rsidRDefault="00783D96">
      <w:pPr>
        <w:rPr>
          <w:rFonts w:ascii="Times New Roman" w:eastAsia="Calibri" w:hAnsi="Times New Roman" w:cs="Times New Roman"/>
          <w:color w:val="666666"/>
          <w:sz w:val="24"/>
          <w:szCs w:val="24"/>
        </w:rPr>
      </w:pPr>
    </w:p>
    <w:p w14:paraId="307CDFA0" w14:textId="71C3111A" w:rsidR="008E3FD6" w:rsidRPr="00780EB8" w:rsidRDefault="0083269A" w:rsidP="008E3FD6">
      <w:pPr>
        <w:pStyle w:val="Ttulo2"/>
        <w:rPr>
          <w:rFonts w:ascii="Times New Roman" w:eastAsia="Calibri" w:hAnsi="Times New Roman" w:cs="Times New Roman"/>
          <w:sz w:val="24"/>
          <w:szCs w:val="24"/>
        </w:rPr>
      </w:pPr>
      <w:r w:rsidRPr="00780EB8">
        <w:rPr>
          <w:rFonts w:ascii="Times New Roman" w:eastAsia="Calibri" w:hAnsi="Times New Roman" w:cs="Times New Roman"/>
          <w:sz w:val="24"/>
          <w:szCs w:val="24"/>
        </w:rPr>
        <w:t>Core gameplay pillars</w:t>
      </w:r>
    </w:p>
    <w:p w14:paraId="6853DB74" w14:textId="77777777" w:rsidR="008E3FD6" w:rsidRPr="00780EB8" w:rsidRDefault="008E3FD6" w:rsidP="008E3FD6">
      <w:pPr>
        <w:rPr>
          <w:rFonts w:ascii="Times New Roman" w:hAnsi="Times New Roman" w:cs="Times New Roman"/>
        </w:rPr>
      </w:pPr>
    </w:p>
    <w:p w14:paraId="0000002E" w14:textId="5C6D7480" w:rsidR="00783D96" w:rsidRPr="00780EB8" w:rsidRDefault="008E3FD6" w:rsidP="008E3FD6">
      <w:pPr>
        <w:pStyle w:val="Prrafodelista"/>
        <w:numPr>
          <w:ilvl w:val="0"/>
          <w:numId w:val="4"/>
        </w:numPr>
        <w:rPr>
          <w:rFonts w:ascii="Times New Roman" w:eastAsia="Calibri" w:hAnsi="Times New Roman" w:cs="Times New Roman"/>
          <w:sz w:val="24"/>
          <w:szCs w:val="24"/>
        </w:rPr>
      </w:pPr>
      <w:r w:rsidRPr="00780EB8">
        <w:rPr>
          <w:rFonts w:ascii="Times New Roman" w:eastAsia="Calibri" w:hAnsi="Times New Roman" w:cs="Times New Roman"/>
          <w:i/>
          <w:iCs/>
          <w:sz w:val="24"/>
          <w:szCs w:val="24"/>
          <w:u w:val="single"/>
        </w:rPr>
        <w:t>Simple, yet challenging movement</w:t>
      </w:r>
      <w:r w:rsidRPr="00780EB8">
        <w:rPr>
          <w:rFonts w:ascii="Times New Roman" w:eastAsia="Calibri" w:hAnsi="Times New Roman" w:cs="Times New Roman"/>
          <w:sz w:val="24"/>
          <w:szCs w:val="24"/>
        </w:rPr>
        <w:t>. Players control a cube that moves in four directions, avoiding falling off edges and dodging obstacles.</w:t>
      </w:r>
    </w:p>
    <w:p w14:paraId="22C5FFB0" w14:textId="13A17396" w:rsidR="008E3FD6" w:rsidRPr="00780EB8" w:rsidRDefault="008E3FD6" w:rsidP="008E3FD6">
      <w:pPr>
        <w:pStyle w:val="Prrafodelista"/>
        <w:numPr>
          <w:ilvl w:val="0"/>
          <w:numId w:val="4"/>
        </w:numPr>
        <w:rPr>
          <w:rFonts w:ascii="Times New Roman" w:eastAsia="Calibri" w:hAnsi="Times New Roman" w:cs="Times New Roman"/>
          <w:sz w:val="24"/>
          <w:szCs w:val="24"/>
        </w:rPr>
      </w:pPr>
      <w:r w:rsidRPr="00780EB8">
        <w:rPr>
          <w:rFonts w:ascii="Times New Roman" w:eastAsia="Calibri" w:hAnsi="Times New Roman" w:cs="Times New Roman"/>
          <w:i/>
          <w:iCs/>
          <w:sz w:val="24"/>
          <w:szCs w:val="24"/>
          <w:u w:val="single"/>
        </w:rPr>
        <w:t>Dynamic platforming environment</w:t>
      </w:r>
      <w:r w:rsidRPr="00780EB8">
        <w:rPr>
          <w:rFonts w:ascii="Times New Roman" w:eastAsia="Calibri" w:hAnsi="Times New Roman" w:cs="Times New Roman"/>
          <w:sz w:val="24"/>
          <w:szCs w:val="24"/>
        </w:rPr>
        <w:t>. Levels consist of floating platforms that may move, collapse or disappear, creating a sense of urgency and adaptability.</w:t>
      </w:r>
    </w:p>
    <w:p w14:paraId="18C1BAB9" w14:textId="262364E3" w:rsidR="008E3FD6" w:rsidRPr="00780EB8" w:rsidRDefault="008E3FD6" w:rsidP="008E3FD6">
      <w:pPr>
        <w:pStyle w:val="Prrafodelista"/>
        <w:numPr>
          <w:ilvl w:val="0"/>
          <w:numId w:val="4"/>
        </w:numPr>
        <w:rPr>
          <w:rFonts w:ascii="Times New Roman" w:eastAsia="Calibri" w:hAnsi="Times New Roman" w:cs="Times New Roman"/>
          <w:sz w:val="24"/>
          <w:szCs w:val="24"/>
        </w:rPr>
      </w:pPr>
      <w:r w:rsidRPr="00780EB8">
        <w:rPr>
          <w:rFonts w:ascii="Times New Roman" w:eastAsia="Calibri" w:hAnsi="Times New Roman" w:cs="Times New Roman"/>
          <w:i/>
          <w:iCs/>
          <w:sz w:val="24"/>
          <w:szCs w:val="24"/>
          <w:u w:val="single"/>
        </w:rPr>
        <w:t>Minimalist, yet immersive aesthetics</w:t>
      </w:r>
      <w:r w:rsidRPr="00780EB8">
        <w:rPr>
          <w:rFonts w:ascii="Times New Roman" w:eastAsia="Calibri" w:hAnsi="Times New Roman" w:cs="Times New Roman"/>
          <w:sz w:val="24"/>
          <w:szCs w:val="24"/>
        </w:rPr>
        <w:t>. The game’s clean and vibrant art style enhances clarity while maintaining a visually appealing experience.</w:t>
      </w:r>
    </w:p>
    <w:p w14:paraId="208F1C6E" w14:textId="41CCB622" w:rsidR="00E35A7F" w:rsidRPr="00780EB8" w:rsidRDefault="00E35A7F" w:rsidP="008E3FD6">
      <w:pPr>
        <w:pStyle w:val="Prrafodelista"/>
        <w:numPr>
          <w:ilvl w:val="0"/>
          <w:numId w:val="4"/>
        </w:numPr>
        <w:rPr>
          <w:rFonts w:ascii="Times New Roman" w:eastAsia="Calibri" w:hAnsi="Times New Roman" w:cs="Times New Roman"/>
          <w:sz w:val="24"/>
          <w:szCs w:val="24"/>
        </w:rPr>
      </w:pPr>
      <w:r w:rsidRPr="00780EB8">
        <w:rPr>
          <w:rFonts w:ascii="Times New Roman" w:eastAsia="Calibri" w:hAnsi="Times New Roman" w:cs="Times New Roman"/>
          <w:i/>
          <w:iCs/>
          <w:sz w:val="24"/>
          <w:szCs w:val="24"/>
          <w:u w:val="single"/>
        </w:rPr>
        <w:t>Engaging progression</w:t>
      </w:r>
      <w:r w:rsidRPr="00780EB8">
        <w:rPr>
          <w:rFonts w:ascii="Times New Roman" w:eastAsia="Calibri" w:hAnsi="Times New Roman" w:cs="Times New Roman"/>
          <w:sz w:val="24"/>
          <w:szCs w:val="24"/>
        </w:rPr>
        <w:t>. As players advance, levels introduce new mechanics such as jump boosters, rotating platforms and environmental hazards.</w:t>
      </w:r>
    </w:p>
    <w:p w14:paraId="31786FA5" w14:textId="2811E9DC" w:rsidR="00E35A7F" w:rsidRPr="00780EB8" w:rsidRDefault="00E35A7F" w:rsidP="008E3FD6">
      <w:pPr>
        <w:pStyle w:val="Prrafodelista"/>
        <w:numPr>
          <w:ilvl w:val="0"/>
          <w:numId w:val="4"/>
        </w:numPr>
        <w:rPr>
          <w:rFonts w:ascii="Times New Roman" w:eastAsia="Calibri" w:hAnsi="Times New Roman" w:cs="Times New Roman"/>
          <w:sz w:val="24"/>
          <w:szCs w:val="24"/>
        </w:rPr>
      </w:pPr>
      <w:proofErr w:type="spellStart"/>
      <w:r w:rsidRPr="00780EB8">
        <w:rPr>
          <w:rFonts w:ascii="Times New Roman" w:eastAsia="Calibri" w:hAnsi="Times New Roman" w:cs="Times New Roman"/>
          <w:i/>
          <w:iCs/>
          <w:sz w:val="24"/>
          <w:szCs w:val="24"/>
          <w:u w:val="single"/>
        </w:rPr>
        <w:t>Replayability</w:t>
      </w:r>
      <w:proofErr w:type="spellEnd"/>
      <w:r w:rsidRPr="00780EB8">
        <w:rPr>
          <w:rFonts w:ascii="Times New Roman" w:eastAsia="Calibri" w:hAnsi="Times New Roman" w:cs="Times New Roman"/>
          <w:i/>
          <w:iCs/>
          <w:sz w:val="24"/>
          <w:szCs w:val="24"/>
          <w:u w:val="single"/>
        </w:rPr>
        <w:t xml:space="preserve"> and time-based challenges</w:t>
      </w:r>
      <w:r w:rsidRPr="00780EB8">
        <w:rPr>
          <w:rFonts w:ascii="Times New Roman" w:eastAsia="Calibri" w:hAnsi="Times New Roman" w:cs="Times New Roman"/>
          <w:sz w:val="24"/>
          <w:szCs w:val="24"/>
        </w:rPr>
        <w:t>. Players can compete for the best times or attempt to complete levels with fewer moves.</w:t>
      </w:r>
    </w:p>
    <w:p w14:paraId="0000002F" w14:textId="77777777" w:rsidR="00783D96" w:rsidRPr="00780EB8" w:rsidRDefault="00783D96">
      <w:pPr>
        <w:rPr>
          <w:rFonts w:ascii="Times New Roman" w:eastAsia="Calibri" w:hAnsi="Times New Roman" w:cs="Times New Roman"/>
          <w:color w:val="666666"/>
          <w:sz w:val="24"/>
          <w:szCs w:val="24"/>
        </w:rPr>
      </w:pPr>
    </w:p>
    <w:p w14:paraId="087804F1" w14:textId="569B64B2" w:rsidR="00E35A7F" w:rsidRPr="00780EB8" w:rsidRDefault="00E35A7F" w:rsidP="00E35A7F">
      <w:pPr>
        <w:pStyle w:val="Ttulo2"/>
        <w:rPr>
          <w:rFonts w:ascii="Times New Roman" w:eastAsia="Calibri" w:hAnsi="Times New Roman" w:cs="Times New Roman"/>
          <w:sz w:val="24"/>
          <w:szCs w:val="24"/>
        </w:rPr>
      </w:pPr>
      <w:proofErr w:type="spellStart"/>
      <w:r w:rsidRPr="00780EB8">
        <w:rPr>
          <w:rFonts w:ascii="Times New Roman" w:eastAsia="Calibri" w:hAnsi="Times New Roman" w:cs="Times New Roman"/>
          <w:sz w:val="24"/>
          <w:szCs w:val="24"/>
        </w:rPr>
        <w:t>Moodboard</w:t>
      </w:r>
      <w:proofErr w:type="spellEnd"/>
    </w:p>
    <w:p w14:paraId="07F4EE7B" w14:textId="4BE7F1A1" w:rsidR="00E35A7F" w:rsidRPr="00780EB8" w:rsidRDefault="00E35A7F" w:rsidP="00E35A7F">
      <w:pPr>
        <w:rPr>
          <w:rFonts w:ascii="Times New Roman" w:hAnsi="Times New Roman" w:cs="Times New Roman"/>
        </w:rPr>
      </w:pPr>
    </w:p>
    <w:p w14:paraId="182964A6" w14:textId="2CF93244" w:rsidR="00E35A7F" w:rsidRPr="00780EB8" w:rsidRDefault="00E35A7F" w:rsidP="00E35A7F">
      <w:pPr>
        <w:rPr>
          <w:rFonts w:ascii="Times New Roman" w:eastAsia="Calibri" w:hAnsi="Times New Roman" w:cs="Times New Roman"/>
          <w:sz w:val="24"/>
          <w:szCs w:val="24"/>
        </w:rPr>
      </w:pPr>
      <w:r w:rsidRPr="00780EB8">
        <w:rPr>
          <w:rFonts w:ascii="Times New Roman" w:eastAsia="Calibri" w:hAnsi="Times New Roman" w:cs="Times New Roman"/>
          <w:sz w:val="24"/>
          <w:szCs w:val="24"/>
        </w:rPr>
        <w:t>The game’s aesthetic inspiration comes from low-poly, abstract and geometric environments. Think of:</w:t>
      </w:r>
    </w:p>
    <w:p w14:paraId="64B81EBF" w14:textId="77777777" w:rsidR="00E35A7F" w:rsidRPr="00780EB8" w:rsidRDefault="00E35A7F" w:rsidP="00E35A7F">
      <w:pPr>
        <w:rPr>
          <w:rFonts w:ascii="Times New Roman" w:eastAsia="Calibri" w:hAnsi="Times New Roman" w:cs="Times New Roman"/>
          <w:sz w:val="24"/>
          <w:szCs w:val="24"/>
        </w:rPr>
      </w:pPr>
    </w:p>
    <w:p w14:paraId="752FAE6F" w14:textId="22FCE89A" w:rsidR="00E35A7F" w:rsidRPr="00780EB8" w:rsidRDefault="00E35A7F" w:rsidP="00E35A7F">
      <w:pPr>
        <w:pStyle w:val="Prrafodelista"/>
        <w:numPr>
          <w:ilvl w:val="0"/>
          <w:numId w:val="5"/>
        </w:numPr>
        <w:rPr>
          <w:rFonts w:ascii="Times New Roman" w:hAnsi="Times New Roman" w:cs="Times New Roman"/>
        </w:rPr>
      </w:pPr>
      <w:r w:rsidRPr="00780EB8">
        <w:rPr>
          <w:rFonts w:ascii="Times New Roman" w:hAnsi="Times New Roman" w:cs="Times New Roman"/>
        </w:rPr>
        <w:t xml:space="preserve">Bright, contrasting </w:t>
      </w:r>
      <w:proofErr w:type="spellStart"/>
      <w:r w:rsidRPr="00780EB8">
        <w:rPr>
          <w:rFonts w:ascii="Times New Roman" w:hAnsi="Times New Roman" w:cs="Times New Roman"/>
        </w:rPr>
        <w:t>colors</w:t>
      </w:r>
      <w:proofErr w:type="spellEnd"/>
      <w:r w:rsidRPr="00780EB8">
        <w:rPr>
          <w:rFonts w:ascii="Times New Roman" w:hAnsi="Times New Roman" w:cs="Times New Roman"/>
        </w:rPr>
        <w:t xml:space="preserve">, </w:t>
      </w:r>
      <w:proofErr w:type="gramStart"/>
      <w:r w:rsidRPr="00780EB8">
        <w:rPr>
          <w:rFonts w:ascii="Times New Roman" w:hAnsi="Times New Roman" w:cs="Times New Roman"/>
        </w:rPr>
        <w:t>similar to</w:t>
      </w:r>
      <w:proofErr w:type="gramEnd"/>
      <w:r w:rsidRPr="00780EB8">
        <w:rPr>
          <w:rFonts w:ascii="Times New Roman" w:hAnsi="Times New Roman" w:cs="Times New Roman"/>
        </w:rPr>
        <w:t xml:space="preserve"> </w:t>
      </w:r>
      <w:proofErr w:type="spellStart"/>
      <w:r w:rsidRPr="00780EB8">
        <w:rPr>
          <w:rFonts w:ascii="Times New Roman" w:hAnsi="Times New Roman" w:cs="Times New Roman"/>
        </w:rPr>
        <w:t>Crossy</w:t>
      </w:r>
      <w:proofErr w:type="spellEnd"/>
      <w:r w:rsidRPr="00780EB8">
        <w:rPr>
          <w:rFonts w:ascii="Times New Roman" w:hAnsi="Times New Roman" w:cs="Times New Roman"/>
        </w:rPr>
        <w:t xml:space="preserve"> Road and Monument Valley.</w:t>
      </w:r>
    </w:p>
    <w:p w14:paraId="0F1BACED" w14:textId="0D854873" w:rsidR="00E35A7F" w:rsidRPr="00780EB8" w:rsidRDefault="00E35A7F" w:rsidP="00E35A7F">
      <w:pPr>
        <w:pStyle w:val="Prrafodelista"/>
        <w:numPr>
          <w:ilvl w:val="0"/>
          <w:numId w:val="5"/>
        </w:numPr>
        <w:rPr>
          <w:rFonts w:ascii="Times New Roman" w:hAnsi="Times New Roman" w:cs="Times New Roman"/>
        </w:rPr>
      </w:pPr>
      <w:r w:rsidRPr="00780EB8">
        <w:rPr>
          <w:rFonts w:ascii="Times New Roman" w:hAnsi="Times New Roman" w:cs="Times New Roman"/>
        </w:rPr>
        <w:t>Simple geometric shapes resembling the style of Thomas Was Alone and Superhot.</w:t>
      </w:r>
    </w:p>
    <w:p w14:paraId="206C3F3D" w14:textId="416CE792" w:rsidR="00E35A7F" w:rsidRPr="00780EB8" w:rsidRDefault="00E35A7F" w:rsidP="00E35A7F">
      <w:pPr>
        <w:pStyle w:val="Prrafodelista"/>
        <w:numPr>
          <w:ilvl w:val="0"/>
          <w:numId w:val="5"/>
        </w:numPr>
        <w:rPr>
          <w:rFonts w:ascii="Times New Roman" w:hAnsi="Times New Roman" w:cs="Times New Roman"/>
        </w:rPr>
      </w:pPr>
      <w:r w:rsidRPr="00780EB8">
        <w:rPr>
          <w:rFonts w:ascii="Times New Roman" w:hAnsi="Times New Roman" w:cs="Times New Roman"/>
        </w:rPr>
        <w:t>Dynamic lighting and soft shadows to create a sense of depth without excessive detail.</w:t>
      </w:r>
    </w:p>
    <w:p w14:paraId="3D6BAF4A" w14:textId="73568818" w:rsidR="00E35A7F" w:rsidRPr="00780EB8" w:rsidRDefault="00E35A7F" w:rsidP="00E35A7F">
      <w:pPr>
        <w:pStyle w:val="Prrafodelista"/>
        <w:numPr>
          <w:ilvl w:val="0"/>
          <w:numId w:val="5"/>
        </w:numPr>
        <w:rPr>
          <w:rFonts w:ascii="Times New Roman" w:hAnsi="Times New Roman" w:cs="Times New Roman"/>
        </w:rPr>
      </w:pPr>
      <w:r w:rsidRPr="00780EB8">
        <w:rPr>
          <w:rFonts w:ascii="Times New Roman" w:hAnsi="Times New Roman" w:cs="Times New Roman"/>
        </w:rPr>
        <w:t>Soothing yet engaging music and sound effects that match the game’s minimalistic approach.</w:t>
      </w:r>
    </w:p>
    <w:p w14:paraId="5059ACE5" w14:textId="77777777" w:rsidR="00E35A7F" w:rsidRPr="00780EB8" w:rsidRDefault="00E35A7F" w:rsidP="00E35A7F">
      <w:pPr>
        <w:rPr>
          <w:rFonts w:ascii="Times New Roman" w:hAnsi="Times New Roman" w:cs="Times New Roman"/>
        </w:rPr>
      </w:pPr>
    </w:p>
    <w:p w14:paraId="2647C738" w14:textId="77777777" w:rsidR="00E35A7F" w:rsidRPr="00780EB8" w:rsidRDefault="00E35A7F" w:rsidP="00E35A7F">
      <w:pPr>
        <w:rPr>
          <w:rFonts w:ascii="Times New Roman" w:hAnsi="Times New Roman" w:cs="Times New Roman"/>
        </w:rPr>
      </w:pPr>
    </w:p>
    <w:p w14:paraId="663488FB" w14:textId="77777777" w:rsidR="00E35A7F" w:rsidRPr="00780EB8" w:rsidRDefault="00E35A7F">
      <w:pPr>
        <w:rPr>
          <w:rFonts w:ascii="Times New Roman" w:eastAsia="Calibri" w:hAnsi="Times New Roman" w:cs="Times New Roman"/>
          <w:color w:val="666666"/>
          <w:sz w:val="24"/>
          <w:szCs w:val="24"/>
        </w:rPr>
      </w:pPr>
    </w:p>
    <w:p w14:paraId="2E79DD0D" w14:textId="116510EF" w:rsidR="00DF24C7" w:rsidRPr="00780EB8" w:rsidRDefault="0083269A" w:rsidP="00780EB8">
      <w:pPr>
        <w:pStyle w:val="Ttulo2"/>
        <w:spacing w:after="240"/>
        <w:rPr>
          <w:rFonts w:ascii="Times New Roman" w:eastAsia="Calibri" w:hAnsi="Times New Roman" w:cs="Times New Roman"/>
          <w:sz w:val="24"/>
          <w:szCs w:val="24"/>
        </w:rPr>
      </w:pPr>
      <w:bookmarkStart w:id="2" w:name="_2et92p0" w:colFirst="0" w:colLast="0"/>
      <w:bookmarkEnd w:id="2"/>
      <w:r w:rsidRPr="00780EB8">
        <w:rPr>
          <w:rFonts w:ascii="Times New Roman" w:eastAsia="Calibri" w:hAnsi="Times New Roman" w:cs="Times New Roman"/>
          <w:sz w:val="24"/>
          <w:szCs w:val="24"/>
        </w:rPr>
        <w:t>Story</w:t>
      </w:r>
    </w:p>
    <w:p w14:paraId="1768CECD" w14:textId="1D2C32C0" w:rsidR="00DF24C7" w:rsidRPr="00780EB8" w:rsidRDefault="00DF24C7" w:rsidP="00DF24C7">
      <w:pPr>
        <w:rPr>
          <w:rFonts w:ascii="Times New Roman" w:hAnsi="Times New Roman" w:cs="Times New Roman"/>
        </w:rPr>
      </w:pPr>
      <w:proofErr w:type="spellStart"/>
      <w:r w:rsidRPr="00780EB8">
        <w:rPr>
          <w:rFonts w:ascii="Times New Roman" w:hAnsi="Times New Roman" w:cs="Times New Roman"/>
        </w:rPr>
        <w:t>Cubo</w:t>
      </w:r>
      <w:proofErr w:type="spellEnd"/>
      <w:r w:rsidRPr="00780EB8">
        <w:rPr>
          <w:rFonts w:ascii="Times New Roman" w:hAnsi="Times New Roman" w:cs="Times New Roman"/>
        </w:rPr>
        <w:t>, a sentient cube, awakens in a fragmented digital world with no memory of how it got there. Guided only by a mysterious voice, it must traverse treacherous floating landscapes to uncover the truth behind its existence. Each completed level reveals glimpses of its past leading to an ultimate discovery about its purpose.</w:t>
      </w:r>
    </w:p>
    <w:p w14:paraId="00000034" w14:textId="2F88463B" w:rsidR="00783D96" w:rsidRPr="00780EB8" w:rsidRDefault="00783D96" w:rsidP="0083269A">
      <w:pPr>
        <w:rPr>
          <w:rFonts w:ascii="Times New Roman" w:eastAsia="Calibri" w:hAnsi="Times New Roman" w:cs="Times New Roman"/>
          <w:color w:val="666666"/>
          <w:sz w:val="24"/>
          <w:szCs w:val="24"/>
        </w:rPr>
      </w:pPr>
    </w:p>
    <w:p w14:paraId="30121D84" w14:textId="6D4749A8" w:rsidR="00556BE2" w:rsidRPr="00780EB8" w:rsidRDefault="0083269A" w:rsidP="00780EB8">
      <w:pPr>
        <w:pStyle w:val="Ttulo2"/>
        <w:spacing w:after="240"/>
        <w:rPr>
          <w:rFonts w:ascii="Times New Roman" w:eastAsia="Calibri" w:hAnsi="Times New Roman" w:cs="Times New Roman"/>
          <w:sz w:val="24"/>
          <w:szCs w:val="24"/>
        </w:rPr>
      </w:pPr>
      <w:bookmarkStart w:id="3" w:name="_tyjcwt" w:colFirst="0" w:colLast="0"/>
      <w:bookmarkEnd w:id="3"/>
      <w:r w:rsidRPr="00780EB8">
        <w:rPr>
          <w:rFonts w:ascii="Times New Roman" w:eastAsia="Calibri" w:hAnsi="Times New Roman" w:cs="Times New Roman"/>
          <w:sz w:val="24"/>
          <w:szCs w:val="24"/>
        </w:rPr>
        <w:t>Characters</w:t>
      </w:r>
    </w:p>
    <w:p w14:paraId="1C595D05" w14:textId="658F4E9F" w:rsidR="00556BE2" w:rsidRPr="00780EB8" w:rsidRDefault="00556BE2" w:rsidP="00556BE2">
      <w:pPr>
        <w:pStyle w:val="Prrafodelista"/>
        <w:numPr>
          <w:ilvl w:val="0"/>
          <w:numId w:val="6"/>
        </w:numPr>
        <w:rPr>
          <w:rFonts w:ascii="Times New Roman" w:hAnsi="Times New Roman" w:cs="Times New Roman"/>
        </w:rPr>
      </w:pPr>
      <w:proofErr w:type="spellStart"/>
      <w:r w:rsidRPr="00780EB8">
        <w:rPr>
          <w:rFonts w:ascii="Times New Roman" w:hAnsi="Times New Roman" w:cs="Times New Roman"/>
          <w:i/>
          <w:iCs/>
          <w:u w:val="single"/>
        </w:rPr>
        <w:t>Cubo</w:t>
      </w:r>
      <w:proofErr w:type="spellEnd"/>
      <w:r w:rsidRPr="00780EB8">
        <w:rPr>
          <w:rFonts w:ascii="Times New Roman" w:hAnsi="Times New Roman" w:cs="Times New Roman"/>
        </w:rPr>
        <w:t>. The main protagonist, a small, curious cube with the ability to move and jump across platforms.</w:t>
      </w:r>
    </w:p>
    <w:p w14:paraId="2ADC3BF5" w14:textId="57F73894" w:rsidR="00556BE2" w:rsidRPr="00780EB8" w:rsidRDefault="00556BE2" w:rsidP="00556BE2">
      <w:pPr>
        <w:pStyle w:val="Prrafodelista"/>
        <w:numPr>
          <w:ilvl w:val="0"/>
          <w:numId w:val="6"/>
        </w:numPr>
        <w:rPr>
          <w:rFonts w:ascii="Times New Roman" w:hAnsi="Times New Roman" w:cs="Times New Roman"/>
        </w:rPr>
      </w:pPr>
      <w:r w:rsidRPr="00780EB8">
        <w:rPr>
          <w:rFonts w:ascii="Times New Roman" w:hAnsi="Times New Roman" w:cs="Times New Roman"/>
          <w:i/>
          <w:iCs/>
          <w:u w:val="single"/>
        </w:rPr>
        <w:t>The Voice</w:t>
      </w:r>
      <w:r w:rsidRPr="00780EB8">
        <w:rPr>
          <w:rFonts w:ascii="Times New Roman" w:hAnsi="Times New Roman" w:cs="Times New Roman"/>
        </w:rPr>
        <w:t xml:space="preserve">. A mysterious entity providing cryptic guidance and hints throughout </w:t>
      </w:r>
      <w:proofErr w:type="spellStart"/>
      <w:r w:rsidRPr="00780EB8">
        <w:rPr>
          <w:rFonts w:ascii="Times New Roman" w:hAnsi="Times New Roman" w:cs="Times New Roman"/>
        </w:rPr>
        <w:t>Cubo’s</w:t>
      </w:r>
      <w:proofErr w:type="spellEnd"/>
      <w:r w:rsidRPr="00780EB8">
        <w:rPr>
          <w:rFonts w:ascii="Times New Roman" w:hAnsi="Times New Roman" w:cs="Times New Roman"/>
        </w:rPr>
        <w:t xml:space="preserve"> journey.</w:t>
      </w:r>
    </w:p>
    <w:p w14:paraId="5609DE82" w14:textId="2B5ABB19" w:rsidR="002A7EE8" w:rsidRPr="00780EB8" w:rsidRDefault="002A7EE8" w:rsidP="00556BE2">
      <w:pPr>
        <w:pStyle w:val="Prrafodelista"/>
        <w:numPr>
          <w:ilvl w:val="0"/>
          <w:numId w:val="6"/>
        </w:numPr>
        <w:rPr>
          <w:rFonts w:ascii="Times New Roman" w:hAnsi="Times New Roman" w:cs="Times New Roman"/>
        </w:rPr>
      </w:pPr>
      <w:r w:rsidRPr="00780EB8">
        <w:rPr>
          <w:rFonts w:ascii="Times New Roman" w:hAnsi="Times New Roman" w:cs="Times New Roman"/>
          <w:i/>
          <w:iCs/>
          <w:u w:val="single"/>
        </w:rPr>
        <w:t>The Architects</w:t>
      </w:r>
      <w:r w:rsidRPr="00780EB8">
        <w:rPr>
          <w:rFonts w:ascii="Times New Roman" w:hAnsi="Times New Roman" w:cs="Times New Roman"/>
        </w:rPr>
        <w:t xml:space="preserve">. Silent watchers who constructed the floating world and left behind enigmatic symbols that hint at the true nature of </w:t>
      </w:r>
      <w:proofErr w:type="spellStart"/>
      <w:r w:rsidRPr="00780EB8">
        <w:rPr>
          <w:rFonts w:ascii="Times New Roman" w:hAnsi="Times New Roman" w:cs="Times New Roman"/>
        </w:rPr>
        <w:t>Cubo’s</w:t>
      </w:r>
      <w:proofErr w:type="spellEnd"/>
      <w:r w:rsidRPr="00780EB8">
        <w:rPr>
          <w:rFonts w:ascii="Times New Roman" w:hAnsi="Times New Roman" w:cs="Times New Roman"/>
        </w:rPr>
        <w:t xml:space="preserve"> existence.</w:t>
      </w:r>
    </w:p>
    <w:p w14:paraId="261A25BB" w14:textId="77777777" w:rsidR="0083269A" w:rsidRPr="00780EB8" w:rsidRDefault="0083269A" w:rsidP="0083269A">
      <w:pPr>
        <w:rPr>
          <w:rFonts w:ascii="Times New Roman" w:hAnsi="Times New Roman" w:cs="Times New Roman"/>
        </w:rPr>
      </w:pPr>
    </w:p>
    <w:p w14:paraId="0000003B" w14:textId="37800B8A" w:rsidR="00783D96" w:rsidRPr="00780EB8" w:rsidRDefault="00000000">
      <w:pPr>
        <w:pStyle w:val="Ttulo2"/>
        <w:rPr>
          <w:rFonts w:ascii="Times New Roman" w:eastAsia="Calibri" w:hAnsi="Times New Roman" w:cs="Times New Roman"/>
          <w:sz w:val="24"/>
          <w:szCs w:val="24"/>
        </w:rPr>
      </w:pPr>
      <w:bookmarkStart w:id="4" w:name="_3dy6vkm" w:colFirst="0" w:colLast="0"/>
      <w:bookmarkEnd w:id="4"/>
      <w:r w:rsidRPr="00780EB8">
        <w:rPr>
          <w:rFonts w:ascii="Times New Roman" w:eastAsia="Calibri" w:hAnsi="Times New Roman" w:cs="Times New Roman"/>
          <w:sz w:val="24"/>
          <w:szCs w:val="24"/>
        </w:rPr>
        <w:t>T</w:t>
      </w:r>
      <w:r w:rsidR="0083269A" w:rsidRPr="00780EB8">
        <w:rPr>
          <w:rFonts w:ascii="Times New Roman" w:eastAsia="Calibri" w:hAnsi="Times New Roman" w:cs="Times New Roman"/>
          <w:sz w:val="24"/>
          <w:szCs w:val="24"/>
        </w:rPr>
        <w:t>ech and tools to use</w:t>
      </w:r>
    </w:p>
    <w:p w14:paraId="4647755D" w14:textId="353E6871" w:rsidR="0083269A" w:rsidRPr="00780EB8" w:rsidRDefault="00780EB8" w:rsidP="0083269A">
      <w:pPr>
        <w:pStyle w:val="Ttulo1"/>
        <w:rPr>
          <w:rFonts w:ascii="Times New Roman" w:eastAsia="Calibri" w:hAnsi="Times New Roman" w:cs="Times New Roman"/>
          <w:sz w:val="22"/>
          <w:szCs w:val="22"/>
        </w:rPr>
      </w:pPr>
      <w:r w:rsidRPr="00780EB8">
        <w:rPr>
          <w:rFonts w:ascii="Times New Roman" w:eastAsia="Calibri" w:hAnsi="Times New Roman" w:cs="Times New Roman"/>
          <w:sz w:val="22"/>
          <w:szCs w:val="22"/>
        </w:rPr>
        <w:t xml:space="preserve">The development will be done using Visual Studio 2022 on a Windows laptop. The initial prototype will use C++ </w:t>
      </w:r>
      <w:r w:rsidRPr="00780EB8">
        <w:rPr>
          <w:rFonts w:ascii="Times New Roman" w:eastAsia="Calibri" w:hAnsi="Times New Roman" w:cs="Times New Roman"/>
          <w:sz w:val="22"/>
          <w:szCs w:val="22"/>
        </w:rPr>
        <w:t xml:space="preserve">and OpenGL </w:t>
      </w:r>
      <w:r w:rsidRPr="00780EB8">
        <w:rPr>
          <w:rFonts w:ascii="Times New Roman" w:eastAsia="Calibri" w:hAnsi="Times New Roman" w:cs="Times New Roman"/>
          <w:sz w:val="22"/>
          <w:szCs w:val="22"/>
        </w:rPr>
        <w:t>with a simple console interface, with the potential to evolve into a graphical version using additional libraries or engines suitable for 3D game development.</w:t>
      </w:r>
    </w:p>
    <w:p w14:paraId="00000040" w14:textId="77777777" w:rsidR="00783D96" w:rsidRPr="00780EB8" w:rsidRDefault="00783D96">
      <w:pPr>
        <w:rPr>
          <w:rFonts w:ascii="Times New Roman" w:eastAsia="Calibri" w:hAnsi="Times New Roman" w:cs="Times New Roman"/>
          <w:color w:val="666666"/>
          <w:sz w:val="24"/>
          <w:szCs w:val="24"/>
        </w:rPr>
      </w:pPr>
    </w:p>
    <w:p w14:paraId="00000041" w14:textId="584F45EF" w:rsidR="00783D96" w:rsidRPr="00780EB8" w:rsidRDefault="0083269A">
      <w:pPr>
        <w:pStyle w:val="Ttulo2"/>
        <w:rPr>
          <w:rFonts w:ascii="Times New Roman" w:eastAsia="Calibri" w:hAnsi="Times New Roman" w:cs="Times New Roman"/>
          <w:sz w:val="24"/>
          <w:szCs w:val="24"/>
        </w:rPr>
      </w:pPr>
      <w:bookmarkStart w:id="5" w:name="_1t3h5sf" w:colFirst="0" w:colLast="0"/>
      <w:bookmarkEnd w:id="5"/>
      <w:r w:rsidRPr="00780EB8">
        <w:rPr>
          <w:rFonts w:ascii="Times New Roman" w:eastAsia="Calibri" w:hAnsi="Times New Roman" w:cs="Times New Roman"/>
          <w:sz w:val="24"/>
          <w:szCs w:val="24"/>
        </w:rPr>
        <w:t>Visual Goals</w:t>
      </w:r>
    </w:p>
    <w:p w14:paraId="13D71284" w14:textId="110C0D14" w:rsidR="00780EB8" w:rsidRPr="00780EB8" w:rsidRDefault="00780EB8" w:rsidP="00780EB8">
      <w:pPr>
        <w:pStyle w:val="Ttulo1"/>
        <w:rPr>
          <w:rFonts w:ascii="Times New Roman" w:eastAsia="Calibri" w:hAnsi="Times New Roman" w:cs="Times New Roman"/>
          <w:sz w:val="22"/>
          <w:szCs w:val="22"/>
        </w:rPr>
      </w:pPr>
      <w:proofErr w:type="spellStart"/>
      <w:r w:rsidRPr="00780EB8">
        <w:rPr>
          <w:rFonts w:ascii="Times New Roman" w:eastAsia="Calibri" w:hAnsi="Times New Roman" w:cs="Times New Roman"/>
          <w:sz w:val="22"/>
          <w:szCs w:val="22"/>
        </w:rPr>
        <w:t>CuboVenture</w:t>
      </w:r>
      <w:proofErr w:type="spellEnd"/>
      <w:r w:rsidRPr="00780EB8">
        <w:rPr>
          <w:rFonts w:ascii="Times New Roman" w:eastAsia="Calibri" w:hAnsi="Times New Roman" w:cs="Times New Roman"/>
          <w:sz w:val="22"/>
          <w:szCs w:val="22"/>
        </w:rPr>
        <w:t xml:space="preserve"> aims for a minimalist and polished aesthetic, with:</w:t>
      </w:r>
    </w:p>
    <w:p w14:paraId="3CEDFAF0" w14:textId="3FC564C8" w:rsidR="00780EB8" w:rsidRPr="00780EB8" w:rsidRDefault="00780EB8" w:rsidP="00780EB8">
      <w:pPr>
        <w:pStyle w:val="Ttulo1"/>
        <w:numPr>
          <w:ilvl w:val="0"/>
          <w:numId w:val="7"/>
        </w:numPr>
        <w:rPr>
          <w:rFonts w:ascii="Times New Roman" w:eastAsia="Calibri" w:hAnsi="Times New Roman" w:cs="Times New Roman"/>
          <w:sz w:val="22"/>
          <w:szCs w:val="22"/>
        </w:rPr>
      </w:pPr>
      <w:r w:rsidRPr="00780EB8">
        <w:rPr>
          <w:rFonts w:ascii="Times New Roman" w:eastAsia="Calibri" w:hAnsi="Times New Roman" w:cs="Times New Roman"/>
          <w:sz w:val="22"/>
          <w:szCs w:val="22"/>
        </w:rPr>
        <w:t>Clean geometric shapes and smooth animations.</w:t>
      </w:r>
    </w:p>
    <w:p w14:paraId="10C0B0BE" w14:textId="43555D1E" w:rsidR="00780EB8" w:rsidRPr="00780EB8" w:rsidRDefault="00780EB8" w:rsidP="00780EB8">
      <w:pPr>
        <w:pStyle w:val="Ttulo1"/>
        <w:numPr>
          <w:ilvl w:val="0"/>
          <w:numId w:val="7"/>
        </w:numPr>
        <w:rPr>
          <w:rFonts w:ascii="Times New Roman" w:eastAsia="Calibri" w:hAnsi="Times New Roman" w:cs="Times New Roman"/>
          <w:sz w:val="22"/>
          <w:szCs w:val="22"/>
        </w:rPr>
      </w:pPr>
      <w:r w:rsidRPr="00780EB8">
        <w:rPr>
          <w:rFonts w:ascii="Times New Roman" w:eastAsia="Calibri" w:hAnsi="Times New Roman" w:cs="Times New Roman"/>
          <w:sz w:val="22"/>
          <w:szCs w:val="22"/>
        </w:rPr>
        <w:t xml:space="preserve">Low-poly models with bold, vibrant </w:t>
      </w:r>
      <w:proofErr w:type="spellStart"/>
      <w:r w:rsidRPr="00780EB8">
        <w:rPr>
          <w:rFonts w:ascii="Times New Roman" w:eastAsia="Calibri" w:hAnsi="Times New Roman" w:cs="Times New Roman"/>
          <w:sz w:val="22"/>
          <w:szCs w:val="22"/>
        </w:rPr>
        <w:t>colors</w:t>
      </w:r>
      <w:proofErr w:type="spellEnd"/>
      <w:r w:rsidRPr="00780EB8">
        <w:rPr>
          <w:rFonts w:ascii="Times New Roman" w:eastAsia="Calibri" w:hAnsi="Times New Roman" w:cs="Times New Roman"/>
          <w:sz w:val="22"/>
          <w:szCs w:val="22"/>
        </w:rPr>
        <w:t>.</w:t>
      </w:r>
    </w:p>
    <w:p w14:paraId="4B491D8C" w14:textId="6645A839" w:rsidR="00780EB8" w:rsidRPr="00780EB8" w:rsidRDefault="00780EB8" w:rsidP="00780EB8">
      <w:pPr>
        <w:pStyle w:val="Ttulo1"/>
        <w:numPr>
          <w:ilvl w:val="0"/>
          <w:numId w:val="7"/>
        </w:numPr>
        <w:rPr>
          <w:rFonts w:ascii="Times New Roman" w:eastAsia="Calibri" w:hAnsi="Times New Roman" w:cs="Times New Roman"/>
          <w:sz w:val="22"/>
          <w:szCs w:val="22"/>
        </w:rPr>
      </w:pPr>
      <w:r w:rsidRPr="00780EB8">
        <w:rPr>
          <w:rFonts w:ascii="Times New Roman" w:eastAsia="Calibri" w:hAnsi="Times New Roman" w:cs="Times New Roman"/>
          <w:sz w:val="22"/>
          <w:szCs w:val="22"/>
        </w:rPr>
        <w:t>Visually readable environments with intuitive design.</w:t>
      </w:r>
    </w:p>
    <w:p w14:paraId="500913B1" w14:textId="6A48005D" w:rsidR="0083269A" w:rsidRPr="00780EB8" w:rsidRDefault="00780EB8" w:rsidP="00780EB8">
      <w:pPr>
        <w:pStyle w:val="Ttulo1"/>
        <w:numPr>
          <w:ilvl w:val="0"/>
          <w:numId w:val="7"/>
        </w:numPr>
        <w:rPr>
          <w:rFonts w:ascii="Times New Roman" w:eastAsia="Calibri" w:hAnsi="Times New Roman" w:cs="Times New Roman"/>
          <w:sz w:val="22"/>
          <w:szCs w:val="22"/>
        </w:rPr>
      </w:pPr>
      <w:r w:rsidRPr="00780EB8">
        <w:rPr>
          <w:rFonts w:ascii="Times New Roman" w:eastAsia="Calibri" w:hAnsi="Times New Roman" w:cs="Times New Roman"/>
          <w:sz w:val="22"/>
          <w:szCs w:val="22"/>
        </w:rPr>
        <w:t>Subtle visual effects such as lighting transitions and floating dust to create atmosphere.</w:t>
      </w:r>
    </w:p>
    <w:p w14:paraId="00000044" w14:textId="77777777" w:rsidR="00783D96" w:rsidRPr="00780EB8" w:rsidRDefault="00783D96" w:rsidP="0083269A">
      <w:pPr>
        <w:rPr>
          <w:rFonts w:ascii="Times New Roman" w:eastAsia="Calibri" w:hAnsi="Times New Roman" w:cs="Times New Roman"/>
          <w:color w:val="666666"/>
          <w:sz w:val="24"/>
          <w:szCs w:val="24"/>
        </w:rPr>
      </w:pPr>
    </w:p>
    <w:p w14:paraId="00000045" w14:textId="3F68B7CF" w:rsidR="00783D96" w:rsidRPr="00780EB8" w:rsidRDefault="0083269A">
      <w:pPr>
        <w:pStyle w:val="Ttulo2"/>
        <w:rPr>
          <w:rFonts w:ascii="Times New Roman" w:eastAsia="Calibri" w:hAnsi="Times New Roman" w:cs="Times New Roman"/>
          <w:sz w:val="24"/>
          <w:szCs w:val="24"/>
        </w:rPr>
      </w:pPr>
      <w:bookmarkStart w:id="6" w:name="_4d34og8" w:colFirst="0" w:colLast="0"/>
      <w:bookmarkEnd w:id="6"/>
      <w:r w:rsidRPr="00780EB8">
        <w:rPr>
          <w:rFonts w:ascii="Times New Roman" w:eastAsia="Calibri" w:hAnsi="Times New Roman" w:cs="Times New Roman"/>
          <w:sz w:val="24"/>
          <w:szCs w:val="24"/>
        </w:rPr>
        <w:t>Competitors</w:t>
      </w:r>
    </w:p>
    <w:p w14:paraId="4A21B313" w14:textId="6A0B2F5D" w:rsidR="00780EB8" w:rsidRPr="00780EB8" w:rsidRDefault="00780EB8" w:rsidP="00780EB8">
      <w:pPr>
        <w:pStyle w:val="Ttulo1"/>
        <w:numPr>
          <w:ilvl w:val="0"/>
          <w:numId w:val="8"/>
        </w:numPr>
        <w:rPr>
          <w:rFonts w:ascii="Times New Roman" w:eastAsia="Calibri" w:hAnsi="Times New Roman" w:cs="Times New Roman"/>
          <w:sz w:val="22"/>
          <w:szCs w:val="22"/>
        </w:rPr>
      </w:pPr>
      <w:proofErr w:type="spellStart"/>
      <w:r w:rsidRPr="00780EB8">
        <w:rPr>
          <w:rFonts w:ascii="Times New Roman" w:eastAsia="Calibri" w:hAnsi="Times New Roman" w:cs="Times New Roman"/>
          <w:i/>
          <w:iCs/>
          <w:sz w:val="22"/>
          <w:szCs w:val="22"/>
          <w:u w:val="single"/>
        </w:rPr>
        <w:t>Crossy</w:t>
      </w:r>
      <w:proofErr w:type="spellEnd"/>
      <w:r w:rsidRPr="00780EB8">
        <w:rPr>
          <w:rFonts w:ascii="Times New Roman" w:eastAsia="Calibri" w:hAnsi="Times New Roman" w:cs="Times New Roman"/>
          <w:i/>
          <w:iCs/>
          <w:sz w:val="22"/>
          <w:szCs w:val="22"/>
          <w:u w:val="single"/>
        </w:rPr>
        <w:t xml:space="preserve"> Road</w:t>
      </w:r>
      <w:r w:rsidRPr="00780EB8">
        <w:rPr>
          <w:rFonts w:ascii="Times New Roman" w:eastAsia="Calibri" w:hAnsi="Times New Roman" w:cs="Times New Roman"/>
          <w:sz w:val="22"/>
          <w:szCs w:val="22"/>
        </w:rPr>
        <w:t>:</w:t>
      </w:r>
      <w:r w:rsidRPr="00780EB8">
        <w:rPr>
          <w:rFonts w:ascii="Times New Roman" w:eastAsia="Calibri" w:hAnsi="Times New Roman" w:cs="Times New Roman"/>
          <w:sz w:val="22"/>
          <w:szCs w:val="22"/>
        </w:rPr>
        <w:t xml:space="preserve"> </w:t>
      </w:r>
      <w:r w:rsidRPr="00780EB8">
        <w:rPr>
          <w:rFonts w:ascii="Times New Roman" w:eastAsia="Calibri" w:hAnsi="Times New Roman" w:cs="Times New Roman"/>
          <w:sz w:val="22"/>
          <w:szCs w:val="22"/>
        </w:rPr>
        <w:t>f</w:t>
      </w:r>
      <w:r w:rsidRPr="00780EB8">
        <w:rPr>
          <w:rFonts w:ascii="Times New Roman" w:eastAsia="Calibri" w:hAnsi="Times New Roman" w:cs="Times New Roman"/>
          <w:sz w:val="22"/>
          <w:szCs w:val="22"/>
        </w:rPr>
        <w:t xml:space="preserve">or its simplicity, </w:t>
      </w:r>
      <w:proofErr w:type="spellStart"/>
      <w:r w:rsidRPr="00780EB8">
        <w:rPr>
          <w:rFonts w:ascii="Times New Roman" w:eastAsia="Calibri" w:hAnsi="Times New Roman" w:cs="Times New Roman"/>
          <w:sz w:val="22"/>
          <w:szCs w:val="22"/>
        </w:rPr>
        <w:t>replayability</w:t>
      </w:r>
      <w:proofErr w:type="spellEnd"/>
      <w:r w:rsidRPr="00780EB8">
        <w:rPr>
          <w:rFonts w:ascii="Times New Roman" w:eastAsia="Calibri" w:hAnsi="Times New Roman" w:cs="Times New Roman"/>
          <w:sz w:val="22"/>
          <w:szCs w:val="22"/>
        </w:rPr>
        <w:t>, and clean visual style.</w:t>
      </w:r>
    </w:p>
    <w:p w14:paraId="09DFAD75" w14:textId="69E3709C" w:rsidR="00780EB8" w:rsidRPr="00780EB8" w:rsidRDefault="00780EB8" w:rsidP="00780EB8">
      <w:pPr>
        <w:pStyle w:val="Ttulo1"/>
        <w:numPr>
          <w:ilvl w:val="0"/>
          <w:numId w:val="8"/>
        </w:numPr>
        <w:rPr>
          <w:rFonts w:ascii="Times New Roman" w:eastAsia="Calibri" w:hAnsi="Times New Roman" w:cs="Times New Roman"/>
          <w:sz w:val="22"/>
          <w:szCs w:val="22"/>
        </w:rPr>
      </w:pPr>
      <w:r w:rsidRPr="00780EB8">
        <w:rPr>
          <w:rFonts w:ascii="Times New Roman" w:eastAsia="Calibri" w:hAnsi="Times New Roman" w:cs="Times New Roman"/>
          <w:i/>
          <w:iCs/>
          <w:sz w:val="22"/>
          <w:szCs w:val="22"/>
          <w:u w:val="single"/>
        </w:rPr>
        <w:t>Cliffy Jump</w:t>
      </w:r>
      <w:r w:rsidRPr="00780EB8">
        <w:rPr>
          <w:rFonts w:ascii="Times New Roman" w:eastAsia="Calibri" w:hAnsi="Times New Roman" w:cs="Times New Roman"/>
          <w:sz w:val="22"/>
          <w:szCs w:val="22"/>
        </w:rPr>
        <w:t>: f</w:t>
      </w:r>
      <w:r w:rsidRPr="00780EB8">
        <w:rPr>
          <w:rFonts w:ascii="Times New Roman" w:eastAsia="Calibri" w:hAnsi="Times New Roman" w:cs="Times New Roman"/>
          <w:sz w:val="22"/>
          <w:szCs w:val="22"/>
        </w:rPr>
        <w:t>or its voxel-based look and arcade-style gameplay.</w:t>
      </w:r>
    </w:p>
    <w:p w14:paraId="650E14E7" w14:textId="49E0FC60" w:rsidR="00780EB8" w:rsidRPr="00780EB8" w:rsidRDefault="00780EB8" w:rsidP="00780EB8">
      <w:pPr>
        <w:pStyle w:val="Ttulo1"/>
        <w:numPr>
          <w:ilvl w:val="0"/>
          <w:numId w:val="8"/>
        </w:numPr>
        <w:rPr>
          <w:rFonts w:ascii="Times New Roman" w:eastAsia="Calibri" w:hAnsi="Times New Roman" w:cs="Times New Roman"/>
          <w:sz w:val="22"/>
          <w:szCs w:val="22"/>
        </w:rPr>
      </w:pPr>
      <w:proofErr w:type="spellStart"/>
      <w:r w:rsidRPr="00780EB8">
        <w:rPr>
          <w:rFonts w:ascii="Times New Roman" w:eastAsia="Calibri" w:hAnsi="Times New Roman" w:cs="Times New Roman"/>
          <w:i/>
          <w:iCs/>
          <w:sz w:val="22"/>
          <w:szCs w:val="22"/>
          <w:u w:val="single"/>
        </w:rPr>
        <w:t>Neverball</w:t>
      </w:r>
      <w:proofErr w:type="spellEnd"/>
      <w:r w:rsidRPr="00780EB8">
        <w:rPr>
          <w:rFonts w:ascii="Times New Roman" w:eastAsia="Calibri" w:hAnsi="Times New Roman" w:cs="Times New Roman"/>
          <w:sz w:val="22"/>
          <w:szCs w:val="22"/>
        </w:rPr>
        <w:t>: f</w:t>
      </w:r>
      <w:r w:rsidRPr="00780EB8">
        <w:rPr>
          <w:rFonts w:ascii="Times New Roman" w:eastAsia="Calibri" w:hAnsi="Times New Roman" w:cs="Times New Roman"/>
          <w:sz w:val="22"/>
          <w:szCs w:val="22"/>
        </w:rPr>
        <w:t>or its 3D movement challenges.</w:t>
      </w:r>
    </w:p>
    <w:p w14:paraId="6844D2FC" w14:textId="31DD74A3" w:rsidR="00780EB8" w:rsidRPr="00780EB8" w:rsidRDefault="00780EB8" w:rsidP="00780EB8">
      <w:pPr>
        <w:pStyle w:val="Ttulo1"/>
        <w:numPr>
          <w:ilvl w:val="0"/>
          <w:numId w:val="8"/>
        </w:numPr>
        <w:rPr>
          <w:rFonts w:ascii="Times New Roman" w:eastAsia="Calibri" w:hAnsi="Times New Roman" w:cs="Times New Roman"/>
          <w:sz w:val="22"/>
          <w:szCs w:val="22"/>
        </w:rPr>
      </w:pPr>
      <w:r w:rsidRPr="00780EB8">
        <w:rPr>
          <w:rFonts w:ascii="Times New Roman" w:eastAsia="Calibri" w:hAnsi="Times New Roman" w:cs="Times New Roman"/>
          <w:i/>
          <w:iCs/>
          <w:sz w:val="22"/>
          <w:szCs w:val="22"/>
          <w:u w:val="single"/>
        </w:rPr>
        <w:t>Thomas Was Alone</w:t>
      </w:r>
      <w:r w:rsidRPr="00780EB8">
        <w:rPr>
          <w:rFonts w:ascii="Times New Roman" w:eastAsia="Calibri" w:hAnsi="Times New Roman" w:cs="Times New Roman"/>
          <w:sz w:val="22"/>
          <w:szCs w:val="22"/>
        </w:rPr>
        <w:t>: f</w:t>
      </w:r>
      <w:r w:rsidRPr="00780EB8">
        <w:rPr>
          <w:rFonts w:ascii="Times New Roman" w:eastAsia="Calibri" w:hAnsi="Times New Roman" w:cs="Times New Roman"/>
          <w:sz w:val="22"/>
          <w:szCs w:val="22"/>
        </w:rPr>
        <w:t>or its use of simple shapes with strong narrative elements.</w:t>
      </w:r>
    </w:p>
    <w:p w14:paraId="5EDF6FD2" w14:textId="6DF684CB" w:rsidR="0083269A" w:rsidRPr="00780EB8" w:rsidRDefault="00780EB8" w:rsidP="00780EB8">
      <w:pPr>
        <w:pStyle w:val="Ttulo1"/>
        <w:numPr>
          <w:ilvl w:val="0"/>
          <w:numId w:val="8"/>
        </w:numPr>
        <w:rPr>
          <w:rFonts w:ascii="Times New Roman" w:eastAsia="Calibri" w:hAnsi="Times New Roman" w:cs="Times New Roman"/>
          <w:sz w:val="22"/>
          <w:szCs w:val="22"/>
        </w:rPr>
      </w:pPr>
      <w:r w:rsidRPr="00780EB8">
        <w:rPr>
          <w:rFonts w:ascii="Times New Roman" w:eastAsia="Calibri" w:hAnsi="Times New Roman" w:cs="Times New Roman"/>
          <w:i/>
          <w:iCs/>
          <w:sz w:val="22"/>
          <w:szCs w:val="22"/>
          <w:u w:val="single"/>
        </w:rPr>
        <w:t>Stack</w:t>
      </w:r>
      <w:r w:rsidRPr="00780EB8">
        <w:rPr>
          <w:rFonts w:ascii="Times New Roman" w:eastAsia="Calibri" w:hAnsi="Times New Roman" w:cs="Times New Roman"/>
          <w:sz w:val="22"/>
          <w:szCs w:val="22"/>
        </w:rPr>
        <w:t>: f</w:t>
      </w:r>
      <w:r w:rsidRPr="00780EB8">
        <w:rPr>
          <w:rFonts w:ascii="Times New Roman" w:eastAsia="Calibri" w:hAnsi="Times New Roman" w:cs="Times New Roman"/>
          <w:sz w:val="22"/>
          <w:szCs w:val="22"/>
        </w:rPr>
        <w:t>or its minimalist aesthetic and satisfying mechanics.</w:t>
      </w:r>
    </w:p>
    <w:p w14:paraId="00000047" w14:textId="1FBE340C" w:rsidR="00783D96" w:rsidRDefault="00783D96" w:rsidP="0083269A">
      <w:pPr>
        <w:rPr>
          <w:rFonts w:ascii="Calibri" w:eastAsia="Calibri" w:hAnsi="Calibri" w:cs="Calibri"/>
          <w:color w:val="666666"/>
          <w:sz w:val="24"/>
          <w:szCs w:val="24"/>
        </w:rPr>
      </w:pPr>
    </w:p>
    <w:p w14:paraId="000000EE" w14:textId="77777777" w:rsidR="00783D96" w:rsidRDefault="00783D96">
      <w:pPr>
        <w:rPr>
          <w:rFonts w:ascii="Calibri" w:eastAsia="Calibri" w:hAnsi="Calibri" w:cs="Calibri"/>
          <w:sz w:val="24"/>
          <w:szCs w:val="24"/>
        </w:rPr>
      </w:pPr>
    </w:p>
    <w:sectPr w:rsidR="00783D96">
      <w:footerReference w:type="default" r:id="rId10"/>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974A" w14:textId="77777777" w:rsidR="00C00B82" w:rsidRDefault="00C00B82">
      <w:pPr>
        <w:spacing w:line="240" w:lineRule="auto"/>
      </w:pPr>
      <w:r>
        <w:separator/>
      </w:r>
    </w:p>
  </w:endnote>
  <w:endnote w:type="continuationSeparator" w:id="0">
    <w:p w14:paraId="3A570CAB" w14:textId="77777777" w:rsidR="00C00B82" w:rsidRDefault="00C00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F" w14:textId="7813A236" w:rsidR="00783D96" w:rsidRDefault="00000000">
    <w:pPr>
      <w:jc w:val="right"/>
    </w:pPr>
    <w:r>
      <w:fldChar w:fldCharType="begin"/>
    </w:r>
    <w:r>
      <w:instrText>PAGE</w:instrText>
    </w:r>
    <w:r>
      <w:fldChar w:fldCharType="separate"/>
    </w:r>
    <w:r w:rsidR="00E144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BDFC1" w14:textId="77777777" w:rsidR="00C00B82" w:rsidRDefault="00C00B82">
      <w:pPr>
        <w:spacing w:line="240" w:lineRule="auto"/>
      </w:pPr>
      <w:r>
        <w:separator/>
      </w:r>
    </w:p>
  </w:footnote>
  <w:footnote w:type="continuationSeparator" w:id="0">
    <w:p w14:paraId="2597DEB8" w14:textId="77777777" w:rsidR="00C00B82" w:rsidRDefault="00C00B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72587"/>
    <w:multiLevelType w:val="hybridMultilevel"/>
    <w:tmpl w:val="566A8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162D1"/>
    <w:multiLevelType w:val="hybridMultilevel"/>
    <w:tmpl w:val="74DE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E4B01"/>
    <w:multiLevelType w:val="hybridMultilevel"/>
    <w:tmpl w:val="73D8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E17D9"/>
    <w:multiLevelType w:val="hybridMultilevel"/>
    <w:tmpl w:val="18305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4562E9"/>
    <w:multiLevelType w:val="hybridMultilevel"/>
    <w:tmpl w:val="7EB0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D58B4"/>
    <w:multiLevelType w:val="hybridMultilevel"/>
    <w:tmpl w:val="78FC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36BD9"/>
    <w:multiLevelType w:val="hybridMultilevel"/>
    <w:tmpl w:val="7EFE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A4B78"/>
    <w:multiLevelType w:val="hybridMultilevel"/>
    <w:tmpl w:val="01D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77181">
    <w:abstractNumId w:val="2"/>
  </w:num>
  <w:num w:numId="2" w16cid:durableId="479733559">
    <w:abstractNumId w:val="1"/>
  </w:num>
  <w:num w:numId="3" w16cid:durableId="314799354">
    <w:abstractNumId w:val="7"/>
  </w:num>
  <w:num w:numId="4" w16cid:durableId="525562862">
    <w:abstractNumId w:val="5"/>
  </w:num>
  <w:num w:numId="5" w16cid:durableId="2097633504">
    <w:abstractNumId w:val="4"/>
  </w:num>
  <w:num w:numId="6" w16cid:durableId="173887995">
    <w:abstractNumId w:val="6"/>
  </w:num>
  <w:num w:numId="7" w16cid:durableId="2003730188">
    <w:abstractNumId w:val="3"/>
  </w:num>
  <w:num w:numId="8" w16cid:durableId="129251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D96"/>
    <w:rsid w:val="00057856"/>
    <w:rsid w:val="002A7EE8"/>
    <w:rsid w:val="002B3D1A"/>
    <w:rsid w:val="00556BE2"/>
    <w:rsid w:val="00780EB8"/>
    <w:rsid w:val="00783D96"/>
    <w:rsid w:val="0083269A"/>
    <w:rsid w:val="008E3FD6"/>
    <w:rsid w:val="00C00B82"/>
    <w:rsid w:val="00CE2CA5"/>
    <w:rsid w:val="00D943E7"/>
    <w:rsid w:val="00DF24C7"/>
    <w:rsid w:val="00E144CF"/>
    <w:rsid w:val="00E35A7F"/>
    <w:rsid w:val="00F03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3ED6"/>
  <w15:docId w15:val="{919E1D08-C12B-4C9C-8788-5A530B34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Prrafodelista">
    <w:name w:val="List Paragraph"/>
    <w:basedOn w:val="Normal"/>
    <w:uiPriority w:val="34"/>
    <w:qFormat/>
    <w:rsid w:val="008E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ntentaddedY_x002f_N xmlns="73a9ceb5-278a-4f68-83cf-e107dd604875">false</ContentaddedY_x002f_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6FF6340C9AB4DBACB38E36BAFB148" ma:contentTypeVersion="11" ma:contentTypeDescription="Create a new document." ma:contentTypeScope="" ma:versionID="8f06b8193f5ede9bae7bd6e4c8072446">
  <xsd:schema xmlns:xsd="http://www.w3.org/2001/XMLSchema" xmlns:xs="http://www.w3.org/2001/XMLSchema" xmlns:p="http://schemas.microsoft.com/office/2006/metadata/properties" xmlns:ns2="73a9ceb5-278a-4f68-83cf-e107dd604875" targetNamespace="http://schemas.microsoft.com/office/2006/metadata/properties" ma:root="true" ma:fieldsID="a0fbbf902d8d98e0ef18342932425217" ns2:_="">
    <xsd:import namespace="73a9ceb5-278a-4f68-83cf-e107dd6048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ContentaddedY_x002f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9ceb5-278a-4f68-83cf-e107dd604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ContentaddedY_x002f_N" ma:index="18" nillable="true" ma:displayName="Content added Y/N" ma:default="0" ma:description="Please update when you have added your resources" ma:format="Dropdown" ma:internalName="ContentaddedY_x002f_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40D807-75D7-42B8-829F-E8F40EBAE2E1}">
  <ds:schemaRefs>
    <ds:schemaRef ds:uri="http://schemas.microsoft.com/office/2006/metadata/properties"/>
    <ds:schemaRef ds:uri="http://schemas.microsoft.com/office/infopath/2007/PartnerControls"/>
    <ds:schemaRef ds:uri="73a9ceb5-278a-4f68-83cf-e107dd604875"/>
  </ds:schemaRefs>
</ds:datastoreItem>
</file>

<file path=customXml/itemProps2.xml><?xml version="1.0" encoding="utf-8"?>
<ds:datastoreItem xmlns:ds="http://schemas.openxmlformats.org/officeDocument/2006/customXml" ds:itemID="{AF30BDF3-6459-408C-9526-5A70E2E07410}">
  <ds:schemaRefs>
    <ds:schemaRef ds:uri="http://schemas.microsoft.com/sharepoint/v3/contenttype/forms"/>
  </ds:schemaRefs>
</ds:datastoreItem>
</file>

<file path=customXml/itemProps3.xml><?xml version="1.0" encoding="utf-8"?>
<ds:datastoreItem xmlns:ds="http://schemas.openxmlformats.org/officeDocument/2006/customXml" ds:itemID="{62BE186D-0AAD-4678-BCB8-9FAC9A830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9ceb5-278a-4f68-83cf-e107dd604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563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CARBO GARCIA</cp:lastModifiedBy>
  <cp:revision>9</cp:revision>
  <dcterms:created xsi:type="dcterms:W3CDTF">2025-03-06T12:34:00Z</dcterms:created>
  <dcterms:modified xsi:type="dcterms:W3CDTF">2025-03-25T12:06:00Z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0x010100B636FF6340C9AB4DBACB38E36BAFB148</vt:lpwstr>
  </property>
</Properties>
</file>