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Ebéjico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UNION TEMPORAL AEI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Aida Lizeth Mera Prieto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20/04/2026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138.43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138.43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16-29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BAJA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>TB_FO</w:t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4841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4915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16-39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044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022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3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3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19-31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7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156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8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238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4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4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19-09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09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343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0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422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TELEMATICA,ENERGIA,ALUMBRADO_PUB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1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509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2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537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6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6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ENERGIA,TELEMATICA,ALUMBRADO_PUB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Parque pal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ALTA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645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718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7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POSTE_FIBRA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14MTS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>PTZ 1</w:t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MUNICIPIO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>NO_TIENE</w:t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5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420-145831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3120000"/>
                  <wp:docPr id="1016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420-145845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1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