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0F0ED7" w:rsidRDefault="000F0ED7" w:rsidP="00282DCE">
      <w:pPr>
        <w:pStyle w:val="Ttulo1"/>
        <w:rPr>
          <w:rStyle w:val="nfasis"/>
          <w:i/>
          <w:iCs w:val="0"/>
        </w:rPr>
      </w:pPr>
      <w:r w:rsidRPr="000F0ED7">
        <w:rPr>
          <w:rStyle w:val="nfasis"/>
          <w:i/>
          <w:iCs w:val="0"/>
        </w:rPr>
        <w:t>Entrega 3 -</w:t>
      </w:r>
      <w:r w:rsidR="00ED6339" w:rsidRPr="000F0ED7">
        <w:rPr>
          <w:rStyle w:val="nfasis"/>
          <w:i/>
          <w:iCs w:val="0"/>
        </w:rPr>
        <w:t xml:space="preserve"> Filtro mediano</w:t>
      </w:r>
    </w:p>
    <w:p w:rsidR="000F0ED7" w:rsidRDefault="00282DCE" w:rsidP="00282DCE">
      <w:pPr>
        <w:pStyle w:val="Ttulo2"/>
      </w:pPr>
      <w:r>
        <w:t>Realización de pruebas</w:t>
      </w:r>
    </w:p>
    <w:p w:rsidR="009360E3" w:rsidRPr="00282DCE" w:rsidRDefault="00282DCE" w:rsidP="009360E3">
      <w:pPr>
        <w:rPr>
          <w:rFonts w:ascii="Roboto" w:hAnsi="Roboto"/>
        </w:rPr>
      </w:pPr>
      <w:r>
        <w:rPr>
          <w:rFonts w:ascii="Roboto" w:hAnsi="Roboto"/>
        </w:rPr>
        <w:t>Para aplicar las pruebas se ha eliminado todo lo que puede hacer variable el tiempo. Para ello eliminamos todos las esperas y fijamos el número de ejecuciones, pues un numero aleatorio haría que los datos no fuesen significativos.</w:t>
      </w:r>
      <w:bookmarkStart w:id="0" w:name="_GoBack"/>
      <w:bookmarkEnd w:id="0"/>
    </w:p>
    <w:sectPr w:rsidR="009360E3" w:rsidRPr="00282DC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A7" w:rsidRDefault="00B74BA7" w:rsidP="002D6D0F">
      <w:pPr>
        <w:spacing w:after="0" w:line="240" w:lineRule="auto"/>
      </w:pPr>
      <w:r>
        <w:separator/>
      </w:r>
    </w:p>
  </w:endnote>
  <w:endnote w:type="continuationSeparator" w:id="0">
    <w:p w:rsidR="00B74BA7" w:rsidRDefault="00B74BA7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A7" w:rsidRDefault="00B74BA7" w:rsidP="002D6D0F">
      <w:pPr>
        <w:spacing w:after="0" w:line="240" w:lineRule="auto"/>
      </w:pPr>
      <w:r>
        <w:separator/>
      </w:r>
    </w:p>
  </w:footnote>
  <w:footnote w:type="continuationSeparator" w:id="0">
    <w:p w:rsidR="00B74BA7" w:rsidRDefault="00B74BA7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282DCE"/>
    <w:rsid w:val="0028715E"/>
    <w:rsid w:val="002D6D0F"/>
    <w:rsid w:val="00677C5D"/>
    <w:rsid w:val="008D4F21"/>
    <w:rsid w:val="009360E3"/>
    <w:rsid w:val="00AF4BE5"/>
    <w:rsid w:val="00B74BA7"/>
    <w:rsid w:val="00D62377"/>
    <w:rsid w:val="00D761A3"/>
    <w:rsid w:val="00ED6339"/>
    <w:rsid w:val="00EE7847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657A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0E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82DCE"/>
    <w:pPr>
      <w:keepNext/>
      <w:keepLines/>
      <w:spacing w:before="360" w:after="40" w:line="240" w:lineRule="auto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DCE"/>
    <w:pPr>
      <w:keepNext/>
      <w:keepLines/>
      <w:spacing w:before="480" w:after="240" w:line="240" w:lineRule="auto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282DCE"/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2DCE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63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D633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9</cp:revision>
  <dcterms:created xsi:type="dcterms:W3CDTF">2018-02-23T16:00:00Z</dcterms:created>
  <dcterms:modified xsi:type="dcterms:W3CDTF">2018-03-08T13:14:00Z</dcterms:modified>
</cp:coreProperties>
</file>