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85CF2" w14:textId="77777777" w:rsidR="007D3E61" w:rsidRDefault="00826BB5">
      <w:pPr>
        <w:pStyle w:val="BodyText"/>
        <w:ind w:left="0"/>
        <w:rPr>
          <w:rFonts w:ascii="Times New Roman"/>
          <w:sz w:val="19"/>
        </w:rPr>
      </w:pPr>
      <w:r>
        <w:rPr>
          <w:noProof/>
        </w:rPr>
        <mc:AlternateContent>
          <mc:Choice Requires="wpg">
            <w:drawing>
              <wp:anchor distT="0" distB="0" distL="0" distR="0" simplePos="0" relativeHeight="15730176" behindDoc="0" locked="0" layoutInCell="1" allowOverlap="1" wp14:anchorId="2FD45515" wp14:editId="7FD0CA6F">
                <wp:simplePos x="0" y="0"/>
                <wp:positionH relativeFrom="page">
                  <wp:posOffset>0</wp:posOffset>
                </wp:positionH>
                <wp:positionV relativeFrom="page">
                  <wp:posOffset>0</wp:posOffset>
                </wp:positionV>
                <wp:extent cx="7559040" cy="140335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9040" cy="1403350"/>
                          <a:chOff x="0" y="0"/>
                          <a:chExt cx="7559040" cy="1403350"/>
                        </a:xfrm>
                      </wpg:grpSpPr>
                      <wps:wsp>
                        <wps:cNvPr id="2" name="Graphic 2"/>
                        <wps:cNvSpPr/>
                        <wps:spPr>
                          <a:xfrm>
                            <a:off x="0" y="0"/>
                            <a:ext cx="7559040" cy="1403350"/>
                          </a:xfrm>
                          <a:custGeom>
                            <a:avLst/>
                            <a:gdLst/>
                            <a:ahLst/>
                            <a:cxnLst/>
                            <a:rect l="l" t="t" r="r" b="b"/>
                            <a:pathLst>
                              <a:path w="7559040" h="1403350">
                                <a:moveTo>
                                  <a:pt x="7559039" y="0"/>
                                </a:moveTo>
                                <a:lnTo>
                                  <a:pt x="0" y="0"/>
                                </a:lnTo>
                                <a:lnTo>
                                  <a:pt x="0" y="1403349"/>
                                </a:lnTo>
                                <a:lnTo>
                                  <a:pt x="7559039" y="1403349"/>
                                </a:lnTo>
                                <a:lnTo>
                                  <a:pt x="7559039" y="0"/>
                                </a:lnTo>
                                <a:close/>
                              </a:path>
                            </a:pathLst>
                          </a:custGeom>
                          <a:solidFill>
                            <a:srgbClr val="253946"/>
                          </a:solidFill>
                        </wps:spPr>
                        <wps:bodyPr wrap="square" lIns="0" tIns="0" rIns="0" bIns="0" rtlCol="0">
                          <a:prstTxWarp prst="textNoShape">
                            <a:avLst/>
                          </a:prstTxWarp>
                          <a:noAutofit/>
                        </wps:bodyPr>
                      </wps:wsp>
                      <wps:wsp>
                        <wps:cNvPr id="3" name="Textbox 3"/>
                        <wps:cNvSpPr txBox="1"/>
                        <wps:spPr>
                          <a:xfrm>
                            <a:off x="2530729" y="505885"/>
                            <a:ext cx="1132840" cy="287655"/>
                          </a:xfrm>
                          <a:prstGeom prst="rect">
                            <a:avLst/>
                          </a:prstGeom>
                        </wps:spPr>
                        <wps:txbx>
                          <w:txbxContent>
                            <w:p w14:paraId="7F378809" w14:textId="77777777" w:rsidR="007D3E61" w:rsidRDefault="00826BB5">
                              <w:pPr>
                                <w:spacing w:line="453" w:lineRule="exact"/>
                                <w:rPr>
                                  <w:rFonts w:ascii="Georgia"/>
                                  <w:b/>
                                  <w:sz w:val="40"/>
                                </w:rPr>
                              </w:pPr>
                              <w:r>
                                <w:rPr>
                                  <w:rFonts w:ascii="Georgia"/>
                                  <w:b/>
                                  <w:color w:val="BCA476"/>
                                  <w:sz w:val="40"/>
                                </w:rPr>
                                <w:t>A</w:t>
                              </w:r>
                              <w:r>
                                <w:rPr>
                                  <w:rFonts w:ascii="Georgia"/>
                                  <w:b/>
                                  <w:color w:val="BCA476"/>
                                  <w:spacing w:val="52"/>
                                  <w:sz w:val="40"/>
                                </w:rPr>
                                <w:t xml:space="preserve"> </w:t>
                              </w:r>
                              <w:r>
                                <w:rPr>
                                  <w:rFonts w:ascii="Georgia"/>
                                  <w:b/>
                                  <w:color w:val="BCA476"/>
                                  <w:sz w:val="40"/>
                                </w:rPr>
                                <w:t>R</w:t>
                              </w:r>
                              <w:r>
                                <w:rPr>
                                  <w:rFonts w:ascii="Georgia"/>
                                  <w:b/>
                                  <w:color w:val="BCA476"/>
                                  <w:spacing w:val="56"/>
                                  <w:sz w:val="40"/>
                                </w:rPr>
                                <w:t xml:space="preserve"> </w:t>
                              </w:r>
                              <w:r>
                                <w:rPr>
                                  <w:rFonts w:ascii="Georgia"/>
                                  <w:b/>
                                  <w:color w:val="BCA476"/>
                                  <w:sz w:val="40"/>
                                </w:rPr>
                                <w:t>U</w:t>
                              </w:r>
                              <w:r>
                                <w:rPr>
                                  <w:rFonts w:ascii="Georgia"/>
                                  <w:b/>
                                  <w:color w:val="BCA476"/>
                                  <w:spacing w:val="52"/>
                                  <w:sz w:val="40"/>
                                </w:rPr>
                                <w:t xml:space="preserve"> </w:t>
                              </w:r>
                              <w:r>
                                <w:rPr>
                                  <w:rFonts w:ascii="Georgia"/>
                                  <w:b/>
                                  <w:color w:val="BCA476"/>
                                  <w:spacing w:val="-10"/>
                                  <w:sz w:val="40"/>
                                </w:rPr>
                                <w:t>N</w:t>
                              </w:r>
                            </w:p>
                          </w:txbxContent>
                        </wps:txbx>
                        <wps:bodyPr wrap="square" lIns="0" tIns="0" rIns="0" bIns="0" rtlCol="0">
                          <a:noAutofit/>
                        </wps:bodyPr>
                      </wps:wsp>
                      <wps:wsp>
                        <wps:cNvPr id="4" name="Textbox 4"/>
                        <wps:cNvSpPr txBox="1"/>
                        <wps:spPr>
                          <a:xfrm>
                            <a:off x="3919611" y="505885"/>
                            <a:ext cx="1040130" cy="287655"/>
                          </a:xfrm>
                          <a:prstGeom prst="rect">
                            <a:avLst/>
                          </a:prstGeom>
                        </wps:spPr>
                        <wps:txbx>
                          <w:txbxContent>
                            <w:p w14:paraId="675CB56E" w14:textId="77777777" w:rsidR="007D3E61" w:rsidRDefault="00826BB5">
                              <w:pPr>
                                <w:spacing w:line="453" w:lineRule="exact"/>
                                <w:rPr>
                                  <w:rFonts w:ascii="Georgia"/>
                                  <w:b/>
                                  <w:sz w:val="40"/>
                                </w:rPr>
                              </w:pPr>
                              <w:r>
                                <w:rPr>
                                  <w:rFonts w:ascii="Georgia"/>
                                  <w:b/>
                                  <w:color w:val="BCA476"/>
                                  <w:sz w:val="40"/>
                                </w:rPr>
                                <w:t>N</w:t>
                              </w:r>
                              <w:r>
                                <w:rPr>
                                  <w:rFonts w:ascii="Georgia"/>
                                  <w:b/>
                                  <w:color w:val="BCA476"/>
                                  <w:spacing w:val="59"/>
                                  <w:sz w:val="40"/>
                                </w:rPr>
                                <w:t xml:space="preserve"> </w:t>
                              </w:r>
                              <w:r>
                                <w:rPr>
                                  <w:rFonts w:ascii="Georgia"/>
                                  <w:b/>
                                  <w:color w:val="BCA476"/>
                                  <w:sz w:val="40"/>
                                </w:rPr>
                                <w:t>A</w:t>
                              </w:r>
                              <w:r>
                                <w:rPr>
                                  <w:rFonts w:ascii="Georgia"/>
                                  <w:b/>
                                  <w:color w:val="BCA476"/>
                                  <w:spacing w:val="53"/>
                                  <w:sz w:val="40"/>
                                </w:rPr>
                                <w:t xml:space="preserve"> </w:t>
                              </w:r>
                              <w:r>
                                <w:rPr>
                                  <w:rFonts w:ascii="Georgia"/>
                                  <w:b/>
                                  <w:color w:val="BCA476"/>
                                  <w:sz w:val="40"/>
                                </w:rPr>
                                <w:t>I</w:t>
                              </w:r>
                              <w:r>
                                <w:rPr>
                                  <w:rFonts w:ascii="Georgia"/>
                                  <w:b/>
                                  <w:color w:val="BCA476"/>
                                  <w:spacing w:val="57"/>
                                  <w:sz w:val="40"/>
                                </w:rPr>
                                <w:t xml:space="preserve"> </w:t>
                              </w:r>
                              <w:r>
                                <w:rPr>
                                  <w:rFonts w:ascii="Georgia"/>
                                  <w:b/>
                                  <w:color w:val="BCA476"/>
                                  <w:spacing w:val="-10"/>
                                  <w:sz w:val="40"/>
                                </w:rPr>
                                <w:t>R</w:t>
                              </w:r>
                            </w:p>
                          </w:txbxContent>
                        </wps:txbx>
                        <wps:bodyPr wrap="square" lIns="0" tIns="0" rIns="0" bIns="0" rtlCol="0">
                          <a:noAutofit/>
                        </wps:bodyPr>
                      </wps:wsp>
                      <wps:wsp>
                        <wps:cNvPr id="5" name="Textbox 5"/>
                        <wps:cNvSpPr txBox="1"/>
                        <wps:spPr>
                          <a:xfrm>
                            <a:off x="1780667" y="829768"/>
                            <a:ext cx="4014470" cy="450850"/>
                          </a:xfrm>
                          <a:prstGeom prst="rect">
                            <a:avLst/>
                          </a:prstGeom>
                        </wps:spPr>
                        <wps:txbx>
                          <w:txbxContent>
                            <w:p w14:paraId="77C1FB44" w14:textId="77777777" w:rsidR="007D3E61" w:rsidRDefault="00826BB5">
                              <w:pPr>
                                <w:ind w:right="30"/>
                                <w:jc w:val="center"/>
                                <w:rPr>
                                  <w:rFonts w:ascii="Georgia"/>
                                  <w:sz w:val="24"/>
                                </w:rPr>
                              </w:pPr>
                              <w:r>
                                <w:rPr>
                                  <w:rFonts w:ascii="Georgia"/>
                                  <w:color w:val="FFFFFF"/>
                                  <w:spacing w:val="16"/>
                                  <w:sz w:val="24"/>
                                </w:rPr>
                                <w:t>PROJECT</w:t>
                              </w:r>
                              <w:r>
                                <w:rPr>
                                  <w:rFonts w:ascii="Georgia"/>
                                  <w:color w:val="FFFFFF"/>
                                  <w:spacing w:val="40"/>
                                  <w:sz w:val="24"/>
                                </w:rPr>
                                <w:t xml:space="preserve"> </w:t>
                              </w:r>
                              <w:r>
                                <w:rPr>
                                  <w:rFonts w:ascii="Georgia"/>
                                  <w:color w:val="FFFFFF"/>
                                  <w:spacing w:val="14"/>
                                  <w:sz w:val="24"/>
                                </w:rPr>
                                <w:t>MANAGER</w:t>
                              </w:r>
                            </w:p>
                            <w:p w14:paraId="67D154E4" w14:textId="28C045DE" w:rsidR="007D3E61" w:rsidRDefault="00826BB5">
                              <w:pPr>
                                <w:spacing w:before="206"/>
                                <w:ind w:left="12" w:right="30"/>
                                <w:jc w:val="center"/>
                                <w:rPr>
                                  <w:sz w:val="20"/>
                                </w:rPr>
                              </w:pPr>
                              <w:r>
                                <w:rPr>
                                  <w:color w:val="FFFFFF"/>
                                  <w:spacing w:val="-18"/>
                                  <w:sz w:val="20"/>
                                </w:rPr>
                                <w:t>New</w:t>
                              </w:r>
                              <w:r>
                                <w:rPr>
                                  <w:color w:val="FFFFFF"/>
                                  <w:spacing w:val="-35"/>
                                  <w:sz w:val="20"/>
                                </w:rPr>
                                <w:t xml:space="preserve"> </w:t>
                              </w:r>
                              <w:r>
                                <w:rPr>
                                  <w:color w:val="FFFFFF"/>
                                  <w:spacing w:val="-18"/>
                                  <w:sz w:val="20"/>
                                </w:rPr>
                                <w:t>York</w:t>
                              </w:r>
                              <w:r>
                                <w:rPr>
                                  <w:color w:val="FFFFFF"/>
                                  <w:spacing w:val="-39"/>
                                  <w:sz w:val="20"/>
                                </w:rPr>
                                <w:t xml:space="preserve"> </w:t>
                              </w:r>
                              <w:r>
                                <w:rPr>
                                  <w:color w:val="FFFFFF"/>
                                  <w:spacing w:val="-18"/>
                                  <w:sz w:val="20"/>
                                </w:rPr>
                                <w:t>Metropolitan Area</w:t>
                              </w:r>
                            </w:p>
                          </w:txbxContent>
                        </wps:txbx>
                        <wps:bodyPr wrap="square" lIns="0" tIns="0" rIns="0" bIns="0" rtlCol="0">
                          <a:noAutofit/>
                        </wps:bodyPr>
                      </wps:wsp>
                    </wpg:wgp>
                  </a:graphicData>
                </a:graphic>
              </wp:anchor>
            </w:drawing>
          </mc:Choice>
          <mc:Fallback>
            <w:pict>
              <v:group w14:anchorId="2FD45515" id="Group 1" o:spid="_x0000_s1026" style="position:absolute;margin-left:0;margin-top:0;width:595.2pt;height:110.5pt;z-index:15730176;mso-wrap-distance-left:0;mso-wrap-distance-right:0;mso-position-horizontal-relative:page;mso-position-vertical-relative:page" coordsize="75590,140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">
                <v:shape id="Graphic 2" o:spid="_x0000_s1027" style="position:absolute;width:75590;height:14033;visibility:visible;mso-wrap-style:square;v-text-anchor:top" coordsize="7559040,1403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" path="m7559039,l,,,1403349r7559039,l7559039,xe" fillcolor="#253946" stroked="f">
                  <v:path arrowok="t"/>
                </v:shape>
                <v:shapetype id="_x0000_t202" coordsize="21600,21600" o:spt="202" path="m,l,21600r21600,l21600,xe">
                  <v:stroke joinstyle="miter"/>
                  <v:path gradientshapeok="t" o:connecttype="rect"/>
                </v:shapetype>
                <v:shape id="Textbox 3" o:spid="_x0000_s1028" type="#_x0000_t202" style="position:absolute;left:25307;top:5058;width:11328;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14:paraId="7F378809" w14:textId="77777777" w:rsidR="007D3E61" w:rsidRDefault="00826BB5">
                        <w:pPr>
                          <w:spacing w:line="453" w:lineRule="exact"/>
                          <w:rPr>
                            <w:rFonts w:ascii="Georgia"/>
                            <w:b/>
                            <w:sz w:val="40"/>
                          </w:rPr>
                        </w:pPr>
                        <w:r>
                          <w:rPr>
                            <w:rFonts w:ascii="Georgia"/>
                            <w:b/>
                            <w:color w:val="BCA476"/>
                            <w:sz w:val="40"/>
                          </w:rPr>
                          <w:t>A</w:t>
                        </w:r>
                        <w:r>
                          <w:rPr>
                            <w:rFonts w:ascii="Georgia"/>
                            <w:b/>
                            <w:color w:val="BCA476"/>
                            <w:spacing w:val="52"/>
                            <w:sz w:val="40"/>
                          </w:rPr>
                          <w:t xml:space="preserve"> </w:t>
                        </w:r>
                        <w:r>
                          <w:rPr>
                            <w:rFonts w:ascii="Georgia"/>
                            <w:b/>
                            <w:color w:val="BCA476"/>
                            <w:sz w:val="40"/>
                          </w:rPr>
                          <w:t>R</w:t>
                        </w:r>
                        <w:r>
                          <w:rPr>
                            <w:rFonts w:ascii="Georgia"/>
                            <w:b/>
                            <w:color w:val="BCA476"/>
                            <w:spacing w:val="56"/>
                            <w:sz w:val="40"/>
                          </w:rPr>
                          <w:t xml:space="preserve"> </w:t>
                        </w:r>
                        <w:r>
                          <w:rPr>
                            <w:rFonts w:ascii="Georgia"/>
                            <w:b/>
                            <w:color w:val="BCA476"/>
                            <w:sz w:val="40"/>
                          </w:rPr>
                          <w:t>U</w:t>
                        </w:r>
                        <w:r>
                          <w:rPr>
                            <w:rFonts w:ascii="Georgia"/>
                            <w:b/>
                            <w:color w:val="BCA476"/>
                            <w:spacing w:val="52"/>
                            <w:sz w:val="40"/>
                          </w:rPr>
                          <w:t xml:space="preserve"> </w:t>
                        </w:r>
                        <w:r>
                          <w:rPr>
                            <w:rFonts w:ascii="Georgia"/>
                            <w:b/>
                            <w:color w:val="BCA476"/>
                            <w:spacing w:val="-10"/>
                            <w:sz w:val="40"/>
                          </w:rPr>
                          <w:t>N</w:t>
                        </w:r>
                      </w:p>
                    </w:txbxContent>
                  </v:textbox>
                </v:shape>
                <v:shape id="Textbox 4" o:spid="_x0000_s1029" type="#_x0000_t202" style="position:absolute;left:39196;top:5058;width:10401;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675CB56E" w14:textId="77777777" w:rsidR="007D3E61" w:rsidRDefault="00826BB5">
                        <w:pPr>
                          <w:spacing w:line="453" w:lineRule="exact"/>
                          <w:rPr>
                            <w:rFonts w:ascii="Georgia"/>
                            <w:b/>
                            <w:sz w:val="40"/>
                          </w:rPr>
                        </w:pPr>
                        <w:r>
                          <w:rPr>
                            <w:rFonts w:ascii="Georgia"/>
                            <w:b/>
                            <w:color w:val="BCA476"/>
                            <w:sz w:val="40"/>
                          </w:rPr>
                          <w:t>N</w:t>
                        </w:r>
                        <w:r>
                          <w:rPr>
                            <w:rFonts w:ascii="Georgia"/>
                            <w:b/>
                            <w:color w:val="BCA476"/>
                            <w:spacing w:val="59"/>
                            <w:sz w:val="40"/>
                          </w:rPr>
                          <w:t xml:space="preserve"> </w:t>
                        </w:r>
                        <w:r>
                          <w:rPr>
                            <w:rFonts w:ascii="Georgia"/>
                            <w:b/>
                            <w:color w:val="BCA476"/>
                            <w:sz w:val="40"/>
                          </w:rPr>
                          <w:t>A</w:t>
                        </w:r>
                        <w:r>
                          <w:rPr>
                            <w:rFonts w:ascii="Georgia"/>
                            <w:b/>
                            <w:color w:val="BCA476"/>
                            <w:spacing w:val="53"/>
                            <w:sz w:val="40"/>
                          </w:rPr>
                          <w:t xml:space="preserve"> </w:t>
                        </w:r>
                        <w:r>
                          <w:rPr>
                            <w:rFonts w:ascii="Georgia"/>
                            <w:b/>
                            <w:color w:val="BCA476"/>
                            <w:sz w:val="40"/>
                          </w:rPr>
                          <w:t>I</w:t>
                        </w:r>
                        <w:r>
                          <w:rPr>
                            <w:rFonts w:ascii="Georgia"/>
                            <w:b/>
                            <w:color w:val="BCA476"/>
                            <w:spacing w:val="57"/>
                            <w:sz w:val="40"/>
                          </w:rPr>
                          <w:t xml:space="preserve"> </w:t>
                        </w:r>
                        <w:r>
                          <w:rPr>
                            <w:rFonts w:ascii="Georgia"/>
                            <w:b/>
                            <w:color w:val="BCA476"/>
                            <w:spacing w:val="-10"/>
                            <w:sz w:val="40"/>
                          </w:rPr>
                          <w:t>R</w:t>
                        </w:r>
                      </w:p>
                    </w:txbxContent>
                  </v:textbox>
                </v:shape>
                <v:shape id="Textbox 5" o:spid="_x0000_s1030" type="#_x0000_t202" style="position:absolute;left:17806;top:8297;width:40145;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77C1FB44" w14:textId="77777777" w:rsidR="007D3E61" w:rsidRDefault="00826BB5">
                        <w:pPr>
                          <w:ind w:right="30"/>
                          <w:jc w:val="center"/>
                          <w:rPr>
                            <w:rFonts w:ascii="Georgia"/>
                            <w:sz w:val="24"/>
                          </w:rPr>
                        </w:pPr>
                        <w:r>
                          <w:rPr>
                            <w:rFonts w:ascii="Georgia"/>
                            <w:color w:val="FFFFFF"/>
                            <w:spacing w:val="16"/>
                            <w:sz w:val="24"/>
                          </w:rPr>
                          <w:t>PROJECT</w:t>
                        </w:r>
                        <w:r>
                          <w:rPr>
                            <w:rFonts w:ascii="Georgia"/>
                            <w:color w:val="FFFFFF"/>
                            <w:spacing w:val="40"/>
                            <w:sz w:val="24"/>
                          </w:rPr>
                          <w:t xml:space="preserve"> </w:t>
                        </w:r>
                        <w:r>
                          <w:rPr>
                            <w:rFonts w:ascii="Georgia"/>
                            <w:color w:val="FFFFFF"/>
                            <w:spacing w:val="14"/>
                            <w:sz w:val="24"/>
                          </w:rPr>
                          <w:t>MANAGER</w:t>
                        </w:r>
                      </w:p>
                      <w:p w14:paraId="67D154E4" w14:textId="28C045DE" w:rsidR="007D3E61" w:rsidRDefault="00826BB5">
                        <w:pPr>
                          <w:spacing w:before="206"/>
                          <w:ind w:left="12" w:right="30"/>
                          <w:jc w:val="center"/>
                          <w:rPr>
                            <w:sz w:val="20"/>
                          </w:rPr>
                        </w:pPr>
                        <w:r>
                          <w:rPr>
                            <w:color w:val="FFFFFF"/>
                            <w:spacing w:val="-18"/>
                            <w:sz w:val="20"/>
                          </w:rPr>
                          <w:t>New</w:t>
                        </w:r>
                        <w:r>
                          <w:rPr>
                            <w:color w:val="FFFFFF"/>
                            <w:spacing w:val="-35"/>
                            <w:sz w:val="20"/>
                          </w:rPr>
                          <w:t xml:space="preserve"> </w:t>
                        </w:r>
                        <w:r>
                          <w:rPr>
                            <w:color w:val="FFFFFF"/>
                            <w:spacing w:val="-18"/>
                            <w:sz w:val="20"/>
                          </w:rPr>
                          <w:t>York</w:t>
                        </w:r>
                        <w:r>
                          <w:rPr>
                            <w:color w:val="FFFFFF"/>
                            <w:spacing w:val="-39"/>
                            <w:sz w:val="20"/>
                          </w:rPr>
                          <w:t xml:space="preserve"> </w:t>
                        </w:r>
                        <w:r>
                          <w:rPr>
                            <w:color w:val="FFFFFF"/>
                            <w:spacing w:val="-18"/>
                            <w:sz w:val="20"/>
                          </w:rPr>
                          <w:t>Metropolitan Area</w:t>
                        </w:r>
                      </w:p>
                    </w:txbxContent>
                  </v:textbox>
                </v:shape>
                <w10:wrap anchorx="page" anchory="page"/>
              </v:group>
            </w:pict>
          </mc:Fallback>
        </mc:AlternateContent>
      </w:r>
    </w:p>
    <w:p w14:paraId="661275F8" w14:textId="77777777" w:rsidR="007D3E61" w:rsidRDefault="007D3E61">
      <w:pPr>
        <w:pStyle w:val="BodyText"/>
        <w:ind w:left="0"/>
        <w:rPr>
          <w:rFonts w:ascii="Times New Roman"/>
          <w:sz w:val="19"/>
        </w:rPr>
      </w:pPr>
    </w:p>
    <w:p w14:paraId="6D44A4ED" w14:textId="77777777" w:rsidR="007D3E61" w:rsidRDefault="007D3E61">
      <w:pPr>
        <w:pStyle w:val="BodyText"/>
        <w:ind w:left="0"/>
        <w:rPr>
          <w:rFonts w:ascii="Times New Roman"/>
          <w:sz w:val="19"/>
        </w:rPr>
      </w:pPr>
    </w:p>
    <w:p w14:paraId="7D77FF45" w14:textId="77777777" w:rsidR="007D3E61" w:rsidRDefault="007D3E61">
      <w:pPr>
        <w:pStyle w:val="BodyText"/>
        <w:ind w:left="0"/>
        <w:rPr>
          <w:rFonts w:ascii="Times New Roman"/>
          <w:sz w:val="19"/>
        </w:rPr>
      </w:pPr>
    </w:p>
    <w:p w14:paraId="7F88FEE9" w14:textId="77777777" w:rsidR="007D3E61" w:rsidRDefault="007D3E61">
      <w:pPr>
        <w:pStyle w:val="BodyText"/>
        <w:ind w:left="0"/>
        <w:rPr>
          <w:rFonts w:ascii="Times New Roman"/>
          <w:sz w:val="19"/>
        </w:rPr>
      </w:pPr>
    </w:p>
    <w:p w14:paraId="45A832CC" w14:textId="77777777" w:rsidR="007D3E61" w:rsidRDefault="007D3E61">
      <w:pPr>
        <w:pStyle w:val="BodyText"/>
        <w:ind w:left="0"/>
        <w:rPr>
          <w:rFonts w:ascii="Times New Roman"/>
          <w:sz w:val="19"/>
        </w:rPr>
      </w:pPr>
    </w:p>
    <w:p w14:paraId="60B18337" w14:textId="77777777" w:rsidR="007D3E61" w:rsidRDefault="007D3E61">
      <w:pPr>
        <w:pStyle w:val="BodyText"/>
        <w:ind w:left="0"/>
        <w:rPr>
          <w:rFonts w:ascii="Times New Roman"/>
          <w:sz w:val="19"/>
        </w:rPr>
      </w:pPr>
    </w:p>
    <w:p w14:paraId="1503BD49" w14:textId="77777777" w:rsidR="007D3E61" w:rsidRDefault="007D3E61">
      <w:pPr>
        <w:pStyle w:val="BodyText"/>
        <w:ind w:left="0"/>
        <w:rPr>
          <w:rFonts w:ascii="Times New Roman"/>
          <w:sz w:val="19"/>
        </w:rPr>
      </w:pPr>
    </w:p>
    <w:p w14:paraId="4B814700" w14:textId="77777777" w:rsidR="007D3E61" w:rsidRDefault="007D3E61">
      <w:pPr>
        <w:pStyle w:val="BodyText"/>
        <w:ind w:left="0"/>
        <w:rPr>
          <w:rFonts w:ascii="Times New Roman"/>
          <w:sz w:val="19"/>
        </w:rPr>
      </w:pPr>
    </w:p>
    <w:p w14:paraId="398DAEA8" w14:textId="77777777" w:rsidR="007D3E61" w:rsidRDefault="007D3E61">
      <w:pPr>
        <w:pStyle w:val="BodyText"/>
        <w:ind w:left="0"/>
        <w:rPr>
          <w:rFonts w:ascii="Times New Roman"/>
          <w:sz w:val="19"/>
        </w:rPr>
      </w:pPr>
    </w:p>
    <w:p w14:paraId="0B722CD7" w14:textId="77777777" w:rsidR="007D3E61" w:rsidRDefault="007D3E61">
      <w:pPr>
        <w:pStyle w:val="BodyText"/>
        <w:spacing w:before="90"/>
        <w:ind w:left="0"/>
        <w:rPr>
          <w:rFonts w:ascii="Times New Roman"/>
          <w:sz w:val="19"/>
        </w:rPr>
      </w:pPr>
      <w:bookmarkStart w:id="0" w:name="_Hlk162874905"/>
    </w:p>
    <w:p w14:paraId="362EE45C" w14:textId="77777777" w:rsidR="007D3E61" w:rsidRDefault="00826BB5">
      <w:pPr>
        <w:pStyle w:val="Heading1"/>
        <w:ind w:left="822"/>
        <w:jc w:val="left"/>
      </w:pPr>
      <w:r>
        <w:rPr>
          <w:noProof/>
        </w:rPr>
        <mc:AlternateContent>
          <mc:Choice Requires="wps">
            <w:drawing>
              <wp:anchor distT="0" distB="0" distL="0" distR="0" simplePos="0" relativeHeight="487587840" behindDoc="1" locked="0" layoutInCell="1" allowOverlap="1" wp14:anchorId="07F3134B" wp14:editId="1337C73E">
                <wp:simplePos x="0" y="0"/>
                <wp:positionH relativeFrom="page">
                  <wp:posOffset>439216</wp:posOffset>
                </wp:positionH>
                <wp:positionV relativeFrom="paragraph">
                  <wp:posOffset>200980</wp:posOffset>
                </wp:positionV>
                <wp:extent cx="6684009" cy="18415"/>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4009" cy="18415"/>
                        </a:xfrm>
                        <a:custGeom>
                          <a:avLst/>
                          <a:gdLst/>
                          <a:ahLst/>
                          <a:cxnLst/>
                          <a:rect l="l" t="t" r="r" b="b"/>
                          <a:pathLst>
                            <a:path w="6684009" h="18415">
                              <a:moveTo>
                                <a:pt x="6683629" y="0"/>
                              </a:moveTo>
                              <a:lnTo>
                                <a:pt x="0" y="0"/>
                              </a:lnTo>
                              <a:lnTo>
                                <a:pt x="0" y="18288"/>
                              </a:lnTo>
                              <a:lnTo>
                                <a:pt x="6683629" y="18288"/>
                              </a:lnTo>
                              <a:lnTo>
                                <a:pt x="668362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1422FF3" id="Graphic 6" o:spid="_x0000_s1026" style="position:absolute;margin-left:34.6pt;margin-top:15.85pt;width:526.3pt;height:1.45pt;z-index:-15728640;visibility:visible;mso-wrap-style:square;mso-wrap-distance-left:0;mso-wrap-distance-top:0;mso-wrap-distance-right:0;mso-wrap-distance-bottom:0;mso-position-horizontal:absolute;mso-position-horizontal-relative:page;mso-position-vertical:absolute;mso-position-vertical-relative:text;v-text-anchor:top" coordsize="6684009,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" path="m6683629,l,,,18288r6683629,l6683629,xe" fillcolor="black" stroked="f">
                <v:path arrowok="t"/>
                <w10:wrap type="topAndBottom" anchorx="page"/>
              </v:shape>
            </w:pict>
          </mc:Fallback>
        </mc:AlternateContent>
      </w:r>
      <w:r>
        <w:rPr>
          <w:smallCaps/>
        </w:rPr>
        <w:t>Management</w:t>
      </w:r>
      <w:r>
        <w:rPr>
          <w:smallCaps/>
          <w:spacing w:val="-14"/>
        </w:rPr>
        <w:t xml:space="preserve"> </w:t>
      </w:r>
      <w:r>
        <w:rPr>
          <w:smallCaps/>
        </w:rPr>
        <w:t>consultant</w:t>
      </w:r>
      <w:r>
        <w:rPr>
          <w:smallCaps/>
          <w:spacing w:val="-1"/>
        </w:rPr>
        <w:t xml:space="preserve"> </w:t>
      </w:r>
      <w:r>
        <w:rPr>
          <w:smallCaps/>
        </w:rPr>
        <w:t>|</w:t>
      </w:r>
      <w:r>
        <w:rPr>
          <w:smallCaps/>
          <w:spacing w:val="-14"/>
        </w:rPr>
        <w:t xml:space="preserve"> </w:t>
      </w:r>
      <w:r>
        <w:rPr>
          <w:smallCaps/>
        </w:rPr>
        <w:t>Project</w:t>
      </w:r>
      <w:r>
        <w:rPr>
          <w:smallCaps/>
          <w:spacing w:val="-1"/>
        </w:rPr>
        <w:t xml:space="preserve"> </w:t>
      </w:r>
      <w:r>
        <w:rPr>
          <w:smallCaps/>
        </w:rPr>
        <w:t>Manager</w:t>
      </w:r>
      <w:r>
        <w:rPr>
          <w:smallCaps/>
          <w:spacing w:val="-4"/>
        </w:rPr>
        <w:t xml:space="preserve"> </w:t>
      </w:r>
      <w:r>
        <w:rPr>
          <w:smallCaps/>
        </w:rPr>
        <w:t>|</w:t>
      </w:r>
      <w:r>
        <w:rPr>
          <w:smallCaps/>
          <w:spacing w:val="-14"/>
        </w:rPr>
        <w:t xml:space="preserve"> </w:t>
      </w:r>
      <w:r>
        <w:rPr>
          <w:smallCaps/>
        </w:rPr>
        <w:t>Business</w:t>
      </w:r>
      <w:r>
        <w:rPr>
          <w:smallCaps/>
          <w:spacing w:val="-3"/>
        </w:rPr>
        <w:t xml:space="preserve"> </w:t>
      </w:r>
      <w:r>
        <w:rPr>
          <w:smallCaps/>
        </w:rPr>
        <w:t>Analyst</w:t>
      </w:r>
      <w:r>
        <w:rPr>
          <w:smallCaps/>
          <w:spacing w:val="-1"/>
        </w:rPr>
        <w:t xml:space="preserve"> </w:t>
      </w:r>
      <w:r>
        <w:rPr>
          <w:smallCaps/>
        </w:rPr>
        <w:t>|</w:t>
      </w:r>
      <w:r>
        <w:rPr>
          <w:smallCaps/>
          <w:spacing w:val="-14"/>
        </w:rPr>
        <w:t xml:space="preserve"> </w:t>
      </w:r>
      <w:r>
        <w:rPr>
          <w:smallCaps/>
        </w:rPr>
        <w:t>Product</w:t>
      </w:r>
      <w:r>
        <w:rPr>
          <w:smallCaps/>
          <w:spacing w:val="-3"/>
        </w:rPr>
        <w:t xml:space="preserve"> </w:t>
      </w:r>
      <w:r>
        <w:rPr>
          <w:smallCaps/>
          <w:spacing w:val="-2"/>
        </w:rPr>
        <w:t>Owner</w:t>
      </w:r>
    </w:p>
    <w:p w14:paraId="3FFB765D" w14:textId="77777777" w:rsidR="007D3E61" w:rsidRDefault="00826BB5">
      <w:pPr>
        <w:spacing w:before="10"/>
        <w:ind w:left="7" w:right="3"/>
        <w:jc w:val="center"/>
        <w:rPr>
          <w:rFonts w:ascii="Arial"/>
          <w:b/>
          <w:sz w:val="3"/>
        </w:rPr>
      </w:pPr>
      <w:r>
        <w:rPr>
          <w:rFonts w:ascii="Arial"/>
          <w:b/>
          <w:color w:val="4F6128"/>
          <w:spacing w:val="-10"/>
          <w:sz w:val="3"/>
        </w:rPr>
        <w:t>S</w:t>
      </w:r>
    </w:p>
    <w:p w14:paraId="2CF89891" w14:textId="77777777" w:rsidR="007D3E61" w:rsidRDefault="00826BB5">
      <w:pPr>
        <w:pStyle w:val="BodyText"/>
        <w:spacing w:before="3"/>
        <w:ind w:left="140" w:right="131"/>
        <w:jc w:val="both"/>
      </w:pPr>
      <w:r>
        <w:rPr>
          <w:color w:val="1F2023"/>
        </w:rPr>
        <w:t>Irish-born Program Manager with extensive expertise in data analysis and intelligent automation. Committed to spearheading success in dynamic B2B environments, maximizing customer benefits, and leading transformative initiatives to ensure enduring success. Proven leadership in complex project management, utilizing best practices for informed</w:t>
      </w:r>
      <w:r>
        <w:rPr>
          <w:color w:val="1F2023"/>
          <w:spacing w:val="-14"/>
        </w:rPr>
        <w:t xml:space="preserve"> </w:t>
      </w:r>
      <w:r>
        <w:rPr>
          <w:color w:val="1F2023"/>
        </w:rPr>
        <w:t>decision-making</w:t>
      </w:r>
      <w:r>
        <w:rPr>
          <w:color w:val="1F2023"/>
          <w:spacing w:val="-14"/>
        </w:rPr>
        <w:t xml:space="preserve"> </w:t>
      </w:r>
      <w:r>
        <w:rPr>
          <w:color w:val="1F2023"/>
        </w:rPr>
        <w:t>and</w:t>
      </w:r>
      <w:r>
        <w:rPr>
          <w:color w:val="1F2023"/>
          <w:spacing w:val="-14"/>
        </w:rPr>
        <w:t xml:space="preserve"> </w:t>
      </w:r>
      <w:r>
        <w:rPr>
          <w:color w:val="1F2023"/>
        </w:rPr>
        <w:t>operational</w:t>
      </w:r>
      <w:r>
        <w:rPr>
          <w:color w:val="1F2023"/>
          <w:spacing w:val="-14"/>
        </w:rPr>
        <w:t xml:space="preserve"> </w:t>
      </w:r>
      <w:r>
        <w:rPr>
          <w:color w:val="1F2023"/>
        </w:rPr>
        <w:t>efficiency.</w:t>
      </w:r>
      <w:r>
        <w:rPr>
          <w:color w:val="1F2023"/>
          <w:spacing w:val="-13"/>
        </w:rPr>
        <w:t xml:space="preserve"> </w:t>
      </w:r>
      <w:r>
        <w:rPr>
          <w:color w:val="1F2023"/>
        </w:rPr>
        <w:t>Looking</w:t>
      </w:r>
      <w:r>
        <w:rPr>
          <w:color w:val="1F2023"/>
          <w:spacing w:val="-14"/>
        </w:rPr>
        <w:t xml:space="preserve"> </w:t>
      </w:r>
      <w:r>
        <w:rPr>
          <w:color w:val="1F2023"/>
        </w:rPr>
        <w:t>for</w:t>
      </w:r>
      <w:r>
        <w:rPr>
          <w:color w:val="1F2023"/>
          <w:spacing w:val="-12"/>
        </w:rPr>
        <w:t xml:space="preserve"> </w:t>
      </w:r>
      <w:r>
        <w:rPr>
          <w:color w:val="1F2023"/>
        </w:rPr>
        <w:t>opportunities</w:t>
      </w:r>
      <w:r>
        <w:rPr>
          <w:color w:val="1F2023"/>
          <w:spacing w:val="-12"/>
        </w:rPr>
        <w:t xml:space="preserve"> </w:t>
      </w:r>
      <w:r>
        <w:rPr>
          <w:color w:val="1F2023"/>
        </w:rPr>
        <w:t>in</w:t>
      </w:r>
      <w:r>
        <w:rPr>
          <w:color w:val="1F2023"/>
          <w:spacing w:val="-14"/>
        </w:rPr>
        <w:t xml:space="preserve"> </w:t>
      </w:r>
      <w:r>
        <w:rPr>
          <w:color w:val="1F2023"/>
        </w:rPr>
        <w:t>project/product/program</w:t>
      </w:r>
      <w:r>
        <w:rPr>
          <w:color w:val="1F2023"/>
          <w:spacing w:val="-14"/>
        </w:rPr>
        <w:t xml:space="preserve"> </w:t>
      </w:r>
      <w:r>
        <w:rPr>
          <w:color w:val="1F2023"/>
        </w:rPr>
        <w:t>management.</w:t>
      </w:r>
    </w:p>
    <w:p w14:paraId="5801B0CA" w14:textId="77777777" w:rsidR="007D3E61" w:rsidRDefault="00826BB5">
      <w:pPr>
        <w:pStyle w:val="BodyText"/>
        <w:spacing w:before="21"/>
        <w:ind w:left="0"/>
      </w:pPr>
      <w:r>
        <w:rPr>
          <w:noProof/>
        </w:rPr>
        <mc:AlternateContent>
          <mc:Choice Requires="wps">
            <w:drawing>
              <wp:anchor distT="0" distB="0" distL="0" distR="0" simplePos="0" relativeHeight="487588352" behindDoc="1" locked="0" layoutInCell="1" allowOverlap="1" wp14:anchorId="5DE34254" wp14:editId="7274822E">
                <wp:simplePos x="0" y="0"/>
                <wp:positionH relativeFrom="page">
                  <wp:posOffset>439216</wp:posOffset>
                </wp:positionH>
                <wp:positionV relativeFrom="paragraph">
                  <wp:posOffset>175120</wp:posOffset>
                </wp:positionV>
                <wp:extent cx="6684009" cy="18415"/>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4009" cy="18415"/>
                        </a:xfrm>
                        <a:custGeom>
                          <a:avLst/>
                          <a:gdLst/>
                          <a:ahLst/>
                          <a:cxnLst/>
                          <a:rect l="l" t="t" r="r" b="b"/>
                          <a:pathLst>
                            <a:path w="6684009" h="18415">
                              <a:moveTo>
                                <a:pt x="6683629" y="0"/>
                              </a:moveTo>
                              <a:lnTo>
                                <a:pt x="0" y="0"/>
                              </a:lnTo>
                              <a:lnTo>
                                <a:pt x="0" y="18288"/>
                              </a:lnTo>
                              <a:lnTo>
                                <a:pt x="6683629" y="18288"/>
                              </a:lnTo>
                              <a:lnTo>
                                <a:pt x="668362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3AA52E9" id="Graphic 7" o:spid="_x0000_s1026" style="position:absolute;margin-left:34.6pt;margin-top:13.8pt;width:526.3pt;height:1.45pt;z-index:-15728128;visibility:visible;mso-wrap-style:square;mso-wrap-distance-left:0;mso-wrap-distance-top:0;mso-wrap-distance-right:0;mso-wrap-distance-bottom:0;mso-position-horizontal:absolute;mso-position-horizontal-relative:page;mso-position-vertical:absolute;mso-position-vertical-relative:text;v-text-anchor:top" coordsize="6684009,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" path="m6683629,l,,,18288r6683629,l6683629,xe" fillcolor="black" stroked="f">
                <v:path arrowok="t"/>
                <w10:wrap type="topAndBottom" anchorx="page"/>
              </v:shape>
            </w:pict>
          </mc:Fallback>
        </mc:AlternateContent>
      </w:r>
    </w:p>
    <w:p w14:paraId="53E8257A" w14:textId="77777777" w:rsidR="007D3E61" w:rsidRDefault="00826BB5">
      <w:pPr>
        <w:pStyle w:val="Heading1"/>
        <w:spacing w:before="1"/>
      </w:pPr>
      <w:r>
        <w:rPr>
          <w:smallCaps/>
        </w:rPr>
        <w:t>Areas</w:t>
      </w:r>
      <w:r>
        <w:rPr>
          <w:smallCaps/>
          <w:spacing w:val="1"/>
        </w:rPr>
        <w:t xml:space="preserve"> </w:t>
      </w:r>
      <w:r>
        <w:rPr>
          <w:smallCaps/>
        </w:rPr>
        <w:t>of</w:t>
      </w:r>
      <w:r>
        <w:rPr>
          <w:smallCaps/>
          <w:spacing w:val="-2"/>
        </w:rPr>
        <w:t xml:space="preserve"> Expertise</w:t>
      </w:r>
    </w:p>
    <w:p w14:paraId="0BF288F9" w14:textId="77777777" w:rsidR="007D3E61" w:rsidRDefault="007D3E61">
      <w:pPr>
        <w:pStyle w:val="BodyText"/>
        <w:spacing w:before="1" w:after="1"/>
        <w:ind w:left="0"/>
        <w:rPr>
          <w:rFonts w:ascii="Arial"/>
          <w:b/>
          <w:sz w:val="10"/>
        </w:rPr>
      </w:pPr>
    </w:p>
    <w:tbl>
      <w:tblPr>
        <w:tblW w:w="0" w:type="auto"/>
        <w:tblInd w:w="966" w:type="dxa"/>
        <w:tblLayout w:type="fixed"/>
        <w:tblCellMar>
          <w:left w:w="0" w:type="dxa"/>
          <w:right w:w="0" w:type="dxa"/>
        </w:tblCellMar>
        <w:tblLook w:val="01E0" w:firstRow="1" w:lastRow="1" w:firstColumn="1" w:lastColumn="1" w:noHBand="0" w:noVBand="0"/>
      </w:tblPr>
      <w:tblGrid>
        <w:gridCol w:w="2178"/>
        <w:gridCol w:w="3906"/>
        <w:gridCol w:w="3223"/>
      </w:tblGrid>
      <w:tr w:rsidR="007D3E61" w14:paraId="1516D75B" w14:textId="77777777">
        <w:trPr>
          <w:trHeight w:val="688"/>
        </w:trPr>
        <w:tc>
          <w:tcPr>
            <w:tcW w:w="2178" w:type="dxa"/>
          </w:tcPr>
          <w:p w14:paraId="727D6F27" w14:textId="77777777" w:rsidR="007D3E61" w:rsidRDefault="00826BB5">
            <w:pPr>
              <w:pStyle w:val="TableParagraph"/>
              <w:spacing w:line="225" w:lineRule="exact"/>
              <w:ind w:left="129" w:right="876"/>
              <w:rPr>
                <w:rFonts w:ascii="Arial"/>
                <w:b/>
                <w:sz w:val="20"/>
              </w:rPr>
            </w:pPr>
            <w:r>
              <w:rPr>
                <w:rFonts w:ascii="Arial"/>
                <w:b/>
                <w:spacing w:val="-2"/>
                <w:sz w:val="20"/>
              </w:rPr>
              <w:t>Technical</w:t>
            </w:r>
          </w:p>
          <w:p w14:paraId="511E1BEF" w14:textId="77777777" w:rsidR="007D3E61" w:rsidRDefault="00826BB5">
            <w:pPr>
              <w:pStyle w:val="TableParagraph"/>
              <w:spacing w:line="230" w:lineRule="atLeast"/>
              <w:ind w:left="129" w:right="823"/>
              <w:rPr>
                <w:sz w:val="20"/>
              </w:rPr>
            </w:pPr>
            <w:r>
              <w:rPr>
                <w:sz w:val="20"/>
              </w:rPr>
              <w:t>MS</w:t>
            </w:r>
            <w:r>
              <w:rPr>
                <w:spacing w:val="-14"/>
                <w:sz w:val="20"/>
              </w:rPr>
              <w:t xml:space="preserve"> </w:t>
            </w:r>
            <w:r>
              <w:rPr>
                <w:sz w:val="20"/>
              </w:rPr>
              <w:t>Project MS 365</w:t>
            </w:r>
          </w:p>
        </w:tc>
        <w:tc>
          <w:tcPr>
            <w:tcW w:w="3906" w:type="dxa"/>
          </w:tcPr>
          <w:p w14:paraId="0B2287E7" w14:textId="77777777" w:rsidR="007D3E61" w:rsidRDefault="00826BB5">
            <w:pPr>
              <w:pStyle w:val="TableParagraph"/>
              <w:spacing w:line="225" w:lineRule="exact"/>
              <w:ind w:right="2"/>
              <w:rPr>
                <w:rFonts w:ascii="Arial"/>
                <w:b/>
                <w:sz w:val="20"/>
              </w:rPr>
            </w:pPr>
            <w:r>
              <w:rPr>
                <w:rFonts w:ascii="Arial"/>
                <w:b/>
                <w:spacing w:val="-2"/>
                <w:sz w:val="20"/>
              </w:rPr>
              <w:t>Functional</w:t>
            </w:r>
          </w:p>
          <w:p w14:paraId="46C467DC" w14:textId="77777777" w:rsidR="007D3E61" w:rsidRDefault="00826BB5">
            <w:pPr>
              <w:pStyle w:val="TableParagraph"/>
              <w:spacing w:line="240" w:lineRule="auto"/>
              <w:ind w:right="2"/>
              <w:rPr>
                <w:sz w:val="20"/>
              </w:rPr>
            </w:pPr>
            <w:r>
              <w:rPr>
                <w:sz w:val="20"/>
              </w:rPr>
              <w:t>Program</w:t>
            </w:r>
            <w:r>
              <w:rPr>
                <w:spacing w:val="-8"/>
                <w:sz w:val="20"/>
              </w:rPr>
              <w:t xml:space="preserve"> </w:t>
            </w:r>
            <w:r>
              <w:rPr>
                <w:spacing w:val="-2"/>
                <w:sz w:val="20"/>
              </w:rPr>
              <w:t>Strategist</w:t>
            </w:r>
          </w:p>
          <w:p w14:paraId="77D12C93" w14:textId="77777777" w:rsidR="007D3E61" w:rsidRDefault="00826BB5">
            <w:pPr>
              <w:pStyle w:val="TableParagraph"/>
              <w:spacing w:before="1" w:line="213" w:lineRule="exact"/>
              <w:rPr>
                <w:sz w:val="20"/>
              </w:rPr>
            </w:pPr>
            <w:r>
              <w:rPr>
                <w:sz w:val="20"/>
              </w:rPr>
              <w:t>End-to-End</w:t>
            </w:r>
            <w:r>
              <w:rPr>
                <w:spacing w:val="-9"/>
                <w:sz w:val="20"/>
              </w:rPr>
              <w:t xml:space="preserve"> </w:t>
            </w:r>
            <w:r>
              <w:rPr>
                <w:sz w:val="20"/>
              </w:rPr>
              <w:t>Product</w:t>
            </w:r>
            <w:r>
              <w:rPr>
                <w:spacing w:val="-10"/>
                <w:sz w:val="20"/>
              </w:rPr>
              <w:t xml:space="preserve"> </w:t>
            </w:r>
            <w:r>
              <w:rPr>
                <w:spacing w:val="-2"/>
                <w:sz w:val="20"/>
              </w:rPr>
              <w:t>Delivery</w:t>
            </w:r>
          </w:p>
        </w:tc>
        <w:tc>
          <w:tcPr>
            <w:tcW w:w="3223" w:type="dxa"/>
          </w:tcPr>
          <w:p w14:paraId="2EA7F273" w14:textId="77777777" w:rsidR="007D3E61" w:rsidRDefault="00826BB5">
            <w:pPr>
              <w:pStyle w:val="TableParagraph"/>
              <w:spacing w:line="225" w:lineRule="exact"/>
              <w:ind w:left="520" w:right="4"/>
              <w:rPr>
                <w:rFonts w:ascii="Arial"/>
                <w:b/>
                <w:sz w:val="20"/>
              </w:rPr>
            </w:pPr>
            <w:r>
              <w:rPr>
                <w:rFonts w:ascii="Arial"/>
                <w:b/>
                <w:spacing w:val="-4"/>
                <w:sz w:val="20"/>
              </w:rPr>
              <w:t>Soft</w:t>
            </w:r>
          </w:p>
          <w:p w14:paraId="7C0CE0BE" w14:textId="77777777" w:rsidR="007D3E61" w:rsidRDefault="00826BB5">
            <w:pPr>
              <w:pStyle w:val="TableParagraph"/>
              <w:spacing w:line="230" w:lineRule="atLeast"/>
              <w:ind w:left="520"/>
              <w:rPr>
                <w:sz w:val="20"/>
              </w:rPr>
            </w:pPr>
            <w:r>
              <w:rPr>
                <w:sz w:val="20"/>
              </w:rPr>
              <w:t>Adaptability</w:t>
            </w:r>
            <w:r>
              <w:rPr>
                <w:spacing w:val="-14"/>
                <w:sz w:val="20"/>
              </w:rPr>
              <w:t xml:space="preserve"> </w:t>
            </w:r>
            <w:r>
              <w:rPr>
                <w:sz w:val="20"/>
              </w:rPr>
              <w:t>&amp;</w:t>
            </w:r>
            <w:r>
              <w:rPr>
                <w:spacing w:val="-14"/>
                <w:sz w:val="20"/>
              </w:rPr>
              <w:t xml:space="preserve"> </w:t>
            </w:r>
            <w:r>
              <w:rPr>
                <w:sz w:val="20"/>
              </w:rPr>
              <w:t xml:space="preserve">Self-Motivation </w:t>
            </w:r>
            <w:r>
              <w:rPr>
                <w:spacing w:val="-2"/>
                <w:sz w:val="20"/>
              </w:rPr>
              <w:t>Leadership</w:t>
            </w:r>
          </w:p>
        </w:tc>
      </w:tr>
      <w:tr w:rsidR="007D3E61" w14:paraId="1E85953B" w14:textId="77777777">
        <w:trPr>
          <w:trHeight w:val="230"/>
        </w:trPr>
        <w:tc>
          <w:tcPr>
            <w:tcW w:w="2178" w:type="dxa"/>
          </w:tcPr>
          <w:p w14:paraId="28507B20" w14:textId="77777777" w:rsidR="007D3E61" w:rsidRDefault="00826BB5">
            <w:pPr>
              <w:pStyle w:val="TableParagraph"/>
              <w:ind w:left="50"/>
              <w:jc w:val="left"/>
              <w:rPr>
                <w:sz w:val="20"/>
              </w:rPr>
            </w:pPr>
            <w:r>
              <w:rPr>
                <w:sz w:val="20"/>
              </w:rPr>
              <w:t>Atlassian</w:t>
            </w:r>
            <w:r>
              <w:rPr>
                <w:spacing w:val="-9"/>
                <w:sz w:val="20"/>
              </w:rPr>
              <w:t xml:space="preserve"> </w:t>
            </w:r>
            <w:r>
              <w:rPr>
                <w:spacing w:val="-2"/>
                <w:sz w:val="20"/>
              </w:rPr>
              <w:t>Suite</w:t>
            </w:r>
          </w:p>
        </w:tc>
        <w:tc>
          <w:tcPr>
            <w:tcW w:w="3906" w:type="dxa"/>
          </w:tcPr>
          <w:p w14:paraId="329055E4" w14:textId="77777777" w:rsidR="007D3E61" w:rsidRDefault="00826BB5">
            <w:pPr>
              <w:pStyle w:val="TableParagraph"/>
              <w:ind w:left="1329"/>
              <w:jc w:val="left"/>
              <w:rPr>
                <w:sz w:val="20"/>
              </w:rPr>
            </w:pPr>
            <w:r>
              <w:rPr>
                <w:sz w:val="20"/>
              </w:rPr>
              <w:t>Waterfall</w:t>
            </w:r>
            <w:r>
              <w:rPr>
                <w:spacing w:val="-3"/>
                <w:sz w:val="20"/>
              </w:rPr>
              <w:t xml:space="preserve"> </w:t>
            </w:r>
            <w:r>
              <w:rPr>
                <w:sz w:val="20"/>
              </w:rPr>
              <w:t>&amp;</w:t>
            </w:r>
            <w:r>
              <w:rPr>
                <w:spacing w:val="-5"/>
                <w:sz w:val="20"/>
              </w:rPr>
              <w:t xml:space="preserve"> </w:t>
            </w:r>
            <w:r>
              <w:rPr>
                <w:spacing w:val="-2"/>
                <w:sz w:val="20"/>
              </w:rPr>
              <w:t>Agile</w:t>
            </w:r>
          </w:p>
        </w:tc>
        <w:tc>
          <w:tcPr>
            <w:tcW w:w="3223" w:type="dxa"/>
          </w:tcPr>
          <w:p w14:paraId="663BC871" w14:textId="77777777" w:rsidR="007D3E61" w:rsidRDefault="00826BB5">
            <w:pPr>
              <w:pStyle w:val="TableParagraph"/>
              <w:ind w:left="808"/>
              <w:jc w:val="left"/>
              <w:rPr>
                <w:sz w:val="20"/>
              </w:rPr>
            </w:pPr>
            <w:r>
              <w:rPr>
                <w:sz w:val="20"/>
              </w:rPr>
              <w:t>Effective</w:t>
            </w:r>
            <w:r>
              <w:rPr>
                <w:spacing w:val="-7"/>
                <w:sz w:val="20"/>
              </w:rPr>
              <w:t xml:space="preserve"> </w:t>
            </w:r>
            <w:r>
              <w:rPr>
                <w:spacing w:val="-2"/>
                <w:sz w:val="20"/>
              </w:rPr>
              <w:t>Communicator</w:t>
            </w:r>
          </w:p>
        </w:tc>
      </w:tr>
      <w:tr w:rsidR="007D3E61" w14:paraId="38E93ACD" w14:textId="77777777">
        <w:trPr>
          <w:trHeight w:val="458"/>
        </w:trPr>
        <w:tc>
          <w:tcPr>
            <w:tcW w:w="2178" w:type="dxa"/>
          </w:tcPr>
          <w:p w14:paraId="05BACDC8" w14:textId="77777777" w:rsidR="007D3E61" w:rsidRDefault="00826BB5">
            <w:pPr>
              <w:pStyle w:val="TableParagraph"/>
              <w:spacing w:line="230" w:lineRule="exact"/>
              <w:ind w:left="348" w:right="1101" w:firstLine="62"/>
              <w:jc w:val="left"/>
              <w:rPr>
                <w:sz w:val="20"/>
              </w:rPr>
            </w:pPr>
            <w:r>
              <w:rPr>
                <w:spacing w:val="-2"/>
                <w:sz w:val="20"/>
              </w:rPr>
              <w:t>UiPath Tableau</w:t>
            </w:r>
          </w:p>
        </w:tc>
        <w:tc>
          <w:tcPr>
            <w:tcW w:w="3906" w:type="dxa"/>
          </w:tcPr>
          <w:p w14:paraId="6A7520DC" w14:textId="77777777" w:rsidR="007D3E61" w:rsidRDefault="00826BB5">
            <w:pPr>
              <w:pStyle w:val="TableParagraph"/>
              <w:spacing w:line="230" w:lineRule="exact"/>
              <w:ind w:left="1094" w:right="1" w:hanging="192"/>
              <w:jc w:val="left"/>
              <w:rPr>
                <w:sz w:val="20"/>
              </w:rPr>
            </w:pPr>
            <w:r>
              <w:rPr>
                <w:sz w:val="20"/>
              </w:rPr>
              <w:t>Data</w:t>
            </w:r>
            <w:r>
              <w:rPr>
                <w:spacing w:val="-12"/>
                <w:sz w:val="20"/>
              </w:rPr>
              <w:t xml:space="preserve"> </w:t>
            </w:r>
            <w:r>
              <w:rPr>
                <w:sz w:val="20"/>
              </w:rPr>
              <w:t>Analysis</w:t>
            </w:r>
            <w:r>
              <w:rPr>
                <w:spacing w:val="-11"/>
                <w:sz w:val="20"/>
              </w:rPr>
              <w:t xml:space="preserve"> </w:t>
            </w:r>
            <w:r>
              <w:rPr>
                <w:sz w:val="20"/>
              </w:rPr>
              <w:t>&amp;</w:t>
            </w:r>
            <w:r>
              <w:rPr>
                <w:spacing w:val="-11"/>
                <w:sz w:val="20"/>
              </w:rPr>
              <w:t xml:space="preserve"> </w:t>
            </w:r>
            <w:r>
              <w:rPr>
                <w:sz w:val="20"/>
              </w:rPr>
              <w:t>Reporting Process Improvement</w:t>
            </w:r>
          </w:p>
        </w:tc>
        <w:tc>
          <w:tcPr>
            <w:tcW w:w="3223" w:type="dxa"/>
          </w:tcPr>
          <w:p w14:paraId="2A7A8266" w14:textId="77777777" w:rsidR="007D3E61" w:rsidRDefault="00826BB5">
            <w:pPr>
              <w:pStyle w:val="TableParagraph"/>
              <w:spacing w:line="230" w:lineRule="exact"/>
              <w:ind w:left="722" w:right="204" w:firstLine="412"/>
              <w:jc w:val="left"/>
              <w:rPr>
                <w:sz w:val="20"/>
              </w:rPr>
            </w:pPr>
            <w:r>
              <w:rPr>
                <w:spacing w:val="-2"/>
                <w:sz w:val="20"/>
              </w:rPr>
              <w:t xml:space="preserve">Problem-Solving </w:t>
            </w:r>
            <w:r>
              <w:rPr>
                <w:sz w:val="20"/>
              </w:rPr>
              <w:t>Stakeholder</w:t>
            </w:r>
            <w:r>
              <w:rPr>
                <w:spacing w:val="-14"/>
                <w:sz w:val="20"/>
              </w:rPr>
              <w:t xml:space="preserve"> </w:t>
            </w:r>
            <w:r>
              <w:rPr>
                <w:sz w:val="20"/>
              </w:rPr>
              <w:t>Management</w:t>
            </w:r>
          </w:p>
        </w:tc>
      </w:tr>
    </w:tbl>
    <w:p w14:paraId="6681A9B4" w14:textId="77777777" w:rsidR="007D3E61" w:rsidRDefault="00826BB5">
      <w:pPr>
        <w:pStyle w:val="BodyText"/>
        <w:spacing w:before="21"/>
        <w:ind w:left="0"/>
        <w:rPr>
          <w:rFonts w:ascii="Arial"/>
          <w:b/>
        </w:rPr>
      </w:pPr>
      <w:r>
        <w:rPr>
          <w:noProof/>
        </w:rPr>
        <mc:AlternateContent>
          <mc:Choice Requires="wps">
            <w:drawing>
              <wp:anchor distT="0" distB="0" distL="0" distR="0" simplePos="0" relativeHeight="487588864" behindDoc="1" locked="0" layoutInCell="1" allowOverlap="1" wp14:anchorId="7AB30D9A" wp14:editId="421DC68E">
                <wp:simplePos x="0" y="0"/>
                <wp:positionH relativeFrom="page">
                  <wp:posOffset>439216</wp:posOffset>
                </wp:positionH>
                <wp:positionV relativeFrom="paragraph">
                  <wp:posOffset>175198</wp:posOffset>
                </wp:positionV>
                <wp:extent cx="6684009" cy="18415"/>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4009" cy="18415"/>
                        </a:xfrm>
                        <a:custGeom>
                          <a:avLst/>
                          <a:gdLst/>
                          <a:ahLst/>
                          <a:cxnLst/>
                          <a:rect l="l" t="t" r="r" b="b"/>
                          <a:pathLst>
                            <a:path w="6684009" h="18415">
                              <a:moveTo>
                                <a:pt x="6683629" y="0"/>
                              </a:moveTo>
                              <a:lnTo>
                                <a:pt x="0" y="0"/>
                              </a:lnTo>
                              <a:lnTo>
                                <a:pt x="0" y="18288"/>
                              </a:lnTo>
                              <a:lnTo>
                                <a:pt x="6683629" y="18288"/>
                              </a:lnTo>
                              <a:lnTo>
                                <a:pt x="668362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B6E58E0" id="Graphic 8" o:spid="_x0000_s1026" style="position:absolute;margin-left:34.6pt;margin-top:13.8pt;width:526.3pt;height:1.45pt;z-index:-15727616;visibility:visible;mso-wrap-style:square;mso-wrap-distance-left:0;mso-wrap-distance-top:0;mso-wrap-distance-right:0;mso-wrap-distance-bottom:0;mso-position-horizontal:absolute;mso-position-horizontal-relative:page;mso-position-vertical:absolute;mso-position-vertical-relative:text;v-text-anchor:top" coordsize="6684009,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" path="m6683629,l,,,18288r6683629,l6683629,xe" fillcolor="black" stroked="f">
                <v:path arrowok="t"/>
                <w10:wrap type="topAndBottom" anchorx="page"/>
              </v:shape>
            </w:pict>
          </mc:Fallback>
        </mc:AlternateContent>
      </w:r>
    </w:p>
    <w:p w14:paraId="1758596D" w14:textId="77777777" w:rsidR="007D3E61" w:rsidRDefault="00826BB5">
      <w:pPr>
        <w:ind w:left="7" w:right="5"/>
        <w:jc w:val="center"/>
        <w:rPr>
          <w:rFonts w:ascii="Arial"/>
          <w:b/>
          <w:sz w:val="24"/>
        </w:rPr>
      </w:pPr>
      <w:r>
        <w:rPr>
          <w:rFonts w:ascii="Arial"/>
          <w:b/>
          <w:smallCaps/>
          <w:sz w:val="24"/>
        </w:rPr>
        <w:t>Career</w:t>
      </w:r>
      <w:r>
        <w:rPr>
          <w:rFonts w:ascii="Arial"/>
          <w:b/>
          <w:smallCaps/>
          <w:spacing w:val="1"/>
          <w:sz w:val="24"/>
        </w:rPr>
        <w:t xml:space="preserve"> </w:t>
      </w:r>
      <w:r>
        <w:rPr>
          <w:rFonts w:ascii="Arial"/>
          <w:b/>
          <w:smallCaps/>
          <w:spacing w:val="-2"/>
          <w:sz w:val="24"/>
        </w:rPr>
        <w:t>Summary</w:t>
      </w:r>
    </w:p>
    <w:p w14:paraId="336B67D1" w14:textId="77777777" w:rsidR="007D3E61" w:rsidRDefault="00826BB5">
      <w:pPr>
        <w:pStyle w:val="Heading2"/>
        <w:spacing w:before="112"/>
      </w:pPr>
      <w:r>
        <w:t>Senior</w:t>
      </w:r>
      <w:r>
        <w:rPr>
          <w:spacing w:val="-5"/>
        </w:rPr>
        <w:t xml:space="preserve"> </w:t>
      </w:r>
      <w:r>
        <w:t>Associate</w:t>
      </w:r>
      <w:r>
        <w:rPr>
          <w:spacing w:val="-7"/>
        </w:rPr>
        <w:t xml:space="preserve"> </w:t>
      </w:r>
      <w:r>
        <w:t>|</w:t>
      </w:r>
      <w:r>
        <w:rPr>
          <w:spacing w:val="-2"/>
        </w:rPr>
        <w:t xml:space="preserve"> </w:t>
      </w:r>
      <w:r>
        <w:t>Consulting</w:t>
      </w:r>
      <w:r>
        <w:rPr>
          <w:spacing w:val="1"/>
        </w:rPr>
        <w:t xml:space="preserve"> </w:t>
      </w:r>
      <w:r>
        <w:t>–</w:t>
      </w:r>
      <w:r>
        <w:rPr>
          <w:spacing w:val="-9"/>
        </w:rPr>
        <w:t xml:space="preserve"> </w:t>
      </w:r>
      <w:r>
        <w:t>Org</w:t>
      </w:r>
      <w:r>
        <w:rPr>
          <w:spacing w:val="-6"/>
        </w:rPr>
        <w:t xml:space="preserve"> </w:t>
      </w:r>
      <w:r>
        <w:t>Design</w:t>
      </w:r>
      <w:r>
        <w:rPr>
          <w:spacing w:val="-1"/>
        </w:rPr>
        <w:t xml:space="preserve"> </w:t>
      </w:r>
      <w:r>
        <w:t>&amp;</w:t>
      </w:r>
      <w:r>
        <w:rPr>
          <w:spacing w:val="-9"/>
        </w:rPr>
        <w:t xml:space="preserve"> </w:t>
      </w:r>
      <w:r>
        <w:t>Model |</w:t>
      </w:r>
      <w:r>
        <w:rPr>
          <w:spacing w:val="-6"/>
        </w:rPr>
        <w:t xml:space="preserve"> </w:t>
      </w:r>
      <w:r>
        <w:t>July</w:t>
      </w:r>
      <w:r>
        <w:rPr>
          <w:spacing w:val="-8"/>
        </w:rPr>
        <w:t xml:space="preserve"> </w:t>
      </w:r>
      <w:r>
        <w:t>2022</w:t>
      </w:r>
      <w:r>
        <w:rPr>
          <w:spacing w:val="-5"/>
        </w:rPr>
        <w:t xml:space="preserve"> </w:t>
      </w:r>
      <w:r>
        <w:t>–</w:t>
      </w:r>
      <w:r>
        <w:rPr>
          <w:spacing w:val="-4"/>
        </w:rPr>
        <w:t xml:space="preserve"> </w:t>
      </w:r>
      <w:r>
        <w:t>July</w:t>
      </w:r>
      <w:r>
        <w:rPr>
          <w:spacing w:val="-8"/>
        </w:rPr>
        <w:t xml:space="preserve"> </w:t>
      </w:r>
      <w:r>
        <w:rPr>
          <w:spacing w:val="-4"/>
        </w:rPr>
        <w:t>2023</w:t>
      </w:r>
    </w:p>
    <w:p w14:paraId="3A7A7FC3" w14:textId="77777777" w:rsidR="007D3E61" w:rsidRDefault="00826BB5">
      <w:pPr>
        <w:pStyle w:val="BodyText"/>
        <w:spacing w:before="1"/>
        <w:ind w:left="140"/>
      </w:pPr>
      <w:r>
        <w:t>PricewaterhouseCoopers</w:t>
      </w:r>
      <w:r>
        <w:rPr>
          <w:spacing w:val="-10"/>
        </w:rPr>
        <w:t xml:space="preserve"> </w:t>
      </w:r>
      <w:r>
        <w:t>LLP.</w:t>
      </w:r>
      <w:r>
        <w:rPr>
          <w:spacing w:val="-7"/>
        </w:rPr>
        <w:t xml:space="preserve"> </w:t>
      </w:r>
      <w:r>
        <w:t>(PwC),</w:t>
      </w:r>
      <w:r>
        <w:rPr>
          <w:spacing w:val="-11"/>
        </w:rPr>
        <w:t xml:space="preserve"> </w:t>
      </w:r>
      <w:r>
        <w:t>Manhattan,</w:t>
      </w:r>
      <w:r>
        <w:rPr>
          <w:spacing w:val="-11"/>
        </w:rPr>
        <w:t xml:space="preserve"> </w:t>
      </w:r>
      <w:r>
        <w:t>New</w:t>
      </w:r>
      <w:r>
        <w:rPr>
          <w:spacing w:val="-10"/>
        </w:rPr>
        <w:t xml:space="preserve"> </w:t>
      </w:r>
      <w:r>
        <w:t>York,</w:t>
      </w:r>
      <w:r>
        <w:rPr>
          <w:spacing w:val="-11"/>
        </w:rPr>
        <w:t xml:space="preserve"> </w:t>
      </w:r>
      <w:r>
        <w:rPr>
          <w:spacing w:val="-5"/>
        </w:rPr>
        <w:t>USA</w:t>
      </w:r>
    </w:p>
    <w:p w14:paraId="08843695" w14:textId="77777777" w:rsidR="007D3E61" w:rsidRDefault="00826BB5">
      <w:pPr>
        <w:pStyle w:val="Heading2"/>
        <w:numPr>
          <w:ilvl w:val="0"/>
          <w:numId w:val="1"/>
        </w:numPr>
        <w:tabs>
          <w:tab w:val="left" w:pos="860"/>
          <w:tab w:val="left" w:pos="1220"/>
        </w:tabs>
        <w:spacing w:before="15" w:line="384" w:lineRule="exact"/>
        <w:ind w:right="5677" w:hanging="721"/>
        <w:rPr>
          <w:rFonts w:ascii="Arial MT" w:hAnsi="Arial MT"/>
          <w:b w:val="0"/>
        </w:rPr>
      </w:pPr>
      <w:r>
        <w:t>Project:</w:t>
      </w:r>
      <w:r>
        <w:rPr>
          <w:spacing w:val="-2"/>
        </w:rPr>
        <w:t xml:space="preserve"> </w:t>
      </w:r>
      <w:r>
        <w:t>Data</w:t>
      </w:r>
      <w:r>
        <w:rPr>
          <w:spacing w:val="-3"/>
        </w:rPr>
        <w:t xml:space="preserve"> </w:t>
      </w:r>
      <w:r>
        <w:t>and</w:t>
      </w:r>
      <w:r>
        <w:rPr>
          <w:spacing w:val="-5"/>
        </w:rPr>
        <w:t xml:space="preserve"> </w:t>
      </w:r>
      <w:r>
        <w:t>File</w:t>
      </w:r>
      <w:r>
        <w:rPr>
          <w:spacing w:val="-8"/>
        </w:rPr>
        <w:t xml:space="preserve"> </w:t>
      </w:r>
      <w:r>
        <w:t>Migration</w:t>
      </w:r>
      <w:r>
        <w:rPr>
          <w:spacing w:val="-5"/>
        </w:rPr>
        <w:t xml:space="preserve"> </w:t>
      </w:r>
      <w:r>
        <w:t>for</w:t>
      </w:r>
      <w:r>
        <w:rPr>
          <w:spacing w:val="-3"/>
        </w:rPr>
        <w:t xml:space="preserve"> </w:t>
      </w:r>
      <w:r>
        <w:t>US</w:t>
      </w:r>
      <w:r>
        <w:rPr>
          <w:spacing w:val="-6"/>
        </w:rPr>
        <w:t xml:space="preserve"> </w:t>
      </w:r>
      <w:r>
        <w:t xml:space="preserve">Bank Client: </w:t>
      </w:r>
      <w:r>
        <w:rPr>
          <w:rFonts w:ascii="Arial MT" w:hAnsi="Arial MT"/>
          <w:b w:val="0"/>
        </w:rPr>
        <w:t>US Bank</w:t>
      </w:r>
    </w:p>
    <w:p w14:paraId="532EA454" w14:textId="77777777" w:rsidR="007D3E61" w:rsidRDefault="00826BB5">
      <w:pPr>
        <w:pStyle w:val="BodyText"/>
      </w:pPr>
      <w:r>
        <w:rPr>
          <w:rFonts w:ascii="Arial"/>
          <w:b/>
        </w:rPr>
        <w:t>Role:</w:t>
      </w:r>
      <w:r>
        <w:rPr>
          <w:rFonts w:ascii="Arial"/>
          <w:b/>
          <w:spacing w:val="-5"/>
        </w:rPr>
        <w:t xml:space="preserve"> </w:t>
      </w:r>
      <w:r>
        <w:t>Lead</w:t>
      </w:r>
      <w:r>
        <w:rPr>
          <w:spacing w:val="-7"/>
        </w:rPr>
        <w:t xml:space="preserve"> </w:t>
      </w:r>
      <w:r>
        <w:t>Project</w:t>
      </w:r>
      <w:r>
        <w:rPr>
          <w:spacing w:val="-9"/>
        </w:rPr>
        <w:t xml:space="preserve"> </w:t>
      </w:r>
      <w:r>
        <w:t>Manager</w:t>
      </w:r>
      <w:r>
        <w:rPr>
          <w:spacing w:val="-5"/>
        </w:rPr>
        <w:t xml:space="preserve"> </w:t>
      </w:r>
      <w:r>
        <w:rPr>
          <w:spacing w:val="-4"/>
        </w:rPr>
        <w:t>(PM)</w:t>
      </w:r>
    </w:p>
    <w:p w14:paraId="3F631F2E" w14:textId="77777777" w:rsidR="007D3E61" w:rsidRDefault="00826BB5">
      <w:pPr>
        <w:spacing w:before="34"/>
        <w:ind w:left="1220"/>
        <w:rPr>
          <w:sz w:val="20"/>
        </w:rPr>
      </w:pPr>
      <w:r>
        <w:rPr>
          <w:rFonts w:ascii="Arial"/>
          <w:b/>
          <w:sz w:val="20"/>
        </w:rPr>
        <w:t>Tools</w:t>
      </w:r>
      <w:r>
        <w:rPr>
          <w:rFonts w:ascii="Arial"/>
          <w:b/>
          <w:spacing w:val="-6"/>
          <w:sz w:val="20"/>
        </w:rPr>
        <w:t xml:space="preserve"> </w:t>
      </w:r>
      <w:r>
        <w:rPr>
          <w:rFonts w:ascii="Arial"/>
          <w:b/>
          <w:sz w:val="20"/>
        </w:rPr>
        <w:t>Used:</w:t>
      </w:r>
      <w:r>
        <w:rPr>
          <w:rFonts w:ascii="Arial"/>
          <w:b/>
          <w:spacing w:val="-2"/>
          <w:sz w:val="20"/>
        </w:rPr>
        <w:t xml:space="preserve"> </w:t>
      </w:r>
      <w:r>
        <w:rPr>
          <w:sz w:val="20"/>
        </w:rPr>
        <w:t>MS</w:t>
      </w:r>
      <w:r>
        <w:rPr>
          <w:spacing w:val="-4"/>
          <w:sz w:val="20"/>
        </w:rPr>
        <w:t xml:space="preserve"> </w:t>
      </w:r>
      <w:r>
        <w:rPr>
          <w:spacing w:val="-2"/>
          <w:sz w:val="20"/>
        </w:rPr>
        <w:t>Project</w:t>
      </w:r>
    </w:p>
    <w:p w14:paraId="58AFFA6E" w14:textId="77777777" w:rsidR="007D3E61" w:rsidRDefault="00826BB5">
      <w:pPr>
        <w:pStyle w:val="BodyText"/>
        <w:spacing w:before="34" w:line="276" w:lineRule="auto"/>
      </w:pPr>
      <w:r>
        <w:rPr>
          <w:rFonts w:ascii="Arial"/>
          <w:b/>
        </w:rPr>
        <w:t>Technical</w:t>
      </w:r>
      <w:r>
        <w:rPr>
          <w:rFonts w:ascii="Arial"/>
          <w:b/>
          <w:spacing w:val="-1"/>
        </w:rPr>
        <w:t xml:space="preserve"> </w:t>
      </w:r>
      <w:r>
        <w:rPr>
          <w:rFonts w:ascii="Arial"/>
          <w:b/>
        </w:rPr>
        <w:t xml:space="preserve">Accomplishment: </w:t>
      </w:r>
      <w:r>
        <w:t>Successfully</w:t>
      </w:r>
      <w:r>
        <w:rPr>
          <w:spacing w:val="-3"/>
        </w:rPr>
        <w:t xml:space="preserve"> </w:t>
      </w:r>
      <w:r>
        <w:t>managed</w:t>
      </w:r>
      <w:r>
        <w:rPr>
          <w:spacing w:val="-4"/>
        </w:rPr>
        <w:t xml:space="preserve"> </w:t>
      </w:r>
      <w:r>
        <w:t>the</w:t>
      </w:r>
      <w:r>
        <w:rPr>
          <w:spacing w:val="-4"/>
        </w:rPr>
        <w:t xml:space="preserve"> </w:t>
      </w:r>
      <w:r>
        <w:t>migration</w:t>
      </w:r>
      <w:r>
        <w:rPr>
          <w:spacing w:val="-4"/>
        </w:rPr>
        <w:t xml:space="preserve"> </w:t>
      </w:r>
      <w:r>
        <w:t>of</w:t>
      </w:r>
      <w:r>
        <w:rPr>
          <w:spacing w:val="-1"/>
        </w:rPr>
        <w:t xml:space="preserve"> </w:t>
      </w:r>
      <w:r>
        <w:t>over</w:t>
      </w:r>
      <w:r>
        <w:rPr>
          <w:spacing w:val="-3"/>
        </w:rPr>
        <w:t xml:space="preserve"> </w:t>
      </w:r>
      <w:r>
        <w:t>60</w:t>
      </w:r>
      <w:r>
        <w:rPr>
          <w:spacing w:val="-4"/>
        </w:rPr>
        <w:t xml:space="preserve"> </w:t>
      </w:r>
      <w:r>
        <w:t>critical</w:t>
      </w:r>
      <w:r>
        <w:rPr>
          <w:spacing w:val="-4"/>
        </w:rPr>
        <w:t xml:space="preserve"> </w:t>
      </w:r>
      <w:r>
        <w:t>B2B</w:t>
      </w:r>
      <w:r>
        <w:rPr>
          <w:spacing w:val="-6"/>
        </w:rPr>
        <w:t xml:space="preserve"> </w:t>
      </w:r>
      <w:r>
        <w:t>client</w:t>
      </w:r>
      <w:r>
        <w:rPr>
          <w:spacing w:val="-1"/>
        </w:rPr>
        <w:t xml:space="preserve"> </w:t>
      </w:r>
      <w:r>
        <w:t>data</w:t>
      </w:r>
      <w:r>
        <w:rPr>
          <w:spacing w:val="-4"/>
        </w:rPr>
        <w:t xml:space="preserve"> </w:t>
      </w:r>
      <w:r>
        <w:t>files during a strategic acquisition with 100% accuracy and zero client downtime.</w:t>
      </w:r>
    </w:p>
    <w:p w14:paraId="72273C2D" w14:textId="77777777" w:rsidR="007D3E61" w:rsidRDefault="00826BB5">
      <w:pPr>
        <w:pStyle w:val="BodyText"/>
        <w:spacing w:line="276" w:lineRule="auto"/>
        <w:ind w:right="134"/>
      </w:pPr>
      <w:r>
        <w:rPr>
          <w:rFonts w:ascii="Arial"/>
          <w:b/>
        </w:rPr>
        <w:t>Business</w:t>
      </w:r>
      <w:r>
        <w:rPr>
          <w:rFonts w:ascii="Arial"/>
          <w:b/>
          <w:spacing w:val="-3"/>
        </w:rPr>
        <w:t xml:space="preserve"> </w:t>
      </w:r>
      <w:r>
        <w:rPr>
          <w:rFonts w:ascii="Arial"/>
          <w:b/>
        </w:rPr>
        <w:t>Acumen:</w:t>
      </w:r>
      <w:r>
        <w:rPr>
          <w:rFonts w:ascii="Arial"/>
          <w:b/>
          <w:spacing w:val="-5"/>
        </w:rPr>
        <w:t xml:space="preserve"> </w:t>
      </w:r>
      <w:r>
        <w:t>Ensured</w:t>
      </w:r>
      <w:r>
        <w:rPr>
          <w:spacing w:val="-3"/>
        </w:rPr>
        <w:t xml:space="preserve"> </w:t>
      </w:r>
      <w:r>
        <w:t>project timelines</w:t>
      </w:r>
      <w:r>
        <w:rPr>
          <w:spacing w:val="-2"/>
        </w:rPr>
        <w:t xml:space="preserve"> </w:t>
      </w:r>
      <w:r>
        <w:t>and</w:t>
      </w:r>
      <w:r>
        <w:rPr>
          <w:spacing w:val="-3"/>
        </w:rPr>
        <w:t xml:space="preserve"> </w:t>
      </w:r>
      <w:r>
        <w:t>quality</w:t>
      </w:r>
      <w:r>
        <w:rPr>
          <w:spacing w:val="-2"/>
        </w:rPr>
        <w:t xml:space="preserve"> </w:t>
      </w:r>
      <w:r>
        <w:t>standards</w:t>
      </w:r>
      <w:r>
        <w:rPr>
          <w:spacing w:val="-2"/>
        </w:rPr>
        <w:t xml:space="preserve"> </w:t>
      </w:r>
      <w:r>
        <w:t>were</w:t>
      </w:r>
      <w:r>
        <w:rPr>
          <w:spacing w:val="-3"/>
        </w:rPr>
        <w:t xml:space="preserve"> </w:t>
      </w:r>
      <w:r>
        <w:t>consistently</w:t>
      </w:r>
      <w:r>
        <w:rPr>
          <w:spacing w:val="-2"/>
        </w:rPr>
        <w:t xml:space="preserve"> </w:t>
      </w:r>
      <w:r>
        <w:t>met, adhering</w:t>
      </w:r>
      <w:r>
        <w:rPr>
          <w:spacing w:val="-3"/>
        </w:rPr>
        <w:t xml:space="preserve"> </w:t>
      </w:r>
      <w:r>
        <w:t>to SLA requirements.</w:t>
      </w:r>
    </w:p>
    <w:p w14:paraId="663C91F7" w14:textId="77777777" w:rsidR="007D3E61" w:rsidRDefault="00826BB5">
      <w:pPr>
        <w:pStyle w:val="BodyText"/>
        <w:spacing w:before="3" w:line="276" w:lineRule="auto"/>
        <w:ind w:right="134"/>
      </w:pPr>
      <w:r>
        <w:rPr>
          <w:rFonts w:ascii="Arial"/>
          <w:b/>
        </w:rPr>
        <w:t>Technical</w:t>
      </w:r>
      <w:r>
        <w:rPr>
          <w:rFonts w:ascii="Arial"/>
          <w:b/>
          <w:spacing w:val="-5"/>
        </w:rPr>
        <w:t xml:space="preserve"> </w:t>
      </w:r>
      <w:r>
        <w:rPr>
          <w:rFonts w:ascii="Arial"/>
          <w:b/>
        </w:rPr>
        <w:t xml:space="preserve">Implementation: </w:t>
      </w:r>
      <w:r>
        <w:t>Utilized</w:t>
      </w:r>
      <w:r>
        <w:rPr>
          <w:spacing w:val="-4"/>
        </w:rPr>
        <w:t xml:space="preserve"> </w:t>
      </w:r>
      <w:r>
        <w:t>MS</w:t>
      </w:r>
      <w:r>
        <w:rPr>
          <w:spacing w:val="-6"/>
        </w:rPr>
        <w:t xml:space="preserve"> </w:t>
      </w:r>
      <w:r>
        <w:t>Project</w:t>
      </w:r>
      <w:r>
        <w:rPr>
          <w:spacing w:val="-5"/>
        </w:rPr>
        <w:t xml:space="preserve"> </w:t>
      </w:r>
      <w:r>
        <w:t>for</w:t>
      </w:r>
      <w:r>
        <w:rPr>
          <w:spacing w:val="-3"/>
        </w:rPr>
        <w:t xml:space="preserve"> </w:t>
      </w:r>
      <w:r>
        <w:t>project</w:t>
      </w:r>
      <w:r>
        <w:rPr>
          <w:spacing w:val="-5"/>
        </w:rPr>
        <w:t xml:space="preserve"> </w:t>
      </w:r>
      <w:r>
        <w:t>scheduling</w:t>
      </w:r>
      <w:r>
        <w:rPr>
          <w:spacing w:val="-4"/>
        </w:rPr>
        <w:t xml:space="preserve"> </w:t>
      </w:r>
      <w:r>
        <w:t>and</w:t>
      </w:r>
      <w:r>
        <w:rPr>
          <w:spacing w:val="-4"/>
        </w:rPr>
        <w:t xml:space="preserve"> </w:t>
      </w:r>
      <w:r>
        <w:t>resource</w:t>
      </w:r>
      <w:r>
        <w:rPr>
          <w:spacing w:val="-4"/>
        </w:rPr>
        <w:t xml:space="preserve"> </w:t>
      </w:r>
      <w:r>
        <w:t>allocation,</w:t>
      </w:r>
      <w:r>
        <w:rPr>
          <w:spacing w:val="-1"/>
        </w:rPr>
        <w:t xml:space="preserve"> </w:t>
      </w:r>
      <w:r>
        <w:t>ensuring efficient project progression. Employed Tableau to analyze and visualize data migration outcomes, enabling real-time decision-making and stakeholder reporting.</w:t>
      </w:r>
    </w:p>
    <w:p w14:paraId="3CB8A83E" w14:textId="77777777" w:rsidR="007D3E61" w:rsidRDefault="00826BB5">
      <w:pPr>
        <w:pStyle w:val="Heading2"/>
        <w:numPr>
          <w:ilvl w:val="0"/>
          <w:numId w:val="1"/>
        </w:numPr>
        <w:tabs>
          <w:tab w:val="left" w:pos="860"/>
          <w:tab w:val="left" w:pos="1220"/>
        </w:tabs>
        <w:spacing w:before="15" w:line="350" w:lineRule="atLeast"/>
        <w:ind w:right="3542" w:hanging="721"/>
        <w:rPr>
          <w:rFonts w:ascii="Arial MT" w:hAnsi="Arial MT"/>
          <w:b w:val="0"/>
        </w:rPr>
      </w:pPr>
      <w:r>
        <w:t>Project:</w:t>
      </w:r>
      <w:r>
        <w:rPr>
          <w:spacing w:val="-4"/>
        </w:rPr>
        <w:t xml:space="preserve"> </w:t>
      </w:r>
      <w:r>
        <w:t>PMO</w:t>
      </w:r>
      <w:r>
        <w:rPr>
          <w:spacing w:val="-4"/>
        </w:rPr>
        <w:t xml:space="preserve"> </w:t>
      </w:r>
      <w:r>
        <w:t>Dashboards</w:t>
      </w:r>
      <w:r>
        <w:rPr>
          <w:spacing w:val="-7"/>
        </w:rPr>
        <w:t xml:space="preserve"> </w:t>
      </w:r>
      <w:r>
        <w:t>for</w:t>
      </w:r>
      <w:r>
        <w:rPr>
          <w:spacing w:val="-7"/>
        </w:rPr>
        <w:t xml:space="preserve"> </w:t>
      </w:r>
      <w:r>
        <w:t>Meta's</w:t>
      </w:r>
      <w:r>
        <w:rPr>
          <w:spacing w:val="-2"/>
        </w:rPr>
        <w:t xml:space="preserve"> </w:t>
      </w:r>
      <w:r>
        <w:t>Tax</w:t>
      </w:r>
      <w:r>
        <w:rPr>
          <w:spacing w:val="-2"/>
        </w:rPr>
        <w:t xml:space="preserve"> </w:t>
      </w:r>
      <w:r>
        <w:t>and</w:t>
      </w:r>
      <w:r>
        <w:rPr>
          <w:spacing w:val="-4"/>
        </w:rPr>
        <w:t xml:space="preserve"> </w:t>
      </w:r>
      <w:r>
        <w:t>Treasury</w:t>
      </w:r>
      <w:r>
        <w:rPr>
          <w:spacing w:val="-2"/>
        </w:rPr>
        <w:t xml:space="preserve"> </w:t>
      </w:r>
      <w:r>
        <w:t xml:space="preserve">Department Client: </w:t>
      </w:r>
      <w:r>
        <w:rPr>
          <w:rFonts w:ascii="Arial MT" w:hAnsi="Arial MT"/>
          <w:b w:val="0"/>
        </w:rPr>
        <w:t>Meta</w:t>
      </w:r>
    </w:p>
    <w:p w14:paraId="131B2180" w14:textId="77777777" w:rsidR="007D3E61" w:rsidRDefault="00826BB5">
      <w:pPr>
        <w:spacing w:line="225" w:lineRule="exact"/>
        <w:ind w:left="1220"/>
        <w:rPr>
          <w:sz w:val="20"/>
        </w:rPr>
      </w:pPr>
      <w:r>
        <w:rPr>
          <w:rFonts w:ascii="Arial"/>
          <w:b/>
          <w:sz w:val="20"/>
        </w:rPr>
        <w:t>Role:</w:t>
      </w:r>
      <w:r>
        <w:rPr>
          <w:rFonts w:ascii="Arial"/>
          <w:b/>
          <w:spacing w:val="-5"/>
          <w:sz w:val="20"/>
        </w:rPr>
        <w:t xml:space="preserve"> </w:t>
      </w:r>
      <w:r>
        <w:rPr>
          <w:sz w:val="20"/>
        </w:rPr>
        <w:t>Project</w:t>
      </w:r>
      <w:r>
        <w:rPr>
          <w:spacing w:val="-4"/>
          <w:sz w:val="20"/>
        </w:rPr>
        <w:t xml:space="preserve"> </w:t>
      </w:r>
      <w:r>
        <w:rPr>
          <w:spacing w:val="-2"/>
          <w:sz w:val="20"/>
        </w:rPr>
        <w:t>Manager</w:t>
      </w:r>
    </w:p>
    <w:p w14:paraId="12E0F036" w14:textId="77777777" w:rsidR="007D3E61" w:rsidRDefault="00826BB5">
      <w:pPr>
        <w:ind w:left="1220"/>
        <w:rPr>
          <w:sz w:val="20"/>
        </w:rPr>
      </w:pPr>
      <w:r>
        <w:rPr>
          <w:rFonts w:ascii="Arial"/>
          <w:b/>
          <w:sz w:val="20"/>
        </w:rPr>
        <w:t>Technical</w:t>
      </w:r>
      <w:r>
        <w:rPr>
          <w:rFonts w:ascii="Arial"/>
          <w:b/>
          <w:spacing w:val="-9"/>
          <w:sz w:val="20"/>
        </w:rPr>
        <w:t xml:space="preserve"> </w:t>
      </w:r>
      <w:r>
        <w:rPr>
          <w:rFonts w:ascii="Arial"/>
          <w:b/>
          <w:sz w:val="20"/>
        </w:rPr>
        <w:t>Tools</w:t>
      </w:r>
      <w:r>
        <w:rPr>
          <w:rFonts w:ascii="Arial"/>
          <w:b/>
          <w:spacing w:val="-11"/>
          <w:sz w:val="20"/>
        </w:rPr>
        <w:t xml:space="preserve"> </w:t>
      </w:r>
      <w:r>
        <w:rPr>
          <w:rFonts w:ascii="Arial"/>
          <w:b/>
          <w:sz w:val="20"/>
        </w:rPr>
        <w:t>Used:</w:t>
      </w:r>
      <w:r>
        <w:rPr>
          <w:rFonts w:ascii="Arial"/>
          <w:b/>
          <w:spacing w:val="-5"/>
          <w:sz w:val="20"/>
        </w:rPr>
        <w:t xml:space="preserve"> </w:t>
      </w:r>
      <w:r>
        <w:rPr>
          <w:sz w:val="20"/>
        </w:rPr>
        <w:t>Asana,</w:t>
      </w:r>
      <w:r>
        <w:rPr>
          <w:spacing w:val="-8"/>
          <w:sz w:val="20"/>
        </w:rPr>
        <w:t xml:space="preserve"> </w:t>
      </w:r>
      <w:r>
        <w:rPr>
          <w:spacing w:val="-2"/>
          <w:sz w:val="20"/>
        </w:rPr>
        <w:t>Tableau</w:t>
      </w:r>
    </w:p>
    <w:p w14:paraId="5A6C10BF" w14:textId="77777777" w:rsidR="007D3E61" w:rsidRDefault="00826BB5">
      <w:pPr>
        <w:pStyle w:val="BodyText"/>
        <w:ind w:right="134"/>
      </w:pPr>
      <w:r>
        <w:rPr>
          <w:rFonts w:ascii="Arial"/>
          <w:b/>
        </w:rPr>
        <w:t xml:space="preserve">Technical Accomplishment: </w:t>
      </w:r>
      <w:r>
        <w:t>Developed and implemented PMO dashboards, leveraging Asana for project</w:t>
      </w:r>
      <w:r>
        <w:rPr>
          <w:spacing w:val="-5"/>
        </w:rPr>
        <w:t xml:space="preserve"> </w:t>
      </w:r>
      <w:r>
        <w:t>management and</w:t>
      </w:r>
      <w:r>
        <w:rPr>
          <w:spacing w:val="-3"/>
        </w:rPr>
        <w:t xml:space="preserve"> </w:t>
      </w:r>
      <w:r>
        <w:t>Tableau</w:t>
      </w:r>
      <w:r>
        <w:rPr>
          <w:spacing w:val="-3"/>
        </w:rPr>
        <w:t xml:space="preserve"> </w:t>
      </w:r>
      <w:r>
        <w:t>for</w:t>
      </w:r>
      <w:r>
        <w:rPr>
          <w:spacing w:val="-2"/>
        </w:rPr>
        <w:t xml:space="preserve"> </w:t>
      </w:r>
      <w:r>
        <w:t>data</w:t>
      </w:r>
      <w:r>
        <w:rPr>
          <w:spacing w:val="-8"/>
        </w:rPr>
        <w:t xml:space="preserve"> </w:t>
      </w:r>
      <w:r>
        <w:t>analytics</w:t>
      </w:r>
      <w:r>
        <w:rPr>
          <w:spacing w:val="-2"/>
        </w:rPr>
        <w:t xml:space="preserve"> </w:t>
      </w:r>
      <w:r>
        <w:t>and</w:t>
      </w:r>
      <w:r>
        <w:rPr>
          <w:spacing w:val="-3"/>
        </w:rPr>
        <w:t xml:space="preserve"> </w:t>
      </w:r>
      <w:r>
        <w:t>visualization, synthesizing</w:t>
      </w:r>
      <w:r>
        <w:rPr>
          <w:spacing w:val="-3"/>
        </w:rPr>
        <w:t xml:space="preserve"> </w:t>
      </w:r>
      <w:r>
        <w:t>complex</w:t>
      </w:r>
      <w:r>
        <w:rPr>
          <w:spacing w:val="-2"/>
        </w:rPr>
        <w:t xml:space="preserve"> </w:t>
      </w:r>
      <w:r>
        <w:t>data</w:t>
      </w:r>
      <w:r>
        <w:rPr>
          <w:spacing w:val="-3"/>
        </w:rPr>
        <w:t xml:space="preserve"> </w:t>
      </w:r>
      <w:r>
        <w:t>sets</w:t>
      </w:r>
      <w:r>
        <w:rPr>
          <w:spacing w:val="-2"/>
        </w:rPr>
        <w:t xml:space="preserve"> </w:t>
      </w:r>
      <w:r>
        <w:t>into actionable insights.</w:t>
      </w:r>
    </w:p>
    <w:p w14:paraId="7ECB5403" w14:textId="77777777" w:rsidR="007D3E61" w:rsidRDefault="00826BB5">
      <w:pPr>
        <w:pStyle w:val="BodyText"/>
        <w:spacing w:before="2"/>
      </w:pPr>
      <w:r>
        <w:rPr>
          <w:rFonts w:ascii="Arial"/>
          <w:b/>
        </w:rPr>
        <w:t>Business</w:t>
      </w:r>
      <w:r>
        <w:rPr>
          <w:rFonts w:ascii="Arial"/>
          <w:b/>
          <w:spacing w:val="-3"/>
        </w:rPr>
        <w:t xml:space="preserve"> </w:t>
      </w:r>
      <w:r>
        <w:rPr>
          <w:rFonts w:ascii="Arial"/>
          <w:b/>
        </w:rPr>
        <w:t>Acumen:</w:t>
      </w:r>
      <w:r>
        <w:rPr>
          <w:rFonts w:ascii="Arial"/>
          <w:b/>
          <w:spacing w:val="-5"/>
        </w:rPr>
        <w:t xml:space="preserve"> </w:t>
      </w:r>
      <w:r>
        <w:t>Enhanced</w:t>
      </w:r>
      <w:r>
        <w:rPr>
          <w:spacing w:val="-3"/>
        </w:rPr>
        <w:t xml:space="preserve"> </w:t>
      </w:r>
      <w:r>
        <w:t>decision-making</w:t>
      </w:r>
      <w:r>
        <w:rPr>
          <w:spacing w:val="-3"/>
        </w:rPr>
        <w:t xml:space="preserve"> </w:t>
      </w:r>
      <w:r>
        <w:t>efficiency</w:t>
      </w:r>
      <w:r>
        <w:rPr>
          <w:spacing w:val="-2"/>
        </w:rPr>
        <w:t xml:space="preserve"> </w:t>
      </w:r>
      <w:r>
        <w:t>by</w:t>
      </w:r>
      <w:r>
        <w:rPr>
          <w:spacing w:val="-2"/>
        </w:rPr>
        <w:t xml:space="preserve"> </w:t>
      </w:r>
      <w:r>
        <w:t>30%, providing</w:t>
      </w:r>
      <w:r>
        <w:rPr>
          <w:spacing w:val="-3"/>
        </w:rPr>
        <w:t xml:space="preserve"> </w:t>
      </w:r>
      <w:r>
        <w:t>Meta's</w:t>
      </w:r>
      <w:r>
        <w:rPr>
          <w:spacing w:val="-6"/>
        </w:rPr>
        <w:t xml:space="preserve"> </w:t>
      </w:r>
      <w:r>
        <w:t>leadership</w:t>
      </w:r>
      <w:r>
        <w:rPr>
          <w:spacing w:val="-3"/>
        </w:rPr>
        <w:t xml:space="preserve"> </w:t>
      </w:r>
      <w:r>
        <w:t>with</w:t>
      </w:r>
      <w:r>
        <w:rPr>
          <w:spacing w:val="-3"/>
        </w:rPr>
        <w:t xml:space="preserve"> </w:t>
      </w:r>
      <w:r>
        <w:t>real- time visibility into project status, financial health, and operational risks.</w:t>
      </w:r>
    </w:p>
    <w:p w14:paraId="5962F51E" w14:textId="77777777" w:rsidR="007D3E61" w:rsidRDefault="00826BB5">
      <w:pPr>
        <w:pStyle w:val="BodyText"/>
        <w:spacing w:before="1"/>
        <w:ind w:right="134"/>
      </w:pPr>
      <w:r>
        <w:rPr>
          <w:rFonts w:ascii="Arial"/>
          <w:b/>
        </w:rPr>
        <w:t xml:space="preserve">Technical Implementation: </w:t>
      </w:r>
      <w:r>
        <w:t>Employed Asana for comprehensive project tracking and coordination, ensuring seamless communication and task management among team members. Utilized Tableau to create</w:t>
      </w:r>
      <w:r>
        <w:rPr>
          <w:spacing w:val="-3"/>
        </w:rPr>
        <w:t xml:space="preserve"> </w:t>
      </w:r>
      <w:r>
        <w:t>impactful</w:t>
      </w:r>
      <w:r>
        <w:rPr>
          <w:spacing w:val="-3"/>
        </w:rPr>
        <w:t xml:space="preserve"> </w:t>
      </w:r>
      <w:r>
        <w:t>dashboards</w:t>
      </w:r>
      <w:r>
        <w:rPr>
          <w:spacing w:val="-2"/>
        </w:rPr>
        <w:t xml:space="preserve"> </w:t>
      </w:r>
      <w:r>
        <w:t>that distilled</w:t>
      </w:r>
      <w:r>
        <w:rPr>
          <w:spacing w:val="-3"/>
        </w:rPr>
        <w:t xml:space="preserve"> </w:t>
      </w:r>
      <w:r>
        <w:t>critical</w:t>
      </w:r>
      <w:r>
        <w:rPr>
          <w:spacing w:val="-3"/>
        </w:rPr>
        <w:t xml:space="preserve"> </w:t>
      </w:r>
      <w:r>
        <w:t>financial</w:t>
      </w:r>
      <w:r>
        <w:rPr>
          <w:spacing w:val="-3"/>
        </w:rPr>
        <w:t xml:space="preserve"> </w:t>
      </w:r>
      <w:r>
        <w:t>and</w:t>
      </w:r>
      <w:r>
        <w:rPr>
          <w:spacing w:val="-3"/>
        </w:rPr>
        <w:t xml:space="preserve"> </w:t>
      </w:r>
      <w:r>
        <w:t>operational</w:t>
      </w:r>
      <w:r>
        <w:rPr>
          <w:spacing w:val="-3"/>
        </w:rPr>
        <w:t xml:space="preserve"> </w:t>
      </w:r>
      <w:r>
        <w:t>data</w:t>
      </w:r>
      <w:r>
        <w:rPr>
          <w:spacing w:val="-3"/>
        </w:rPr>
        <w:t xml:space="preserve"> </w:t>
      </w:r>
      <w:r>
        <w:t>into</w:t>
      </w:r>
      <w:r>
        <w:rPr>
          <w:spacing w:val="-3"/>
        </w:rPr>
        <w:t xml:space="preserve"> </w:t>
      </w:r>
      <w:r>
        <w:t>digestible</w:t>
      </w:r>
      <w:r>
        <w:rPr>
          <w:spacing w:val="-3"/>
        </w:rPr>
        <w:t xml:space="preserve"> </w:t>
      </w:r>
      <w:r>
        <w:t>formats</w:t>
      </w:r>
      <w:r>
        <w:rPr>
          <w:spacing w:val="-2"/>
        </w:rPr>
        <w:t xml:space="preserve"> </w:t>
      </w:r>
      <w:r>
        <w:t>for Meta's leadership.</w:t>
      </w:r>
    </w:p>
    <w:p w14:paraId="44626DD1" w14:textId="77777777" w:rsidR="007D3E61" w:rsidRDefault="00826BB5">
      <w:pPr>
        <w:pStyle w:val="BodyText"/>
      </w:pPr>
      <w:r>
        <w:rPr>
          <w:rFonts w:ascii="Arial"/>
          <w:b/>
        </w:rPr>
        <w:t xml:space="preserve">Business Impact: </w:t>
      </w:r>
      <w:r>
        <w:t>This initiative not only streamlined Meta's decision-making processes but also significantly</w:t>
      </w:r>
      <w:r>
        <w:rPr>
          <w:spacing w:val="-3"/>
        </w:rPr>
        <w:t xml:space="preserve"> </w:t>
      </w:r>
      <w:r>
        <w:t>contributed</w:t>
      </w:r>
      <w:r>
        <w:rPr>
          <w:spacing w:val="-4"/>
        </w:rPr>
        <w:t xml:space="preserve"> </w:t>
      </w:r>
      <w:r>
        <w:t>to</w:t>
      </w:r>
      <w:r>
        <w:rPr>
          <w:spacing w:val="-4"/>
        </w:rPr>
        <w:t xml:space="preserve"> </w:t>
      </w:r>
      <w:r>
        <w:t>the</w:t>
      </w:r>
      <w:r>
        <w:rPr>
          <w:spacing w:val="-8"/>
        </w:rPr>
        <w:t xml:space="preserve"> </w:t>
      </w:r>
      <w:r>
        <w:t>organization's</w:t>
      </w:r>
      <w:r>
        <w:rPr>
          <w:spacing w:val="-3"/>
        </w:rPr>
        <w:t xml:space="preserve"> </w:t>
      </w:r>
      <w:r>
        <w:t>goals</w:t>
      </w:r>
      <w:r>
        <w:rPr>
          <w:spacing w:val="-3"/>
        </w:rPr>
        <w:t xml:space="preserve"> </w:t>
      </w:r>
      <w:r>
        <w:t>of</w:t>
      </w:r>
      <w:r>
        <w:rPr>
          <w:spacing w:val="-1"/>
        </w:rPr>
        <w:t xml:space="preserve"> </w:t>
      </w:r>
      <w:r>
        <w:t>digital</w:t>
      </w:r>
      <w:r>
        <w:rPr>
          <w:spacing w:val="-4"/>
        </w:rPr>
        <w:t xml:space="preserve"> </w:t>
      </w:r>
      <w:r>
        <w:t>transformation</w:t>
      </w:r>
      <w:r>
        <w:rPr>
          <w:spacing w:val="-4"/>
        </w:rPr>
        <w:t xml:space="preserve"> </w:t>
      </w:r>
      <w:r>
        <w:t>and</w:t>
      </w:r>
      <w:r>
        <w:rPr>
          <w:spacing w:val="-4"/>
        </w:rPr>
        <w:t xml:space="preserve"> </w:t>
      </w:r>
      <w:r>
        <w:t>achieving</w:t>
      </w:r>
      <w:r>
        <w:rPr>
          <w:spacing w:val="-4"/>
        </w:rPr>
        <w:t xml:space="preserve"> </w:t>
      </w:r>
      <w:r>
        <w:t>operational excellence, underlining the strategic value of integrating technical tools with project execution.</w:t>
      </w:r>
    </w:p>
    <w:p w14:paraId="0F1BD6AD" w14:textId="77777777" w:rsidR="007D3E61" w:rsidRDefault="00826BB5">
      <w:pPr>
        <w:pStyle w:val="Heading2"/>
        <w:spacing w:before="200"/>
      </w:pPr>
      <w:r>
        <w:t>Senior</w:t>
      </w:r>
      <w:r>
        <w:rPr>
          <w:spacing w:val="-7"/>
        </w:rPr>
        <w:t xml:space="preserve"> </w:t>
      </w:r>
      <w:r>
        <w:t>Consultant</w:t>
      </w:r>
      <w:r>
        <w:rPr>
          <w:spacing w:val="-7"/>
        </w:rPr>
        <w:t xml:space="preserve"> </w:t>
      </w:r>
      <w:r>
        <w:t>|</w:t>
      </w:r>
      <w:r>
        <w:rPr>
          <w:spacing w:val="-3"/>
        </w:rPr>
        <w:t xml:space="preserve"> </w:t>
      </w:r>
      <w:r>
        <w:t>Digital</w:t>
      </w:r>
      <w:r>
        <w:rPr>
          <w:spacing w:val="-8"/>
        </w:rPr>
        <w:t xml:space="preserve"> </w:t>
      </w:r>
      <w:r>
        <w:t>Transformation</w:t>
      </w:r>
      <w:r>
        <w:rPr>
          <w:spacing w:val="-6"/>
        </w:rPr>
        <w:t xml:space="preserve"> </w:t>
      </w:r>
      <w:r>
        <w:t>|</w:t>
      </w:r>
      <w:r>
        <w:rPr>
          <w:spacing w:val="-4"/>
        </w:rPr>
        <w:t xml:space="preserve"> </w:t>
      </w:r>
      <w:r>
        <w:t>July</w:t>
      </w:r>
      <w:r>
        <w:rPr>
          <w:spacing w:val="-6"/>
        </w:rPr>
        <w:t xml:space="preserve"> </w:t>
      </w:r>
      <w:r>
        <w:t>2019</w:t>
      </w:r>
      <w:r>
        <w:rPr>
          <w:spacing w:val="-6"/>
        </w:rPr>
        <w:t xml:space="preserve"> </w:t>
      </w:r>
      <w:r>
        <w:t>–</w:t>
      </w:r>
      <w:r>
        <w:rPr>
          <w:spacing w:val="-6"/>
        </w:rPr>
        <w:t xml:space="preserve"> </w:t>
      </w:r>
      <w:r>
        <w:t>July</w:t>
      </w:r>
      <w:r>
        <w:rPr>
          <w:spacing w:val="-6"/>
        </w:rPr>
        <w:t xml:space="preserve"> </w:t>
      </w:r>
      <w:r>
        <w:rPr>
          <w:spacing w:val="-4"/>
        </w:rPr>
        <w:t>2022</w:t>
      </w:r>
    </w:p>
    <w:p w14:paraId="3A0765F7" w14:textId="77777777" w:rsidR="007D3E61" w:rsidRDefault="00826BB5">
      <w:pPr>
        <w:pStyle w:val="BodyText"/>
        <w:spacing w:before="1"/>
        <w:ind w:left="140"/>
      </w:pPr>
      <w:r>
        <w:t>Ernst</w:t>
      </w:r>
      <w:r>
        <w:rPr>
          <w:spacing w:val="-4"/>
        </w:rPr>
        <w:t xml:space="preserve"> </w:t>
      </w:r>
      <w:r>
        <w:t>&amp;</w:t>
      </w:r>
      <w:r>
        <w:rPr>
          <w:spacing w:val="-9"/>
        </w:rPr>
        <w:t xml:space="preserve"> </w:t>
      </w:r>
      <w:r>
        <w:t>Young</w:t>
      </w:r>
      <w:r>
        <w:rPr>
          <w:spacing w:val="-6"/>
        </w:rPr>
        <w:t xml:space="preserve"> </w:t>
      </w:r>
      <w:r>
        <w:t>LLP.</w:t>
      </w:r>
      <w:r>
        <w:rPr>
          <w:spacing w:val="-8"/>
        </w:rPr>
        <w:t xml:space="preserve"> </w:t>
      </w:r>
      <w:r>
        <w:t>(EY),</w:t>
      </w:r>
      <w:r>
        <w:rPr>
          <w:spacing w:val="-4"/>
        </w:rPr>
        <w:t xml:space="preserve"> </w:t>
      </w:r>
      <w:r>
        <w:t>Denver,</w:t>
      </w:r>
      <w:r>
        <w:rPr>
          <w:spacing w:val="-8"/>
        </w:rPr>
        <w:t xml:space="preserve"> </w:t>
      </w:r>
      <w:r>
        <w:t>Colorado,</w:t>
      </w:r>
      <w:r>
        <w:rPr>
          <w:spacing w:val="-3"/>
        </w:rPr>
        <w:t xml:space="preserve"> </w:t>
      </w:r>
      <w:r>
        <w:rPr>
          <w:spacing w:val="-5"/>
        </w:rPr>
        <w:t>USA</w:t>
      </w:r>
    </w:p>
    <w:p w14:paraId="48DF9AA2" w14:textId="77777777" w:rsidR="007D3E61" w:rsidRDefault="00826BB5">
      <w:pPr>
        <w:pStyle w:val="ListParagraph"/>
        <w:numPr>
          <w:ilvl w:val="0"/>
          <w:numId w:val="1"/>
        </w:numPr>
        <w:tabs>
          <w:tab w:val="left" w:pos="860"/>
          <w:tab w:val="left" w:pos="1220"/>
        </w:tabs>
        <w:spacing w:before="10"/>
        <w:ind w:hanging="721"/>
        <w:rPr>
          <w:rFonts w:ascii="Arial MT" w:hAnsi="Arial MT"/>
          <w:sz w:val="20"/>
        </w:rPr>
      </w:pPr>
      <w:r>
        <w:rPr>
          <w:b/>
          <w:sz w:val="20"/>
        </w:rPr>
        <w:t>Project:</w:t>
      </w:r>
      <w:r>
        <w:rPr>
          <w:b/>
          <w:spacing w:val="-6"/>
          <w:sz w:val="20"/>
        </w:rPr>
        <w:t xml:space="preserve"> </w:t>
      </w:r>
      <w:r>
        <w:rPr>
          <w:b/>
          <w:sz w:val="20"/>
        </w:rPr>
        <w:t>Financial</w:t>
      </w:r>
      <w:r>
        <w:rPr>
          <w:b/>
          <w:spacing w:val="-6"/>
          <w:sz w:val="20"/>
        </w:rPr>
        <w:t xml:space="preserve"> </w:t>
      </w:r>
      <w:r>
        <w:rPr>
          <w:b/>
          <w:sz w:val="20"/>
        </w:rPr>
        <w:t>Forecasting</w:t>
      </w:r>
      <w:r>
        <w:rPr>
          <w:b/>
          <w:spacing w:val="-6"/>
          <w:sz w:val="20"/>
        </w:rPr>
        <w:t xml:space="preserve"> </w:t>
      </w:r>
      <w:r>
        <w:rPr>
          <w:b/>
          <w:sz w:val="20"/>
        </w:rPr>
        <w:t>Tool</w:t>
      </w:r>
      <w:r>
        <w:rPr>
          <w:b/>
          <w:spacing w:val="-1"/>
          <w:sz w:val="20"/>
        </w:rPr>
        <w:t xml:space="preserve"> </w:t>
      </w:r>
      <w:r>
        <w:rPr>
          <w:b/>
          <w:sz w:val="20"/>
        </w:rPr>
        <w:t>Deployment</w:t>
      </w:r>
      <w:r>
        <w:rPr>
          <w:b/>
          <w:spacing w:val="-3"/>
          <w:sz w:val="20"/>
        </w:rPr>
        <w:t xml:space="preserve"> </w:t>
      </w:r>
      <w:r>
        <w:rPr>
          <w:b/>
          <w:sz w:val="20"/>
        </w:rPr>
        <w:t>at</w:t>
      </w:r>
      <w:r>
        <w:rPr>
          <w:b/>
          <w:spacing w:val="-6"/>
          <w:sz w:val="20"/>
        </w:rPr>
        <w:t xml:space="preserve"> </w:t>
      </w:r>
      <w:r>
        <w:rPr>
          <w:b/>
          <w:sz w:val="20"/>
        </w:rPr>
        <w:t>Merck</w:t>
      </w:r>
      <w:r>
        <w:rPr>
          <w:b/>
          <w:spacing w:val="-4"/>
          <w:sz w:val="20"/>
        </w:rPr>
        <w:t xml:space="preserve"> </w:t>
      </w:r>
      <w:r>
        <w:rPr>
          <w:b/>
          <w:sz w:val="20"/>
        </w:rPr>
        <w:t xml:space="preserve">Pharmaceuticals Client: </w:t>
      </w:r>
      <w:r>
        <w:rPr>
          <w:rFonts w:ascii="Arial MT" w:hAnsi="Arial MT"/>
          <w:sz w:val="20"/>
        </w:rPr>
        <w:t>Merck Pharmaceuticals</w:t>
      </w:r>
    </w:p>
    <w:p w14:paraId="453C13E4" w14:textId="77777777" w:rsidR="007D3E61" w:rsidRDefault="00826BB5">
      <w:pPr>
        <w:pStyle w:val="BodyText"/>
        <w:spacing w:line="230" w:lineRule="exact"/>
      </w:pPr>
      <w:r>
        <w:rPr>
          <w:rFonts w:ascii="Arial"/>
          <w:b/>
        </w:rPr>
        <w:t>Role:</w:t>
      </w:r>
      <w:r>
        <w:rPr>
          <w:rFonts w:ascii="Arial"/>
          <w:b/>
          <w:spacing w:val="-6"/>
        </w:rPr>
        <w:t xml:space="preserve"> </w:t>
      </w:r>
      <w:r>
        <w:t>Lead</w:t>
      </w:r>
      <w:r>
        <w:rPr>
          <w:spacing w:val="-7"/>
        </w:rPr>
        <w:t xml:space="preserve"> </w:t>
      </w:r>
      <w:r>
        <w:t>Business</w:t>
      </w:r>
      <w:r>
        <w:rPr>
          <w:spacing w:val="-9"/>
        </w:rPr>
        <w:t xml:space="preserve"> </w:t>
      </w:r>
      <w:r>
        <w:t>Analyst</w:t>
      </w:r>
      <w:r>
        <w:rPr>
          <w:spacing w:val="-5"/>
        </w:rPr>
        <w:t xml:space="preserve"> </w:t>
      </w:r>
      <w:r>
        <w:t>(BA)</w:t>
      </w:r>
      <w:r>
        <w:rPr>
          <w:spacing w:val="-6"/>
        </w:rPr>
        <w:t xml:space="preserve"> </w:t>
      </w:r>
      <w:r>
        <w:t>and</w:t>
      </w:r>
      <w:r>
        <w:rPr>
          <w:spacing w:val="-7"/>
        </w:rPr>
        <w:t xml:space="preserve"> </w:t>
      </w:r>
      <w:r>
        <w:t>Project</w:t>
      </w:r>
      <w:r>
        <w:rPr>
          <w:spacing w:val="-4"/>
        </w:rPr>
        <w:t xml:space="preserve"> </w:t>
      </w:r>
      <w:r>
        <w:t>Manager</w:t>
      </w:r>
      <w:r>
        <w:rPr>
          <w:spacing w:val="-6"/>
        </w:rPr>
        <w:t xml:space="preserve"> </w:t>
      </w:r>
      <w:r>
        <w:rPr>
          <w:spacing w:val="-4"/>
        </w:rPr>
        <w:t>(PM)</w:t>
      </w:r>
    </w:p>
    <w:p w14:paraId="2CD3DFE8" w14:textId="77777777" w:rsidR="007D3E61" w:rsidRDefault="00826BB5">
      <w:pPr>
        <w:spacing w:before="34"/>
        <w:ind w:left="1220"/>
        <w:rPr>
          <w:sz w:val="20"/>
        </w:rPr>
      </w:pPr>
      <w:r>
        <w:rPr>
          <w:rFonts w:ascii="Arial"/>
          <w:b/>
          <w:sz w:val="20"/>
        </w:rPr>
        <w:t>Technical</w:t>
      </w:r>
      <w:r>
        <w:rPr>
          <w:rFonts w:ascii="Arial"/>
          <w:b/>
          <w:spacing w:val="-10"/>
          <w:sz w:val="20"/>
        </w:rPr>
        <w:t xml:space="preserve"> </w:t>
      </w:r>
      <w:r>
        <w:rPr>
          <w:rFonts w:ascii="Arial"/>
          <w:b/>
          <w:sz w:val="20"/>
        </w:rPr>
        <w:t>Tools</w:t>
      </w:r>
      <w:r>
        <w:rPr>
          <w:rFonts w:ascii="Arial"/>
          <w:b/>
          <w:spacing w:val="-11"/>
          <w:sz w:val="20"/>
        </w:rPr>
        <w:t xml:space="preserve"> </w:t>
      </w:r>
      <w:r>
        <w:rPr>
          <w:rFonts w:ascii="Arial"/>
          <w:b/>
          <w:sz w:val="20"/>
        </w:rPr>
        <w:t>Used:</w:t>
      </w:r>
      <w:r>
        <w:rPr>
          <w:rFonts w:ascii="Arial"/>
          <w:b/>
          <w:spacing w:val="-5"/>
          <w:sz w:val="20"/>
        </w:rPr>
        <w:t xml:space="preserve"> </w:t>
      </w:r>
      <w:r>
        <w:rPr>
          <w:sz w:val="20"/>
        </w:rPr>
        <w:t>Atlassian</w:t>
      </w:r>
      <w:r>
        <w:rPr>
          <w:spacing w:val="-7"/>
          <w:sz w:val="20"/>
        </w:rPr>
        <w:t xml:space="preserve"> </w:t>
      </w:r>
      <w:r>
        <w:rPr>
          <w:spacing w:val="-4"/>
          <w:sz w:val="20"/>
        </w:rPr>
        <w:t>Suite</w:t>
      </w:r>
    </w:p>
    <w:p w14:paraId="57418519" w14:textId="77777777" w:rsidR="007D3E61" w:rsidRDefault="007D3E61">
      <w:pPr>
        <w:rPr>
          <w:sz w:val="20"/>
        </w:rPr>
        <w:sectPr w:rsidR="007D3E61">
          <w:type w:val="continuous"/>
          <w:pgSz w:w="11910" w:h="16840"/>
          <w:pgMar w:top="0" w:right="580" w:bottom="280" w:left="580" w:header="720" w:footer="720" w:gutter="0"/>
          <w:cols w:space="720"/>
        </w:sectPr>
      </w:pPr>
    </w:p>
    <w:p w14:paraId="079BE44E" w14:textId="77777777" w:rsidR="007D3E61" w:rsidRDefault="00826BB5">
      <w:pPr>
        <w:pStyle w:val="BodyText"/>
        <w:spacing w:before="81" w:line="276" w:lineRule="auto"/>
        <w:ind w:right="134"/>
      </w:pPr>
      <w:r>
        <w:rPr>
          <w:rFonts w:ascii="Arial"/>
          <w:b/>
        </w:rPr>
        <w:lastRenderedPageBreak/>
        <w:t>Technical</w:t>
      </w:r>
      <w:r>
        <w:rPr>
          <w:rFonts w:ascii="Arial"/>
          <w:b/>
          <w:spacing w:val="-1"/>
        </w:rPr>
        <w:t xml:space="preserve"> </w:t>
      </w:r>
      <w:r>
        <w:rPr>
          <w:rFonts w:ascii="Arial"/>
          <w:b/>
        </w:rPr>
        <w:t xml:space="preserve">Accomplishment: </w:t>
      </w:r>
      <w:r>
        <w:t>Achieved</w:t>
      </w:r>
      <w:r>
        <w:rPr>
          <w:spacing w:val="-3"/>
        </w:rPr>
        <w:t xml:space="preserve"> </w:t>
      </w:r>
      <w:r>
        <w:t>a</w:t>
      </w:r>
      <w:r>
        <w:rPr>
          <w:spacing w:val="-3"/>
        </w:rPr>
        <w:t xml:space="preserve"> </w:t>
      </w:r>
      <w:r>
        <w:t>75%</w:t>
      </w:r>
      <w:r>
        <w:rPr>
          <w:spacing w:val="-3"/>
        </w:rPr>
        <w:t xml:space="preserve"> </w:t>
      </w:r>
      <w:r>
        <w:t>tool</w:t>
      </w:r>
      <w:r>
        <w:rPr>
          <w:spacing w:val="-4"/>
        </w:rPr>
        <w:t xml:space="preserve"> </w:t>
      </w:r>
      <w:r>
        <w:t>adoption</w:t>
      </w:r>
      <w:r>
        <w:rPr>
          <w:spacing w:val="-3"/>
        </w:rPr>
        <w:t xml:space="preserve"> </w:t>
      </w:r>
      <w:r>
        <w:t>rate</w:t>
      </w:r>
      <w:r>
        <w:rPr>
          <w:spacing w:val="-3"/>
        </w:rPr>
        <w:t xml:space="preserve"> </w:t>
      </w:r>
      <w:r>
        <w:t>across</w:t>
      </w:r>
      <w:r>
        <w:rPr>
          <w:spacing w:val="-6"/>
        </w:rPr>
        <w:t xml:space="preserve"> </w:t>
      </w:r>
      <w:r>
        <w:t>multiple</w:t>
      </w:r>
      <w:r>
        <w:rPr>
          <w:spacing w:val="-3"/>
        </w:rPr>
        <w:t xml:space="preserve"> </w:t>
      </w:r>
      <w:r>
        <w:t>divisions</w:t>
      </w:r>
      <w:r>
        <w:rPr>
          <w:spacing w:val="-3"/>
        </w:rPr>
        <w:t xml:space="preserve"> </w:t>
      </w:r>
      <w:r>
        <w:t>within</w:t>
      </w:r>
      <w:r>
        <w:rPr>
          <w:spacing w:val="-3"/>
        </w:rPr>
        <w:t xml:space="preserve"> </w:t>
      </w:r>
      <w:r>
        <w:t>six months, significantly improving strategic planning and financial precision.</w:t>
      </w:r>
    </w:p>
    <w:p w14:paraId="02923E1C" w14:textId="77777777" w:rsidR="007D3E61" w:rsidRDefault="00826BB5">
      <w:pPr>
        <w:pStyle w:val="BodyText"/>
        <w:spacing w:line="276" w:lineRule="auto"/>
        <w:ind w:right="134"/>
      </w:pPr>
      <w:r>
        <w:rPr>
          <w:rFonts w:ascii="Arial"/>
          <w:b/>
        </w:rPr>
        <w:t>Business</w:t>
      </w:r>
      <w:r>
        <w:rPr>
          <w:rFonts w:ascii="Arial"/>
          <w:b/>
          <w:spacing w:val="-2"/>
        </w:rPr>
        <w:t xml:space="preserve"> </w:t>
      </w:r>
      <w:r>
        <w:rPr>
          <w:rFonts w:ascii="Arial"/>
          <w:b/>
        </w:rPr>
        <w:t xml:space="preserve">Acumen: </w:t>
      </w:r>
      <w:r>
        <w:t>Led</w:t>
      </w:r>
      <w:r>
        <w:rPr>
          <w:spacing w:val="-2"/>
        </w:rPr>
        <w:t xml:space="preserve"> </w:t>
      </w:r>
      <w:r>
        <w:t>product</w:t>
      </w:r>
      <w:r>
        <w:rPr>
          <w:spacing w:val="-4"/>
        </w:rPr>
        <w:t xml:space="preserve"> </w:t>
      </w:r>
      <w:r>
        <w:t>ownership</w:t>
      </w:r>
      <w:r>
        <w:rPr>
          <w:spacing w:val="-2"/>
        </w:rPr>
        <w:t xml:space="preserve"> </w:t>
      </w:r>
      <w:r>
        <w:t>and</w:t>
      </w:r>
      <w:r>
        <w:rPr>
          <w:spacing w:val="-2"/>
        </w:rPr>
        <w:t xml:space="preserve"> </w:t>
      </w:r>
      <w:r>
        <w:t>managed</w:t>
      </w:r>
      <w:r>
        <w:rPr>
          <w:spacing w:val="-2"/>
        </w:rPr>
        <w:t xml:space="preserve"> </w:t>
      </w:r>
      <w:r>
        <w:t>a</w:t>
      </w:r>
      <w:r>
        <w:rPr>
          <w:spacing w:val="-2"/>
        </w:rPr>
        <w:t xml:space="preserve"> </w:t>
      </w:r>
      <w:r>
        <w:t>team</w:t>
      </w:r>
      <w:r>
        <w:rPr>
          <w:spacing w:val="-1"/>
        </w:rPr>
        <w:t xml:space="preserve"> </w:t>
      </w:r>
      <w:r>
        <w:t>of</w:t>
      </w:r>
      <w:r>
        <w:rPr>
          <w:spacing w:val="-4"/>
        </w:rPr>
        <w:t xml:space="preserve"> </w:t>
      </w:r>
      <w:r>
        <w:t>50+</w:t>
      </w:r>
      <w:r>
        <w:rPr>
          <w:spacing w:val="-3"/>
        </w:rPr>
        <w:t xml:space="preserve"> </w:t>
      </w:r>
      <w:r>
        <w:t>members</w:t>
      </w:r>
      <w:r>
        <w:rPr>
          <w:spacing w:val="-5"/>
        </w:rPr>
        <w:t xml:space="preserve"> </w:t>
      </w:r>
      <w:r>
        <w:t>to</w:t>
      </w:r>
      <w:r>
        <w:rPr>
          <w:spacing w:val="-2"/>
        </w:rPr>
        <w:t xml:space="preserve"> </w:t>
      </w:r>
      <w:r>
        <w:t>meet</w:t>
      </w:r>
      <w:r>
        <w:rPr>
          <w:spacing w:val="-4"/>
        </w:rPr>
        <w:t xml:space="preserve"> </w:t>
      </w:r>
      <w:r>
        <w:t>and</w:t>
      </w:r>
      <w:r>
        <w:rPr>
          <w:spacing w:val="-2"/>
        </w:rPr>
        <w:t xml:space="preserve"> </w:t>
      </w:r>
      <w:r>
        <w:t>exceed key performance indicators.</w:t>
      </w:r>
    </w:p>
    <w:p w14:paraId="3F656D5F" w14:textId="77777777" w:rsidR="007D3E61" w:rsidRDefault="00826BB5">
      <w:pPr>
        <w:pStyle w:val="BodyText"/>
        <w:spacing w:line="278" w:lineRule="auto"/>
        <w:ind w:right="134"/>
      </w:pPr>
      <w:r>
        <w:rPr>
          <w:rFonts w:ascii="Arial"/>
          <w:b/>
        </w:rPr>
        <w:t xml:space="preserve">Technical Implementation: </w:t>
      </w:r>
      <w:r>
        <w:t>Utilized the Atlassian Suite to enhance project transparency and collaboration. The</w:t>
      </w:r>
      <w:r>
        <w:rPr>
          <w:spacing w:val="-3"/>
        </w:rPr>
        <w:t xml:space="preserve"> </w:t>
      </w:r>
      <w:r>
        <w:t>strategic</w:t>
      </w:r>
      <w:r>
        <w:rPr>
          <w:spacing w:val="-2"/>
        </w:rPr>
        <w:t xml:space="preserve"> </w:t>
      </w:r>
      <w:r>
        <w:t>use</w:t>
      </w:r>
      <w:r>
        <w:rPr>
          <w:spacing w:val="-3"/>
        </w:rPr>
        <w:t xml:space="preserve"> </w:t>
      </w:r>
      <w:r>
        <w:t>of Jira</w:t>
      </w:r>
      <w:r>
        <w:rPr>
          <w:spacing w:val="-3"/>
        </w:rPr>
        <w:t xml:space="preserve"> </w:t>
      </w:r>
      <w:r>
        <w:t>and</w:t>
      </w:r>
      <w:r>
        <w:rPr>
          <w:spacing w:val="-3"/>
        </w:rPr>
        <w:t xml:space="preserve"> </w:t>
      </w:r>
      <w:r>
        <w:t>Confluence</w:t>
      </w:r>
      <w:r>
        <w:rPr>
          <w:spacing w:val="-8"/>
        </w:rPr>
        <w:t xml:space="preserve"> </w:t>
      </w:r>
      <w:r>
        <w:t>was</w:t>
      </w:r>
      <w:r>
        <w:rPr>
          <w:spacing w:val="-2"/>
        </w:rPr>
        <w:t xml:space="preserve"> </w:t>
      </w:r>
      <w:r>
        <w:t>pivotal</w:t>
      </w:r>
      <w:r>
        <w:rPr>
          <w:spacing w:val="-3"/>
        </w:rPr>
        <w:t xml:space="preserve"> </w:t>
      </w:r>
      <w:r>
        <w:t>in</w:t>
      </w:r>
      <w:r>
        <w:rPr>
          <w:spacing w:val="-3"/>
        </w:rPr>
        <w:t xml:space="preserve"> </w:t>
      </w:r>
      <w:r>
        <w:t>aligning</w:t>
      </w:r>
      <w:r>
        <w:rPr>
          <w:spacing w:val="-3"/>
        </w:rPr>
        <w:t xml:space="preserve"> </w:t>
      </w:r>
      <w:r>
        <w:t>project milestones</w:t>
      </w:r>
      <w:r>
        <w:rPr>
          <w:spacing w:val="-2"/>
        </w:rPr>
        <w:t xml:space="preserve"> </w:t>
      </w:r>
      <w:r>
        <w:t>with Merck's financial goals, demonstrating how technical tool mastery can drive business strategies and operational efficiencies.</w:t>
      </w:r>
    </w:p>
    <w:p w14:paraId="3121AE01" w14:textId="77777777" w:rsidR="007D3E61" w:rsidRDefault="00826BB5">
      <w:pPr>
        <w:pStyle w:val="Heading2"/>
        <w:numPr>
          <w:ilvl w:val="0"/>
          <w:numId w:val="1"/>
        </w:numPr>
        <w:tabs>
          <w:tab w:val="left" w:pos="860"/>
          <w:tab w:val="left" w:pos="1220"/>
        </w:tabs>
        <w:spacing w:line="384" w:lineRule="exact"/>
        <w:ind w:right="5303" w:hanging="721"/>
        <w:rPr>
          <w:rFonts w:ascii="Arial MT" w:hAnsi="Arial MT"/>
          <w:b w:val="0"/>
        </w:rPr>
      </w:pPr>
      <w:r>
        <w:t>Project:</w:t>
      </w:r>
      <w:r>
        <w:rPr>
          <w:spacing w:val="-6"/>
        </w:rPr>
        <w:t xml:space="preserve"> </w:t>
      </w:r>
      <w:r>
        <w:t>Robotic</w:t>
      </w:r>
      <w:r>
        <w:rPr>
          <w:spacing w:val="-11"/>
        </w:rPr>
        <w:t xml:space="preserve"> </w:t>
      </w:r>
      <w:r>
        <w:t>Process</w:t>
      </w:r>
      <w:r>
        <w:rPr>
          <w:spacing w:val="-7"/>
        </w:rPr>
        <w:t xml:space="preserve"> </w:t>
      </w:r>
      <w:r>
        <w:t>Automation</w:t>
      </w:r>
      <w:r>
        <w:rPr>
          <w:spacing w:val="-4"/>
        </w:rPr>
        <w:t xml:space="preserve"> </w:t>
      </w:r>
      <w:r>
        <w:t>for</w:t>
      </w:r>
      <w:r>
        <w:rPr>
          <w:spacing w:val="-7"/>
        </w:rPr>
        <w:t xml:space="preserve"> </w:t>
      </w:r>
      <w:r>
        <w:t xml:space="preserve">Toyota Client: </w:t>
      </w:r>
      <w:r>
        <w:rPr>
          <w:rFonts w:ascii="Arial MT" w:hAnsi="Arial MT"/>
          <w:b w:val="0"/>
        </w:rPr>
        <w:t>Toyota</w:t>
      </w:r>
    </w:p>
    <w:p w14:paraId="741D3AB2" w14:textId="77777777" w:rsidR="007D3E61" w:rsidRDefault="00826BB5">
      <w:pPr>
        <w:spacing w:line="230" w:lineRule="exact"/>
        <w:ind w:left="1220"/>
        <w:rPr>
          <w:sz w:val="20"/>
        </w:rPr>
      </w:pPr>
      <w:r>
        <w:rPr>
          <w:rFonts w:ascii="Arial"/>
          <w:b/>
          <w:sz w:val="20"/>
        </w:rPr>
        <w:t>Role:</w:t>
      </w:r>
      <w:r>
        <w:rPr>
          <w:rFonts w:ascii="Arial"/>
          <w:b/>
          <w:spacing w:val="-3"/>
          <w:sz w:val="20"/>
        </w:rPr>
        <w:t xml:space="preserve"> </w:t>
      </w:r>
      <w:r>
        <w:rPr>
          <w:sz w:val="20"/>
        </w:rPr>
        <w:t>UiPath</w:t>
      </w:r>
      <w:r>
        <w:rPr>
          <w:spacing w:val="-8"/>
          <w:sz w:val="20"/>
        </w:rPr>
        <w:t xml:space="preserve"> </w:t>
      </w:r>
      <w:r>
        <w:rPr>
          <w:spacing w:val="-2"/>
          <w:sz w:val="20"/>
        </w:rPr>
        <w:t>Developer</w:t>
      </w:r>
    </w:p>
    <w:p w14:paraId="2061B2CE" w14:textId="77777777" w:rsidR="007D3E61" w:rsidRDefault="00826BB5">
      <w:pPr>
        <w:spacing w:before="35"/>
        <w:ind w:left="1220"/>
        <w:rPr>
          <w:sz w:val="20"/>
        </w:rPr>
      </w:pPr>
      <w:r>
        <w:rPr>
          <w:rFonts w:ascii="Arial"/>
          <w:b/>
          <w:sz w:val="20"/>
        </w:rPr>
        <w:t>Technical</w:t>
      </w:r>
      <w:r>
        <w:rPr>
          <w:rFonts w:ascii="Arial"/>
          <w:b/>
          <w:spacing w:val="-7"/>
          <w:sz w:val="20"/>
        </w:rPr>
        <w:t xml:space="preserve"> </w:t>
      </w:r>
      <w:r>
        <w:rPr>
          <w:rFonts w:ascii="Arial"/>
          <w:b/>
          <w:sz w:val="20"/>
        </w:rPr>
        <w:t>Tools</w:t>
      </w:r>
      <w:r>
        <w:rPr>
          <w:rFonts w:ascii="Arial"/>
          <w:b/>
          <w:spacing w:val="-10"/>
          <w:sz w:val="20"/>
        </w:rPr>
        <w:t xml:space="preserve"> </w:t>
      </w:r>
      <w:r>
        <w:rPr>
          <w:rFonts w:ascii="Arial"/>
          <w:b/>
          <w:sz w:val="20"/>
        </w:rPr>
        <w:t>Used:</w:t>
      </w:r>
      <w:r>
        <w:rPr>
          <w:rFonts w:ascii="Arial"/>
          <w:b/>
          <w:spacing w:val="-2"/>
          <w:sz w:val="20"/>
        </w:rPr>
        <w:t xml:space="preserve"> </w:t>
      </w:r>
      <w:r>
        <w:rPr>
          <w:spacing w:val="-2"/>
          <w:sz w:val="20"/>
        </w:rPr>
        <w:t>UiPath</w:t>
      </w:r>
    </w:p>
    <w:p w14:paraId="5F15514A" w14:textId="77777777" w:rsidR="007D3E61" w:rsidRDefault="00826BB5">
      <w:pPr>
        <w:pStyle w:val="BodyText"/>
        <w:spacing w:before="34" w:line="276" w:lineRule="auto"/>
        <w:ind w:right="203"/>
      </w:pPr>
      <w:r>
        <w:rPr>
          <w:rFonts w:ascii="Arial"/>
          <w:b/>
        </w:rPr>
        <w:t>Technical</w:t>
      </w:r>
      <w:r>
        <w:rPr>
          <w:rFonts w:ascii="Arial"/>
          <w:b/>
          <w:spacing w:val="-3"/>
        </w:rPr>
        <w:t xml:space="preserve"> </w:t>
      </w:r>
      <w:r>
        <w:rPr>
          <w:rFonts w:ascii="Arial"/>
          <w:b/>
        </w:rPr>
        <w:t>Accomplishment:</w:t>
      </w:r>
      <w:r>
        <w:rPr>
          <w:rFonts w:ascii="Arial"/>
          <w:b/>
          <w:spacing w:val="-2"/>
        </w:rPr>
        <w:t xml:space="preserve"> </w:t>
      </w:r>
      <w:r>
        <w:t>Developed</w:t>
      </w:r>
      <w:r>
        <w:rPr>
          <w:spacing w:val="-6"/>
        </w:rPr>
        <w:t xml:space="preserve"> </w:t>
      </w:r>
      <w:r>
        <w:t>and</w:t>
      </w:r>
      <w:r>
        <w:rPr>
          <w:spacing w:val="-6"/>
        </w:rPr>
        <w:t xml:space="preserve"> </w:t>
      </w:r>
      <w:r>
        <w:t>implemented</w:t>
      </w:r>
      <w:r>
        <w:rPr>
          <w:spacing w:val="-6"/>
        </w:rPr>
        <w:t xml:space="preserve"> </w:t>
      </w:r>
      <w:r>
        <w:t>robotic</w:t>
      </w:r>
      <w:r>
        <w:rPr>
          <w:spacing w:val="-5"/>
        </w:rPr>
        <w:t xml:space="preserve"> </w:t>
      </w:r>
      <w:r>
        <w:t>process</w:t>
      </w:r>
      <w:r>
        <w:rPr>
          <w:spacing w:val="-5"/>
        </w:rPr>
        <w:t xml:space="preserve"> </w:t>
      </w:r>
      <w:r>
        <w:t>automation,</w:t>
      </w:r>
      <w:r>
        <w:rPr>
          <w:spacing w:val="-3"/>
        </w:rPr>
        <w:t xml:space="preserve"> </w:t>
      </w:r>
      <w:r>
        <w:t>enhancing system efficiency, and reducing operational costs by 15%.</w:t>
      </w:r>
    </w:p>
    <w:p w14:paraId="4FDC7686" w14:textId="77777777" w:rsidR="007D3E61" w:rsidRDefault="00826BB5">
      <w:pPr>
        <w:pStyle w:val="BodyText"/>
        <w:spacing w:line="276" w:lineRule="auto"/>
      </w:pPr>
      <w:r>
        <w:rPr>
          <w:rFonts w:ascii="Arial"/>
          <w:b/>
        </w:rPr>
        <w:t>Business</w:t>
      </w:r>
      <w:r>
        <w:rPr>
          <w:rFonts w:ascii="Arial"/>
          <w:b/>
          <w:spacing w:val="-4"/>
        </w:rPr>
        <w:t xml:space="preserve"> </w:t>
      </w:r>
      <w:r>
        <w:rPr>
          <w:rFonts w:ascii="Arial"/>
          <w:b/>
        </w:rPr>
        <w:t>Acumen:</w:t>
      </w:r>
      <w:r>
        <w:rPr>
          <w:rFonts w:ascii="Arial"/>
          <w:b/>
          <w:spacing w:val="-6"/>
        </w:rPr>
        <w:t xml:space="preserve"> </w:t>
      </w:r>
      <w:r>
        <w:t>Spearheaded</w:t>
      </w:r>
      <w:r>
        <w:rPr>
          <w:spacing w:val="-4"/>
        </w:rPr>
        <w:t xml:space="preserve"> </w:t>
      </w:r>
      <w:r>
        <w:t>cross-functional</w:t>
      </w:r>
      <w:r>
        <w:rPr>
          <w:spacing w:val="-4"/>
        </w:rPr>
        <w:t xml:space="preserve"> </w:t>
      </w:r>
      <w:r>
        <w:t>collaboration,</w:t>
      </w:r>
      <w:r>
        <w:rPr>
          <w:spacing w:val="-2"/>
        </w:rPr>
        <w:t xml:space="preserve"> </w:t>
      </w:r>
      <w:r>
        <w:t>strategically</w:t>
      </w:r>
      <w:r>
        <w:rPr>
          <w:spacing w:val="-3"/>
        </w:rPr>
        <w:t xml:space="preserve"> </w:t>
      </w:r>
      <w:r>
        <w:t>leveraging</w:t>
      </w:r>
      <w:r>
        <w:rPr>
          <w:spacing w:val="-4"/>
        </w:rPr>
        <w:t xml:space="preserve"> </w:t>
      </w:r>
      <w:r>
        <w:t>automation</w:t>
      </w:r>
      <w:r>
        <w:rPr>
          <w:spacing w:val="-4"/>
        </w:rPr>
        <w:t xml:space="preserve"> </w:t>
      </w:r>
      <w:r>
        <w:t>to achieve system improvements.</w:t>
      </w:r>
    </w:p>
    <w:p w14:paraId="57BBC912" w14:textId="77777777" w:rsidR="007D3E61" w:rsidRDefault="00826BB5">
      <w:pPr>
        <w:pStyle w:val="BodyText"/>
        <w:spacing w:line="278" w:lineRule="auto"/>
        <w:ind w:right="134"/>
      </w:pPr>
      <w:r>
        <w:rPr>
          <w:rFonts w:ascii="Arial"/>
          <w:b/>
        </w:rPr>
        <w:t xml:space="preserve">Technical Implementation: </w:t>
      </w:r>
      <w:r>
        <w:t>As a UiPath Developer, I engineered automation solutions that directly addressed Toyota's efficiency challenges. My role involved not only technical development but also strategic</w:t>
      </w:r>
      <w:r>
        <w:rPr>
          <w:spacing w:val="-2"/>
        </w:rPr>
        <w:t xml:space="preserve"> </w:t>
      </w:r>
      <w:r>
        <w:t>planning,</w:t>
      </w:r>
      <w:r>
        <w:rPr>
          <w:spacing w:val="-1"/>
        </w:rPr>
        <w:t xml:space="preserve"> </w:t>
      </w:r>
      <w:r>
        <w:t>ensuring</w:t>
      </w:r>
      <w:r>
        <w:rPr>
          <w:spacing w:val="-3"/>
        </w:rPr>
        <w:t xml:space="preserve"> </w:t>
      </w:r>
      <w:r>
        <w:t>that</w:t>
      </w:r>
      <w:r>
        <w:rPr>
          <w:spacing w:val="-1"/>
        </w:rPr>
        <w:t xml:space="preserve"> </w:t>
      </w:r>
      <w:r>
        <w:t>the</w:t>
      </w:r>
      <w:r>
        <w:rPr>
          <w:spacing w:val="-3"/>
        </w:rPr>
        <w:t xml:space="preserve"> </w:t>
      </w:r>
      <w:r>
        <w:t>automation</w:t>
      </w:r>
      <w:r>
        <w:rPr>
          <w:spacing w:val="-3"/>
        </w:rPr>
        <w:t xml:space="preserve"> </w:t>
      </w:r>
      <w:r>
        <w:t>projects</w:t>
      </w:r>
      <w:r>
        <w:rPr>
          <w:spacing w:val="-2"/>
        </w:rPr>
        <w:t xml:space="preserve"> </w:t>
      </w:r>
      <w:r>
        <w:t>aligned</w:t>
      </w:r>
      <w:r>
        <w:rPr>
          <w:spacing w:val="-3"/>
        </w:rPr>
        <w:t xml:space="preserve"> </w:t>
      </w:r>
      <w:r>
        <w:t>with</w:t>
      </w:r>
      <w:r>
        <w:rPr>
          <w:spacing w:val="-3"/>
        </w:rPr>
        <w:t xml:space="preserve"> </w:t>
      </w:r>
      <w:r>
        <w:t>Toyota's</w:t>
      </w:r>
      <w:r>
        <w:rPr>
          <w:spacing w:val="-2"/>
        </w:rPr>
        <w:t xml:space="preserve"> </w:t>
      </w:r>
      <w:r>
        <w:t>business</w:t>
      </w:r>
      <w:r>
        <w:rPr>
          <w:spacing w:val="-3"/>
        </w:rPr>
        <w:t xml:space="preserve"> </w:t>
      </w:r>
      <w:r>
        <w:t>objectives</w:t>
      </w:r>
      <w:r>
        <w:rPr>
          <w:spacing w:val="-2"/>
        </w:rPr>
        <w:t xml:space="preserve"> </w:t>
      </w:r>
      <w:r>
        <w:t>and delivered measurable value.</w:t>
      </w:r>
    </w:p>
    <w:p w14:paraId="5A1DA1F0" w14:textId="77777777" w:rsidR="007D3E61" w:rsidRDefault="00826BB5">
      <w:pPr>
        <w:pStyle w:val="Heading2"/>
        <w:numPr>
          <w:ilvl w:val="0"/>
          <w:numId w:val="1"/>
        </w:numPr>
        <w:tabs>
          <w:tab w:val="left" w:pos="860"/>
          <w:tab w:val="left" w:pos="1220"/>
        </w:tabs>
        <w:spacing w:line="384" w:lineRule="exact"/>
        <w:ind w:right="6500" w:hanging="721"/>
        <w:rPr>
          <w:rFonts w:ascii="Arial MT" w:hAnsi="Arial MT"/>
          <w:b w:val="0"/>
        </w:rPr>
      </w:pPr>
      <w:r>
        <w:t>Project:</w:t>
      </w:r>
      <w:r>
        <w:rPr>
          <w:spacing w:val="-5"/>
        </w:rPr>
        <w:t xml:space="preserve"> </w:t>
      </w:r>
      <w:r>
        <w:t>RPA</w:t>
      </w:r>
      <w:r>
        <w:rPr>
          <w:spacing w:val="-10"/>
        </w:rPr>
        <w:t xml:space="preserve"> </w:t>
      </w:r>
      <w:r>
        <w:t>Pilot</w:t>
      </w:r>
      <w:r>
        <w:rPr>
          <w:spacing w:val="-5"/>
        </w:rPr>
        <w:t xml:space="preserve"> </w:t>
      </w:r>
      <w:r>
        <w:t>Program</w:t>
      </w:r>
      <w:r>
        <w:rPr>
          <w:spacing w:val="-6"/>
        </w:rPr>
        <w:t xml:space="preserve"> </w:t>
      </w:r>
      <w:r>
        <w:t>for</w:t>
      </w:r>
      <w:r>
        <w:rPr>
          <w:spacing w:val="-6"/>
        </w:rPr>
        <w:t xml:space="preserve"> </w:t>
      </w:r>
      <w:r>
        <w:t xml:space="preserve">ADT Client: </w:t>
      </w:r>
      <w:r>
        <w:rPr>
          <w:rFonts w:ascii="Arial MT" w:hAnsi="Arial MT"/>
          <w:b w:val="0"/>
        </w:rPr>
        <w:t>ADT</w:t>
      </w:r>
    </w:p>
    <w:p w14:paraId="3DDA4B54" w14:textId="77777777" w:rsidR="007D3E61" w:rsidRDefault="00826BB5">
      <w:pPr>
        <w:pStyle w:val="BodyText"/>
        <w:spacing w:line="230" w:lineRule="exact"/>
      </w:pPr>
      <w:r>
        <w:rPr>
          <w:rFonts w:ascii="Arial"/>
          <w:b/>
        </w:rPr>
        <w:t>Role:</w:t>
      </w:r>
      <w:r>
        <w:rPr>
          <w:rFonts w:ascii="Arial"/>
          <w:b/>
          <w:spacing w:val="-6"/>
        </w:rPr>
        <w:t xml:space="preserve"> </w:t>
      </w:r>
      <w:r>
        <w:t>Lead</w:t>
      </w:r>
      <w:r>
        <w:rPr>
          <w:spacing w:val="-7"/>
        </w:rPr>
        <w:t xml:space="preserve"> </w:t>
      </w:r>
      <w:r>
        <w:t>Business</w:t>
      </w:r>
      <w:r>
        <w:rPr>
          <w:spacing w:val="-9"/>
        </w:rPr>
        <w:t xml:space="preserve"> </w:t>
      </w:r>
      <w:r>
        <w:t>Analyst</w:t>
      </w:r>
      <w:r>
        <w:rPr>
          <w:spacing w:val="-5"/>
        </w:rPr>
        <w:t xml:space="preserve"> </w:t>
      </w:r>
      <w:r>
        <w:t>(BA)</w:t>
      </w:r>
      <w:r>
        <w:rPr>
          <w:spacing w:val="-6"/>
        </w:rPr>
        <w:t xml:space="preserve"> </w:t>
      </w:r>
      <w:r>
        <w:t>and</w:t>
      </w:r>
      <w:r>
        <w:rPr>
          <w:spacing w:val="-7"/>
        </w:rPr>
        <w:t xml:space="preserve"> </w:t>
      </w:r>
      <w:r>
        <w:t>Project</w:t>
      </w:r>
      <w:r>
        <w:rPr>
          <w:spacing w:val="-4"/>
        </w:rPr>
        <w:t xml:space="preserve"> </w:t>
      </w:r>
      <w:r>
        <w:t>Manager</w:t>
      </w:r>
      <w:r>
        <w:rPr>
          <w:spacing w:val="-6"/>
        </w:rPr>
        <w:t xml:space="preserve"> </w:t>
      </w:r>
      <w:r>
        <w:rPr>
          <w:spacing w:val="-4"/>
        </w:rPr>
        <w:t>(PM)</w:t>
      </w:r>
    </w:p>
    <w:p w14:paraId="7A88B8DE" w14:textId="77777777" w:rsidR="007D3E61" w:rsidRDefault="00826BB5">
      <w:pPr>
        <w:spacing w:before="34"/>
        <w:ind w:left="1220"/>
        <w:rPr>
          <w:sz w:val="20"/>
        </w:rPr>
      </w:pPr>
      <w:r>
        <w:rPr>
          <w:rFonts w:ascii="Arial"/>
          <w:b/>
          <w:sz w:val="20"/>
        </w:rPr>
        <w:t>Technical</w:t>
      </w:r>
      <w:r>
        <w:rPr>
          <w:rFonts w:ascii="Arial"/>
          <w:b/>
          <w:spacing w:val="-7"/>
          <w:sz w:val="20"/>
        </w:rPr>
        <w:t xml:space="preserve"> </w:t>
      </w:r>
      <w:r>
        <w:rPr>
          <w:rFonts w:ascii="Arial"/>
          <w:b/>
          <w:sz w:val="20"/>
        </w:rPr>
        <w:t>Tools</w:t>
      </w:r>
      <w:r>
        <w:rPr>
          <w:rFonts w:ascii="Arial"/>
          <w:b/>
          <w:spacing w:val="-10"/>
          <w:sz w:val="20"/>
        </w:rPr>
        <w:t xml:space="preserve"> </w:t>
      </w:r>
      <w:r>
        <w:rPr>
          <w:rFonts w:ascii="Arial"/>
          <w:b/>
          <w:sz w:val="20"/>
        </w:rPr>
        <w:t>Used:</w:t>
      </w:r>
      <w:r>
        <w:rPr>
          <w:rFonts w:ascii="Arial"/>
          <w:b/>
          <w:spacing w:val="-2"/>
          <w:sz w:val="20"/>
        </w:rPr>
        <w:t xml:space="preserve"> </w:t>
      </w:r>
      <w:r>
        <w:rPr>
          <w:spacing w:val="-2"/>
          <w:sz w:val="20"/>
        </w:rPr>
        <w:t>UiPath</w:t>
      </w:r>
    </w:p>
    <w:p w14:paraId="6A29174E" w14:textId="77777777" w:rsidR="007D3E61" w:rsidRDefault="00826BB5">
      <w:pPr>
        <w:pStyle w:val="BodyText"/>
        <w:spacing w:before="35" w:line="276" w:lineRule="auto"/>
      </w:pPr>
      <w:r>
        <w:rPr>
          <w:rFonts w:ascii="Arial"/>
          <w:b/>
        </w:rPr>
        <w:t>Technical</w:t>
      </w:r>
      <w:r>
        <w:rPr>
          <w:rFonts w:ascii="Arial"/>
          <w:b/>
          <w:spacing w:val="-1"/>
        </w:rPr>
        <w:t xml:space="preserve"> </w:t>
      </w:r>
      <w:r>
        <w:rPr>
          <w:rFonts w:ascii="Arial"/>
          <w:b/>
        </w:rPr>
        <w:t xml:space="preserve">Accomplishment: </w:t>
      </w:r>
      <w:r>
        <w:t>Led</w:t>
      </w:r>
      <w:r>
        <w:rPr>
          <w:spacing w:val="-3"/>
        </w:rPr>
        <w:t xml:space="preserve"> </w:t>
      </w:r>
      <w:r>
        <w:t>the</w:t>
      </w:r>
      <w:r>
        <w:rPr>
          <w:spacing w:val="-8"/>
        </w:rPr>
        <w:t xml:space="preserve"> </w:t>
      </w:r>
      <w:r>
        <w:t>pilot</w:t>
      </w:r>
      <w:r>
        <w:rPr>
          <w:spacing w:val="-1"/>
        </w:rPr>
        <w:t xml:space="preserve"> </w:t>
      </w:r>
      <w:r>
        <w:t>program</w:t>
      </w:r>
      <w:r>
        <w:rPr>
          <w:spacing w:val="-2"/>
        </w:rPr>
        <w:t xml:space="preserve"> </w:t>
      </w:r>
      <w:r>
        <w:t>for</w:t>
      </w:r>
      <w:r>
        <w:rPr>
          <w:spacing w:val="-6"/>
        </w:rPr>
        <w:t xml:space="preserve"> </w:t>
      </w:r>
      <w:r>
        <w:t>implementing</w:t>
      </w:r>
      <w:r>
        <w:rPr>
          <w:spacing w:val="-3"/>
        </w:rPr>
        <w:t xml:space="preserve"> </w:t>
      </w:r>
      <w:r>
        <w:t>robotic</w:t>
      </w:r>
      <w:r>
        <w:rPr>
          <w:spacing w:val="-2"/>
        </w:rPr>
        <w:t xml:space="preserve"> </w:t>
      </w:r>
      <w:r>
        <w:t>process</w:t>
      </w:r>
      <w:r>
        <w:rPr>
          <w:spacing w:val="-2"/>
        </w:rPr>
        <w:t xml:space="preserve"> </w:t>
      </w:r>
      <w:r>
        <w:t>automation</w:t>
      </w:r>
      <w:r>
        <w:rPr>
          <w:spacing w:val="-3"/>
        </w:rPr>
        <w:t xml:space="preserve"> </w:t>
      </w:r>
      <w:r>
        <w:t>(RPA) processes, focusing on automating various invoicing forms and HR timesheets.</w:t>
      </w:r>
    </w:p>
    <w:p w14:paraId="456FF283" w14:textId="77777777" w:rsidR="007D3E61" w:rsidRDefault="00826BB5">
      <w:pPr>
        <w:pStyle w:val="BodyText"/>
        <w:spacing w:line="276" w:lineRule="auto"/>
      </w:pPr>
      <w:r>
        <w:rPr>
          <w:rFonts w:ascii="Arial" w:hAnsi="Arial"/>
          <w:b/>
        </w:rPr>
        <w:t>Business</w:t>
      </w:r>
      <w:r>
        <w:rPr>
          <w:rFonts w:ascii="Arial" w:hAnsi="Arial"/>
          <w:b/>
          <w:spacing w:val="-2"/>
        </w:rPr>
        <w:t xml:space="preserve"> </w:t>
      </w:r>
      <w:r>
        <w:rPr>
          <w:rFonts w:ascii="Arial" w:hAnsi="Arial"/>
          <w:b/>
        </w:rPr>
        <w:t>Acumen:</w:t>
      </w:r>
      <w:r>
        <w:rPr>
          <w:rFonts w:ascii="Arial" w:hAnsi="Arial"/>
          <w:b/>
          <w:spacing w:val="-4"/>
        </w:rPr>
        <w:t xml:space="preserve"> </w:t>
      </w:r>
      <w:r>
        <w:t>Managed</w:t>
      </w:r>
      <w:r>
        <w:rPr>
          <w:spacing w:val="-2"/>
        </w:rPr>
        <w:t xml:space="preserve"> </w:t>
      </w:r>
      <w:r>
        <w:t>a</w:t>
      </w:r>
      <w:r>
        <w:rPr>
          <w:spacing w:val="-2"/>
        </w:rPr>
        <w:t xml:space="preserve"> </w:t>
      </w:r>
      <w:r>
        <w:t>team</w:t>
      </w:r>
      <w:r>
        <w:rPr>
          <w:spacing w:val="-1"/>
        </w:rPr>
        <w:t xml:space="preserve"> </w:t>
      </w:r>
      <w:r>
        <w:t>of</w:t>
      </w:r>
      <w:r>
        <w:rPr>
          <w:spacing w:val="-4"/>
        </w:rPr>
        <w:t xml:space="preserve"> </w:t>
      </w:r>
      <w:r>
        <w:t>4-6</w:t>
      </w:r>
      <w:r>
        <w:rPr>
          <w:spacing w:val="-2"/>
        </w:rPr>
        <w:t xml:space="preserve"> </w:t>
      </w:r>
      <w:r>
        <w:t>offshore</w:t>
      </w:r>
      <w:r>
        <w:rPr>
          <w:spacing w:val="-2"/>
        </w:rPr>
        <w:t xml:space="preserve"> </w:t>
      </w:r>
      <w:r>
        <w:t>developers, overseeing</w:t>
      </w:r>
      <w:r>
        <w:rPr>
          <w:spacing w:val="-2"/>
        </w:rPr>
        <w:t xml:space="preserve"> </w:t>
      </w:r>
      <w:r>
        <w:t>the</w:t>
      </w:r>
      <w:r>
        <w:rPr>
          <w:spacing w:val="-2"/>
        </w:rPr>
        <w:t xml:space="preserve"> </w:t>
      </w:r>
      <w:r>
        <w:t>project</w:t>
      </w:r>
      <w:r>
        <w:rPr>
          <w:spacing w:val="-4"/>
        </w:rPr>
        <w:t xml:space="preserve"> </w:t>
      </w:r>
      <w:r>
        <w:t>from</w:t>
      </w:r>
      <w:r>
        <w:rPr>
          <w:spacing w:val="-5"/>
        </w:rPr>
        <w:t xml:space="preserve"> </w:t>
      </w:r>
      <w:r>
        <w:t>inception</w:t>
      </w:r>
      <w:r>
        <w:rPr>
          <w:spacing w:val="-2"/>
        </w:rPr>
        <w:t xml:space="preserve"> </w:t>
      </w:r>
      <w:r>
        <w:t>to completion. Ensured that the project aligned with ADT’s strategic objectives by improving operational efficiency and reducing manual workload.</w:t>
      </w:r>
    </w:p>
    <w:p w14:paraId="72B769FF" w14:textId="77777777" w:rsidR="007D3E61" w:rsidRDefault="00826BB5">
      <w:pPr>
        <w:pStyle w:val="BodyText"/>
        <w:spacing w:before="2" w:line="276" w:lineRule="auto"/>
      </w:pPr>
      <w:r>
        <w:rPr>
          <w:rFonts w:ascii="Arial"/>
          <w:b/>
        </w:rPr>
        <w:t xml:space="preserve">Technical Implementation: </w:t>
      </w:r>
      <w:r>
        <w:t>As the Lead BA and PM, I conducted end-to-end analysis, from identifying automation opportunities to defining the scope and requirements for the UiPath RPA solutions. My role encompassed</w:t>
      </w:r>
      <w:r>
        <w:rPr>
          <w:spacing w:val="-3"/>
        </w:rPr>
        <w:t xml:space="preserve"> </w:t>
      </w:r>
      <w:r>
        <w:t>mapping</w:t>
      </w:r>
      <w:r>
        <w:rPr>
          <w:spacing w:val="-3"/>
        </w:rPr>
        <w:t xml:space="preserve"> </w:t>
      </w:r>
      <w:r>
        <w:t>out</w:t>
      </w:r>
      <w:r>
        <w:rPr>
          <w:spacing w:val="-1"/>
        </w:rPr>
        <w:t xml:space="preserve"> </w:t>
      </w:r>
      <w:r>
        <w:t>processes,</w:t>
      </w:r>
      <w:r>
        <w:rPr>
          <w:spacing w:val="-1"/>
        </w:rPr>
        <w:t xml:space="preserve"> </w:t>
      </w:r>
      <w:r>
        <w:t>developing</w:t>
      </w:r>
      <w:r>
        <w:rPr>
          <w:spacing w:val="-3"/>
        </w:rPr>
        <w:t xml:space="preserve"> </w:t>
      </w:r>
      <w:r>
        <w:t>and</w:t>
      </w:r>
      <w:r>
        <w:rPr>
          <w:spacing w:val="-3"/>
        </w:rPr>
        <w:t xml:space="preserve"> </w:t>
      </w:r>
      <w:r>
        <w:t>testing</w:t>
      </w:r>
      <w:r>
        <w:rPr>
          <w:spacing w:val="-3"/>
        </w:rPr>
        <w:t xml:space="preserve"> </w:t>
      </w:r>
      <w:r>
        <w:t>the</w:t>
      </w:r>
      <w:r>
        <w:rPr>
          <w:spacing w:val="-3"/>
        </w:rPr>
        <w:t xml:space="preserve"> </w:t>
      </w:r>
      <w:r>
        <w:t>bots,</w:t>
      </w:r>
      <w:r>
        <w:rPr>
          <w:spacing w:val="-1"/>
        </w:rPr>
        <w:t xml:space="preserve"> </w:t>
      </w:r>
      <w:r>
        <w:t>and</w:t>
      </w:r>
      <w:r>
        <w:rPr>
          <w:spacing w:val="-3"/>
        </w:rPr>
        <w:t xml:space="preserve"> </w:t>
      </w:r>
      <w:r>
        <w:t>overseeing</w:t>
      </w:r>
      <w:r>
        <w:rPr>
          <w:spacing w:val="-3"/>
        </w:rPr>
        <w:t xml:space="preserve"> </w:t>
      </w:r>
      <w:r>
        <w:t>their</w:t>
      </w:r>
      <w:r>
        <w:rPr>
          <w:spacing w:val="-2"/>
        </w:rPr>
        <w:t xml:space="preserve"> </w:t>
      </w:r>
      <w:r>
        <w:t xml:space="preserve">deployment. </w:t>
      </w:r>
      <w:r>
        <w:rPr>
          <w:rFonts w:ascii="Arial"/>
          <w:b/>
        </w:rPr>
        <w:t xml:space="preserve">Business Impact: </w:t>
      </w:r>
      <w:r>
        <w:t>The successful implementation of RPA in invoicing and HR timesheets under my leadership not only demonstrated a direct reduction in processing time and errors but also served as a benchmark for scaling RPA initiatives a</w:t>
      </w:r>
      <w:r>
        <w:t>cross the organization.</w:t>
      </w:r>
    </w:p>
    <w:p w14:paraId="016A56C0" w14:textId="77777777" w:rsidR="007D3E61" w:rsidRDefault="00826BB5">
      <w:pPr>
        <w:pStyle w:val="Heading2"/>
        <w:spacing w:before="199"/>
      </w:pPr>
      <w:r>
        <w:t>Project</w:t>
      </w:r>
      <w:r>
        <w:rPr>
          <w:spacing w:val="-5"/>
        </w:rPr>
        <w:t xml:space="preserve"> </w:t>
      </w:r>
      <w:r>
        <w:t>Manager</w:t>
      </w:r>
      <w:r>
        <w:rPr>
          <w:spacing w:val="-9"/>
        </w:rPr>
        <w:t xml:space="preserve"> </w:t>
      </w:r>
      <w:r>
        <w:t>|</w:t>
      </w:r>
      <w:r>
        <w:rPr>
          <w:spacing w:val="-3"/>
        </w:rPr>
        <w:t xml:space="preserve"> </w:t>
      </w:r>
      <w:r>
        <w:t>January</w:t>
      </w:r>
      <w:r>
        <w:rPr>
          <w:spacing w:val="-5"/>
        </w:rPr>
        <w:t xml:space="preserve"> </w:t>
      </w:r>
      <w:r>
        <w:t>2015</w:t>
      </w:r>
      <w:r>
        <w:rPr>
          <w:spacing w:val="-6"/>
        </w:rPr>
        <w:t xml:space="preserve"> </w:t>
      </w:r>
      <w:r>
        <w:t>–</w:t>
      </w:r>
      <w:r>
        <w:rPr>
          <w:spacing w:val="-5"/>
        </w:rPr>
        <w:t xml:space="preserve"> </w:t>
      </w:r>
      <w:r>
        <w:t>January</w:t>
      </w:r>
      <w:r>
        <w:rPr>
          <w:spacing w:val="-4"/>
        </w:rPr>
        <w:t xml:space="preserve"> 2017</w:t>
      </w:r>
    </w:p>
    <w:p w14:paraId="678EA1A5" w14:textId="77777777" w:rsidR="007D3E61" w:rsidRDefault="00826BB5">
      <w:pPr>
        <w:pStyle w:val="BodyText"/>
        <w:spacing w:before="1"/>
        <w:ind w:left="140"/>
      </w:pPr>
      <w:r>
        <w:t>Dhuqan.com,</w:t>
      </w:r>
      <w:r>
        <w:rPr>
          <w:spacing w:val="-4"/>
        </w:rPr>
        <w:t xml:space="preserve"> </w:t>
      </w:r>
      <w:r>
        <w:t>Al</w:t>
      </w:r>
      <w:r>
        <w:rPr>
          <w:spacing w:val="-7"/>
        </w:rPr>
        <w:t xml:space="preserve"> </w:t>
      </w:r>
      <w:r>
        <w:t>Ain,</w:t>
      </w:r>
      <w:r>
        <w:rPr>
          <w:spacing w:val="-8"/>
        </w:rPr>
        <w:t xml:space="preserve"> </w:t>
      </w:r>
      <w:r>
        <w:rPr>
          <w:spacing w:val="-5"/>
        </w:rPr>
        <w:t>UAE</w:t>
      </w:r>
    </w:p>
    <w:p w14:paraId="65DC22FD" w14:textId="77777777" w:rsidR="007D3E61" w:rsidRDefault="00826BB5">
      <w:pPr>
        <w:pStyle w:val="ListParagraph"/>
        <w:numPr>
          <w:ilvl w:val="0"/>
          <w:numId w:val="1"/>
        </w:numPr>
        <w:tabs>
          <w:tab w:val="left" w:pos="860"/>
          <w:tab w:val="left" w:pos="1220"/>
        </w:tabs>
        <w:spacing w:before="117" w:line="240" w:lineRule="auto"/>
        <w:ind w:right="4987" w:hanging="721"/>
        <w:rPr>
          <w:rFonts w:ascii="Arial MT" w:hAnsi="Arial MT"/>
          <w:sz w:val="20"/>
        </w:rPr>
      </w:pPr>
      <w:r>
        <w:rPr>
          <w:b/>
          <w:sz w:val="20"/>
        </w:rPr>
        <w:t>Project:</w:t>
      </w:r>
      <w:r>
        <w:rPr>
          <w:b/>
          <w:spacing w:val="-8"/>
          <w:sz w:val="20"/>
        </w:rPr>
        <w:t xml:space="preserve"> </w:t>
      </w:r>
      <w:r>
        <w:rPr>
          <w:b/>
          <w:sz w:val="20"/>
        </w:rPr>
        <w:t>Service</w:t>
      </w:r>
      <w:r>
        <w:rPr>
          <w:b/>
          <w:spacing w:val="-9"/>
          <w:sz w:val="20"/>
        </w:rPr>
        <w:t xml:space="preserve"> </w:t>
      </w:r>
      <w:r>
        <w:rPr>
          <w:b/>
          <w:sz w:val="20"/>
        </w:rPr>
        <w:t>Launch</w:t>
      </w:r>
      <w:r>
        <w:rPr>
          <w:b/>
          <w:spacing w:val="-7"/>
          <w:sz w:val="20"/>
        </w:rPr>
        <w:t xml:space="preserve"> </w:t>
      </w:r>
      <w:r>
        <w:rPr>
          <w:b/>
          <w:sz w:val="20"/>
        </w:rPr>
        <w:t>and</w:t>
      </w:r>
      <w:r>
        <w:rPr>
          <w:b/>
          <w:spacing w:val="-2"/>
          <w:sz w:val="20"/>
        </w:rPr>
        <w:t xml:space="preserve"> </w:t>
      </w:r>
      <w:r>
        <w:rPr>
          <w:b/>
          <w:sz w:val="20"/>
        </w:rPr>
        <w:t>Process</w:t>
      </w:r>
      <w:r>
        <w:rPr>
          <w:b/>
          <w:spacing w:val="-5"/>
          <w:sz w:val="20"/>
        </w:rPr>
        <w:t xml:space="preserve"> </w:t>
      </w:r>
      <w:r>
        <w:rPr>
          <w:b/>
          <w:sz w:val="20"/>
        </w:rPr>
        <w:t xml:space="preserve">Enhancement Client: </w:t>
      </w:r>
      <w:r>
        <w:rPr>
          <w:rFonts w:ascii="Arial MT" w:hAnsi="Arial MT"/>
          <w:sz w:val="20"/>
        </w:rPr>
        <w:t>Internal Project at Dhuqan.com</w:t>
      </w:r>
    </w:p>
    <w:p w14:paraId="4937265E" w14:textId="77777777" w:rsidR="007D3E61" w:rsidRDefault="00826BB5">
      <w:pPr>
        <w:spacing w:line="229" w:lineRule="exact"/>
        <w:ind w:left="1220"/>
        <w:rPr>
          <w:sz w:val="20"/>
        </w:rPr>
      </w:pPr>
      <w:r>
        <w:rPr>
          <w:rFonts w:ascii="Arial"/>
          <w:b/>
          <w:sz w:val="20"/>
        </w:rPr>
        <w:t>Technical</w:t>
      </w:r>
      <w:r>
        <w:rPr>
          <w:rFonts w:ascii="Arial"/>
          <w:b/>
          <w:spacing w:val="-8"/>
          <w:sz w:val="20"/>
        </w:rPr>
        <w:t xml:space="preserve"> </w:t>
      </w:r>
      <w:r>
        <w:rPr>
          <w:rFonts w:ascii="Arial"/>
          <w:b/>
          <w:sz w:val="20"/>
        </w:rPr>
        <w:t>Tools</w:t>
      </w:r>
      <w:r>
        <w:rPr>
          <w:rFonts w:ascii="Arial"/>
          <w:b/>
          <w:spacing w:val="-9"/>
          <w:sz w:val="20"/>
        </w:rPr>
        <w:t xml:space="preserve"> </w:t>
      </w:r>
      <w:r>
        <w:rPr>
          <w:rFonts w:ascii="Arial"/>
          <w:b/>
          <w:sz w:val="20"/>
        </w:rPr>
        <w:t>Used:</w:t>
      </w:r>
      <w:r>
        <w:rPr>
          <w:rFonts w:ascii="Arial"/>
          <w:b/>
          <w:spacing w:val="-5"/>
          <w:sz w:val="20"/>
        </w:rPr>
        <w:t xml:space="preserve"> </w:t>
      </w:r>
      <w:r>
        <w:rPr>
          <w:sz w:val="20"/>
        </w:rPr>
        <w:t>MS</w:t>
      </w:r>
      <w:r>
        <w:rPr>
          <w:spacing w:val="-2"/>
          <w:sz w:val="20"/>
        </w:rPr>
        <w:t xml:space="preserve"> </w:t>
      </w:r>
      <w:r>
        <w:rPr>
          <w:spacing w:val="-5"/>
          <w:sz w:val="20"/>
        </w:rPr>
        <w:t>365</w:t>
      </w:r>
    </w:p>
    <w:p w14:paraId="63C7B18C" w14:textId="77777777" w:rsidR="007D3E61" w:rsidRDefault="00826BB5">
      <w:pPr>
        <w:pStyle w:val="BodyText"/>
      </w:pPr>
      <w:r>
        <w:rPr>
          <w:rFonts w:ascii="Arial"/>
          <w:b/>
        </w:rPr>
        <w:t xml:space="preserve">Technical Accomplishment: </w:t>
      </w:r>
      <w:r>
        <w:t>Led</w:t>
      </w:r>
      <w:r>
        <w:rPr>
          <w:spacing w:val="-3"/>
        </w:rPr>
        <w:t xml:space="preserve"> </w:t>
      </w:r>
      <w:r>
        <w:t>new</w:t>
      </w:r>
      <w:r>
        <w:rPr>
          <w:spacing w:val="-3"/>
        </w:rPr>
        <w:t xml:space="preserve"> </w:t>
      </w:r>
      <w:r>
        <w:t>service</w:t>
      </w:r>
      <w:r>
        <w:rPr>
          <w:spacing w:val="-8"/>
        </w:rPr>
        <w:t xml:space="preserve"> </w:t>
      </w:r>
      <w:r>
        <w:t>launches</w:t>
      </w:r>
      <w:r>
        <w:rPr>
          <w:spacing w:val="-2"/>
        </w:rPr>
        <w:t xml:space="preserve"> </w:t>
      </w:r>
      <w:r>
        <w:t>and</w:t>
      </w:r>
      <w:r>
        <w:rPr>
          <w:spacing w:val="-3"/>
        </w:rPr>
        <w:t xml:space="preserve"> </w:t>
      </w:r>
      <w:r>
        <w:t>process</w:t>
      </w:r>
      <w:r>
        <w:rPr>
          <w:spacing w:val="-2"/>
        </w:rPr>
        <w:t xml:space="preserve"> </w:t>
      </w:r>
      <w:r>
        <w:t>enhancements,</w:t>
      </w:r>
      <w:r>
        <w:rPr>
          <w:spacing w:val="-5"/>
        </w:rPr>
        <w:t xml:space="preserve"> </w:t>
      </w:r>
      <w:r>
        <w:t>leading</w:t>
      </w:r>
      <w:r>
        <w:rPr>
          <w:spacing w:val="-3"/>
        </w:rPr>
        <w:t xml:space="preserve"> </w:t>
      </w:r>
      <w:r>
        <w:t>to</w:t>
      </w:r>
      <w:r>
        <w:rPr>
          <w:spacing w:val="-3"/>
        </w:rPr>
        <w:t xml:space="preserve"> </w:t>
      </w:r>
      <w:r>
        <w:t>a</w:t>
      </w:r>
      <w:r>
        <w:rPr>
          <w:spacing w:val="-3"/>
        </w:rPr>
        <w:t xml:space="preserve"> </w:t>
      </w:r>
      <w:r>
        <w:t>25% increase in customer engagement and a 15% uplift in average order value.</w:t>
      </w:r>
    </w:p>
    <w:p w14:paraId="7EF33A0C" w14:textId="77777777" w:rsidR="007D3E61" w:rsidRDefault="00826BB5">
      <w:pPr>
        <w:pStyle w:val="BodyText"/>
        <w:spacing w:before="1"/>
        <w:ind w:right="134"/>
      </w:pPr>
      <w:r>
        <w:rPr>
          <w:rFonts w:ascii="Arial"/>
          <w:b/>
        </w:rPr>
        <w:t>Business</w:t>
      </w:r>
      <w:r>
        <w:rPr>
          <w:rFonts w:ascii="Arial"/>
          <w:b/>
          <w:spacing w:val="-3"/>
        </w:rPr>
        <w:t xml:space="preserve"> </w:t>
      </w:r>
      <w:r>
        <w:rPr>
          <w:rFonts w:ascii="Arial"/>
          <w:b/>
        </w:rPr>
        <w:t>Acumen:</w:t>
      </w:r>
      <w:r>
        <w:rPr>
          <w:rFonts w:ascii="Arial"/>
          <w:b/>
          <w:spacing w:val="-5"/>
        </w:rPr>
        <w:t xml:space="preserve"> </w:t>
      </w:r>
      <w:r>
        <w:t>Enhanced</w:t>
      </w:r>
      <w:r>
        <w:rPr>
          <w:spacing w:val="-3"/>
        </w:rPr>
        <w:t xml:space="preserve"> </w:t>
      </w:r>
      <w:r>
        <w:t>operational</w:t>
      </w:r>
      <w:r>
        <w:rPr>
          <w:spacing w:val="-3"/>
        </w:rPr>
        <w:t xml:space="preserve"> </w:t>
      </w:r>
      <w:r>
        <w:t>efficiency</w:t>
      </w:r>
      <w:r>
        <w:rPr>
          <w:spacing w:val="-2"/>
        </w:rPr>
        <w:t xml:space="preserve"> </w:t>
      </w:r>
      <w:r>
        <w:t>and</w:t>
      </w:r>
      <w:r>
        <w:rPr>
          <w:spacing w:val="-3"/>
        </w:rPr>
        <w:t xml:space="preserve"> </w:t>
      </w:r>
      <w:r>
        <w:t>executed</w:t>
      </w:r>
      <w:r>
        <w:rPr>
          <w:spacing w:val="-3"/>
        </w:rPr>
        <w:t xml:space="preserve"> </w:t>
      </w:r>
      <w:r>
        <w:t>impactful</w:t>
      </w:r>
      <w:r>
        <w:rPr>
          <w:spacing w:val="-3"/>
        </w:rPr>
        <w:t xml:space="preserve"> </w:t>
      </w:r>
      <w:r>
        <w:t>sales</w:t>
      </w:r>
      <w:r>
        <w:rPr>
          <w:spacing w:val="-2"/>
        </w:rPr>
        <w:t xml:space="preserve"> </w:t>
      </w:r>
      <w:r>
        <w:t>and</w:t>
      </w:r>
      <w:r>
        <w:rPr>
          <w:spacing w:val="-8"/>
        </w:rPr>
        <w:t xml:space="preserve"> </w:t>
      </w:r>
      <w:r>
        <w:t xml:space="preserve">marketing </w:t>
      </w:r>
      <w:r>
        <w:rPr>
          <w:spacing w:val="-2"/>
        </w:rPr>
        <w:t>strategies.</w:t>
      </w:r>
    </w:p>
    <w:p w14:paraId="5406D7AB" w14:textId="77777777" w:rsidR="007D3E61" w:rsidRDefault="00826BB5">
      <w:pPr>
        <w:pStyle w:val="BodyText"/>
        <w:spacing w:before="1"/>
      </w:pPr>
      <w:r>
        <w:rPr>
          <w:rFonts w:ascii="Arial"/>
          <w:b/>
        </w:rPr>
        <w:t>Technical</w:t>
      </w:r>
      <w:r>
        <w:rPr>
          <w:rFonts w:ascii="Arial"/>
          <w:b/>
          <w:spacing w:val="-5"/>
        </w:rPr>
        <w:t xml:space="preserve"> </w:t>
      </w:r>
      <w:r>
        <w:rPr>
          <w:rFonts w:ascii="Arial"/>
          <w:b/>
        </w:rPr>
        <w:t xml:space="preserve">Implementation: </w:t>
      </w:r>
      <w:r>
        <w:t>Applied</w:t>
      </w:r>
      <w:r>
        <w:rPr>
          <w:spacing w:val="-3"/>
        </w:rPr>
        <w:t xml:space="preserve"> </w:t>
      </w:r>
      <w:r>
        <w:t>MS</w:t>
      </w:r>
      <w:r>
        <w:rPr>
          <w:spacing w:val="-2"/>
        </w:rPr>
        <w:t xml:space="preserve"> </w:t>
      </w:r>
      <w:r>
        <w:t>365</w:t>
      </w:r>
      <w:r>
        <w:rPr>
          <w:spacing w:val="-8"/>
        </w:rPr>
        <w:t xml:space="preserve"> </w:t>
      </w:r>
      <w:r>
        <w:t>tools</w:t>
      </w:r>
      <w:r>
        <w:rPr>
          <w:spacing w:val="-2"/>
        </w:rPr>
        <w:t xml:space="preserve"> </w:t>
      </w:r>
      <w:r>
        <w:t>for</w:t>
      </w:r>
      <w:r>
        <w:rPr>
          <w:spacing w:val="-6"/>
        </w:rPr>
        <w:t xml:space="preserve"> </w:t>
      </w:r>
      <w:r>
        <w:t>project</w:t>
      </w:r>
      <w:r>
        <w:rPr>
          <w:spacing w:val="-5"/>
        </w:rPr>
        <w:t xml:space="preserve"> </w:t>
      </w:r>
      <w:r>
        <w:t>management and</w:t>
      </w:r>
      <w:r>
        <w:rPr>
          <w:spacing w:val="-3"/>
        </w:rPr>
        <w:t xml:space="preserve"> </w:t>
      </w:r>
      <w:r>
        <w:t>operational</w:t>
      </w:r>
      <w:r>
        <w:rPr>
          <w:spacing w:val="-3"/>
        </w:rPr>
        <w:t xml:space="preserve"> </w:t>
      </w:r>
      <w:r>
        <w:t>analysis, enabling a data-driven approach to service improvement and customer engagement strategies.</w:t>
      </w:r>
    </w:p>
    <w:p w14:paraId="258C97F6" w14:textId="77777777" w:rsidR="007D3E61" w:rsidRDefault="00826BB5">
      <w:pPr>
        <w:pStyle w:val="BodyText"/>
        <w:spacing w:before="3"/>
        <w:ind w:left="0"/>
        <w:rPr>
          <w:sz w:val="14"/>
        </w:rPr>
      </w:pPr>
      <w:r>
        <w:rPr>
          <w:noProof/>
        </w:rPr>
        <mc:AlternateContent>
          <mc:Choice Requires="wps">
            <w:drawing>
              <wp:anchor distT="0" distB="0" distL="0" distR="0" simplePos="0" relativeHeight="487589888" behindDoc="1" locked="0" layoutInCell="1" allowOverlap="1" wp14:anchorId="0B5707F0" wp14:editId="24D82734">
                <wp:simplePos x="0" y="0"/>
                <wp:positionH relativeFrom="page">
                  <wp:posOffset>439216</wp:posOffset>
                </wp:positionH>
                <wp:positionV relativeFrom="paragraph">
                  <wp:posOffset>119939</wp:posOffset>
                </wp:positionV>
                <wp:extent cx="6684009" cy="18415"/>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4009" cy="18415"/>
                        </a:xfrm>
                        <a:custGeom>
                          <a:avLst/>
                          <a:gdLst/>
                          <a:ahLst/>
                          <a:cxnLst/>
                          <a:rect l="l" t="t" r="r" b="b"/>
                          <a:pathLst>
                            <a:path w="6684009" h="18415">
                              <a:moveTo>
                                <a:pt x="6683629" y="0"/>
                              </a:moveTo>
                              <a:lnTo>
                                <a:pt x="0" y="0"/>
                              </a:lnTo>
                              <a:lnTo>
                                <a:pt x="0" y="18288"/>
                              </a:lnTo>
                              <a:lnTo>
                                <a:pt x="6683629" y="18288"/>
                              </a:lnTo>
                              <a:lnTo>
                                <a:pt x="668362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8D08107" id="Graphic 9" o:spid="_x0000_s1026" style="position:absolute;margin-left:34.6pt;margin-top:9.45pt;width:526.3pt;height:1.45pt;z-index:-15726592;visibility:visible;mso-wrap-style:square;mso-wrap-distance-left:0;mso-wrap-distance-top:0;mso-wrap-distance-right:0;mso-wrap-distance-bottom:0;mso-position-horizontal:absolute;mso-position-horizontal-relative:page;mso-position-vertical:absolute;mso-position-vertical-relative:text;v-text-anchor:top" coordsize="6684009,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" path="m6683629,l,,,18288r6683629,l6683629,xe" fillcolor="black" stroked="f">
                <v:path arrowok="t"/>
                <w10:wrap type="topAndBottom" anchorx="page"/>
              </v:shape>
            </w:pict>
          </mc:Fallback>
        </mc:AlternateContent>
      </w:r>
    </w:p>
    <w:p w14:paraId="1DAE6DDE" w14:textId="77777777" w:rsidR="007D3E61" w:rsidRDefault="00826BB5">
      <w:pPr>
        <w:pStyle w:val="Heading1"/>
      </w:pPr>
      <w:r>
        <w:rPr>
          <w:smallCaps/>
          <w:spacing w:val="-2"/>
        </w:rPr>
        <w:t>Qualifications</w:t>
      </w:r>
    </w:p>
    <w:p w14:paraId="47B9ABA6" w14:textId="77777777" w:rsidR="007D3E61" w:rsidRDefault="00826BB5">
      <w:pPr>
        <w:spacing w:before="112"/>
        <w:ind w:left="140"/>
        <w:rPr>
          <w:sz w:val="20"/>
        </w:rPr>
      </w:pPr>
      <w:r>
        <w:rPr>
          <w:rFonts w:ascii="Arial"/>
          <w:b/>
          <w:sz w:val="20"/>
        </w:rPr>
        <w:t>Master</w:t>
      </w:r>
      <w:r>
        <w:rPr>
          <w:rFonts w:ascii="Arial"/>
          <w:b/>
          <w:spacing w:val="-12"/>
          <w:sz w:val="20"/>
        </w:rPr>
        <w:t xml:space="preserve"> </w:t>
      </w:r>
      <w:r>
        <w:rPr>
          <w:rFonts w:ascii="Arial"/>
          <w:b/>
          <w:sz w:val="20"/>
        </w:rPr>
        <w:t>of</w:t>
      </w:r>
      <w:r>
        <w:rPr>
          <w:rFonts w:ascii="Arial"/>
          <w:b/>
          <w:spacing w:val="-9"/>
          <w:sz w:val="20"/>
        </w:rPr>
        <w:t xml:space="preserve"> </w:t>
      </w:r>
      <w:r>
        <w:rPr>
          <w:rFonts w:ascii="Arial"/>
          <w:b/>
          <w:sz w:val="20"/>
        </w:rPr>
        <w:t>Engineering,</w:t>
      </w:r>
      <w:r>
        <w:rPr>
          <w:rFonts w:ascii="Arial"/>
          <w:b/>
          <w:spacing w:val="-11"/>
          <w:sz w:val="20"/>
        </w:rPr>
        <w:t xml:space="preserve"> </w:t>
      </w:r>
      <w:r>
        <w:rPr>
          <w:rFonts w:ascii="Arial"/>
          <w:b/>
          <w:sz w:val="20"/>
        </w:rPr>
        <w:t>Engineering</w:t>
      </w:r>
      <w:r>
        <w:rPr>
          <w:rFonts w:ascii="Arial"/>
          <w:b/>
          <w:spacing w:val="-5"/>
          <w:sz w:val="20"/>
        </w:rPr>
        <w:t xml:space="preserve"> </w:t>
      </w:r>
      <w:r>
        <w:rPr>
          <w:rFonts w:ascii="Arial"/>
          <w:b/>
          <w:sz w:val="20"/>
        </w:rPr>
        <w:t>Management</w:t>
      </w:r>
      <w:r>
        <w:rPr>
          <w:sz w:val="20"/>
        </w:rPr>
        <w:t>,</w:t>
      </w:r>
      <w:r>
        <w:rPr>
          <w:spacing w:val="-7"/>
          <w:sz w:val="20"/>
        </w:rPr>
        <w:t xml:space="preserve"> </w:t>
      </w:r>
      <w:r>
        <w:rPr>
          <w:sz w:val="20"/>
        </w:rPr>
        <w:t>University</w:t>
      </w:r>
      <w:r>
        <w:rPr>
          <w:spacing w:val="-9"/>
          <w:sz w:val="20"/>
        </w:rPr>
        <w:t xml:space="preserve"> </w:t>
      </w:r>
      <w:r>
        <w:rPr>
          <w:sz w:val="20"/>
        </w:rPr>
        <w:t>of</w:t>
      </w:r>
      <w:r>
        <w:rPr>
          <w:spacing w:val="-7"/>
          <w:sz w:val="20"/>
        </w:rPr>
        <w:t xml:space="preserve"> </w:t>
      </w:r>
      <w:r>
        <w:rPr>
          <w:sz w:val="20"/>
        </w:rPr>
        <w:t>Colorado,</w:t>
      </w:r>
      <w:r>
        <w:rPr>
          <w:spacing w:val="-14"/>
          <w:sz w:val="20"/>
        </w:rPr>
        <w:t xml:space="preserve"> </w:t>
      </w:r>
      <w:r>
        <w:rPr>
          <w:sz w:val="20"/>
        </w:rPr>
        <w:t>2017</w:t>
      </w:r>
      <w:r>
        <w:rPr>
          <w:spacing w:val="-9"/>
          <w:sz w:val="20"/>
        </w:rPr>
        <w:t xml:space="preserve"> </w:t>
      </w:r>
      <w:r>
        <w:rPr>
          <w:sz w:val="20"/>
        </w:rPr>
        <w:t>-</w:t>
      </w:r>
      <w:r>
        <w:rPr>
          <w:spacing w:val="-12"/>
          <w:sz w:val="20"/>
        </w:rPr>
        <w:t xml:space="preserve"> </w:t>
      </w:r>
      <w:r>
        <w:rPr>
          <w:spacing w:val="-4"/>
          <w:sz w:val="20"/>
        </w:rPr>
        <w:t>2018</w:t>
      </w:r>
    </w:p>
    <w:p w14:paraId="38FADC84" w14:textId="77777777" w:rsidR="007D3E61" w:rsidRDefault="00826BB5">
      <w:pPr>
        <w:spacing w:before="1"/>
        <w:ind w:left="140"/>
        <w:rPr>
          <w:sz w:val="20"/>
        </w:rPr>
      </w:pPr>
      <w:r>
        <w:rPr>
          <w:rFonts w:ascii="Arial"/>
          <w:b/>
          <w:sz w:val="20"/>
        </w:rPr>
        <w:t>Bachelor</w:t>
      </w:r>
      <w:r>
        <w:rPr>
          <w:rFonts w:ascii="Arial"/>
          <w:b/>
          <w:spacing w:val="-14"/>
          <w:sz w:val="20"/>
        </w:rPr>
        <w:t xml:space="preserve"> </w:t>
      </w:r>
      <w:r>
        <w:rPr>
          <w:rFonts w:ascii="Arial"/>
          <w:b/>
          <w:sz w:val="20"/>
        </w:rPr>
        <w:t>of</w:t>
      </w:r>
      <w:r>
        <w:rPr>
          <w:rFonts w:ascii="Arial"/>
          <w:b/>
          <w:spacing w:val="-12"/>
          <w:sz w:val="20"/>
        </w:rPr>
        <w:t xml:space="preserve"> </w:t>
      </w:r>
      <w:r>
        <w:rPr>
          <w:rFonts w:ascii="Arial"/>
          <w:b/>
          <w:sz w:val="20"/>
        </w:rPr>
        <w:t>Engineering</w:t>
      </w:r>
      <w:r>
        <w:rPr>
          <w:rFonts w:ascii="Arial"/>
          <w:b/>
          <w:spacing w:val="-6"/>
          <w:sz w:val="20"/>
        </w:rPr>
        <w:t xml:space="preserve"> </w:t>
      </w:r>
      <w:r>
        <w:rPr>
          <w:rFonts w:ascii="Arial"/>
          <w:b/>
          <w:sz w:val="20"/>
        </w:rPr>
        <w:t>(Hons.),</w:t>
      </w:r>
      <w:r>
        <w:rPr>
          <w:rFonts w:ascii="Arial"/>
          <w:b/>
          <w:spacing w:val="-11"/>
          <w:sz w:val="20"/>
        </w:rPr>
        <w:t xml:space="preserve"> </w:t>
      </w:r>
      <w:r>
        <w:rPr>
          <w:rFonts w:ascii="Arial"/>
          <w:b/>
          <w:sz w:val="20"/>
        </w:rPr>
        <w:t>Mechanical</w:t>
      </w:r>
      <w:r>
        <w:rPr>
          <w:rFonts w:ascii="Arial"/>
          <w:b/>
          <w:spacing w:val="-6"/>
          <w:sz w:val="20"/>
        </w:rPr>
        <w:t xml:space="preserve"> </w:t>
      </w:r>
      <w:r>
        <w:rPr>
          <w:rFonts w:ascii="Arial"/>
          <w:b/>
          <w:sz w:val="20"/>
        </w:rPr>
        <w:t>Engineering,</w:t>
      </w:r>
      <w:r>
        <w:rPr>
          <w:rFonts w:ascii="Arial"/>
          <w:b/>
          <w:spacing w:val="-14"/>
          <w:sz w:val="20"/>
        </w:rPr>
        <w:t xml:space="preserve"> </w:t>
      </w:r>
      <w:r>
        <w:rPr>
          <w:sz w:val="20"/>
        </w:rPr>
        <w:t>Heriot-Watt</w:t>
      </w:r>
      <w:r>
        <w:rPr>
          <w:spacing w:val="-11"/>
          <w:sz w:val="20"/>
        </w:rPr>
        <w:t xml:space="preserve"> </w:t>
      </w:r>
      <w:r>
        <w:rPr>
          <w:sz w:val="20"/>
        </w:rPr>
        <w:t>University,</w:t>
      </w:r>
      <w:r>
        <w:rPr>
          <w:spacing w:val="-10"/>
          <w:sz w:val="20"/>
        </w:rPr>
        <w:t xml:space="preserve"> </w:t>
      </w:r>
      <w:r>
        <w:rPr>
          <w:sz w:val="20"/>
        </w:rPr>
        <w:t>2011</w:t>
      </w:r>
      <w:r>
        <w:rPr>
          <w:spacing w:val="-9"/>
          <w:sz w:val="20"/>
        </w:rPr>
        <w:t xml:space="preserve"> </w:t>
      </w:r>
      <w:r>
        <w:rPr>
          <w:sz w:val="20"/>
        </w:rPr>
        <w:t>-</w:t>
      </w:r>
      <w:r>
        <w:rPr>
          <w:spacing w:val="-7"/>
          <w:sz w:val="20"/>
        </w:rPr>
        <w:t xml:space="preserve"> </w:t>
      </w:r>
      <w:r>
        <w:rPr>
          <w:spacing w:val="-4"/>
          <w:sz w:val="20"/>
        </w:rPr>
        <w:t>2015</w:t>
      </w:r>
    </w:p>
    <w:p w14:paraId="0AEA8C4C" w14:textId="77777777" w:rsidR="007D3E61" w:rsidRDefault="00826BB5">
      <w:pPr>
        <w:pStyle w:val="BodyText"/>
        <w:spacing w:before="2"/>
        <w:ind w:left="0"/>
        <w:rPr>
          <w:sz w:val="12"/>
        </w:rPr>
      </w:pPr>
      <w:r>
        <w:rPr>
          <w:noProof/>
        </w:rPr>
        <mc:AlternateContent>
          <mc:Choice Requires="wps">
            <w:drawing>
              <wp:anchor distT="0" distB="0" distL="0" distR="0" simplePos="0" relativeHeight="487590400" behindDoc="1" locked="0" layoutInCell="1" allowOverlap="1" wp14:anchorId="1364C565" wp14:editId="1BF55C74">
                <wp:simplePos x="0" y="0"/>
                <wp:positionH relativeFrom="page">
                  <wp:posOffset>439216</wp:posOffset>
                </wp:positionH>
                <wp:positionV relativeFrom="paragraph">
                  <wp:posOffset>104433</wp:posOffset>
                </wp:positionV>
                <wp:extent cx="6684009" cy="18415"/>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4009" cy="18415"/>
                        </a:xfrm>
                        <a:custGeom>
                          <a:avLst/>
                          <a:gdLst/>
                          <a:ahLst/>
                          <a:cxnLst/>
                          <a:rect l="l" t="t" r="r" b="b"/>
                          <a:pathLst>
                            <a:path w="6684009" h="18415">
                              <a:moveTo>
                                <a:pt x="6683629" y="0"/>
                              </a:moveTo>
                              <a:lnTo>
                                <a:pt x="0" y="0"/>
                              </a:lnTo>
                              <a:lnTo>
                                <a:pt x="0" y="18287"/>
                              </a:lnTo>
                              <a:lnTo>
                                <a:pt x="6683629" y="18287"/>
                              </a:lnTo>
                              <a:lnTo>
                                <a:pt x="668362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9696075" id="Graphic 10" o:spid="_x0000_s1026" style="position:absolute;margin-left:34.6pt;margin-top:8.2pt;width:526.3pt;height:1.45pt;z-index:-15726080;visibility:visible;mso-wrap-style:square;mso-wrap-distance-left:0;mso-wrap-distance-top:0;mso-wrap-distance-right:0;mso-wrap-distance-bottom:0;mso-position-horizontal:absolute;mso-position-horizontal-relative:page;mso-position-vertical:absolute;mso-position-vertical-relative:text;v-text-anchor:top" coordsize="6684009,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" path="m6683629,l,,,18287r6683629,l6683629,xe" fillcolor="black" stroked="f">
                <v:path arrowok="t"/>
                <w10:wrap type="topAndBottom" anchorx="page"/>
              </v:shape>
            </w:pict>
          </mc:Fallback>
        </mc:AlternateContent>
      </w:r>
    </w:p>
    <w:p w14:paraId="6314F901" w14:textId="77777777" w:rsidR="007D3E61" w:rsidRDefault="00826BB5">
      <w:pPr>
        <w:pStyle w:val="Heading1"/>
        <w:ind w:right="2"/>
      </w:pPr>
      <w:r>
        <w:rPr>
          <w:smallCaps/>
        </w:rPr>
        <w:t>Certifications</w:t>
      </w:r>
      <w:r>
        <w:rPr>
          <w:smallCaps/>
          <w:spacing w:val="-5"/>
        </w:rPr>
        <w:t xml:space="preserve"> </w:t>
      </w:r>
      <w:r>
        <w:rPr>
          <w:smallCaps/>
        </w:rPr>
        <w:t>&amp;</w:t>
      </w:r>
      <w:r>
        <w:rPr>
          <w:smallCaps/>
          <w:spacing w:val="-14"/>
        </w:rPr>
        <w:t xml:space="preserve"> </w:t>
      </w:r>
      <w:r>
        <w:rPr>
          <w:smallCaps/>
        </w:rPr>
        <w:t>Professional</w:t>
      </w:r>
      <w:r>
        <w:rPr>
          <w:smallCaps/>
          <w:spacing w:val="-7"/>
        </w:rPr>
        <w:t xml:space="preserve"> </w:t>
      </w:r>
      <w:r>
        <w:rPr>
          <w:smallCaps/>
          <w:spacing w:val="-2"/>
        </w:rPr>
        <w:t>Development</w:t>
      </w:r>
    </w:p>
    <w:p w14:paraId="36A17A73" w14:textId="77777777" w:rsidR="007D3E61" w:rsidRDefault="00826BB5">
      <w:pPr>
        <w:pStyle w:val="Heading2"/>
        <w:spacing w:before="112"/>
        <w:rPr>
          <w:rFonts w:ascii="Arial MT"/>
          <w:b w:val="0"/>
        </w:rPr>
      </w:pPr>
      <w:r>
        <w:t>Project</w:t>
      </w:r>
      <w:r>
        <w:rPr>
          <w:spacing w:val="-13"/>
        </w:rPr>
        <w:t xml:space="preserve"> </w:t>
      </w:r>
      <w:r>
        <w:t>Management</w:t>
      </w:r>
      <w:r>
        <w:rPr>
          <w:spacing w:val="-12"/>
        </w:rPr>
        <w:t xml:space="preserve"> </w:t>
      </w:r>
      <w:r>
        <w:t>Professional,</w:t>
      </w:r>
      <w:r>
        <w:rPr>
          <w:spacing w:val="-13"/>
        </w:rPr>
        <w:t xml:space="preserve"> </w:t>
      </w:r>
      <w:r>
        <w:rPr>
          <w:rFonts w:ascii="Arial MT"/>
          <w:b w:val="0"/>
          <w:spacing w:val="-5"/>
        </w:rPr>
        <w:t>PMI</w:t>
      </w:r>
    </w:p>
    <w:p w14:paraId="6BE35482" w14:textId="77777777" w:rsidR="007D3E61" w:rsidRDefault="00826BB5">
      <w:pPr>
        <w:ind w:left="140"/>
        <w:rPr>
          <w:sz w:val="20"/>
        </w:rPr>
      </w:pPr>
      <w:r>
        <w:rPr>
          <w:rFonts w:ascii="Arial"/>
          <w:b/>
          <w:sz w:val="20"/>
        </w:rPr>
        <w:t>AWS</w:t>
      </w:r>
      <w:r>
        <w:rPr>
          <w:rFonts w:ascii="Arial"/>
          <w:b/>
          <w:spacing w:val="-9"/>
          <w:sz w:val="20"/>
        </w:rPr>
        <w:t xml:space="preserve"> </w:t>
      </w:r>
      <w:r>
        <w:rPr>
          <w:rFonts w:ascii="Arial"/>
          <w:b/>
          <w:sz w:val="20"/>
        </w:rPr>
        <w:t>Certified</w:t>
      </w:r>
      <w:r>
        <w:rPr>
          <w:rFonts w:ascii="Arial"/>
          <w:b/>
          <w:spacing w:val="-11"/>
          <w:sz w:val="20"/>
        </w:rPr>
        <w:t xml:space="preserve"> </w:t>
      </w:r>
      <w:r>
        <w:rPr>
          <w:rFonts w:ascii="Arial"/>
          <w:b/>
          <w:sz w:val="20"/>
        </w:rPr>
        <w:t>Cloud</w:t>
      </w:r>
      <w:r>
        <w:rPr>
          <w:rFonts w:ascii="Arial"/>
          <w:b/>
          <w:spacing w:val="-5"/>
          <w:sz w:val="20"/>
        </w:rPr>
        <w:t xml:space="preserve"> </w:t>
      </w:r>
      <w:r>
        <w:rPr>
          <w:rFonts w:ascii="Arial"/>
          <w:b/>
          <w:sz w:val="20"/>
        </w:rPr>
        <w:t>Practitioner,</w:t>
      </w:r>
      <w:r>
        <w:rPr>
          <w:rFonts w:ascii="Arial"/>
          <w:b/>
          <w:spacing w:val="-10"/>
          <w:sz w:val="20"/>
        </w:rPr>
        <w:t xml:space="preserve"> </w:t>
      </w:r>
      <w:r>
        <w:rPr>
          <w:spacing w:val="-5"/>
          <w:sz w:val="20"/>
        </w:rPr>
        <w:t>AWS</w:t>
      </w:r>
    </w:p>
    <w:p w14:paraId="0B2DEB0D" w14:textId="77777777" w:rsidR="007D3E61" w:rsidRDefault="00826BB5">
      <w:pPr>
        <w:spacing w:before="1"/>
        <w:ind w:left="140"/>
        <w:rPr>
          <w:sz w:val="20"/>
        </w:rPr>
      </w:pPr>
      <w:r>
        <w:rPr>
          <w:rFonts w:ascii="Arial"/>
          <w:b/>
          <w:sz w:val="20"/>
        </w:rPr>
        <w:t>Certified</w:t>
      </w:r>
      <w:r>
        <w:rPr>
          <w:rFonts w:ascii="Arial"/>
          <w:b/>
          <w:spacing w:val="-6"/>
          <w:sz w:val="20"/>
        </w:rPr>
        <w:t xml:space="preserve"> </w:t>
      </w:r>
      <w:r>
        <w:rPr>
          <w:rFonts w:ascii="Arial"/>
          <w:b/>
          <w:sz w:val="20"/>
        </w:rPr>
        <w:t>Customer</w:t>
      </w:r>
      <w:r>
        <w:rPr>
          <w:rFonts w:ascii="Arial"/>
          <w:b/>
          <w:spacing w:val="-12"/>
          <w:sz w:val="20"/>
        </w:rPr>
        <w:t xml:space="preserve"> </w:t>
      </w:r>
      <w:r>
        <w:rPr>
          <w:rFonts w:ascii="Arial"/>
          <w:b/>
          <w:sz w:val="20"/>
        </w:rPr>
        <w:t>Success</w:t>
      </w:r>
      <w:r>
        <w:rPr>
          <w:rFonts w:ascii="Arial"/>
          <w:b/>
          <w:spacing w:val="-8"/>
          <w:sz w:val="20"/>
        </w:rPr>
        <w:t xml:space="preserve"> </w:t>
      </w:r>
      <w:r>
        <w:rPr>
          <w:rFonts w:ascii="Arial"/>
          <w:b/>
          <w:sz w:val="20"/>
        </w:rPr>
        <w:t>Manager,</w:t>
      </w:r>
      <w:r>
        <w:rPr>
          <w:rFonts w:ascii="Arial"/>
          <w:b/>
          <w:spacing w:val="-10"/>
          <w:sz w:val="20"/>
        </w:rPr>
        <w:t xml:space="preserve"> </w:t>
      </w:r>
      <w:r>
        <w:rPr>
          <w:sz w:val="20"/>
        </w:rPr>
        <w:t>Success</w:t>
      </w:r>
      <w:r>
        <w:rPr>
          <w:spacing w:val="-7"/>
          <w:sz w:val="20"/>
        </w:rPr>
        <w:t xml:space="preserve"> </w:t>
      </w:r>
      <w:r>
        <w:rPr>
          <w:spacing w:val="-2"/>
          <w:sz w:val="20"/>
        </w:rPr>
        <w:t>Coaching</w:t>
      </w:r>
    </w:p>
    <w:p w14:paraId="7B9F13E2" w14:textId="77777777" w:rsidR="007D3E61" w:rsidRDefault="00826BB5">
      <w:pPr>
        <w:ind w:left="140"/>
        <w:rPr>
          <w:sz w:val="20"/>
        </w:rPr>
      </w:pPr>
      <w:r>
        <w:rPr>
          <w:rFonts w:ascii="Arial"/>
          <w:b/>
          <w:sz w:val="20"/>
        </w:rPr>
        <w:t>Lean</w:t>
      </w:r>
      <w:r>
        <w:rPr>
          <w:rFonts w:ascii="Arial"/>
          <w:b/>
          <w:spacing w:val="-2"/>
          <w:sz w:val="20"/>
        </w:rPr>
        <w:t xml:space="preserve"> </w:t>
      </w:r>
      <w:r>
        <w:rPr>
          <w:rFonts w:ascii="Arial"/>
          <w:b/>
          <w:sz w:val="20"/>
        </w:rPr>
        <w:t>Six</w:t>
      </w:r>
      <w:r>
        <w:rPr>
          <w:rFonts w:ascii="Arial"/>
          <w:b/>
          <w:spacing w:val="-5"/>
          <w:sz w:val="20"/>
        </w:rPr>
        <w:t xml:space="preserve"> </w:t>
      </w:r>
      <w:r>
        <w:rPr>
          <w:rFonts w:ascii="Arial"/>
          <w:b/>
          <w:sz w:val="20"/>
        </w:rPr>
        <w:t>Sigma</w:t>
      </w:r>
      <w:r>
        <w:rPr>
          <w:rFonts w:ascii="Arial"/>
          <w:b/>
          <w:spacing w:val="-10"/>
          <w:sz w:val="20"/>
        </w:rPr>
        <w:t xml:space="preserve"> </w:t>
      </w:r>
      <w:r>
        <w:rPr>
          <w:rFonts w:ascii="Arial"/>
          <w:b/>
          <w:sz w:val="20"/>
        </w:rPr>
        <w:t>Green</w:t>
      </w:r>
      <w:r>
        <w:rPr>
          <w:rFonts w:ascii="Arial"/>
          <w:b/>
          <w:spacing w:val="-6"/>
          <w:sz w:val="20"/>
        </w:rPr>
        <w:t xml:space="preserve"> </w:t>
      </w:r>
      <w:r>
        <w:rPr>
          <w:rFonts w:ascii="Arial"/>
          <w:b/>
          <w:sz w:val="20"/>
        </w:rPr>
        <w:t>Belt,</w:t>
      </w:r>
      <w:r>
        <w:rPr>
          <w:rFonts w:ascii="Arial"/>
          <w:b/>
          <w:spacing w:val="-7"/>
          <w:sz w:val="20"/>
        </w:rPr>
        <w:t xml:space="preserve"> </w:t>
      </w:r>
      <w:r>
        <w:rPr>
          <w:sz w:val="20"/>
        </w:rPr>
        <w:t>IASSC</w:t>
      </w:r>
      <w:r>
        <w:rPr>
          <w:spacing w:val="-4"/>
          <w:sz w:val="20"/>
        </w:rPr>
        <w:t xml:space="preserve"> </w:t>
      </w:r>
      <w:r>
        <w:rPr>
          <w:sz w:val="20"/>
        </w:rPr>
        <w:t>(In-</w:t>
      </w:r>
      <w:r>
        <w:rPr>
          <w:spacing w:val="-2"/>
          <w:sz w:val="20"/>
        </w:rPr>
        <w:t>Progress)</w:t>
      </w:r>
    </w:p>
    <w:p w14:paraId="20CAADDB" w14:textId="77777777" w:rsidR="007D3E61" w:rsidRDefault="00826BB5">
      <w:pPr>
        <w:spacing w:before="1"/>
        <w:ind w:left="140"/>
        <w:rPr>
          <w:sz w:val="20"/>
        </w:rPr>
      </w:pPr>
      <w:r>
        <w:rPr>
          <w:rFonts w:ascii="Arial"/>
          <w:b/>
          <w:sz w:val="20"/>
        </w:rPr>
        <w:t>AWS</w:t>
      </w:r>
      <w:r>
        <w:rPr>
          <w:rFonts w:ascii="Arial"/>
          <w:b/>
          <w:spacing w:val="-9"/>
          <w:sz w:val="20"/>
        </w:rPr>
        <w:t xml:space="preserve"> </w:t>
      </w:r>
      <w:r>
        <w:rPr>
          <w:rFonts w:ascii="Arial"/>
          <w:b/>
          <w:sz w:val="20"/>
        </w:rPr>
        <w:t>Solutions</w:t>
      </w:r>
      <w:r>
        <w:rPr>
          <w:rFonts w:ascii="Arial"/>
          <w:b/>
          <w:spacing w:val="-9"/>
          <w:sz w:val="20"/>
        </w:rPr>
        <w:t xml:space="preserve"> </w:t>
      </w:r>
      <w:r>
        <w:rPr>
          <w:rFonts w:ascii="Arial"/>
          <w:b/>
          <w:sz w:val="20"/>
        </w:rPr>
        <w:t>Architect</w:t>
      </w:r>
      <w:r>
        <w:rPr>
          <w:rFonts w:ascii="Arial"/>
          <w:b/>
          <w:spacing w:val="-9"/>
          <w:sz w:val="20"/>
        </w:rPr>
        <w:t xml:space="preserve"> </w:t>
      </w:r>
      <w:r>
        <w:rPr>
          <w:rFonts w:ascii="Arial"/>
          <w:b/>
          <w:sz w:val="20"/>
        </w:rPr>
        <w:t>Associate,</w:t>
      </w:r>
      <w:r>
        <w:rPr>
          <w:rFonts w:ascii="Arial"/>
          <w:b/>
          <w:spacing w:val="-10"/>
          <w:sz w:val="20"/>
        </w:rPr>
        <w:t xml:space="preserve"> </w:t>
      </w:r>
      <w:r>
        <w:rPr>
          <w:sz w:val="20"/>
        </w:rPr>
        <w:t>AWS</w:t>
      </w:r>
      <w:r>
        <w:rPr>
          <w:spacing w:val="-7"/>
          <w:sz w:val="20"/>
        </w:rPr>
        <w:t xml:space="preserve"> </w:t>
      </w:r>
      <w:r>
        <w:rPr>
          <w:sz w:val="20"/>
        </w:rPr>
        <w:t>(In-</w:t>
      </w:r>
      <w:r>
        <w:rPr>
          <w:spacing w:val="-2"/>
          <w:sz w:val="20"/>
        </w:rPr>
        <w:t>Progress)</w:t>
      </w:r>
    </w:p>
    <w:p w14:paraId="1A7C5BA4" w14:textId="77777777" w:rsidR="007D3E61" w:rsidRDefault="00826BB5">
      <w:pPr>
        <w:spacing w:before="120"/>
        <w:ind w:left="140"/>
        <w:rPr>
          <w:rFonts w:ascii="Symbol" w:hAnsi="Symbol"/>
          <w:sz w:val="2"/>
        </w:rPr>
      </w:pPr>
      <w:r>
        <w:rPr>
          <w:noProof/>
        </w:rPr>
        <mc:AlternateContent>
          <mc:Choice Requires="wps">
            <w:drawing>
              <wp:anchor distT="0" distB="0" distL="0" distR="0" simplePos="0" relativeHeight="487590912" behindDoc="1" locked="0" layoutInCell="1" allowOverlap="1" wp14:anchorId="2EE8A0CA" wp14:editId="2D6D2646">
                <wp:simplePos x="0" y="0"/>
                <wp:positionH relativeFrom="page">
                  <wp:posOffset>439216</wp:posOffset>
                </wp:positionH>
                <wp:positionV relativeFrom="paragraph">
                  <wp:posOffset>107518</wp:posOffset>
                </wp:positionV>
                <wp:extent cx="6684009" cy="18415"/>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4009" cy="18415"/>
                        </a:xfrm>
                        <a:custGeom>
                          <a:avLst/>
                          <a:gdLst/>
                          <a:ahLst/>
                          <a:cxnLst/>
                          <a:rect l="l" t="t" r="r" b="b"/>
                          <a:pathLst>
                            <a:path w="6684009" h="18415">
                              <a:moveTo>
                                <a:pt x="6683629" y="0"/>
                              </a:moveTo>
                              <a:lnTo>
                                <a:pt x="0" y="0"/>
                              </a:lnTo>
                              <a:lnTo>
                                <a:pt x="0" y="18287"/>
                              </a:lnTo>
                              <a:lnTo>
                                <a:pt x="6683629" y="18287"/>
                              </a:lnTo>
                              <a:lnTo>
                                <a:pt x="668362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5DBD0FD" id="Graphic 11" o:spid="_x0000_s1026" style="position:absolute;margin-left:34.6pt;margin-top:8.45pt;width:526.3pt;height:1.45pt;z-index:-15725568;visibility:visible;mso-wrap-style:square;mso-wrap-distance-left:0;mso-wrap-distance-top:0;mso-wrap-distance-right:0;mso-wrap-distance-bottom:0;mso-position-horizontal:absolute;mso-position-horizontal-relative:page;mso-position-vertical:absolute;mso-position-vertical-relative:text;v-text-anchor:top" coordsize="6684009,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" path="m6683629,l,,,18287r6683629,l6683629,xe" fillcolor="black" stroked="f">
                <v:path arrowok="t"/>
                <w10:wrap type="topAndBottom" anchorx="page"/>
              </v:shape>
            </w:pict>
          </mc:Fallback>
        </mc:AlternateContent>
      </w:r>
      <w:r>
        <w:rPr>
          <w:rFonts w:ascii="Symbol" w:hAnsi="Symbol"/>
          <w:spacing w:val="-11"/>
          <w:sz w:val="2"/>
        </w:rPr>
        <w:t></w:t>
      </w:r>
      <w:bookmarkEnd w:id="0"/>
    </w:p>
    <w:sectPr w:rsidR="007D3E61">
      <w:pgSz w:w="11910" w:h="16840"/>
      <w:pgMar w:top="620" w:right="580" w:bottom="280" w:left="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81246A"/>
    <w:multiLevelType w:val="hybridMultilevel"/>
    <w:tmpl w:val="3F948930"/>
    <w:lvl w:ilvl="0" w:tplc="7E9E030A">
      <w:numFmt w:val="bullet"/>
      <w:lvlText w:val=""/>
      <w:lvlJc w:val="left"/>
      <w:pPr>
        <w:ind w:left="1220" w:hanging="360"/>
      </w:pPr>
      <w:rPr>
        <w:rFonts w:ascii="Symbol" w:eastAsia="Symbol" w:hAnsi="Symbol" w:cs="Symbol" w:hint="default"/>
        <w:b w:val="0"/>
        <w:bCs w:val="0"/>
        <w:i w:val="0"/>
        <w:iCs w:val="0"/>
        <w:spacing w:val="0"/>
        <w:w w:val="100"/>
        <w:sz w:val="20"/>
        <w:szCs w:val="20"/>
        <w:lang w:val="en-US" w:eastAsia="en-US" w:bidi="ar-SA"/>
      </w:rPr>
    </w:lvl>
    <w:lvl w:ilvl="1" w:tplc="097AFC1C">
      <w:numFmt w:val="bullet"/>
      <w:lvlText w:val="•"/>
      <w:lvlJc w:val="left"/>
      <w:pPr>
        <w:ind w:left="2172" w:hanging="360"/>
      </w:pPr>
      <w:rPr>
        <w:rFonts w:hint="default"/>
        <w:lang w:val="en-US" w:eastAsia="en-US" w:bidi="ar-SA"/>
      </w:rPr>
    </w:lvl>
    <w:lvl w:ilvl="2" w:tplc="8BB4128C">
      <w:numFmt w:val="bullet"/>
      <w:lvlText w:val="•"/>
      <w:lvlJc w:val="left"/>
      <w:pPr>
        <w:ind w:left="3124" w:hanging="360"/>
      </w:pPr>
      <w:rPr>
        <w:rFonts w:hint="default"/>
        <w:lang w:val="en-US" w:eastAsia="en-US" w:bidi="ar-SA"/>
      </w:rPr>
    </w:lvl>
    <w:lvl w:ilvl="3" w:tplc="E376D8FC">
      <w:numFmt w:val="bullet"/>
      <w:lvlText w:val="•"/>
      <w:lvlJc w:val="left"/>
      <w:pPr>
        <w:ind w:left="4077" w:hanging="360"/>
      </w:pPr>
      <w:rPr>
        <w:rFonts w:hint="default"/>
        <w:lang w:val="en-US" w:eastAsia="en-US" w:bidi="ar-SA"/>
      </w:rPr>
    </w:lvl>
    <w:lvl w:ilvl="4" w:tplc="ED9AABBE">
      <w:numFmt w:val="bullet"/>
      <w:lvlText w:val="•"/>
      <w:lvlJc w:val="left"/>
      <w:pPr>
        <w:ind w:left="5029" w:hanging="360"/>
      </w:pPr>
      <w:rPr>
        <w:rFonts w:hint="default"/>
        <w:lang w:val="en-US" w:eastAsia="en-US" w:bidi="ar-SA"/>
      </w:rPr>
    </w:lvl>
    <w:lvl w:ilvl="5" w:tplc="34A03484">
      <w:numFmt w:val="bullet"/>
      <w:lvlText w:val="•"/>
      <w:lvlJc w:val="left"/>
      <w:pPr>
        <w:ind w:left="5982" w:hanging="360"/>
      </w:pPr>
      <w:rPr>
        <w:rFonts w:hint="default"/>
        <w:lang w:val="en-US" w:eastAsia="en-US" w:bidi="ar-SA"/>
      </w:rPr>
    </w:lvl>
    <w:lvl w:ilvl="6" w:tplc="219228E2">
      <w:numFmt w:val="bullet"/>
      <w:lvlText w:val="•"/>
      <w:lvlJc w:val="left"/>
      <w:pPr>
        <w:ind w:left="6934" w:hanging="360"/>
      </w:pPr>
      <w:rPr>
        <w:rFonts w:hint="default"/>
        <w:lang w:val="en-US" w:eastAsia="en-US" w:bidi="ar-SA"/>
      </w:rPr>
    </w:lvl>
    <w:lvl w:ilvl="7" w:tplc="C6B82B14">
      <w:numFmt w:val="bullet"/>
      <w:lvlText w:val="•"/>
      <w:lvlJc w:val="left"/>
      <w:pPr>
        <w:ind w:left="7886" w:hanging="360"/>
      </w:pPr>
      <w:rPr>
        <w:rFonts w:hint="default"/>
        <w:lang w:val="en-US" w:eastAsia="en-US" w:bidi="ar-SA"/>
      </w:rPr>
    </w:lvl>
    <w:lvl w:ilvl="8" w:tplc="04FEF1E2">
      <w:numFmt w:val="bullet"/>
      <w:lvlText w:val="•"/>
      <w:lvlJc w:val="left"/>
      <w:pPr>
        <w:ind w:left="8839" w:hanging="360"/>
      </w:pPr>
      <w:rPr>
        <w:rFonts w:hint="default"/>
        <w:lang w:val="en-US" w:eastAsia="en-US" w:bidi="ar-SA"/>
      </w:rPr>
    </w:lvl>
  </w:abstractNum>
  <w:num w:numId="1" w16cid:durableId="182256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E61"/>
    <w:rsid w:val="007D3E61"/>
    <w:rsid w:val="00826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E47DE"/>
  <w15:docId w15:val="{0D89AD00-14A5-4FA6-9DB5-554B17BA3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7"/>
      <w:jc w:val="center"/>
      <w:outlineLvl w:val="0"/>
    </w:pPr>
    <w:rPr>
      <w:rFonts w:ascii="Arial" w:eastAsia="Arial" w:hAnsi="Arial" w:cs="Arial"/>
      <w:b/>
      <w:bCs/>
      <w:sz w:val="24"/>
      <w:szCs w:val="24"/>
    </w:rPr>
  </w:style>
  <w:style w:type="paragraph" w:styleId="Heading2">
    <w:name w:val="heading 2"/>
    <w:basedOn w:val="Normal"/>
    <w:uiPriority w:val="9"/>
    <w:unhideWhenUsed/>
    <w:qFormat/>
    <w:pPr>
      <w:spacing w:before="7"/>
      <w:ind w:left="140"/>
      <w:outlineLvl w:val="1"/>
    </w:pPr>
    <w:rPr>
      <w:rFonts w:ascii="Arial" w:eastAsia="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20"/>
    </w:pPr>
    <w:rPr>
      <w:sz w:val="20"/>
      <w:szCs w:val="20"/>
    </w:rPr>
  </w:style>
  <w:style w:type="paragraph" w:styleId="ListParagraph">
    <w:name w:val="List Paragraph"/>
    <w:basedOn w:val="Normal"/>
    <w:uiPriority w:val="1"/>
    <w:qFormat/>
    <w:pPr>
      <w:spacing w:before="7" w:line="384" w:lineRule="exact"/>
      <w:ind w:left="1220" w:right="2831" w:hanging="721"/>
    </w:pPr>
    <w:rPr>
      <w:rFonts w:ascii="Arial" w:eastAsia="Arial" w:hAnsi="Arial" w:cs="Arial"/>
    </w:rPr>
  </w:style>
  <w:style w:type="paragraph" w:customStyle="1" w:styleId="TableParagraph">
    <w:name w:val="Table Paragraph"/>
    <w:basedOn w:val="Normal"/>
    <w:uiPriority w:val="1"/>
    <w:qFormat/>
    <w:pPr>
      <w:spacing w:line="210" w:lineRule="exact"/>
      <w:ind w:left="231"/>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1000</Words>
  <Characters>5704</Characters>
  <Application>Microsoft Office Word</Application>
  <DocSecurity>0</DocSecurity>
  <Lines>47</Lines>
  <Paragraphs>13</Paragraphs>
  <ScaleCrop>false</ScaleCrop>
  <Company/>
  <LinksUpToDate>false</LinksUpToDate>
  <CharactersWithSpaces>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 Nair</dc:creator>
  <cp:lastModifiedBy>Sachin Nambiar</cp:lastModifiedBy>
  <cp:revision>2</cp:revision>
  <dcterms:created xsi:type="dcterms:W3CDTF">2024-04-01T18:42:00Z</dcterms:created>
  <dcterms:modified xsi:type="dcterms:W3CDTF">2024-04-01T18:42:00Z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2024-03-19T00:00:00Z</vt:filetime>
  </property>
  <property fmtid="{D5CDD505-2E9C-101B-9397-08002B2CF9AE}" pid="3" name="Creator">
    <vt:lpwstr>Microsoft® Word for Microsoft 365</vt:lpwstr>
  </property>
  <property fmtid="{D5CDD505-2E9C-101B-9397-08002B2CF9AE}" pid="4" name="LastSaved">
    <vt:filetime>2024-04-01T00:00:00Z</vt:filetime>
  </property>
  <property fmtid="{D5CDD505-2E9C-101B-9397-08002B2CF9AE}" pid="5" name="Producer">
    <vt:lpwstr>Microsoft® Word for Microsoft 365</vt:lpwstr>
  </property>
</Properties>
</file>