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DE17" w14:textId="7F0895E7" w:rsidR="00801A44" w:rsidRPr="00801A44" w:rsidRDefault="00801A44" w:rsidP="00801A44">
      <w:pPr>
        <w:pStyle w:val="NormalWeb"/>
        <w:jc w:val="center"/>
        <w:rPr>
          <w:b/>
          <w:bCs/>
          <w:sz w:val="36"/>
          <w:szCs w:val="36"/>
          <w:u w:val="single"/>
        </w:rPr>
      </w:pPr>
      <w:r w:rsidRPr="00801A44">
        <w:rPr>
          <w:b/>
          <w:bCs/>
          <w:sz w:val="36"/>
          <w:szCs w:val="36"/>
          <w:u w:val="single"/>
        </w:rPr>
        <w:t>Proposed Database Structure and Relations between Tables</w:t>
      </w:r>
    </w:p>
    <w:p w14:paraId="21F50F58" w14:textId="0141E618" w:rsidR="00801A44" w:rsidRDefault="00801A44" w:rsidP="00801A44">
      <w:pPr>
        <w:pStyle w:val="NormalWeb"/>
      </w:pPr>
      <w:r>
        <w:rPr>
          <w:noProof/>
        </w:rPr>
        <w:drawing>
          <wp:inline distT="0" distB="0" distL="0" distR="0" wp14:anchorId="515A66A1" wp14:editId="7809DBA4">
            <wp:extent cx="6265545" cy="6353175"/>
            <wp:effectExtent l="0" t="0" r="1905" b="9525"/>
            <wp:docPr id="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C41B2" w14:textId="77777777" w:rsidR="00801A44" w:rsidRDefault="00801A44">
      <w:pPr>
        <w:rPr>
          <w:sz w:val="28"/>
          <w:szCs w:val="28"/>
        </w:rPr>
      </w:pPr>
    </w:p>
    <w:p w14:paraId="7D767F37" w14:textId="77777777" w:rsidR="00801A44" w:rsidRDefault="00801A44">
      <w:pPr>
        <w:rPr>
          <w:sz w:val="28"/>
          <w:szCs w:val="28"/>
        </w:rPr>
      </w:pPr>
    </w:p>
    <w:p w14:paraId="5442A27C" w14:textId="77777777" w:rsidR="00801A44" w:rsidRDefault="00801A44">
      <w:pPr>
        <w:rPr>
          <w:sz w:val="28"/>
          <w:szCs w:val="28"/>
        </w:rPr>
      </w:pPr>
    </w:p>
    <w:p w14:paraId="20CF5CEF" w14:textId="45FB4995" w:rsidR="00801A44" w:rsidRDefault="00801A44">
      <w:pPr>
        <w:rPr>
          <w:sz w:val="28"/>
          <w:szCs w:val="28"/>
        </w:rPr>
      </w:pPr>
      <w:r w:rsidRPr="00801A44">
        <w:rPr>
          <w:sz w:val="28"/>
          <w:szCs w:val="28"/>
        </w:rPr>
        <w:t>Relationships</w:t>
      </w:r>
      <w:r>
        <w:rPr>
          <w:sz w:val="28"/>
          <w:szCs w:val="28"/>
        </w:rPr>
        <w:t>:</w:t>
      </w:r>
    </w:p>
    <w:p w14:paraId="274B20A8" w14:textId="50F4754E" w:rsidR="00801A44" w:rsidRDefault="00801A44" w:rsidP="00801A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Organizations can have many categories and Users.</w:t>
      </w:r>
    </w:p>
    <w:p w14:paraId="6F6850E2" w14:textId="44337691" w:rsidR="00801A44" w:rsidRDefault="00801A44" w:rsidP="00801A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Categories can have many subcategories and Form Templates.</w:t>
      </w:r>
    </w:p>
    <w:p w14:paraId="2BB294B3" w14:textId="7F70B906" w:rsidR="00801A44" w:rsidRDefault="00801A44" w:rsidP="00801A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 Templates are linked to Categories.</w:t>
      </w:r>
    </w:p>
    <w:p w14:paraId="4F176846" w14:textId="6A9E2305" w:rsidR="00801A44" w:rsidRDefault="00801A44" w:rsidP="00801A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 Submissions are linked to specific Form Templates and Users.</w:t>
      </w:r>
    </w:p>
    <w:p w14:paraId="0A1D088E" w14:textId="4BA923FA" w:rsidR="00801A44" w:rsidRDefault="00801A44" w:rsidP="00801A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Activity Reports can be accessed by Organization and can be filtered by a category</w:t>
      </w:r>
    </w:p>
    <w:p w14:paraId="578374FB" w14:textId="48541CB3" w:rsidR="00801A44" w:rsidRDefault="00801A44" w:rsidP="00801A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Subcategories are housed under Categories.</w:t>
      </w:r>
    </w:p>
    <w:p w14:paraId="2AAEB552" w14:textId="07B8D1A3" w:rsidR="00801A44" w:rsidRPr="00801A44" w:rsidRDefault="00801A44" w:rsidP="00801A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Every User is employed by an organization. </w:t>
      </w:r>
    </w:p>
    <w:sectPr w:rsidR="00801A44" w:rsidRPr="0080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471D6" w14:textId="77777777" w:rsidR="00801A44" w:rsidRDefault="00801A44" w:rsidP="00801A44">
      <w:pPr>
        <w:spacing w:after="0" w:line="240" w:lineRule="auto"/>
      </w:pPr>
      <w:r>
        <w:separator/>
      </w:r>
    </w:p>
  </w:endnote>
  <w:endnote w:type="continuationSeparator" w:id="0">
    <w:p w14:paraId="5B02AAB7" w14:textId="77777777" w:rsidR="00801A44" w:rsidRDefault="00801A44" w:rsidP="00801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C1F9C" w14:textId="77777777" w:rsidR="00801A44" w:rsidRDefault="00801A44" w:rsidP="00801A44">
      <w:pPr>
        <w:spacing w:after="0" w:line="240" w:lineRule="auto"/>
      </w:pPr>
      <w:r>
        <w:separator/>
      </w:r>
    </w:p>
  </w:footnote>
  <w:footnote w:type="continuationSeparator" w:id="0">
    <w:p w14:paraId="429055B4" w14:textId="77777777" w:rsidR="00801A44" w:rsidRDefault="00801A44" w:rsidP="00801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D25B6"/>
    <w:multiLevelType w:val="hybridMultilevel"/>
    <w:tmpl w:val="EAA4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58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44"/>
    <w:rsid w:val="00741E6C"/>
    <w:rsid w:val="0080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8331"/>
  <w15:chartTrackingRefBased/>
  <w15:docId w15:val="{FFF824FA-E5CC-4F81-BAA0-CB9C686D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A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0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A44"/>
  </w:style>
  <w:style w:type="paragraph" w:styleId="Footer">
    <w:name w:val="footer"/>
    <w:basedOn w:val="Normal"/>
    <w:link w:val="FooterChar"/>
    <w:uiPriority w:val="99"/>
    <w:unhideWhenUsed/>
    <w:rsid w:val="0080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EACD2CD66114198CDF0967469DABC" ma:contentTypeVersion="6" ma:contentTypeDescription="Create a new document." ma:contentTypeScope="" ma:versionID="cd54317ed3134a3d33aeba102662fa7c">
  <xsd:schema xmlns:xsd="http://www.w3.org/2001/XMLSchema" xmlns:xs="http://www.w3.org/2001/XMLSchema" xmlns:p="http://schemas.microsoft.com/office/2006/metadata/properties" xmlns:ns3="3c2decbb-89d1-42cc-9318-292c459e8b92" targetNamespace="http://schemas.microsoft.com/office/2006/metadata/properties" ma:root="true" ma:fieldsID="dd442c69bd48f42fd7be2e0475d50dd8" ns3:_="">
    <xsd:import namespace="3c2decbb-89d1-42cc-9318-292c459e8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decbb-89d1-42cc-9318-292c459e8b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DED1CD-CFA4-48B1-86FA-83939BF411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A6EF4A-3459-4580-A3AA-C95B2D11E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2decbb-89d1-42cc-9318-292c459e8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378F58-6DA5-4B08-AC5C-8174E0DD76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4447D1-5199-498A-8BBC-83A3209E1E1C}">
  <ds:schemaRefs>
    <ds:schemaRef ds:uri="3c2decbb-89d1-42cc-9318-292c459e8b92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Munabbirul Saqlain</dc:creator>
  <cp:keywords/>
  <dc:description/>
  <cp:lastModifiedBy>Munabbirul Saqlain</cp:lastModifiedBy>
  <cp:revision>2</cp:revision>
  <dcterms:created xsi:type="dcterms:W3CDTF">2024-09-02T10:01:00Z</dcterms:created>
  <dcterms:modified xsi:type="dcterms:W3CDTF">2024-09-02T10:01:00Z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0x010100E07EACD2CD66114198CDF0967469DABC</vt:lpwstr>
  </property>
</Properties>
</file>