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4E" w:rsidRDefault="00092B4E" w:rsidP="00092B4E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Aim: </w:t>
      </w:r>
    </w:p>
    <w:p w:rsidR="00092B4E" w:rsidRDefault="00092B4E" w:rsidP="00092B4E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1a.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Print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records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employees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having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salary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10000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or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20000.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(use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GREP)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br/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1b.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Using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shell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script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check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if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x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is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substring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y.</w:t>
      </w:r>
    </w:p>
    <w:p w:rsidR="00092B4E" w:rsidRDefault="00092B4E" w:rsidP="00092B4E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</w:p>
    <w:p w:rsidR="00092B4E" w:rsidRDefault="00092B4E" w:rsidP="00A2262D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bookmarkStart w:id="0" w:name="_GoBack"/>
      <w:bookmarkEnd w:id="0"/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1a.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Print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records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employees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having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salary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10000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or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20000.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(use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GREP)</w:t>
      </w:r>
    </w:p>
    <w:p w:rsidR="009421A4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Command:</w:t>
      </w:r>
    </w:p>
    <w:p w:rsidR="009421A4" w:rsidRPr="009421A4" w:rsidRDefault="009421A4" w:rsidP="009421A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en-IN"/>
        </w:rPr>
      </w:pPr>
      <w:proofErr w:type="spellStart"/>
      <w:r w:rsidRPr="009421A4">
        <w:rPr>
          <w:rFonts w:ascii="Cascadia Mono" w:eastAsia="Times New Roman" w:hAnsi="Cascadia Mono" w:cs="Times New Roman"/>
          <w:color w:val="13A10E"/>
          <w:sz w:val="24"/>
          <w:szCs w:val="24"/>
          <w:shd w:val="clear" w:color="auto" w:fill="0C0C0C"/>
          <w:lang w:eastAsia="en-IN"/>
        </w:rPr>
        <w:t>grep</w:t>
      </w:r>
      <w:proofErr w:type="spellEnd"/>
      <w:r w:rsidRPr="009421A4">
        <w:rPr>
          <w:rFonts w:ascii="Cascadia Mono" w:eastAsia="Times New Roman" w:hAnsi="Cascadia Mono" w:cs="Times New Roman"/>
          <w:color w:val="13A10E"/>
          <w:sz w:val="24"/>
          <w:szCs w:val="24"/>
          <w:shd w:val="clear" w:color="auto" w:fill="0C0C0C"/>
          <w:lang w:eastAsia="en-IN"/>
        </w:rPr>
        <w:t xml:space="preserve"> 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 xml:space="preserve">-E </w:t>
      </w:r>
      <w:r w:rsidRPr="009421A4">
        <w:rPr>
          <w:rFonts w:ascii="Cascadia Mono" w:eastAsia="Times New Roman" w:hAnsi="Cascadia Mono" w:cs="Times New Roman"/>
          <w:color w:val="C19C00"/>
          <w:sz w:val="24"/>
          <w:szCs w:val="24"/>
          <w:shd w:val="clear" w:color="auto" w:fill="0C0C0C"/>
          <w:lang w:eastAsia="en-IN"/>
        </w:rPr>
        <w:t xml:space="preserve">'(10000|20000)' 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emp.txt</w:t>
      </w: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Input:</w:t>
      </w:r>
    </w:p>
    <w:p w:rsidR="00A2262D" w:rsidRPr="00A2262D" w:rsidRDefault="00A2262D" w:rsidP="00A2262D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en-IN"/>
        </w:rPr>
      </w:pP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ID Name Salary Experience(</w:t>
      </w:r>
      <w:proofErr w:type="spellStart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Yrs</w:t>
      </w:r>
      <w:proofErr w:type="spellEnd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) Designation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001 Aditya 50000 11 Engineer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002 Harsh 20000 13 Director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003 Pooja 25000 5 Engineer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004 Ram 15000 2 Engineer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005 </w:t>
      </w:r>
      <w:proofErr w:type="spellStart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Preeti</w:t>
      </w:r>
      <w:proofErr w:type="spellEnd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 xml:space="preserve"> 35000 7 Manager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006 </w:t>
      </w:r>
      <w:proofErr w:type="spellStart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Mukesh</w:t>
      </w:r>
      <w:proofErr w:type="spellEnd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 xml:space="preserve"> 12000 2 Engineer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007 Karan 45000 4 Manager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008 Arjun 20000 11 Engineer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009 Arya 40000 10 Director</w:t>
      </w:r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010 </w:t>
      </w:r>
      <w:proofErr w:type="spellStart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Hrishi</w:t>
      </w:r>
      <w:proofErr w:type="spellEnd"/>
      <w:r w:rsidRPr="00A2262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 xml:space="preserve"> 25000 4 Manager</w:t>
      </w: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</w:p>
    <w:p w:rsidR="00C50067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  <w:r w:rsidRPr="00A2262D">
        <w:rPr>
          <w:rFonts w:ascii="Poppins" w:hAnsi="Poppins" w:cs="Poppins"/>
          <w:b/>
          <w:bCs/>
          <w:sz w:val="28"/>
          <w:szCs w:val="28"/>
        </w:rPr>
        <w:t>Output</w:t>
      </w:r>
      <w:r>
        <w:rPr>
          <w:rFonts w:ascii="Poppins" w:hAnsi="Poppins" w:cs="Poppins"/>
          <w:b/>
          <w:bCs/>
          <w:sz w:val="28"/>
          <w:szCs w:val="28"/>
        </w:rPr>
        <w:t>:</w:t>
      </w: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  <w:r w:rsidRPr="00A2262D">
        <w:rPr>
          <w:rFonts w:ascii="Poppins" w:hAnsi="Poppins" w:cs="Poppins"/>
          <w:b/>
          <w:bCs/>
          <w:sz w:val="28"/>
          <w:szCs w:val="28"/>
        </w:rPr>
        <w:drawing>
          <wp:inline distT="0" distB="0" distL="0" distR="0" wp14:anchorId="404E8BD0" wp14:editId="4264D4F4">
            <wp:extent cx="4477375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</w:rPr>
      </w:pPr>
    </w:p>
    <w:p w:rsidR="009421A4" w:rsidRDefault="009421A4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br w:type="page"/>
      </w:r>
    </w:p>
    <w:p w:rsidR="00A2262D" w:rsidRDefault="00A2262D" w:rsidP="00A2262D">
      <w:pPr>
        <w:rPr>
          <w:rFonts w:ascii="Poppins" w:hAnsi="Poppins" w:cs="Poppins"/>
          <w:b/>
          <w:bCs/>
          <w:sz w:val="28"/>
          <w:szCs w:val="28"/>
          <w:shd w:val="clear" w:color="auto" w:fill="FAF9F8"/>
        </w:rPr>
      </w:pP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lastRenderedPageBreak/>
        <w:t>1b.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Using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shell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script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check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if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x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is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substring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of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string</w:t>
      </w:r>
      <w:r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 xml:space="preserve"> </w:t>
      </w:r>
      <w:r w:rsidRPr="00A2262D">
        <w:rPr>
          <w:rFonts w:ascii="Poppins" w:hAnsi="Poppins" w:cs="Poppins"/>
          <w:b/>
          <w:bCs/>
          <w:sz w:val="28"/>
          <w:szCs w:val="28"/>
          <w:shd w:val="clear" w:color="auto" w:fill="FAF9F8"/>
        </w:rPr>
        <w:t>y.</w:t>
      </w:r>
    </w:p>
    <w:p w:rsidR="00A2262D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Code:</w:t>
      </w:r>
    </w:p>
    <w:p w:rsidR="009421A4" w:rsidRPr="009421A4" w:rsidRDefault="009421A4" w:rsidP="009421A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24"/>
          <w:szCs w:val="24"/>
          <w:lang w:eastAsia="en-IN"/>
        </w:rPr>
      </w:pP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t>#!/bin/bash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STR='GNU/Linux is an operating system'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SUB='Linux'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if [[ "$STR" == *"$SUB"* ]]; then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 xml:space="preserve">      echo "It's there."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fi</w:t>
      </w:r>
    </w:p>
    <w:p w:rsidR="009421A4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</w:p>
    <w:p w:rsidR="009421A4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Input: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STR='GNU/Linux is an operating system'</w:t>
      </w:r>
      <w:r w:rsidRPr="009421A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eastAsia="en-IN"/>
        </w:rPr>
        <w:br/>
        <w:t>SUB='Linux'</w:t>
      </w:r>
    </w:p>
    <w:p w:rsidR="009421A4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Output:</w:t>
      </w:r>
    </w:p>
    <w:p w:rsidR="009421A4" w:rsidRPr="00A2262D" w:rsidRDefault="009421A4" w:rsidP="00A2262D">
      <w:pPr>
        <w:rPr>
          <w:rFonts w:ascii="Poppins" w:hAnsi="Poppins" w:cs="Poppins"/>
          <w:b/>
          <w:bCs/>
          <w:sz w:val="28"/>
          <w:szCs w:val="28"/>
        </w:rPr>
      </w:pPr>
      <w:r w:rsidRPr="009421A4">
        <w:rPr>
          <w:rFonts w:ascii="Poppins" w:hAnsi="Poppins" w:cs="Poppins"/>
          <w:b/>
          <w:bCs/>
          <w:sz w:val="28"/>
          <w:szCs w:val="28"/>
        </w:rPr>
        <w:drawing>
          <wp:inline distT="0" distB="0" distL="0" distR="0" wp14:anchorId="760D495D" wp14:editId="5C41F181">
            <wp:extent cx="2734057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A4" w:rsidRPr="00A2262D" w:rsidSect="00A226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3C" w:rsidRDefault="006B773C" w:rsidP="00A2262D">
      <w:pPr>
        <w:spacing w:after="0" w:line="240" w:lineRule="auto"/>
      </w:pPr>
      <w:r>
        <w:separator/>
      </w:r>
    </w:p>
  </w:endnote>
  <w:endnote w:type="continuationSeparator" w:id="0">
    <w:p w:rsidR="006B773C" w:rsidRDefault="006B773C" w:rsidP="00A2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62D" w:rsidRDefault="00A2262D">
    <w:pPr>
      <w:pStyle w:val="Footer"/>
    </w:pPr>
    <w:r>
      <w:t>S21</w:t>
    </w:r>
    <w:r>
      <w:ptab w:relativeTo="margin" w:alignment="center" w:leader="none"/>
    </w:r>
    <w:r>
      <w:t>Darshan Rander</w:t>
    </w:r>
    <w:r>
      <w:ptab w:relativeTo="margin" w:alignment="right" w:leader="none"/>
    </w:r>
    <w:r>
      <w:t>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3C" w:rsidRDefault="006B773C" w:rsidP="00A2262D">
      <w:pPr>
        <w:spacing w:after="0" w:line="240" w:lineRule="auto"/>
      </w:pPr>
      <w:r>
        <w:separator/>
      </w:r>
    </w:p>
  </w:footnote>
  <w:footnote w:type="continuationSeparator" w:id="0">
    <w:p w:rsidR="006B773C" w:rsidRDefault="006B773C" w:rsidP="00A2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62D" w:rsidRPr="00A2262D" w:rsidRDefault="00A2262D" w:rsidP="00A2262D">
    <w:pPr>
      <w:pStyle w:val="Header"/>
      <w:rPr>
        <w:caps/>
        <w:color w:val="5B9BD5" w:themeColor="accent1"/>
        <w:sz w:val="42"/>
        <w:szCs w:val="40"/>
      </w:rPr>
    </w:pPr>
    <w:r w:rsidRPr="00A2262D">
      <w:rPr>
        <w:color w:val="5B9BD5" w:themeColor="accent1"/>
        <w:sz w:val="40"/>
        <w:szCs w:val="40"/>
      </w:rPr>
      <w:tab/>
    </w:r>
    <w:r w:rsidRPr="00A2262D">
      <w:rPr>
        <w:caps/>
        <w:color w:val="5B9BD5" w:themeColor="accent1"/>
        <w:sz w:val="42"/>
        <w:szCs w:val="40"/>
      </w:rPr>
      <w:t xml:space="preserve"> </w:t>
    </w:r>
    <w:sdt>
      <w:sdtPr>
        <w:rPr>
          <w:caps/>
          <w:color w:val="5B9BD5" w:themeColor="accent1"/>
          <w:sz w:val="42"/>
          <w:szCs w:val="40"/>
        </w:rPr>
        <w:alias w:val="Title"/>
        <w:tag w:val=""/>
        <w:id w:val="-1954942076"/>
        <w:placeholder>
          <w:docPart w:val="3B533DDD9248462DB51539B6911930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2262D">
          <w:rPr>
            <w:caps/>
            <w:color w:val="5B9BD5" w:themeColor="accent1"/>
            <w:sz w:val="42"/>
            <w:szCs w:val="40"/>
          </w:rPr>
          <w:t>UNIX LAB</w:t>
        </w:r>
      </w:sdtContent>
    </w:sdt>
  </w:p>
  <w:p w:rsidR="00A2262D" w:rsidRPr="00A2262D" w:rsidRDefault="00A2262D">
    <w:pPr>
      <w:pStyle w:val="Header"/>
      <w:rPr>
        <w:sz w:val="4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2D"/>
    <w:rsid w:val="00092B4E"/>
    <w:rsid w:val="001859E1"/>
    <w:rsid w:val="006B773C"/>
    <w:rsid w:val="009421A4"/>
    <w:rsid w:val="009674C2"/>
    <w:rsid w:val="00A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1DF6"/>
  <w15:chartTrackingRefBased/>
  <w15:docId w15:val="{82DDA3A1-8D38-4B0A-82C3-D517DC0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2D"/>
  </w:style>
  <w:style w:type="paragraph" w:styleId="Footer">
    <w:name w:val="footer"/>
    <w:basedOn w:val="Normal"/>
    <w:link w:val="FooterChar"/>
    <w:uiPriority w:val="99"/>
    <w:unhideWhenUsed/>
    <w:rsid w:val="00A22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533DDD9248462DB51539B69119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2540-ABF8-4B58-93B5-EC61EA976821}"/>
      </w:docPartPr>
      <w:docPartBody>
        <w:p w:rsidR="00000000" w:rsidRDefault="00B45054" w:rsidP="00B45054">
          <w:pPr>
            <w:pStyle w:val="3B533DDD9248462DB51539B691193039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54"/>
    <w:rsid w:val="00640E12"/>
    <w:rsid w:val="00B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92302EF7B457D8F056C0D40F92BBE">
    <w:name w:val="26392302EF7B457D8F056C0D40F92BBE"/>
    <w:rsid w:val="00B45054"/>
  </w:style>
  <w:style w:type="paragraph" w:customStyle="1" w:styleId="3B533DDD9248462DB51539B691193039">
    <w:name w:val="3B533DDD9248462DB51539B691193039"/>
    <w:rsid w:val="00B45054"/>
  </w:style>
  <w:style w:type="paragraph" w:customStyle="1" w:styleId="1621BC8BF14740268F41DD9FC8B85D48">
    <w:name w:val="1621BC8BF14740268F41DD9FC8B85D48"/>
    <w:rsid w:val="00B45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LAB</dc:title>
  <dc:subject/>
  <dc:creator>darshan</dc:creator>
  <cp:keywords/>
  <dc:description/>
  <cp:lastModifiedBy>darshan</cp:lastModifiedBy>
  <cp:revision>2</cp:revision>
  <dcterms:created xsi:type="dcterms:W3CDTF">2021-05-21T07:41:00Z</dcterms:created>
  <dcterms:modified xsi:type="dcterms:W3CDTF">2021-05-21T07:57:00Z</dcterms:modified>
</cp:coreProperties>
</file>