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E4A5B" w14:textId="77777777" w:rsidR="00307932" w:rsidRDefault="00307932" w:rsidP="00307932">
      <w:pPr>
        <w:rPr>
          <w:rFonts w:ascii="Arial" w:hAnsi="Arial" w:cs="Arial"/>
          <w:b/>
          <w:sz w:val="40"/>
          <w:szCs w:val="40"/>
          <w:lang w:val="en-US"/>
        </w:rPr>
      </w:pPr>
    </w:p>
    <w:p w14:paraId="293D22F8" w14:textId="77777777" w:rsidR="005E623D" w:rsidRDefault="005E623D" w:rsidP="00307932">
      <w:pPr>
        <w:rPr>
          <w:rFonts w:ascii="Arial" w:hAnsi="Arial" w:cs="Arial"/>
          <w:b/>
          <w:sz w:val="40"/>
          <w:szCs w:val="40"/>
          <w:lang w:val="en-US"/>
        </w:rPr>
      </w:pPr>
    </w:p>
    <w:p w14:paraId="47ED8242" w14:textId="77777777" w:rsidR="005E623D" w:rsidRDefault="005E623D" w:rsidP="00307932">
      <w:pPr>
        <w:rPr>
          <w:rFonts w:ascii="Arial" w:hAnsi="Arial" w:cs="Arial"/>
          <w:b/>
          <w:sz w:val="40"/>
          <w:szCs w:val="40"/>
          <w:lang w:val="en-US"/>
        </w:rPr>
      </w:pPr>
    </w:p>
    <w:p w14:paraId="7002E345" w14:textId="77777777" w:rsidR="00307932" w:rsidRDefault="00307932" w:rsidP="00307932">
      <w:pPr>
        <w:rPr>
          <w:rFonts w:ascii="Arial" w:hAnsi="Arial" w:cs="Arial"/>
          <w:b/>
          <w:sz w:val="40"/>
          <w:szCs w:val="40"/>
          <w:lang w:val="en-US"/>
        </w:rPr>
      </w:pPr>
    </w:p>
    <w:p w14:paraId="78A0F7BE" w14:textId="77777777" w:rsidR="00E66BCE" w:rsidRDefault="00E66BCE" w:rsidP="00307932">
      <w:pPr>
        <w:rPr>
          <w:rFonts w:ascii="Arial" w:hAnsi="Arial" w:cs="Arial"/>
          <w:b/>
          <w:sz w:val="40"/>
          <w:szCs w:val="40"/>
          <w:lang w:val="en-US"/>
        </w:rPr>
      </w:pPr>
    </w:p>
    <w:p w14:paraId="2FEE9E46" w14:textId="77777777" w:rsidR="00E66BCE" w:rsidRDefault="00E66BCE" w:rsidP="00E66BCE">
      <w:pPr>
        <w:rPr>
          <w:rFonts w:ascii="Arial" w:hAnsi="Arial" w:cs="Arial"/>
          <w:b/>
          <w:sz w:val="40"/>
          <w:szCs w:val="40"/>
          <w:lang w:val="en-US"/>
        </w:rPr>
      </w:pPr>
    </w:p>
    <w:p w14:paraId="584336D0" w14:textId="77777777" w:rsidR="00307932" w:rsidRDefault="00307932" w:rsidP="00307932">
      <w:pPr>
        <w:rPr>
          <w:rFonts w:ascii="Arial" w:hAnsi="Arial" w:cs="Arial"/>
          <w:b/>
          <w:sz w:val="40"/>
          <w:szCs w:val="40"/>
          <w:lang w:val="en-US"/>
        </w:rPr>
      </w:pPr>
    </w:p>
    <w:p w14:paraId="39C60938" w14:textId="77777777" w:rsidR="00307932" w:rsidRDefault="00307932" w:rsidP="00307932">
      <w:pPr>
        <w:rPr>
          <w:rFonts w:ascii="Arial" w:hAnsi="Arial" w:cs="Arial"/>
          <w:b/>
          <w:sz w:val="40"/>
          <w:szCs w:val="40"/>
          <w:lang w:val="en-US"/>
        </w:rPr>
      </w:pPr>
    </w:p>
    <w:p w14:paraId="03D5E177" w14:textId="320E4472" w:rsidR="00DE3AC0" w:rsidRPr="00E66BCE" w:rsidRDefault="00307932" w:rsidP="00E66BCE">
      <w:pPr>
        <w:rPr>
          <w:rFonts w:ascii="Arial" w:hAnsi="Arial" w:cs="Arial"/>
          <w:b/>
          <w:sz w:val="40"/>
          <w:szCs w:val="40"/>
          <w:u w:val="single"/>
          <w:lang w:val="en-US"/>
        </w:rPr>
      </w:pPr>
      <w:r w:rsidRPr="00E66BCE">
        <w:rPr>
          <w:rFonts w:ascii="Arial" w:hAnsi="Arial" w:cs="Arial"/>
          <w:b/>
          <w:sz w:val="40"/>
          <w:szCs w:val="40"/>
          <w:lang w:val="en-US"/>
        </w:rPr>
        <w:t xml:space="preserve"> </w:t>
      </w:r>
      <w:r w:rsidR="00DE3AC0" w:rsidRPr="00E66BCE">
        <w:rPr>
          <w:rFonts w:ascii="Arial" w:hAnsi="Arial" w:cs="Arial"/>
          <w:b/>
          <w:sz w:val="40"/>
          <w:szCs w:val="40"/>
          <w:u w:val="single"/>
          <w:lang w:val="en-US"/>
        </w:rPr>
        <w:t xml:space="preserve">Project </w:t>
      </w:r>
      <w:proofErr w:type="gramStart"/>
      <w:r w:rsidR="00DE3AC0" w:rsidRPr="00E66BCE">
        <w:rPr>
          <w:rFonts w:ascii="Arial" w:hAnsi="Arial" w:cs="Arial"/>
          <w:b/>
          <w:sz w:val="40"/>
          <w:szCs w:val="40"/>
          <w:u w:val="single"/>
          <w:lang w:val="en-US"/>
        </w:rPr>
        <w:t>title</w:t>
      </w:r>
      <w:r w:rsidRPr="00E66BCE">
        <w:rPr>
          <w:rFonts w:ascii="Arial" w:hAnsi="Arial" w:cs="Arial"/>
          <w:b/>
          <w:sz w:val="40"/>
          <w:szCs w:val="40"/>
          <w:lang w:val="en-US"/>
        </w:rPr>
        <w:t xml:space="preserve"> :</w:t>
      </w:r>
      <w:proofErr w:type="gramEnd"/>
      <w:r w:rsidRPr="00E66BCE">
        <w:rPr>
          <w:rFonts w:ascii="Arial" w:hAnsi="Arial" w:cs="Arial"/>
          <w:b/>
          <w:sz w:val="40"/>
          <w:szCs w:val="40"/>
          <w:lang w:val="en-US"/>
        </w:rPr>
        <w:t>-</w:t>
      </w:r>
    </w:p>
    <w:p w14:paraId="1F90E5D8" w14:textId="77777777" w:rsidR="00DE3AC0" w:rsidRPr="00DE3AC0" w:rsidRDefault="00DE3AC0" w:rsidP="00E66BCE">
      <w:pPr>
        <w:rPr>
          <w:rFonts w:ascii="Arial" w:hAnsi="Arial" w:cs="Arial"/>
          <w:b/>
          <w:sz w:val="40"/>
          <w:szCs w:val="40"/>
          <w:lang w:val="en-US"/>
        </w:rPr>
      </w:pPr>
    </w:p>
    <w:p w14:paraId="4AA2B04A" w14:textId="72756CFE" w:rsidR="00DE3AC0" w:rsidRPr="00E66BCE" w:rsidRDefault="00307932" w:rsidP="00E66BCE">
      <w:pPr>
        <w:rPr>
          <w:rFonts w:ascii="Arial" w:hAnsi="Arial" w:cs="Arial"/>
          <w:b/>
          <w:sz w:val="40"/>
          <w:szCs w:val="40"/>
          <w:lang w:val="en-US"/>
        </w:rPr>
      </w:pPr>
      <w:r w:rsidRPr="00E66BCE">
        <w:rPr>
          <w:rFonts w:ascii="Arial" w:hAnsi="Arial" w:cs="Arial"/>
          <w:b/>
          <w:sz w:val="40"/>
          <w:szCs w:val="40"/>
          <w:lang w:val="en-US"/>
        </w:rPr>
        <w:t xml:space="preserve"> </w:t>
      </w:r>
      <w:r w:rsidR="00DE3AC0" w:rsidRPr="00E66BCE">
        <w:rPr>
          <w:rFonts w:ascii="Arial" w:hAnsi="Arial" w:cs="Arial"/>
          <w:b/>
          <w:sz w:val="40"/>
          <w:szCs w:val="40"/>
          <w:u w:val="single"/>
          <w:lang w:val="en-US"/>
        </w:rPr>
        <w:t xml:space="preserve">Name Of Project </w:t>
      </w:r>
      <w:proofErr w:type="spellStart"/>
      <w:proofErr w:type="gramStart"/>
      <w:r w:rsidR="00DE3AC0" w:rsidRPr="00E66BCE">
        <w:rPr>
          <w:rFonts w:ascii="Arial" w:hAnsi="Arial" w:cs="Arial"/>
          <w:b/>
          <w:sz w:val="40"/>
          <w:szCs w:val="40"/>
          <w:u w:val="single"/>
          <w:lang w:val="en-US"/>
        </w:rPr>
        <w:t>Guid</w:t>
      </w:r>
      <w:proofErr w:type="spellEnd"/>
      <w:r w:rsidR="00DE3AC0" w:rsidRPr="00E66BCE">
        <w:rPr>
          <w:rFonts w:ascii="Arial" w:hAnsi="Arial" w:cs="Arial"/>
          <w:b/>
          <w:sz w:val="40"/>
          <w:szCs w:val="40"/>
          <w:lang w:val="en-US"/>
        </w:rPr>
        <w:t xml:space="preserve"> :</w:t>
      </w:r>
      <w:proofErr w:type="gramEnd"/>
      <w:r w:rsidRPr="00E66BCE">
        <w:rPr>
          <w:rFonts w:ascii="Arial" w:hAnsi="Arial" w:cs="Arial"/>
          <w:b/>
          <w:sz w:val="40"/>
          <w:szCs w:val="40"/>
          <w:lang w:val="en-US"/>
        </w:rPr>
        <w:t xml:space="preserve">- Prof. S. T. </w:t>
      </w:r>
      <w:proofErr w:type="spellStart"/>
      <w:r w:rsidRPr="00E66BCE">
        <w:rPr>
          <w:rFonts w:ascii="Arial" w:hAnsi="Arial" w:cs="Arial"/>
          <w:b/>
          <w:sz w:val="40"/>
          <w:szCs w:val="40"/>
          <w:lang w:val="en-US"/>
        </w:rPr>
        <w:t>Punase</w:t>
      </w:r>
      <w:proofErr w:type="spellEnd"/>
    </w:p>
    <w:p w14:paraId="6D1BF876" w14:textId="77777777" w:rsidR="00DE3AC0" w:rsidRPr="00DE3AC0" w:rsidRDefault="00DE3AC0" w:rsidP="00E66BCE">
      <w:pPr>
        <w:rPr>
          <w:rFonts w:ascii="Arial" w:hAnsi="Arial" w:cs="Arial"/>
          <w:b/>
          <w:sz w:val="40"/>
          <w:szCs w:val="40"/>
          <w:lang w:val="en-US"/>
        </w:rPr>
      </w:pPr>
    </w:p>
    <w:p w14:paraId="59EF89DF" w14:textId="1DE348A8" w:rsidR="00DE3AC0" w:rsidRPr="00E66BCE" w:rsidRDefault="00307932" w:rsidP="00E66BCE">
      <w:pPr>
        <w:rPr>
          <w:rFonts w:ascii="Arial" w:hAnsi="Arial" w:cs="Arial"/>
          <w:b/>
          <w:sz w:val="40"/>
          <w:szCs w:val="40"/>
          <w:lang w:val="en-US"/>
        </w:rPr>
      </w:pPr>
      <w:r w:rsidRPr="00E66BCE">
        <w:rPr>
          <w:rFonts w:ascii="Arial" w:hAnsi="Arial" w:cs="Arial"/>
          <w:b/>
          <w:sz w:val="40"/>
          <w:szCs w:val="40"/>
          <w:lang w:val="en-US"/>
        </w:rPr>
        <w:t xml:space="preserve"> </w:t>
      </w:r>
      <w:r w:rsidR="00DE3AC0" w:rsidRPr="00E66BCE">
        <w:rPr>
          <w:rFonts w:ascii="Arial" w:hAnsi="Arial" w:cs="Arial"/>
          <w:b/>
          <w:sz w:val="40"/>
          <w:szCs w:val="40"/>
          <w:u w:val="single"/>
          <w:lang w:val="en-US"/>
        </w:rPr>
        <w:t xml:space="preserve">Name Of </w:t>
      </w:r>
      <w:proofErr w:type="gramStart"/>
      <w:r w:rsidR="00DE3AC0" w:rsidRPr="00E66BCE">
        <w:rPr>
          <w:rFonts w:ascii="Arial" w:hAnsi="Arial" w:cs="Arial"/>
          <w:b/>
          <w:sz w:val="40"/>
          <w:szCs w:val="40"/>
          <w:u w:val="single"/>
          <w:lang w:val="en-US"/>
        </w:rPr>
        <w:t>Students</w:t>
      </w:r>
      <w:r w:rsidR="00DE3AC0" w:rsidRPr="00E66BCE">
        <w:rPr>
          <w:rFonts w:ascii="Arial" w:hAnsi="Arial" w:cs="Arial"/>
          <w:b/>
          <w:sz w:val="40"/>
          <w:szCs w:val="40"/>
          <w:lang w:val="en-US"/>
        </w:rPr>
        <w:t xml:space="preserve"> :</w:t>
      </w:r>
      <w:proofErr w:type="gramEnd"/>
      <w:r w:rsidRPr="00E66BCE">
        <w:rPr>
          <w:rFonts w:ascii="Arial" w:hAnsi="Arial" w:cs="Arial"/>
          <w:b/>
          <w:sz w:val="40"/>
          <w:szCs w:val="40"/>
          <w:lang w:val="en-US"/>
        </w:rPr>
        <w:t>-</w:t>
      </w:r>
    </w:p>
    <w:p w14:paraId="46B99805" w14:textId="33671C97" w:rsidR="00307932" w:rsidRDefault="00307932" w:rsidP="00307932">
      <w:pPr>
        <w:rPr>
          <w:rFonts w:ascii="Arial" w:hAnsi="Arial" w:cs="Arial"/>
          <w:b/>
          <w:sz w:val="40"/>
          <w:szCs w:val="40"/>
          <w:lang w:val="en-US"/>
        </w:rPr>
      </w:pPr>
      <w:r>
        <w:rPr>
          <w:rFonts w:ascii="Arial" w:hAnsi="Arial" w:cs="Arial"/>
          <w:b/>
          <w:sz w:val="40"/>
          <w:szCs w:val="40"/>
          <w:lang w:val="en-US"/>
        </w:rPr>
        <w:t xml:space="preserve"> </w:t>
      </w:r>
    </w:p>
    <w:p w14:paraId="45155C65" w14:textId="7D8005B8" w:rsidR="00307932" w:rsidRPr="00307932" w:rsidRDefault="00307932" w:rsidP="00307932">
      <w:pPr>
        <w:pStyle w:val="ListParagraph"/>
        <w:numPr>
          <w:ilvl w:val="0"/>
          <w:numId w:val="12"/>
        </w:numPr>
        <w:jc w:val="both"/>
        <w:rPr>
          <w:rFonts w:ascii="Arial" w:hAnsi="Arial" w:cs="Arial"/>
          <w:b/>
          <w:sz w:val="40"/>
          <w:szCs w:val="40"/>
          <w:lang w:val="en-US"/>
        </w:rPr>
      </w:pPr>
      <w:r>
        <w:rPr>
          <w:rFonts w:ascii="Arial" w:hAnsi="Arial" w:cs="Arial"/>
          <w:b/>
          <w:sz w:val="40"/>
          <w:szCs w:val="40"/>
          <w:lang w:val="en-US"/>
        </w:rPr>
        <w:t xml:space="preserve"> </w:t>
      </w:r>
      <w:r w:rsidRPr="00307932">
        <w:rPr>
          <w:rFonts w:ascii="Arial" w:hAnsi="Arial" w:cs="Arial"/>
          <w:b/>
          <w:sz w:val="40"/>
          <w:szCs w:val="40"/>
          <w:lang w:val="en-US"/>
        </w:rPr>
        <w:t>Sarang A. Telrandhe</w:t>
      </w:r>
      <w:r>
        <w:rPr>
          <w:rFonts w:ascii="Arial" w:hAnsi="Arial" w:cs="Arial"/>
          <w:b/>
          <w:sz w:val="40"/>
          <w:szCs w:val="40"/>
          <w:lang w:val="en-US"/>
        </w:rPr>
        <w:t xml:space="preserve"> (Leader)</w:t>
      </w:r>
    </w:p>
    <w:p w14:paraId="09FF6DD6" w14:textId="64DFEC7B" w:rsidR="00307932" w:rsidRPr="00307932" w:rsidRDefault="00307932" w:rsidP="00307932">
      <w:pPr>
        <w:pStyle w:val="ListParagraph"/>
        <w:numPr>
          <w:ilvl w:val="0"/>
          <w:numId w:val="12"/>
        </w:numPr>
        <w:jc w:val="both"/>
        <w:rPr>
          <w:rFonts w:ascii="Arial" w:hAnsi="Arial" w:cs="Arial"/>
          <w:b/>
          <w:sz w:val="40"/>
          <w:szCs w:val="40"/>
          <w:lang w:val="en-US"/>
        </w:rPr>
      </w:pPr>
      <w:r>
        <w:rPr>
          <w:rFonts w:ascii="Arial" w:hAnsi="Arial" w:cs="Arial"/>
          <w:b/>
          <w:sz w:val="40"/>
          <w:szCs w:val="40"/>
          <w:lang w:val="en-US"/>
        </w:rPr>
        <w:t xml:space="preserve"> </w:t>
      </w:r>
      <w:r w:rsidRPr="00307932">
        <w:rPr>
          <w:rFonts w:ascii="Arial" w:hAnsi="Arial" w:cs="Arial"/>
          <w:b/>
          <w:sz w:val="40"/>
          <w:szCs w:val="40"/>
          <w:lang w:val="en-US"/>
        </w:rPr>
        <w:t xml:space="preserve">Yash S. </w:t>
      </w:r>
      <w:proofErr w:type="spellStart"/>
      <w:r w:rsidRPr="00307932">
        <w:rPr>
          <w:rFonts w:ascii="Arial" w:hAnsi="Arial" w:cs="Arial"/>
          <w:b/>
          <w:sz w:val="40"/>
          <w:szCs w:val="40"/>
          <w:lang w:val="en-US"/>
        </w:rPr>
        <w:t>Manwar</w:t>
      </w:r>
      <w:proofErr w:type="spellEnd"/>
    </w:p>
    <w:p w14:paraId="1DC5DEBA" w14:textId="79F56C15" w:rsidR="00307932" w:rsidRPr="00307932" w:rsidRDefault="00307932" w:rsidP="00307932">
      <w:pPr>
        <w:pStyle w:val="ListParagraph"/>
        <w:numPr>
          <w:ilvl w:val="0"/>
          <w:numId w:val="12"/>
        </w:numPr>
        <w:jc w:val="both"/>
        <w:rPr>
          <w:rFonts w:ascii="Arial" w:hAnsi="Arial" w:cs="Arial"/>
          <w:b/>
          <w:sz w:val="40"/>
          <w:szCs w:val="40"/>
          <w:lang w:val="en-US"/>
        </w:rPr>
      </w:pPr>
      <w:r>
        <w:rPr>
          <w:rFonts w:ascii="Arial" w:hAnsi="Arial" w:cs="Arial"/>
          <w:b/>
          <w:sz w:val="40"/>
          <w:szCs w:val="40"/>
          <w:lang w:val="en-US"/>
        </w:rPr>
        <w:t xml:space="preserve"> </w:t>
      </w:r>
      <w:r w:rsidRPr="00307932">
        <w:rPr>
          <w:rFonts w:ascii="Arial" w:hAnsi="Arial" w:cs="Arial"/>
          <w:b/>
          <w:sz w:val="40"/>
          <w:szCs w:val="40"/>
          <w:lang w:val="en-US"/>
        </w:rPr>
        <w:t xml:space="preserve">Sarvesh S. </w:t>
      </w:r>
      <w:proofErr w:type="spellStart"/>
      <w:r w:rsidRPr="00307932">
        <w:rPr>
          <w:rFonts w:ascii="Arial" w:hAnsi="Arial" w:cs="Arial"/>
          <w:b/>
          <w:sz w:val="40"/>
          <w:szCs w:val="40"/>
          <w:lang w:val="en-US"/>
        </w:rPr>
        <w:t>Waghamare</w:t>
      </w:r>
      <w:proofErr w:type="spellEnd"/>
    </w:p>
    <w:p w14:paraId="68DB8304" w14:textId="332F3C94" w:rsidR="00307932" w:rsidRPr="00307932" w:rsidRDefault="00307932" w:rsidP="00307932">
      <w:pPr>
        <w:pStyle w:val="ListParagraph"/>
        <w:numPr>
          <w:ilvl w:val="0"/>
          <w:numId w:val="12"/>
        </w:numPr>
        <w:jc w:val="both"/>
        <w:rPr>
          <w:rFonts w:ascii="Arial" w:hAnsi="Arial" w:cs="Arial"/>
          <w:b/>
          <w:sz w:val="40"/>
          <w:szCs w:val="40"/>
          <w:lang w:val="en-US"/>
        </w:rPr>
      </w:pPr>
      <w:r>
        <w:rPr>
          <w:rFonts w:ascii="Arial" w:hAnsi="Arial" w:cs="Arial"/>
          <w:b/>
          <w:sz w:val="40"/>
          <w:szCs w:val="40"/>
          <w:lang w:val="en-US"/>
        </w:rPr>
        <w:t xml:space="preserve"> </w:t>
      </w:r>
      <w:r w:rsidRPr="00307932">
        <w:rPr>
          <w:rFonts w:ascii="Arial" w:hAnsi="Arial" w:cs="Arial"/>
          <w:b/>
          <w:sz w:val="40"/>
          <w:szCs w:val="40"/>
          <w:lang w:val="en-US"/>
        </w:rPr>
        <w:t>Yash D. Gadge</w:t>
      </w:r>
    </w:p>
    <w:p w14:paraId="1E92FE0A" w14:textId="3633D7CD" w:rsidR="00307932" w:rsidRPr="00307932" w:rsidRDefault="00307932" w:rsidP="00307932">
      <w:pPr>
        <w:pStyle w:val="ListParagraph"/>
        <w:numPr>
          <w:ilvl w:val="0"/>
          <w:numId w:val="12"/>
        </w:numPr>
        <w:jc w:val="both"/>
        <w:rPr>
          <w:rFonts w:ascii="Arial" w:hAnsi="Arial" w:cs="Arial"/>
          <w:b/>
          <w:sz w:val="40"/>
          <w:szCs w:val="40"/>
          <w:lang w:val="en-US"/>
        </w:rPr>
      </w:pPr>
      <w:r>
        <w:rPr>
          <w:rFonts w:ascii="Arial" w:hAnsi="Arial" w:cs="Arial"/>
          <w:b/>
          <w:sz w:val="40"/>
          <w:szCs w:val="40"/>
          <w:lang w:val="en-US"/>
        </w:rPr>
        <w:t xml:space="preserve"> </w:t>
      </w:r>
      <w:r w:rsidRPr="00307932">
        <w:rPr>
          <w:rFonts w:ascii="Arial" w:hAnsi="Arial" w:cs="Arial"/>
          <w:b/>
          <w:sz w:val="40"/>
          <w:szCs w:val="40"/>
          <w:lang w:val="en-US"/>
        </w:rPr>
        <w:t>Shailesh D. Khandare</w:t>
      </w:r>
    </w:p>
    <w:p w14:paraId="3A3B49F7" w14:textId="77777777" w:rsidR="00B42673" w:rsidRDefault="00B42673">
      <w:pPr>
        <w:rPr>
          <w:rFonts w:ascii="Arial" w:hAnsi="Arial" w:cs="Arial"/>
          <w:b/>
          <w:sz w:val="40"/>
          <w:szCs w:val="40"/>
          <w:u w:val="single"/>
          <w:lang w:val="en-US"/>
        </w:rPr>
      </w:pPr>
      <w:r>
        <w:rPr>
          <w:rFonts w:ascii="Arial" w:hAnsi="Arial" w:cs="Arial"/>
          <w:b/>
          <w:sz w:val="40"/>
          <w:szCs w:val="40"/>
          <w:u w:val="single"/>
          <w:lang w:val="en-US"/>
        </w:rPr>
        <w:br w:type="page"/>
      </w:r>
    </w:p>
    <w:p w14:paraId="7719A03A" w14:textId="6F55661D" w:rsidR="00D72A54" w:rsidRPr="005F3EB4" w:rsidRDefault="00D72A54" w:rsidP="00D72A54">
      <w:pPr>
        <w:jc w:val="center"/>
        <w:rPr>
          <w:rFonts w:ascii="Arial" w:hAnsi="Arial" w:cs="Arial"/>
          <w:b/>
          <w:sz w:val="40"/>
          <w:szCs w:val="40"/>
          <w:u w:val="single"/>
          <w:lang w:val="en-US"/>
        </w:rPr>
      </w:pPr>
      <w:r w:rsidRPr="005F3EB4">
        <w:rPr>
          <w:rFonts w:ascii="Arial" w:hAnsi="Arial" w:cs="Arial"/>
          <w:b/>
          <w:sz w:val="40"/>
          <w:szCs w:val="40"/>
          <w:u w:val="single"/>
          <w:lang w:val="en-US"/>
        </w:rPr>
        <w:lastRenderedPageBreak/>
        <w:t>ITSA Platform</w:t>
      </w:r>
    </w:p>
    <w:p w14:paraId="2D24BD31" w14:textId="77777777" w:rsidR="007D10FA" w:rsidRDefault="007D10FA" w:rsidP="00D72A54">
      <w:pPr>
        <w:jc w:val="center"/>
        <w:rPr>
          <w:rFonts w:ascii="Arial Black" w:hAnsi="Arial Black"/>
          <w:b/>
          <w:sz w:val="56"/>
          <w:szCs w:val="56"/>
          <w:lang w:val="en-US"/>
        </w:rPr>
      </w:pPr>
    </w:p>
    <w:p w14:paraId="05C39003" w14:textId="4D6B333D" w:rsidR="007D10FA" w:rsidRPr="00E66BCE" w:rsidRDefault="00D72A54" w:rsidP="00E66BCE">
      <w:pPr>
        <w:rPr>
          <w:rFonts w:ascii="Arial" w:hAnsi="Arial" w:cs="Arial"/>
          <w:b/>
          <w:sz w:val="32"/>
          <w:szCs w:val="32"/>
          <w:lang w:val="en-US"/>
        </w:rPr>
      </w:pPr>
      <w:r w:rsidRPr="007D10FA">
        <w:rPr>
          <w:rFonts w:ascii="Arial" w:hAnsi="Arial" w:cs="Arial"/>
          <w:b/>
          <w:sz w:val="32"/>
          <w:szCs w:val="32"/>
          <w:u w:val="single"/>
          <w:lang w:val="en-US"/>
        </w:rPr>
        <w:t>Overview</w:t>
      </w:r>
      <w:r w:rsidR="00D76C18" w:rsidRPr="007D10FA">
        <w:rPr>
          <w:rFonts w:ascii="Arial" w:hAnsi="Arial" w:cs="Arial"/>
          <w:b/>
          <w:sz w:val="32"/>
          <w:szCs w:val="32"/>
          <w:lang w:val="en-US"/>
        </w:rPr>
        <w:t>:</w:t>
      </w:r>
    </w:p>
    <w:p w14:paraId="3A7875AB" w14:textId="77777777" w:rsidR="00D72A54" w:rsidRPr="007D10FA" w:rsidRDefault="00D76C18" w:rsidP="00D72A54">
      <w:pPr>
        <w:pStyle w:val="ListParagraph"/>
        <w:numPr>
          <w:ilvl w:val="0"/>
          <w:numId w:val="2"/>
        </w:numPr>
        <w:rPr>
          <w:rFonts w:ascii="Arial" w:hAnsi="Arial" w:cs="Arial"/>
          <w:sz w:val="20"/>
          <w:szCs w:val="20"/>
        </w:rPr>
      </w:pPr>
      <w:r w:rsidRPr="007D10FA">
        <w:rPr>
          <w:rFonts w:ascii="Arial" w:hAnsi="Arial" w:cs="Arial"/>
          <w:sz w:val="20"/>
          <w:szCs w:val="20"/>
        </w:rPr>
        <w:t xml:space="preserve">Showcase </w:t>
      </w:r>
      <w:r w:rsidRPr="007D10FA">
        <w:rPr>
          <w:rStyle w:val="Strong"/>
          <w:rFonts w:ascii="Arial" w:hAnsi="Arial" w:cs="Arial"/>
          <w:sz w:val="20"/>
          <w:szCs w:val="20"/>
        </w:rPr>
        <w:t>achievements, workshops, and seminars</w:t>
      </w:r>
      <w:r w:rsidR="00D72A54" w:rsidRPr="007D10FA">
        <w:rPr>
          <w:rFonts w:ascii="Arial" w:hAnsi="Arial" w:cs="Arial"/>
          <w:sz w:val="20"/>
          <w:szCs w:val="20"/>
        </w:rPr>
        <w:t>.</w:t>
      </w:r>
    </w:p>
    <w:p w14:paraId="3A46EBE6" w14:textId="77777777" w:rsidR="00D76C18" w:rsidRPr="007D10FA" w:rsidRDefault="00D76C18" w:rsidP="00D72A54">
      <w:pPr>
        <w:pStyle w:val="ListParagraph"/>
        <w:numPr>
          <w:ilvl w:val="0"/>
          <w:numId w:val="2"/>
        </w:numPr>
        <w:rPr>
          <w:rFonts w:ascii="Arial" w:hAnsi="Arial" w:cs="Arial"/>
          <w:b/>
          <w:sz w:val="20"/>
          <w:szCs w:val="20"/>
          <w:lang w:val="en-US"/>
        </w:rPr>
      </w:pPr>
      <w:r w:rsidRPr="007D10FA">
        <w:rPr>
          <w:rFonts w:ascii="Arial" w:hAnsi="Arial" w:cs="Arial"/>
          <w:sz w:val="20"/>
          <w:szCs w:val="20"/>
        </w:rPr>
        <w:t xml:space="preserve">Share </w:t>
      </w:r>
      <w:r w:rsidRPr="007D10FA">
        <w:rPr>
          <w:rStyle w:val="Strong"/>
          <w:rFonts w:ascii="Arial" w:hAnsi="Arial" w:cs="Arial"/>
          <w:sz w:val="20"/>
          <w:szCs w:val="20"/>
        </w:rPr>
        <w:t>announcements, notices, and event updates</w:t>
      </w:r>
      <w:r w:rsidRPr="007D10FA">
        <w:rPr>
          <w:rFonts w:ascii="Arial" w:hAnsi="Arial" w:cs="Arial"/>
          <w:sz w:val="20"/>
          <w:szCs w:val="20"/>
        </w:rPr>
        <w:t>.</w:t>
      </w:r>
    </w:p>
    <w:p w14:paraId="4DD4BB08" w14:textId="77777777" w:rsidR="00D72A54" w:rsidRPr="00E66BCE" w:rsidRDefault="00D76C18" w:rsidP="00D76C18">
      <w:pPr>
        <w:pStyle w:val="ListParagraph"/>
        <w:numPr>
          <w:ilvl w:val="0"/>
          <w:numId w:val="2"/>
        </w:numPr>
        <w:rPr>
          <w:rFonts w:ascii="Arial" w:hAnsi="Arial" w:cs="Arial"/>
          <w:b/>
          <w:sz w:val="20"/>
          <w:szCs w:val="20"/>
          <w:lang w:val="en-US"/>
        </w:rPr>
      </w:pPr>
      <w:r w:rsidRPr="007D10FA">
        <w:rPr>
          <w:rFonts w:ascii="Arial" w:hAnsi="Arial" w:cs="Arial"/>
          <w:sz w:val="20"/>
          <w:szCs w:val="20"/>
        </w:rPr>
        <w:t xml:space="preserve">Provide resources like </w:t>
      </w:r>
      <w:r w:rsidRPr="007D10FA">
        <w:rPr>
          <w:rStyle w:val="Strong"/>
          <w:rFonts w:ascii="Arial" w:hAnsi="Arial" w:cs="Arial"/>
          <w:sz w:val="20"/>
          <w:szCs w:val="20"/>
        </w:rPr>
        <w:t>study material, coding challenges, and project ideas</w:t>
      </w:r>
      <w:r w:rsidRPr="007D10FA">
        <w:rPr>
          <w:rFonts w:ascii="Arial" w:hAnsi="Arial" w:cs="Arial"/>
          <w:sz w:val="20"/>
          <w:szCs w:val="20"/>
        </w:rPr>
        <w:t>.</w:t>
      </w:r>
    </w:p>
    <w:p w14:paraId="155BBCC7" w14:textId="77777777" w:rsidR="00E66BCE" w:rsidRPr="007D10FA" w:rsidRDefault="00E66BCE" w:rsidP="00E66BCE">
      <w:pPr>
        <w:pStyle w:val="ListParagraph"/>
        <w:rPr>
          <w:rFonts w:ascii="Arial" w:hAnsi="Arial" w:cs="Arial"/>
          <w:b/>
          <w:sz w:val="20"/>
          <w:szCs w:val="20"/>
          <w:lang w:val="en-US"/>
        </w:rPr>
      </w:pPr>
    </w:p>
    <w:p w14:paraId="751811FF" w14:textId="77777777" w:rsidR="00D76C18" w:rsidRDefault="00D76C18" w:rsidP="00D76C18">
      <w:pPr>
        <w:pStyle w:val="ListParagraph"/>
        <w:rPr>
          <w:rFonts w:ascii="Arial" w:hAnsi="Arial" w:cs="Arial"/>
          <w:b/>
          <w:sz w:val="24"/>
          <w:szCs w:val="24"/>
          <w:lang w:val="en-US"/>
        </w:rPr>
      </w:pPr>
    </w:p>
    <w:p w14:paraId="377759A6" w14:textId="77777777" w:rsidR="00D76C18" w:rsidRDefault="00D76C18" w:rsidP="00D76C18">
      <w:pPr>
        <w:pStyle w:val="NormalWeb"/>
        <w:rPr>
          <w:rStyle w:val="Strong"/>
          <w:rFonts w:ascii="Arial" w:hAnsi="Arial" w:cs="Arial"/>
          <w:sz w:val="32"/>
          <w:szCs w:val="32"/>
        </w:rPr>
      </w:pPr>
      <w:r w:rsidRPr="00D76C18">
        <w:rPr>
          <w:rStyle w:val="Strong"/>
          <w:rFonts w:ascii="Arial" w:hAnsi="Arial" w:cs="Arial"/>
          <w:sz w:val="32"/>
          <w:szCs w:val="32"/>
          <w:u w:val="single"/>
        </w:rPr>
        <w:t>Outcome</w:t>
      </w:r>
      <w:r w:rsidRPr="00D76C18">
        <w:rPr>
          <w:rStyle w:val="Strong"/>
          <w:rFonts w:ascii="Arial" w:hAnsi="Arial" w:cs="Arial"/>
          <w:sz w:val="32"/>
          <w:szCs w:val="32"/>
        </w:rPr>
        <w:t>:</w:t>
      </w:r>
    </w:p>
    <w:p w14:paraId="78B71270" w14:textId="77777777" w:rsidR="00D76C18" w:rsidRDefault="00D76C18" w:rsidP="00D76C18">
      <w:pPr>
        <w:pStyle w:val="NormalWeb"/>
        <w:rPr>
          <w:rFonts w:ascii="Arial" w:hAnsi="Arial" w:cs="Arial"/>
        </w:rPr>
      </w:pPr>
      <w:r w:rsidRPr="00DE3AC0">
        <w:rPr>
          <w:rFonts w:ascii="Arial" w:hAnsi="Arial" w:cs="Arial"/>
        </w:rPr>
        <w:t xml:space="preserve">This website will act as a </w:t>
      </w:r>
      <w:r w:rsidRPr="00DE3AC0">
        <w:rPr>
          <w:rStyle w:val="Strong"/>
          <w:rFonts w:ascii="Arial" w:hAnsi="Arial" w:cs="Arial"/>
        </w:rPr>
        <w:t>one-stop community hub</w:t>
      </w:r>
      <w:r w:rsidRPr="00DE3AC0">
        <w:rPr>
          <w:rFonts w:ascii="Arial" w:hAnsi="Arial" w:cs="Arial"/>
        </w:rPr>
        <w:t xml:space="preserve"> that enhances </w:t>
      </w:r>
      <w:r w:rsidRPr="00DE3AC0">
        <w:rPr>
          <w:rStyle w:val="Strong"/>
          <w:rFonts w:ascii="Arial" w:hAnsi="Arial" w:cs="Arial"/>
        </w:rPr>
        <w:t>communication, collaboration, and learning</w:t>
      </w:r>
      <w:r w:rsidRPr="00DE3AC0">
        <w:rPr>
          <w:rFonts w:ascii="Arial" w:hAnsi="Arial" w:cs="Arial"/>
        </w:rPr>
        <w:t xml:space="preserve"> within the IT department. It encourages active participation, keeps everyone informed, and strengthens the ITSA community spirit.</w:t>
      </w:r>
    </w:p>
    <w:p w14:paraId="3F930B9F" w14:textId="77777777" w:rsidR="00E66BCE" w:rsidRPr="00DE3AC0" w:rsidRDefault="00E66BCE" w:rsidP="00D76C18">
      <w:pPr>
        <w:pStyle w:val="NormalWeb"/>
        <w:rPr>
          <w:rFonts w:ascii="Arial" w:hAnsi="Arial" w:cs="Arial"/>
        </w:rPr>
      </w:pPr>
    </w:p>
    <w:p w14:paraId="224B4A6D" w14:textId="77777777" w:rsidR="00D76C18" w:rsidRDefault="00BF299B" w:rsidP="00D76C18">
      <w:pPr>
        <w:pStyle w:val="NormalWeb"/>
        <w:rPr>
          <w:rFonts w:ascii="Arial" w:hAnsi="Arial" w:cs="Arial"/>
          <w:b/>
          <w:sz w:val="32"/>
          <w:szCs w:val="32"/>
          <w:u w:val="single"/>
        </w:rPr>
      </w:pPr>
      <w:r w:rsidRPr="00BF299B">
        <w:rPr>
          <w:rFonts w:ascii="Arial" w:hAnsi="Arial" w:cs="Arial"/>
          <w:b/>
          <w:sz w:val="32"/>
          <w:szCs w:val="32"/>
          <w:u w:val="single"/>
        </w:rPr>
        <w:t>Features</w:t>
      </w:r>
      <w:r w:rsidRPr="00BF299B">
        <w:rPr>
          <w:rFonts w:ascii="Arial" w:hAnsi="Arial" w:cs="Arial"/>
          <w:b/>
          <w:sz w:val="32"/>
          <w:szCs w:val="32"/>
        </w:rPr>
        <w:t>:</w:t>
      </w:r>
    </w:p>
    <w:p w14:paraId="3D72F544" w14:textId="77777777" w:rsidR="00BF299B" w:rsidRPr="00DE3AC0" w:rsidRDefault="00BF299B" w:rsidP="00BF299B">
      <w:pPr>
        <w:pStyle w:val="NormalWeb"/>
        <w:numPr>
          <w:ilvl w:val="0"/>
          <w:numId w:val="3"/>
        </w:numPr>
        <w:rPr>
          <w:rFonts w:ascii="Arial" w:hAnsi="Arial" w:cs="Arial"/>
        </w:rPr>
      </w:pPr>
      <w:r w:rsidRPr="00DE3AC0">
        <w:rPr>
          <w:rStyle w:val="Strong"/>
          <w:rFonts w:ascii="Arial" w:hAnsi="Arial" w:cs="Arial"/>
        </w:rPr>
        <w:t>User Login &amp; Profiles</w:t>
      </w:r>
      <w:r w:rsidRPr="00DE3AC0">
        <w:rPr>
          <w:rFonts w:ascii="Arial" w:hAnsi="Arial" w:cs="Arial"/>
        </w:rPr>
        <w:t xml:space="preserve"> (Students, Faculty, Alumni)</w:t>
      </w:r>
    </w:p>
    <w:p w14:paraId="7E37F7FB" w14:textId="77777777" w:rsidR="00BF299B" w:rsidRPr="00DE3AC0" w:rsidRDefault="00BF299B" w:rsidP="00BF299B">
      <w:pPr>
        <w:pStyle w:val="NormalWeb"/>
        <w:numPr>
          <w:ilvl w:val="0"/>
          <w:numId w:val="3"/>
        </w:numPr>
        <w:rPr>
          <w:rFonts w:ascii="Arial" w:hAnsi="Arial" w:cs="Arial"/>
        </w:rPr>
      </w:pPr>
      <w:r w:rsidRPr="00DE3AC0">
        <w:rPr>
          <w:rStyle w:val="Strong"/>
          <w:rFonts w:ascii="Arial" w:hAnsi="Arial" w:cs="Arial"/>
        </w:rPr>
        <w:t>Announcements &amp; Notices Board</w:t>
      </w:r>
      <w:r w:rsidRPr="00DE3AC0">
        <w:rPr>
          <w:rFonts w:ascii="Arial" w:hAnsi="Arial" w:cs="Arial"/>
        </w:rPr>
        <w:t xml:space="preserve"> – latest news &amp; updates.</w:t>
      </w:r>
    </w:p>
    <w:p w14:paraId="443166EC" w14:textId="77777777" w:rsidR="00BF299B" w:rsidRPr="00DE3AC0" w:rsidRDefault="00BF299B" w:rsidP="00BF299B">
      <w:pPr>
        <w:pStyle w:val="NormalWeb"/>
        <w:numPr>
          <w:ilvl w:val="0"/>
          <w:numId w:val="3"/>
        </w:numPr>
        <w:rPr>
          <w:rFonts w:ascii="Arial" w:hAnsi="Arial" w:cs="Arial"/>
        </w:rPr>
      </w:pPr>
      <w:r w:rsidRPr="00DE3AC0">
        <w:rPr>
          <w:rStyle w:val="Strong"/>
          <w:rFonts w:ascii="Arial" w:hAnsi="Arial" w:cs="Arial"/>
        </w:rPr>
        <w:t>Events Calendar</w:t>
      </w:r>
      <w:r w:rsidRPr="00DE3AC0">
        <w:rPr>
          <w:rFonts w:ascii="Arial" w:hAnsi="Arial" w:cs="Arial"/>
        </w:rPr>
        <w:t xml:space="preserve"> – upcoming workshops, seminars, hackathon.</w:t>
      </w:r>
    </w:p>
    <w:p w14:paraId="364646A0" w14:textId="77777777" w:rsidR="00BF299B" w:rsidRPr="00DE3AC0" w:rsidRDefault="00BF299B" w:rsidP="00BF299B">
      <w:pPr>
        <w:pStyle w:val="NormalWeb"/>
        <w:numPr>
          <w:ilvl w:val="0"/>
          <w:numId w:val="3"/>
        </w:numPr>
        <w:rPr>
          <w:rFonts w:ascii="Arial" w:hAnsi="Arial" w:cs="Arial"/>
        </w:rPr>
      </w:pPr>
      <w:r w:rsidRPr="00DE3AC0">
        <w:rPr>
          <w:rStyle w:val="Strong"/>
          <w:rFonts w:ascii="Arial" w:hAnsi="Arial" w:cs="Arial"/>
        </w:rPr>
        <w:t>Gallery</w:t>
      </w:r>
      <w:r w:rsidRPr="00DE3AC0">
        <w:rPr>
          <w:rFonts w:ascii="Arial" w:hAnsi="Arial" w:cs="Arial"/>
        </w:rPr>
        <w:t xml:space="preserve"> – photos/videos from events.</w:t>
      </w:r>
    </w:p>
    <w:p w14:paraId="41102844" w14:textId="77777777" w:rsidR="00BF299B" w:rsidRPr="00DE3AC0" w:rsidRDefault="00BF299B" w:rsidP="00BF299B">
      <w:pPr>
        <w:pStyle w:val="NormalWeb"/>
        <w:numPr>
          <w:ilvl w:val="0"/>
          <w:numId w:val="3"/>
        </w:numPr>
        <w:rPr>
          <w:rFonts w:ascii="Arial" w:hAnsi="Arial" w:cs="Arial"/>
        </w:rPr>
      </w:pPr>
      <w:r w:rsidRPr="00DE3AC0">
        <w:rPr>
          <w:rStyle w:val="Strong"/>
          <w:rFonts w:ascii="Arial" w:hAnsi="Arial" w:cs="Arial"/>
        </w:rPr>
        <w:t>Achievements Section</w:t>
      </w:r>
      <w:r w:rsidRPr="00DE3AC0">
        <w:rPr>
          <w:rFonts w:ascii="Arial" w:hAnsi="Arial" w:cs="Arial"/>
        </w:rPr>
        <w:t xml:space="preserve"> – highlights of student &amp; faculty success.</w:t>
      </w:r>
    </w:p>
    <w:p w14:paraId="23E57EC3" w14:textId="77777777" w:rsidR="00BF299B" w:rsidRDefault="00BF299B" w:rsidP="00BF299B">
      <w:pPr>
        <w:numPr>
          <w:ilvl w:val="0"/>
          <w:numId w:val="3"/>
        </w:numPr>
        <w:spacing w:before="100" w:beforeAutospacing="1" w:after="100" w:afterAutospacing="1" w:line="240" w:lineRule="auto"/>
        <w:rPr>
          <w:rFonts w:ascii="Arial" w:eastAsia="Times New Roman" w:hAnsi="Arial" w:cs="Arial"/>
          <w:sz w:val="24"/>
          <w:szCs w:val="24"/>
          <w:lang w:eastAsia="en-IN"/>
        </w:rPr>
      </w:pPr>
      <w:r w:rsidRPr="00DE3AC0">
        <w:rPr>
          <w:rFonts w:ascii="Arial" w:eastAsia="Times New Roman" w:hAnsi="Arial" w:cs="Arial"/>
          <w:b/>
          <w:bCs/>
          <w:sz w:val="24"/>
          <w:szCs w:val="24"/>
          <w:lang w:eastAsia="en-IN"/>
        </w:rPr>
        <w:t>Contact Page</w:t>
      </w:r>
      <w:r w:rsidRPr="00DE3AC0">
        <w:rPr>
          <w:rFonts w:ascii="Arial" w:eastAsia="Times New Roman" w:hAnsi="Arial" w:cs="Arial"/>
          <w:sz w:val="24"/>
          <w:szCs w:val="24"/>
          <w:lang w:eastAsia="en-IN"/>
        </w:rPr>
        <w:t xml:space="preserve"> – faculty in charge, ITSA members, feedback form.</w:t>
      </w:r>
    </w:p>
    <w:p w14:paraId="32E497E0" w14:textId="77777777" w:rsidR="00E66BCE" w:rsidRPr="00DE3AC0" w:rsidRDefault="00E66BCE" w:rsidP="00E66BCE">
      <w:pPr>
        <w:spacing w:before="100" w:beforeAutospacing="1" w:after="100" w:afterAutospacing="1" w:line="240" w:lineRule="auto"/>
        <w:ind w:left="720"/>
        <w:rPr>
          <w:rFonts w:ascii="Arial" w:eastAsia="Times New Roman" w:hAnsi="Arial" w:cs="Arial"/>
          <w:sz w:val="24"/>
          <w:szCs w:val="24"/>
          <w:lang w:eastAsia="en-IN"/>
        </w:rPr>
      </w:pPr>
    </w:p>
    <w:p w14:paraId="363CD250" w14:textId="77777777" w:rsidR="00BF299B" w:rsidRPr="00DE3AC0" w:rsidRDefault="00BF299B" w:rsidP="00BF299B">
      <w:pPr>
        <w:pStyle w:val="NormalWeb"/>
        <w:rPr>
          <w:rFonts w:ascii="Arial" w:hAnsi="Arial" w:cs="Arial"/>
          <w:b/>
          <w:sz w:val="32"/>
          <w:szCs w:val="32"/>
        </w:rPr>
      </w:pPr>
      <w:r w:rsidRPr="00DE3AC0">
        <w:rPr>
          <w:sz w:val="32"/>
          <w:szCs w:val="32"/>
        </w:rPr>
        <w:t xml:space="preserve"> </w:t>
      </w:r>
      <w:r w:rsidRPr="00DE3AC0">
        <w:rPr>
          <w:rFonts w:ascii="Arial" w:hAnsi="Arial" w:cs="Arial"/>
          <w:b/>
          <w:sz w:val="32"/>
          <w:szCs w:val="32"/>
          <w:u w:val="single"/>
        </w:rPr>
        <w:t>Tech Stack</w:t>
      </w:r>
      <w:r w:rsidRPr="00DE3AC0">
        <w:rPr>
          <w:rFonts w:ascii="Arial" w:hAnsi="Arial" w:cs="Arial"/>
          <w:b/>
          <w:sz w:val="32"/>
          <w:szCs w:val="32"/>
        </w:rPr>
        <w:t>:</w:t>
      </w:r>
    </w:p>
    <w:p w14:paraId="565D07E0" w14:textId="77777777" w:rsidR="00BF299B" w:rsidRPr="00DE3AC0" w:rsidRDefault="00BF299B" w:rsidP="007D10FA">
      <w:pPr>
        <w:pStyle w:val="NormalWeb"/>
        <w:numPr>
          <w:ilvl w:val="0"/>
          <w:numId w:val="5"/>
        </w:numPr>
        <w:rPr>
          <w:rFonts w:ascii="Arial" w:hAnsi="Arial" w:cs="Arial"/>
        </w:rPr>
      </w:pPr>
      <w:r w:rsidRPr="00DE3AC0">
        <w:rPr>
          <w:rFonts w:ascii="Arial" w:hAnsi="Arial" w:cs="Arial"/>
          <w:b/>
          <w:bCs/>
        </w:rPr>
        <w:t>Frontend:</w:t>
      </w:r>
      <w:r w:rsidRPr="00DE3AC0">
        <w:rPr>
          <w:rFonts w:ascii="Arial" w:hAnsi="Arial" w:cs="Arial"/>
        </w:rPr>
        <w:t xml:space="preserve"> HTML, CSS, JavaScript</w:t>
      </w:r>
    </w:p>
    <w:p w14:paraId="4A03FAC9" w14:textId="3790A3B4" w:rsidR="00BF299B" w:rsidRPr="00DE3AC0" w:rsidRDefault="00BF299B" w:rsidP="007D10FA">
      <w:pPr>
        <w:pStyle w:val="NormalWeb"/>
        <w:numPr>
          <w:ilvl w:val="0"/>
          <w:numId w:val="5"/>
        </w:numPr>
        <w:rPr>
          <w:rFonts w:ascii="Arial" w:hAnsi="Arial" w:cs="Arial"/>
        </w:rPr>
      </w:pPr>
      <w:r w:rsidRPr="00DE3AC0">
        <w:rPr>
          <w:rFonts w:ascii="Arial" w:hAnsi="Arial" w:cs="Arial"/>
          <w:b/>
          <w:bCs/>
        </w:rPr>
        <w:t>Backend:</w:t>
      </w:r>
      <w:r w:rsidRPr="00DE3AC0">
        <w:rPr>
          <w:rFonts w:ascii="Arial" w:hAnsi="Arial" w:cs="Arial"/>
        </w:rPr>
        <w:t xml:space="preserve"> PHP</w:t>
      </w:r>
      <w:r w:rsidR="00DE3AC0" w:rsidRPr="00DE3AC0">
        <w:rPr>
          <w:rFonts w:ascii="Arial" w:hAnsi="Arial" w:cs="Arial"/>
        </w:rPr>
        <w:t>, SQL</w:t>
      </w:r>
    </w:p>
    <w:p w14:paraId="15B8C5C4" w14:textId="77777777" w:rsidR="00BF299B" w:rsidRPr="00DE3AC0" w:rsidRDefault="007D10FA" w:rsidP="007D10FA">
      <w:pPr>
        <w:pStyle w:val="NormalWeb"/>
        <w:numPr>
          <w:ilvl w:val="0"/>
          <w:numId w:val="5"/>
        </w:numPr>
        <w:rPr>
          <w:rFonts w:ascii="Arial" w:hAnsi="Arial" w:cs="Arial"/>
        </w:rPr>
      </w:pPr>
      <w:r w:rsidRPr="00DE3AC0">
        <w:rPr>
          <w:rFonts w:ascii="Arial" w:hAnsi="Arial" w:cs="Arial"/>
          <w:b/>
          <w:bCs/>
        </w:rPr>
        <w:t>Optional:</w:t>
      </w:r>
      <w:r w:rsidRPr="00DE3AC0">
        <w:rPr>
          <w:rFonts w:ascii="Arial" w:hAnsi="Arial" w:cs="Arial"/>
        </w:rPr>
        <w:t xml:space="preserve"> API</w:t>
      </w:r>
    </w:p>
    <w:p w14:paraId="6C87B463" w14:textId="77777777" w:rsidR="00BF299B" w:rsidRPr="00DE3AC0" w:rsidRDefault="00BF299B" w:rsidP="00D76C18">
      <w:pPr>
        <w:pStyle w:val="NormalWeb"/>
        <w:rPr>
          <w:rFonts w:ascii="Arial" w:hAnsi="Arial" w:cs="Arial"/>
          <w:b/>
          <w:u w:val="single"/>
        </w:rPr>
      </w:pPr>
    </w:p>
    <w:p w14:paraId="7248B267" w14:textId="77777777" w:rsidR="00C91255" w:rsidRDefault="00C91255" w:rsidP="00D76C18">
      <w:pPr>
        <w:pStyle w:val="NormalWeb"/>
        <w:rPr>
          <w:rFonts w:ascii="Arial" w:hAnsi="Arial" w:cs="Arial"/>
          <w:b/>
          <w:sz w:val="32"/>
          <w:szCs w:val="32"/>
          <w:u w:val="single"/>
        </w:rPr>
      </w:pPr>
    </w:p>
    <w:p w14:paraId="1FA3FE73" w14:textId="77777777" w:rsidR="00C91255" w:rsidRDefault="00C91255" w:rsidP="00C91255">
      <w:pPr>
        <w:jc w:val="center"/>
        <w:rPr>
          <w:rStyle w:val="Strong"/>
          <w:rFonts w:ascii="Arial" w:hAnsi="Arial" w:cs="Arial"/>
          <w:color w:val="000000" w:themeColor="text1"/>
          <w:sz w:val="44"/>
          <w:szCs w:val="44"/>
          <w:shd w:val="clear" w:color="auto" w:fill="FFFFFF"/>
        </w:rPr>
      </w:pPr>
    </w:p>
    <w:p w14:paraId="04AA6C6F" w14:textId="77777777" w:rsidR="00C91255" w:rsidRDefault="00C91255" w:rsidP="00E66BCE">
      <w:pPr>
        <w:rPr>
          <w:rStyle w:val="Strong"/>
          <w:rFonts w:ascii="Arial" w:hAnsi="Arial" w:cs="Arial"/>
          <w:color w:val="000000" w:themeColor="text1"/>
          <w:sz w:val="44"/>
          <w:szCs w:val="44"/>
          <w:shd w:val="clear" w:color="auto" w:fill="FFFFFF"/>
        </w:rPr>
      </w:pPr>
    </w:p>
    <w:p w14:paraId="61A8585D" w14:textId="77777777" w:rsidR="00C91255" w:rsidRDefault="00C91255" w:rsidP="00C91255">
      <w:pPr>
        <w:jc w:val="center"/>
        <w:rPr>
          <w:rStyle w:val="Strong"/>
          <w:rFonts w:ascii="Arial" w:hAnsi="Arial" w:cs="Arial"/>
          <w:color w:val="000000" w:themeColor="text1"/>
          <w:sz w:val="44"/>
          <w:szCs w:val="44"/>
          <w:shd w:val="clear" w:color="auto" w:fill="FFFFFF"/>
        </w:rPr>
      </w:pPr>
    </w:p>
    <w:p w14:paraId="101A843E" w14:textId="700F9E28" w:rsidR="00C91255" w:rsidRPr="005F3EB4" w:rsidRDefault="00C91255" w:rsidP="00C91255">
      <w:pPr>
        <w:jc w:val="center"/>
        <w:rPr>
          <w:rStyle w:val="Strong"/>
          <w:rFonts w:ascii="Arial" w:hAnsi="Arial" w:cs="Arial"/>
          <w:color w:val="000000" w:themeColor="text1"/>
          <w:sz w:val="40"/>
          <w:szCs w:val="40"/>
          <w:shd w:val="clear" w:color="auto" w:fill="FFFFFF"/>
        </w:rPr>
      </w:pPr>
      <w:hyperlink r:id="rId5" w:tgtFrame="_blank" w:history="1">
        <w:r w:rsidRPr="005F3EB4">
          <w:rPr>
            <w:rStyle w:val="Hyperlink"/>
            <w:rFonts w:ascii="Arial" w:hAnsi="Arial" w:cs="Arial"/>
            <w:b/>
            <w:bCs/>
            <w:color w:val="000000" w:themeColor="text1"/>
            <w:sz w:val="40"/>
            <w:szCs w:val="40"/>
            <w:shd w:val="clear" w:color="auto" w:fill="FFFFFF"/>
          </w:rPr>
          <w:t>Library Management System</w:t>
        </w:r>
      </w:hyperlink>
    </w:p>
    <w:p w14:paraId="644FEBDA" w14:textId="77777777" w:rsidR="00C91255" w:rsidRDefault="00C91255" w:rsidP="00C91255">
      <w:pPr>
        <w:rPr>
          <w:rStyle w:val="Strong"/>
          <w:rFonts w:ascii="Arial" w:hAnsi="Arial" w:cs="Arial"/>
          <w:color w:val="000000" w:themeColor="text1"/>
          <w:sz w:val="44"/>
          <w:szCs w:val="44"/>
          <w:shd w:val="clear" w:color="auto" w:fill="FFFFFF"/>
        </w:rPr>
      </w:pPr>
    </w:p>
    <w:p w14:paraId="69180646" w14:textId="77777777" w:rsidR="00C91255" w:rsidRPr="00AE2771" w:rsidRDefault="00C91255" w:rsidP="00C91255">
      <w:pPr>
        <w:rPr>
          <w:rFonts w:ascii="Arial" w:hAnsi="Arial" w:cs="Arial"/>
          <w:b/>
          <w:sz w:val="32"/>
          <w:szCs w:val="32"/>
          <w:lang w:val="en-US"/>
        </w:rPr>
      </w:pPr>
      <w:r w:rsidRPr="007D10FA">
        <w:rPr>
          <w:rFonts w:ascii="Arial" w:hAnsi="Arial" w:cs="Arial"/>
          <w:b/>
          <w:sz w:val="32"/>
          <w:szCs w:val="32"/>
          <w:u w:val="single"/>
          <w:lang w:val="en-US"/>
        </w:rPr>
        <w:t>Overview</w:t>
      </w:r>
      <w:r w:rsidRPr="007D10FA">
        <w:rPr>
          <w:rFonts w:ascii="Arial" w:hAnsi="Arial" w:cs="Arial"/>
          <w:b/>
          <w:sz w:val="32"/>
          <w:szCs w:val="32"/>
          <w:lang w:val="en-US"/>
        </w:rPr>
        <w:t>:</w:t>
      </w:r>
    </w:p>
    <w:p w14:paraId="59B5A3D7" w14:textId="77777777" w:rsidR="00C91255" w:rsidRPr="00AE2771" w:rsidRDefault="00C91255" w:rsidP="00C91255">
      <w:pPr>
        <w:pStyle w:val="NormalWeb"/>
        <w:numPr>
          <w:ilvl w:val="0"/>
          <w:numId w:val="6"/>
        </w:numPr>
        <w:rPr>
          <w:rFonts w:ascii="Arial" w:hAnsi="Arial" w:cs="Arial"/>
          <w:sz w:val="28"/>
          <w:szCs w:val="28"/>
        </w:rPr>
      </w:pPr>
      <w:r w:rsidRPr="00AE2771">
        <w:rPr>
          <w:rFonts w:ascii="Arial" w:hAnsi="Arial" w:cs="Arial"/>
          <w:sz w:val="28"/>
          <w:szCs w:val="28"/>
        </w:rPr>
        <w:t xml:space="preserve">To keep track of </w:t>
      </w:r>
      <w:r w:rsidRPr="00AE2771">
        <w:rPr>
          <w:rStyle w:val="Strong"/>
          <w:rFonts w:ascii="Arial" w:hAnsi="Arial" w:cs="Arial"/>
          <w:sz w:val="28"/>
          <w:szCs w:val="28"/>
        </w:rPr>
        <w:t>available books</w:t>
      </w:r>
      <w:r w:rsidRPr="00AE2771">
        <w:rPr>
          <w:rFonts w:ascii="Arial" w:hAnsi="Arial" w:cs="Arial"/>
          <w:sz w:val="28"/>
          <w:szCs w:val="28"/>
        </w:rPr>
        <w:t xml:space="preserve"> in the library.</w:t>
      </w:r>
    </w:p>
    <w:p w14:paraId="285B44FA" w14:textId="77777777" w:rsidR="00C91255" w:rsidRPr="00AE2771" w:rsidRDefault="00C91255" w:rsidP="00C91255">
      <w:pPr>
        <w:pStyle w:val="NormalWeb"/>
        <w:numPr>
          <w:ilvl w:val="0"/>
          <w:numId w:val="6"/>
        </w:numPr>
        <w:rPr>
          <w:rFonts w:ascii="Arial" w:hAnsi="Arial" w:cs="Arial"/>
          <w:sz w:val="28"/>
          <w:szCs w:val="28"/>
        </w:rPr>
      </w:pPr>
      <w:r w:rsidRPr="00AE2771">
        <w:rPr>
          <w:rFonts w:ascii="Arial" w:hAnsi="Arial" w:cs="Arial"/>
          <w:sz w:val="28"/>
          <w:szCs w:val="28"/>
        </w:rPr>
        <w:t xml:space="preserve">To record </w:t>
      </w:r>
      <w:r w:rsidRPr="00AE2771">
        <w:rPr>
          <w:rStyle w:val="Strong"/>
          <w:rFonts w:ascii="Arial" w:hAnsi="Arial" w:cs="Arial"/>
          <w:sz w:val="28"/>
          <w:szCs w:val="28"/>
        </w:rPr>
        <w:t>issue and return transactions</w:t>
      </w:r>
      <w:r w:rsidRPr="00AE2771">
        <w:rPr>
          <w:rFonts w:ascii="Arial" w:hAnsi="Arial" w:cs="Arial"/>
          <w:sz w:val="28"/>
          <w:szCs w:val="28"/>
        </w:rPr>
        <w:t xml:space="preserve"> of books.</w:t>
      </w:r>
    </w:p>
    <w:p w14:paraId="5071E471" w14:textId="77777777" w:rsidR="00C91255" w:rsidRDefault="00C91255" w:rsidP="00C91255">
      <w:pPr>
        <w:pStyle w:val="NormalWeb"/>
        <w:numPr>
          <w:ilvl w:val="0"/>
          <w:numId w:val="6"/>
        </w:numPr>
        <w:rPr>
          <w:rFonts w:ascii="Arial" w:hAnsi="Arial" w:cs="Arial"/>
          <w:sz w:val="28"/>
          <w:szCs w:val="28"/>
        </w:rPr>
      </w:pPr>
      <w:r w:rsidRPr="00AE2771">
        <w:rPr>
          <w:rFonts w:ascii="Arial" w:hAnsi="Arial" w:cs="Arial"/>
          <w:sz w:val="28"/>
          <w:szCs w:val="28"/>
        </w:rPr>
        <w:t xml:space="preserve">To manage </w:t>
      </w:r>
      <w:r w:rsidRPr="00AE2771">
        <w:rPr>
          <w:rStyle w:val="Strong"/>
          <w:rFonts w:ascii="Arial" w:hAnsi="Arial" w:cs="Arial"/>
          <w:sz w:val="28"/>
          <w:szCs w:val="28"/>
        </w:rPr>
        <w:t>student and staff details</w:t>
      </w:r>
      <w:r w:rsidRPr="00AE2771">
        <w:rPr>
          <w:rFonts w:ascii="Arial" w:hAnsi="Arial" w:cs="Arial"/>
          <w:sz w:val="28"/>
          <w:szCs w:val="28"/>
        </w:rPr>
        <w:t>.</w:t>
      </w:r>
    </w:p>
    <w:p w14:paraId="3C5590AD" w14:textId="77777777" w:rsidR="00C91255" w:rsidRDefault="00C91255" w:rsidP="00C91255">
      <w:pPr>
        <w:pStyle w:val="NormalWeb"/>
        <w:numPr>
          <w:ilvl w:val="0"/>
          <w:numId w:val="6"/>
        </w:numPr>
        <w:rPr>
          <w:rFonts w:ascii="Arial" w:hAnsi="Arial" w:cs="Arial"/>
          <w:sz w:val="28"/>
          <w:szCs w:val="28"/>
        </w:rPr>
      </w:pPr>
      <w:r w:rsidRPr="00AE2771">
        <w:rPr>
          <w:rFonts w:ascii="Arial" w:hAnsi="Arial" w:cs="Arial"/>
          <w:sz w:val="28"/>
          <w:szCs w:val="28"/>
        </w:rPr>
        <w:t xml:space="preserve">To provide </w:t>
      </w:r>
      <w:r w:rsidRPr="00AE2771">
        <w:rPr>
          <w:rStyle w:val="Strong"/>
          <w:rFonts w:ascii="Arial" w:hAnsi="Arial" w:cs="Arial"/>
          <w:sz w:val="28"/>
          <w:szCs w:val="28"/>
        </w:rPr>
        <w:t>quick access</w:t>
      </w:r>
      <w:r w:rsidRPr="00AE2771">
        <w:rPr>
          <w:rFonts w:ascii="Arial" w:hAnsi="Arial" w:cs="Arial"/>
          <w:sz w:val="28"/>
          <w:szCs w:val="28"/>
        </w:rPr>
        <w:t xml:space="preserve"> to book information.</w:t>
      </w:r>
    </w:p>
    <w:p w14:paraId="7606522A" w14:textId="77777777" w:rsidR="00E66BCE" w:rsidRDefault="00E66BCE" w:rsidP="00E66BCE">
      <w:pPr>
        <w:pStyle w:val="NormalWeb"/>
        <w:ind w:left="720"/>
        <w:rPr>
          <w:rFonts w:ascii="Arial" w:hAnsi="Arial" w:cs="Arial"/>
          <w:sz w:val="28"/>
          <w:szCs w:val="28"/>
        </w:rPr>
      </w:pPr>
    </w:p>
    <w:p w14:paraId="399C1D95" w14:textId="77777777" w:rsidR="00C91255" w:rsidRDefault="00C91255" w:rsidP="00C91255">
      <w:pPr>
        <w:pStyle w:val="NormalWeb"/>
        <w:rPr>
          <w:rStyle w:val="Strong"/>
          <w:rFonts w:ascii="Arial" w:hAnsi="Arial" w:cs="Arial"/>
          <w:sz w:val="32"/>
          <w:szCs w:val="32"/>
        </w:rPr>
      </w:pPr>
      <w:r w:rsidRPr="00D76C18">
        <w:rPr>
          <w:rStyle w:val="Strong"/>
          <w:rFonts w:ascii="Arial" w:hAnsi="Arial" w:cs="Arial"/>
          <w:sz w:val="32"/>
          <w:szCs w:val="32"/>
          <w:u w:val="single"/>
        </w:rPr>
        <w:t>Outcome</w:t>
      </w:r>
      <w:r w:rsidRPr="00D76C18">
        <w:rPr>
          <w:rStyle w:val="Strong"/>
          <w:rFonts w:ascii="Arial" w:hAnsi="Arial" w:cs="Arial"/>
          <w:sz w:val="32"/>
          <w:szCs w:val="32"/>
        </w:rPr>
        <w:t>:</w:t>
      </w:r>
    </w:p>
    <w:p w14:paraId="3527A3B6" w14:textId="77777777" w:rsidR="00C91255" w:rsidRPr="00AE2771" w:rsidRDefault="00C91255" w:rsidP="00C91255">
      <w:pPr>
        <w:pStyle w:val="ListParagraph"/>
        <w:numPr>
          <w:ilvl w:val="0"/>
          <w:numId w:val="6"/>
        </w:numPr>
        <w:spacing w:before="100" w:beforeAutospacing="1" w:after="100" w:afterAutospacing="1" w:line="240" w:lineRule="auto"/>
        <w:rPr>
          <w:rFonts w:ascii="Arial" w:eastAsia="Times New Roman" w:hAnsi="Arial" w:cs="Arial"/>
          <w:sz w:val="24"/>
          <w:szCs w:val="24"/>
          <w:lang w:eastAsia="en-IN"/>
        </w:rPr>
      </w:pPr>
      <w:r w:rsidRPr="00AE2771">
        <w:rPr>
          <w:rFonts w:ascii="Arial" w:eastAsia="Times New Roman" w:hAnsi="Arial" w:cs="Arial"/>
          <w:b/>
          <w:bCs/>
          <w:sz w:val="24"/>
          <w:szCs w:val="24"/>
          <w:lang w:eastAsia="en-IN"/>
        </w:rPr>
        <w:t>Easy Book Management</w:t>
      </w:r>
      <w:r w:rsidRPr="00AE2771">
        <w:rPr>
          <w:rFonts w:ascii="Arial" w:eastAsia="Times New Roman" w:hAnsi="Arial" w:cs="Arial"/>
          <w:sz w:val="24"/>
          <w:szCs w:val="24"/>
          <w:lang w:eastAsia="en-IN"/>
        </w:rPr>
        <w:t xml:space="preserve"> – Quick tracking of available, issued, and returned books.</w:t>
      </w:r>
    </w:p>
    <w:p w14:paraId="4CC05B00" w14:textId="77777777" w:rsidR="00C91255" w:rsidRPr="00AE2771" w:rsidRDefault="00C91255" w:rsidP="00C91255">
      <w:pPr>
        <w:pStyle w:val="ListParagraph"/>
        <w:numPr>
          <w:ilvl w:val="0"/>
          <w:numId w:val="6"/>
        </w:numPr>
        <w:spacing w:before="100" w:beforeAutospacing="1" w:after="100" w:afterAutospacing="1" w:line="240" w:lineRule="auto"/>
        <w:rPr>
          <w:rFonts w:ascii="Arial" w:eastAsia="Times New Roman" w:hAnsi="Arial" w:cs="Arial"/>
          <w:sz w:val="24"/>
          <w:szCs w:val="24"/>
          <w:lang w:eastAsia="en-IN"/>
        </w:rPr>
      </w:pPr>
      <w:r w:rsidRPr="00AE2771">
        <w:rPr>
          <w:rFonts w:ascii="Arial" w:eastAsia="Times New Roman" w:hAnsi="Arial" w:cs="Arial"/>
          <w:b/>
          <w:bCs/>
          <w:sz w:val="24"/>
          <w:szCs w:val="24"/>
          <w:lang w:eastAsia="en-IN"/>
        </w:rPr>
        <w:t>Automated Transactions</w:t>
      </w:r>
      <w:r w:rsidRPr="00AE2771">
        <w:rPr>
          <w:rFonts w:ascii="Arial" w:eastAsia="Times New Roman" w:hAnsi="Arial" w:cs="Arial"/>
          <w:sz w:val="24"/>
          <w:szCs w:val="24"/>
          <w:lang w:eastAsia="en-IN"/>
        </w:rPr>
        <w:t xml:space="preserve"> – Smooth issue, return, and fine calculation without manual errors.</w:t>
      </w:r>
    </w:p>
    <w:p w14:paraId="0A6FFFB2" w14:textId="77777777" w:rsidR="00C91255" w:rsidRPr="00AE2771" w:rsidRDefault="00C91255" w:rsidP="00C91255">
      <w:pPr>
        <w:pStyle w:val="ListParagraph"/>
        <w:numPr>
          <w:ilvl w:val="0"/>
          <w:numId w:val="6"/>
        </w:numPr>
        <w:spacing w:before="100" w:beforeAutospacing="1" w:after="100" w:afterAutospacing="1" w:line="240" w:lineRule="auto"/>
        <w:rPr>
          <w:rFonts w:ascii="Arial" w:eastAsia="Times New Roman" w:hAnsi="Arial" w:cs="Arial"/>
          <w:sz w:val="24"/>
          <w:szCs w:val="24"/>
          <w:lang w:eastAsia="en-IN"/>
        </w:rPr>
      </w:pPr>
      <w:r w:rsidRPr="00AE2771">
        <w:rPr>
          <w:rFonts w:ascii="Arial" w:eastAsia="Times New Roman" w:hAnsi="Arial" w:cs="Arial"/>
          <w:b/>
          <w:bCs/>
          <w:sz w:val="24"/>
          <w:szCs w:val="24"/>
          <w:lang w:eastAsia="en-IN"/>
        </w:rPr>
        <w:t>Time &amp; Effort Saving</w:t>
      </w:r>
      <w:r w:rsidRPr="00AE2771">
        <w:rPr>
          <w:rFonts w:ascii="Arial" w:eastAsia="Times New Roman" w:hAnsi="Arial" w:cs="Arial"/>
          <w:sz w:val="24"/>
          <w:szCs w:val="24"/>
          <w:lang w:eastAsia="en-IN"/>
        </w:rPr>
        <w:t xml:space="preserve"> – Faster access to book records for both students and librarians.</w:t>
      </w:r>
    </w:p>
    <w:p w14:paraId="05B10A56" w14:textId="77777777" w:rsidR="00C91255" w:rsidRPr="00AE2771" w:rsidRDefault="00C91255" w:rsidP="00C91255">
      <w:pPr>
        <w:pStyle w:val="ListParagraph"/>
        <w:numPr>
          <w:ilvl w:val="0"/>
          <w:numId w:val="6"/>
        </w:numPr>
        <w:spacing w:before="100" w:beforeAutospacing="1" w:after="100" w:afterAutospacing="1" w:line="240" w:lineRule="auto"/>
        <w:rPr>
          <w:rFonts w:ascii="Arial" w:eastAsia="Times New Roman" w:hAnsi="Arial" w:cs="Arial"/>
          <w:sz w:val="24"/>
          <w:szCs w:val="24"/>
          <w:lang w:eastAsia="en-IN"/>
        </w:rPr>
      </w:pPr>
      <w:r w:rsidRPr="00AE2771">
        <w:rPr>
          <w:rFonts w:ascii="Arial" w:eastAsia="Times New Roman" w:hAnsi="Arial" w:cs="Arial"/>
          <w:b/>
          <w:bCs/>
          <w:sz w:val="24"/>
          <w:szCs w:val="24"/>
          <w:lang w:eastAsia="en-IN"/>
        </w:rPr>
        <w:t>Accurate &amp; Secure Data</w:t>
      </w:r>
      <w:r w:rsidRPr="00AE2771">
        <w:rPr>
          <w:rFonts w:ascii="Arial" w:eastAsia="Times New Roman" w:hAnsi="Arial" w:cs="Arial"/>
          <w:sz w:val="24"/>
          <w:szCs w:val="24"/>
          <w:lang w:eastAsia="en-IN"/>
        </w:rPr>
        <w:t xml:space="preserve"> – Centralized database ensures error-free and safe record keeping.</w:t>
      </w:r>
    </w:p>
    <w:p w14:paraId="4DC0EFDC" w14:textId="77777777" w:rsidR="00E66BCE" w:rsidRPr="00AE2771" w:rsidRDefault="00E66BCE" w:rsidP="00E66BCE">
      <w:pPr>
        <w:pStyle w:val="ListParagraph"/>
        <w:spacing w:before="100" w:beforeAutospacing="1" w:after="100" w:afterAutospacing="1" w:line="240" w:lineRule="auto"/>
        <w:rPr>
          <w:rFonts w:ascii="Arial" w:eastAsia="Times New Roman" w:hAnsi="Arial" w:cs="Arial"/>
          <w:sz w:val="24"/>
          <w:szCs w:val="24"/>
          <w:lang w:eastAsia="en-IN"/>
        </w:rPr>
      </w:pPr>
    </w:p>
    <w:p w14:paraId="63654DA4" w14:textId="77777777" w:rsidR="00C91255" w:rsidRDefault="00C91255" w:rsidP="00C91255">
      <w:pPr>
        <w:pStyle w:val="NormalWeb"/>
        <w:rPr>
          <w:rFonts w:ascii="Arial" w:hAnsi="Arial" w:cs="Arial"/>
          <w:b/>
          <w:sz w:val="32"/>
          <w:szCs w:val="32"/>
        </w:rPr>
      </w:pPr>
      <w:r w:rsidRPr="00BF299B">
        <w:rPr>
          <w:rFonts w:ascii="Arial" w:hAnsi="Arial" w:cs="Arial"/>
          <w:b/>
          <w:sz w:val="32"/>
          <w:szCs w:val="32"/>
          <w:u w:val="single"/>
        </w:rPr>
        <w:t>Features</w:t>
      </w:r>
      <w:r w:rsidRPr="00BF299B">
        <w:rPr>
          <w:rFonts w:ascii="Arial" w:hAnsi="Arial" w:cs="Arial"/>
          <w:b/>
          <w:sz w:val="32"/>
          <w:szCs w:val="32"/>
        </w:rPr>
        <w:t>:</w:t>
      </w:r>
    </w:p>
    <w:p w14:paraId="40607ED8" w14:textId="77777777" w:rsidR="00C91255" w:rsidRPr="00AE2771" w:rsidRDefault="00C91255" w:rsidP="00C91255">
      <w:pPr>
        <w:pStyle w:val="ListParagraph"/>
        <w:numPr>
          <w:ilvl w:val="0"/>
          <w:numId w:val="6"/>
        </w:numPr>
        <w:spacing w:before="100" w:beforeAutospacing="1" w:after="100" w:afterAutospacing="1" w:line="240" w:lineRule="auto"/>
        <w:rPr>
          <w:rFonts w:ascii="Arial" w:eastAsia="Times New Roman" w:hAnsi="Arial" w:cs="Arial"/>
          <w:sz w:val="24"/>
          <w:szCs w:val="24"/>
          <w:lang w:eastAsia="en-IN"/>
        </w:rPr>
      </w:pPr>
      <w:r w:rsidRPr="00AE2771">
        <w:rPr>
          <w:rFonts w:ascii="Arial" w:eastAsia="Times New Roman" w:hAnsi="Arial" w:cs="Arial"/>
          <w:b/>
          <w:bCs/>
          <w:sz w:val="24"/>
          <w:szCs w:val="24"/>
          <w:lang w:eastAsia="en-IN"/>
        </w:rPr>
        <w:t>Login &amp; Authentication</w:t>
      </w:r>
      <w:r w:rsidRPr="00AE2771">
        <w:rPr>
          <w:rFonts w:ascii="Arial" w:eastAsia="Times New Roman" w:hAnsi="Arial" w:cs="Arial"/>
          <w:sz w:val="24"/>
          <w:szCs w:val="24"/>
          <w:lang w:eastAsia="en-IN"/>
        </w:rPr>
        <w:t xml:space="preserve"> – Different access levels for Admin, Librarian, and Students.</w:t>
      </w:r>
    </w:p>
    <w:p w14:paraId="50EEFE62" w14:textId="77777777" w:rsidR="00C91255" w:rsidRPr="00AE2771" w:rsidRDefault="00C91255" w:rsidP="00C91255">
      <w:pPr>
        <w:pStyle w:val="ListParagraph"/>
        <w:numPr>
          <w:ilvl w:val="0"/>
          <w:numId w:val="6"/>
        </w:numPr>
        <w:spacing w:before="100" w:beforeAutospacing="1" w:after="100" w:afterAutospacing="1" w:line="240" w:lineRule="auto"/>
        <w:rPr>
          <w:rFonts w:ascii="Arial" w:eastAsia="Times New Roman" w:hAnsi="Arial" w:cs="Arial"/>
          <w:sz w:val="24"/>
          <w:szCs w:val="24"/>
          <w:lang w:eastAsia="en-IN"/>
        </w:rPr>
      </w:pPr>
      <w:r w:rsidRPr="00AE2771">
        <w:rPr>
          <w:rFonts w:ascii="Arial" w:eastAsia="Times New Roman" w:hAnsi="Arial" w:cs="Arial"/>
          <w:b/>
          <w:bCs/>
          <w:sz w:val="24"/>
          <w:szCs w:val="24"/>
          <w:lang w:eastAsia="en-IN"/>
        </w:rPr>
        <w:t>Availability Status</w:t>
      </w:r>
      <w:r w:rsidRPr="00AE2771">
        <w:rPr>
          <w:rFonts w:ascii="Arial" w:eastAsia="Times New Roman" w:hAnsi="Arial" w:cs="Arial"/>
          <w:sz w:val="24"/>
          <w:szCs w:val="24"/>
          <w:lang w:eastAsia="en-IN"/>
        </w:rPr>
        <w:t xml:space="preserve"> – Shows whether a book is available, reserved, or issued.</w:t>
      </w:r>
    </w:p>
    <w:p w14:paraId="7BA1CE3D" w14:textId="77777777" w:rsidR="00C91255" w:rsidRPr="00AE2771" w:rsidRDefault="00C91255" w:rsidP="00C91255">
      <w:pPr>
        <w:pStyle w:val="ListParagraph"/>
        <w:numPr>
          <w:ilvl w:val="0"/>
          <w:numId w:val="6"/>
        </w:numPr>
        <w:spacing w:before="100" w:beforeAutospacing="1" w:after="100" w:afterAutospacing="1" w:line="240" w:lineRule="auto"/>
        <w:rPr>
          <w:rFonts w:ascii="Arial" w:eastAsia="Times New Roman" w:hAnsi="Arial" w:cs="Arial"/>
          <w:sz w:val="24"/>
          <w:szCs w:val="24"/>
          <w:lang w:eastAsia="en-IN"/>
        </w:rPr>
      </w:pPr>
      <w:r w:rsidRPr="00AE2771">
        <w:rPr>
          <w:rFonts w:ascii="Arial" w:eastAsia="Times New Roman" w:hAnsi="Arial" w:cs="Arial"/>
          <w:b/>
          <w:bCs/>
          <w:sz w:val="24"/>
          <w:szCs w:val="24"/>
          <w:lang w:eastAsia="en-IN"/>
        </w:rPr>
        <w:t>User Management</w:t>
      </w:r>
      <w:r w:rsidRPr="00AE2771">
        <w:rPr>
          <w:rFonts w:ascii="Arial" w:eastAsia="Times New Roman" w:hAnsi="Arial" w:cs="Arial"/>
          <w:sz w:val="24"/>
          <w:szCs w:val="24"/>
          <w:lang w:eastAsia="en-IN"/>
        </w:rPr>
        <w:t xml:space="preserve"> – Add, update, and manage students, faculty, and librarian details.</w:t>
      </w:r>
    </w:p>
    <w:p w14:paraId="0971F5CC" w14:textId="77777777" w:rsidR="00C91255" w:rsidRPr="00AE2771" w:rsidRDefault="00C91255" w:rsidP="00C91255">
      <w:pPr>
        <w:pStyle w:val="ListParagraph"/>
        <w:numPr>
          <w:ilvl w:val="0"/>
          <w:numId w:val="6"/>
        </w:numPr>
        <w:spacing w:before="100" w:beforeAutospacing="1" w:after="100" w:afterAutospacing="1" w:line="240" w:lineRule="auto"/>
        <w:rPr>
          <w:rFonts w:ascii="Arial" w:eastAsia="Times New Roman" w:hAnsi="Arial" w:cs="Arial"/>
          <w:sz w:val="24"/>
          <w:szCs w:val="24"/>
          <w:lang w:eastAsia="en-IN"/>
        </w:rPr>
      </w:pPr>
      <w:r w:rsidRPr="00AE2771">
        <w:rPr>
          <w:rFonts w:ascii="Arial" w:eastAsia="Times New Roman" w:hAnsi="Arial" w:cs="Arial"/>
          <w:b/>
          <w:bCs/>
          <w:sz w:val="24"/>
          <w:szCs w:val="24"/>
          <w:lang w:eastAsia="en-IN"/>
        </w:rPr>
        <w:t xml:space="preserve">Book </w:t>
      </w:r>
      <w:proofErr w:type="spellStart"/>
      <w:r w:rsidRPr="00AE2771">
        <w:rPr>
          <w:rFonts w:ascii="Arial" w:eastAsia="Times New Roman" w:hAnsi="Arial" w:cs="Arial"/>
          <w:b/>
          <w:bCs/>
          <w:sz w:val="24"/>
          <w:szCs w:val="24"/>
          <w:lang w:eastAsia="en-IN"/>
        </w:rPr>
        <w:t>Catalog</w:t>
      </w:r>
      <w:proofErr w:type="spellEnd"/>
      <w:r w:rsidRPr="00AE2771">
        <w:rPr>
          <w:rFonts w:ascii="Arial" w:eastAsia="Times New Roman" w:hAnsi="Arial" w:cs="Arial"/>
          <w:b/>
          <w:bCs/>
          <w:sz w:val="24"/>
          <w:szCs w:val="24"/>
          <w:lang w:eastAsia="en-IN"/>
        </w:rPr>
        <w:t xml:space="preserve"> Management</w:t>
      </w:r>
      <w:r w:rsidRPr="00AE2771">
        <w:rPr>
          <w:rFonts w:ascii="Arial" w:eastAsia="Times New Roman" w:hAnsi="Arial" w:cs="Arial"/>
          <w:sz w:val="24"/>
          <w:szCs w:val="24"/>
          <w:lang w:eastAsia="en-IN"/>
        </w:rPr>
        <w:t xml:space="preserve"> – Store complete information about books (title, author, ISBN, publication, etc.).</w:t>
      </w:r>
    </w:p>
    <w:p w14:paraId="73EF3B7E" w14:textId="77777777" w:rsidR="00C91255" w:rsidRDefault="00C91255" w:rsidP="00C91255">
      <w:pPr>
        <w:pStyle w:val="ListParagraph"/>
        <w:numPr>
          <w:ilvl w:val="0"/>
          <w:numId w:val="6"/>
        </w:numPr>
        <w:spacing w:before="100" w:beforeAutospacing="1" w:after="100" w:afterAutospacing="1" w:line="240" w:lineRule="auto"/>
        <w:rPr>
          <w:rFonts w:ascii="Arial" w:eastAsia="Times New Roman" w:hAnsi="Arial" w:cs="Arial"/>
          <w:sz w:val="24"/>
          <w:szCs w:val="24"/>
          <w:lang w:eastAsia="en-IN"/>
        </w:rPr>
      </w:pPr>
      <w:r w:rsidRPr="00AE2771">
        <w:rPr>
          <w:rFonts w:ascii="Arial" w:eastAsia="Times New Roman" w:hAnsi="Arial" w:cs="Arial"/>
          <w:b/>
          <w:bCs/>
          <w:sz w:val="24"/>
          <w:szCs w:val="24"/>
          <w:lang w:eastAsia="en-IN"/>
        </w:rPr>
        <w:t>Book Issue &amp; Return</w:t>
      </w:r>
      <w:r w:rsidRPr="00AE2771">
        <w:rPr>
          <w:rFonts w:ascii="Arial" w:eastAsia="Times New Roman" w:hAnsi="Arial" w:cs="Arial"/>
          <w:sz w:val="24"/>
          <w:szCs w:val="24"/>
          <w:lang w:eastAsia="en-IN"/>
        </w:rPr>
        <w:t xml:space="preserve"> – Easy process to issue, renew, and return books with due dates.</w:t>
      </w:r>
    </w:p>
    <w:p w14:paraId="5A7036CB" w14:textId="77777777" w:rsidR="00E66BCE" w:rsidRPr="00AE2771" w:rsidRDefault="00E66BCE" w:rsidP="00E66BCE">
      <w:pPr>
        <w:pStyle w:val="ListParagraph"/>
        <w:spacing w:before="100" w:beforeAutospacing="1" w:after="100" w:afterAutospacing="1" w:line="240" w:lineRule="auto"/>
        <w:rPr>
          <w:rFonts w:ascii="Arial" w:eastAsia="Times New Roman" w:hAnsi="Arial" w:cs="Arial"/>
          <w:sz w:val="24"/>
          <w:szCs w:val="24"/>
          <w:lang w:eastAsia="en-IN"/>
        </w:rPr>
      </w:pPr>
    </w:p>
    <w:p w14:paraId="56882E43" w14:textId="77777777" w:rsidR="00C91255" w:rsidRDefault="00C91255" w:rsidP="00C91255">
      <w:pPr>
        <w:pStyle w:val="NormalWeb"/>
        <w:rPr>
          <w:rFonts w:ascii="Arial" w:hAnsi="Arial" w:cs="Arial"/>
          <w:b/>
          <w:sz w:val="28"/>
          <w:szCs w:val="28"/>
        </w:rPr>
      </w:pPr>
      <w:r w:rsidRPr="00BF299B">
        <w:rPr>
          <w:rFonts w:ascii="Arial" w:hAnsi="Arial" w:cs="Arial"/>
          <w:b/>
          <w:sz w:val="28"/>
          <w:szCs w:val="28"/>
          <w:u w:val="single"/>
        </w:rPr>
        <w:t>Tech Stack</w:t>
      </w:r>
      <w:r w:rsidRPr="00BF299B">
        <w:rPr>
          <w:rFonts w:ascii="Arial" w:hAnsi="Arial" w:cs="Arial"/>
          <w:b/>
          <w:sz w:val="28"/>
          <w:szCs w:val="28"/>
        </w:rPr>
        <w:t>:</w:t>
      </w:r>
    </w:p>
    <w:p w14:paraId="5A6042EC" w14:textId="77777777" w:rsidR="00E66BCE" w:rsidRDefault="00C91255" w:rsidP="005F3EB4">
      <w:pPr>
        <w:pStyle w:val="NormalWeb"/>
        <w:rPr>
          <w:rFonts w:ascii="Arial" w:hAnsi="Arial" w:cs="Arial"/>
        </w:rPr>
      </w:pPr>
      <w:r w:rsidRPr="00AE2771">
        <w:rPr>
          <w:rStyle w:val="Strong"/>
          <w:rFonts w:ascii="Arial" w:hAnsi="Arial" w:cs="Arial"/>
        </w:rPr>
        <w:t>Frontend:</w:t>
      </w:r>
      <w:r>
        <w:t xml:space="preserve"> </w:t>
      </w:r>
      <w:r w:rsidRPr="00AE2771">
        <w:rPr>
          <w:rFonts w:ascii="Arial" w:hAnsi="Arial" w:cs="Arial"/>
        </w:rPr>
        <w:t>HTML, CSS, JavaScript</w:t>
      </w:r>
    </w:p>
    <w:p w14:paraId="7A79045B" w14:textId="32ED72F7" w:rsidR="005F3EB4" w:rsidRDefault="00C91255" w:rsidP="005F3EB4">
      <w:pPr>
        <w:pStyle w:val="NormalWeb"/>
        <w:rPr>
          <w:rFonts w:ascii="Arial" w:hAnsi="Arial" w:cs="Arial"/>
        </w:rPr>
      </w:pPr>
      <w:r w:rsidRPr="00AE2771">
        <w:rPr>
          <w:rStyle w:val="Strong"/>
          <w:rFonts w:ascii="Arial" w:hAnsi="Arial" w:cs="Arial"/>
        </w:rPr>
        <w:t>Backend:</w:t>
      </w:r>
      <w:r>
        <w:t xml:space="preserve"> </w:t>
      </w:r>
      <w:r w:rsidRPr="00AE2771">
        <w:rPr>
          <w:rFonts w:ascii="Arial" w:hAnsi="Arial" w:cs="Arial"/>
        </w:rPr>
        <w:t xml:space="preserve">PHP </w:t>
      </w:r>
      <w:r w:rsidRPr="00AE2771">
        <w:rPr>
          <w:rFonts w:ascii="Arial" w:hAnsi="Arial" w:cs="Arial"/>
          <w:b/>
        </w:rPr>
        <w:t>Optional:</w:t>
      </w:r>
      <w:r>
        <w:t xml:space="preserve"> </w:t>
      </w:r>
      <w:r w:rsidRPr="00AE2771">
        <w:rPr>
          <w:rFonts w:ascii="Arial" w:hAnsi="Arial" w:cs="Arial"/>
        </w:rPr>
        <w:t>AIP</w:t>
      </w:r>
      <w:r w:rsidR="00DE3AC0">
        <w:rPr>
          <w:rFonts w:ascii="Arial" w:hAnsi="Arial" w:cs="Arial"/>
        </w:rPr>
        <w:t>, SQL</w:t>
      </w:r>
    </w:p>
    <w:p w14:paraId="5CA38315" w14:textId="77777777" w:rsidR="00E66BCE" w:rsidRPr="00E66BCE" w:rsidRDefault="00E66BCE" w:rsidP="005F3EB4">
      <w:pPr>
        <w:pStyle w:val="NormalWeb"/>
      </w:pPr>
    </w:p>
    <w:p w14:paraId="2D201F0B" w14:textId="245F6381" w:rsidR="00D76C18" w:rsidRDefault="005F3EB4" w:rsidP="005F3EB4">
      <w:pPr>
        <w:pStyle w:val="NormalWeb"/>
        <w:jc w:val="center"/>
        <w:rPr>
          <w:rFonts w:ascii="Arial" w:hAnsi="Arial" w:cs="Arial"/>
          <w:b/>
          <w:bCs/>
          <w:sz w:val="40"/>
          <w:szCs w:val="40"/>
          <w:u w:val="single"/>
        </w:rPr>
      </w:pPr>
      <w:r w:rsidRPr="005F3EB4">
        <w:rPr>
          <w:rFonts w:ascii="Arial" w:hAnsi="Arial" w:cs="Arial"/>
          <w:b/>
          <w:bCs/>
          <w:sz w:val="40"/>
          <w:szCs w:val="40"/>
          <w:u w:val="single"/>
        </w:rPr>
        <w:t>Smart Attendance System</w:t>
      </w:r>
    </w:p>
    <w:p w14:paraId="34978D57" w14:textId="77777777" w:rsidR="005F3EB4" w:rsidRDefault="005F3EB4" w:rsidP="005F3EB4">
      <w:pPr>
        <w:pStyle w:val="NormalWeb"/>
        <w:rPr>
          <w:rFonts w:ascii="Arial" w:hAnsi="Arial" w:cs="Arial"/>
          <w:b/>
          <w:bCs/>
          <w:sz w:val="40"/>
          <w:szCs w:val="40"/>
          <w:u w:val="single"/>
        </w:rPr>
      </w:pPr>
    </w:p>
    <w:p w14:paraId="2A5CC976" w14:textId="18F60F6F" w:rsidR="005F3EB4" w:rsidRPr="00F50381" w:rsidRDefault="005F3EB4" w:rsidP="005F3EB4">
      <w:pPr>
        <w:pStyle w:val="NormalWeb"/>
        <w:rPr>
          <w:rFonts w:ascii="Arial" w:hAnsi="Arial" w:cs="Arial"/>
          <w:b/>
          <w:bCs/>
          <w:sz w:val="32"/>
          <w:szCs w:val="32"/>
        </w:rPr>
      </w:pPr>
      <w:r w:rsidRPr="00F50381">
        <w:rPr>
          <w:rFonts w:ascii="Arial" w:hAnsi="Arial" w:cs="Arial"/>
          <w:b/>
          <w:bCs/>
          <w:sz w:val="32"/>
          <w:szCs w:val="32"/>
          <w:u w:val="single"/>
        </w:rPr>
        <w:t>Overview</w:t>
      </w:r>
      <w:r w:rsidR="00F50381" w:rsidRPr="00F50381">
        <w:rPr>
          <w:rFonts w:ascii="Arial" w:hAnsi="Arial" w:cs="Arial"/>
          <w:b/>
          <w:bCs/>
          <w:sz w:val="32"/>
          <w:szCs w:val="32"/>
        </w:rPr>
        <w:t>:</w:t>
      </w:r>
    </w:p>
    <w:p w14:paraId="509D8F9D" w14:textId="2961DBFF" w:rsidR="005F3EB4" w:rsidRPr="005F3EB4" w:rsidRDefault="005F3EB4" w:rsidP="005F3EB4">
      <w:pPr>
        <w:pStyle w:val="NormalWeb"/>
        <w:numPr>
          <w:ilvl w:val="0"/>
          <w:numId w:val="6"/>
        </w:numPr>
        <w:rPr>
          <w:rFonts w:ascii="Arial" w:hAnsi="Arial" w:cs="Arial"/>
        </w:rPr>
      </w:pPr>
      <w:r w:rsidRPr="005F3EB4">
        <w:rPr>
          <w:rFonts w:ascii="Arial" w:hAnsi="Arial" w:cs="Arial"/>
        </w:rPr>
        <w:t>Automate the attendance process.</w:t>
      </w:r>
    </w:p>
    <w:p w14:paraId="479B5B5E" w14:textId="2A418B19" w:rsidR="005F3EB4" w:rsidRPr="005F3EB4" w:rsidRDefault="005F3EB4" w:rsidP="005F3EB4">
      <w:pPr>
        <w:pStyle w:val="NormalWeb"/>
        <w:numPr>
          <w:ilvl w:val="0"/>
          <w:numId w:val="6"/>
        </w:numPr>
        <w:rPr>
          <w:rFonts w:ascii="Arial" w:hAnsi="Arial" w:cs="Arial"/>
        </w:rPr>
      </w:pPr>
      <w:r w:rsidRPr="005F3EB4">
        <w:rPr>
          <w:rFonts w:ascii="Arial" w:hAnsi="Arial" w:cs="Arial"/>
        </w:rPr>
        <w:t>Eliminate proxy or fake attendance.</w:t>
      </w:r>
    </w:p>
    <w:p w14:paraId="2E0CFD1E" w14:textId="2F82002C" w:rsidR="005F3EB4" w:rsidRPr="005F3EB4" w:rsidRDefault="005F3EB4" w:rsidP="005F3EB4">
      <w:pPr>
        <w:pStyle w:val="NormalWeb"/>
        <w:numPr>
          <w:ilvl w:val="0"/>
          <w:numId w:val="6"/>
        </w:numPr>
        <w:rPr>
          <w:rFonts w:ascii="Arial" w:hAnsi="Arial" w:cs="Arial"/>
        </w:rPr>
      </w:pPr>
      <w:r w:rsidRPr="005F3EB4">
        <w:rPr>
          <w:rFonts w:ascii="Arial" w:hAnsi="Arial" w:cs="Arial"/>
        </w:rPr>
        <w:t>Maintain digital records for easy access.</w:t>
      </w:r>
    </w:p>
    <w:p w14:paraId="435724D1" w14:textId="294D5367" w:rsidR="005F3EB4" w:rsidRPr="00F50381" w:rsidRDefault="005F3EB4" w:rsidP="005F3EB4">
      <w:pPr>
        <w:pStyle w:val="NormalWeb"/>
        <w:numPr>
          <w:ilvl w:val="0"/>
          <w:numId w:val="6"/>
        </w:numPr>
        <w:rPr>
          <w:rFonts w:ascii="Arial" w:hAnsi="Arial" w:cs="Arial"/>
        </w:rPr>
      </w:pPr>
      <w:r w:rsidRPr="005F3EB4">
        <w:rPr>
          <w:rFonts w:ascii="Arial" w:hAnsi="Arial" w:cs="Arial"/>
        </w:rPr>
        <w:t>Save classroom time for teaching instead of roll calls.</w:t>
      </w:r>
    </w:p>
    <w:p w14:paraId="664D7A1A" w14:textId="77777777" w:rsidR="005F3EB4" w:rsidRDefault="005F3EB4" w:rsidP="005F3EB4">
      <w:pPr>
        <w:pStyle w:val="NormalWeb"/>
        <w:ind w:left="720"/>
        <w:rPr>
          <w:rFonts w:ascii="Arial" w:hAnsi="Arial" w:cs="Arial"/>
          <w:sz w:val="28"/>
          <w:szCs w:val="28"/>
        </w:rPr>
      </w:pPr>
    </w:p>
    <w:p w14:paraId="0FD459F9" w14:textId="7D62FE68" w:rsidR="005F3EB4" w:rsidRPr="00F50381" w:rsidRDefault="005F3EB4" w:rsidP="005F3EB4">
      <w:pPr>
        <w:pStyle w:val="NormalWeb"/>
        <w:rPr>
          <w:rFonts w:ascii="Arial" w:hAnsi="Arial" w:cs="Arial"/>
          <w:b/>
          <w:bCs/>
          <w:sz w:val="32"/>
          <w:szCs w:val="32"/>
        </w:rPr>
      </w:pPr>
      <w:r w:rsidRPr="00F50381">
        <w:rPr>
          <w:rFonts w:ascii="Arial" w:hAnsi="Arial" w:cs="Arial"/>
          <w:b/>
          <w:bCs/>
          <w:sz w:val="32"/>
          <w:szCs w:val="32"/>
          <w:u w:val="single"/>
        </w:rPr>
        <w:t>Outcome</w:t>
      </w:r>
      <w:r w:rsidR="00F50381" w:rsidRPr="00F50381">
        <w:rPr>
          <w:rFonts w:ascii="Arial" w:hAnsi="Arial" w:cs="Arial"/>
          <w:b/>
          <w:bCs/>
          <w:sz w:val="32"/>
          <w:szCs w:val="32"/>
        </w:rPr>
        <w:t>:</w:t>
      </w:r>
    </w:p>
    <w:p w14:paraId="30F1ECEF" w14:textId="16CCF03C" w:rsidR="005F3EB4" w:rsidRPr="00F50381" w:rsidRDefault="005F3EB4" w:rsidP="005F3EB4">
      <w:pPr>
        <w:pStyle w:val="NormalWeb"/>
        <w:rPr>
          <w:rFonts w:ascii="Arial" w:hAnsi="Arial" w:cs="Arial"/>
        </w:rPr>
      </w:pPr>
      <w:r w:rsidRPr="00F50381">
        <w:rPr>
          <w:rFonts w:ascii="Arial" w:hAnsi="Arial" w:cs="Arial"/>
        </w:rPr>
        <w:t xml:space="preserve">Your mini project will result in a </w:t>
      </w:r>
      <w:r w:rsidRPr="00F50381">
        <w:rPr>
          <w:rFonts w:ascii="Arial" w:hAnsi="Arial" w:cs="Arial"/>
          <w:b/>
          <w:bCs/>
        </w:rPr>
        <w:t>working prototype</w:t>
      </w:r>
      <w:r w:rsidRPr="00F50381">
        <w:rPr>
          <w:rFonts w:ascii="Arial" w:hAnsi="Arial" w:cs="Arial"/>
        </w:rPr>
        <w:t xml:space="preserve"> (either with face recognition, QR scanning, or RFID) that </w:t>
      </w:r>
      <w:r w:rsidRPr="00F50381">
        <w:rPr>
          <w:rFonts w:ascii="Arial" w:hAnsi="Arial" w:cs="Arial"/>
          <w:b/>
          <w:bCs/>
        </w:rPr>
        <w:t>automatically marks attendance and stores it digitally</w:t>
      </w:r>
      <w:r w:rsidRPr="00F50381">
        <w:rPr>
          <w:rFonts w:ascii="Arial" w:hAnsi="Arial" w:cs="Arial"/>
        </w:rPr>
        <w:t>, making the process faster, accurate, and reliable.</w:t>
      </w:r>
    </w:p>
    <w:p w14:paraId="0281C2E8" w14:textId="77777777" w:rsidR="005F3EB4" w:rsidRDefault="005F3EB4" w:rsidP="005F3EB4">
      <w:pPr>
        <w:pStyle w:val="NormalWeb"/>
        <w:ind w:left="720"/>
        <w:rPr>
          <w:rFonts w:ascii="Arial" w:hAnsi="Arial" w:cs="Arial"/>
          <w:sz w:val="28"/>
          <w:szCs w:val="28"/>
        </w:rPr>
      </w:pPr>
    </w:p>
    <w:p w14:paraId="3BBC1F13" w14:textId="49B1B934" w:rsidR="00F50381" w:rsidRPr="00F50381" w:rsidRDefault="00F50381" w:rsidP="00F50381">
      <w:pPr>
        <w:pStyle w:val="NormalWeb"/>
        <w:rPr>
          <w:rFonts w:ascii="Arial" w:hAnsi="Arial" w:cs="Arial"/>
          <w:b/>
          <w:bCs/>
          <w:sz w:val="32"/>
          <w:szCs w:val="32"/>
        </w:rPr>
      </w:pPr>
      <w:r w:rsidRPr="00F50381">
        <w:rPr>
          <w:rFonts w:ascii="Arial" w:hAnsi="Arial" w:cs="Arial"/>
          <w:b/>
          <w:bCs/>
          <w:sz w:val="32"/>
          <w:szCs w:val="32"/>
          <w:u w:val="single"/>
        </w:rPr>
        <w:t>Features</w:t>
      </w:r>
      <w:r w:rsidRPr="00F50381">
        <w:rPr>
          <w:rFonts w:ascii="Arial" w:hAnsi="Arial" w:cs="Arial"/>
          <w:b/>
          <w:bCs/>
          <w:sz w:val="32"/>
          <w:szCs w:val="32"/>
        </w:rPr>
        <w:t>:</w:t>
      </w:r>
    </w:p>
    <w:p w14:paraId="62311832" w14:textId="524806B2" w:rsidR="00F50381" w:rsidRPr="00F50381" w:rsidRDefault="00F50381" w:rsidP="00F50381">
      <w:pPr>
        <w:pStyle w:val="NormalWeb"/>
        <w:numPr>
          <w:ilvl w:val="0"/>
          <w:numId w:val="6"/>
        </w:numPr>
        <w:rPr>
          <w:rFonts w:ascii="Arial" w:hAnsi="Arial" w:cs="Arial"/>
        </w:rPr>
      </w:pPr>
      <w:r w:rsidRPr="00F50381">
        <w:rPr>
          <w:rFonts w:ascii="Arial" w:hAnsi="Arial" w:cs="Arial"/>
        </w:rPr>
        <w:t>Integration with SMS/email alerts to inform parents.</w:t>
      </w:r>
    </w:p>
    <w:p w14:paraId="107A182C" w14:textId="3035B94C" w:rsidR="00F50381" w:rsidRPr="00F50381" w:rsidRDefault="00F50381" w:rsidP="00F50381">
      <w:pPr>
        <w:pStyle w:val="NormalWeb"/>
        <w:numPr>
          <w:ilvl w:val="0"/>
          <w:numId w:val="6"/>
        </w:numPr>
        <w:rPr>
          <w:rFonts w:ascii="Arial" w:hAnsi="Arial" w:cs="Arial"/>
        </w:rPr>
      </w:pPr>
      <w:r w:rsidRPr="00F50381">
        <w:rPr>
          <w:rFonts w:ascii="Arial" w:hAnsi="Arial" w:cs="Arial"/>
        </w:rPr>
        <w:t>Linking with college ERP for marks, timetable, etc.</w:t>
      </w:r>
    </w:p>
    <w:p w14:paraId="36FE19F1" w14:textId="18125441" w:rsidR="00F50381" w:rsidRPr="00F50381" w:rsidRDefault="00F50381" w:rsidP="00F50381">
      <w:pPr>
        <w:pStyle w:val="NormalWeb"/>
        <w:numPr>
          <w:ilvl w:val="0"/>
          <w:numId w:val="6"/>
        </w:numPr>
        <w:rPr>
          <w:rFonts w:ascii="Arial" w:hAnsi="Arial" w:cs="Arial"/>
        </w:rPr>
      </w:pPr>
      <w:r w:rsidRPr="00F50381">
        <w:rPr>
          <w:rFonts w:ascii="Arial" w:hAnsi="Arial" w:cs="Arial"/>
        </w:rPr>
        <w:t>Adding AI-based analytics (e.g., attendance percentage prediction, irregularity alerts).</w:t>
      </w:r>
    </w:p>
    <w:p w14:paraId="36AB0A2D" w14:textId="77777777" w:rsidR="00F50381" w:rsidRPr="00F50381" w:rsidRDefault="00F50381" w:rsidP="00F50381">
      <w:pPr>
        <w:pStyle w:val="NormalWeb"/>
        <w:ind w:left="720"/>
        <w:rPr>
          <w:rFonts w:ascii="Arial" w:hAnsi="Arial" w:cs="Arial"/>
          <w:sz w:val="28"/>
          <w:szCs w:val="28"/>
        </w:rPr>
      </w:pPr>
    </w:p>
    <w:p w14:paraId="0F95B64F" w14:textId="77777777" w:rsidR="00F50381" w:rsidRPr="00F50381" w:rsidRDefault="00F50381" w:rsidP="00F50381">
      <w:pPr>
        <w:pStyle w:val="NormalWeb"/>
        <w:rPr>
          <w:rFonts w:ascii="Arial" w:hAnsi="Arial" w:cs="Arial"/>
          <w:b/>
          <w:sz w:val="32"/>
          <w:szCs w:val="32"/>
        </w:rPr>
      </w:pPr>
      <w:r w:rsidRPr="00F50381">
        <w:rPr>
          <w:rFonts w:ascii="Arial" w:hAnsi="Arial" w:cs="Arial"/>
          <w:b/>
          <w:sz w:val="32"/>
          <w:szCs w:val="32"/>
          <w:u w:val="single"/>
        </w:rPr>
        <w:t>Tech Stack</w:t>
      </w:r>
      <w:r w:rsidRPr="00F50381">
        <w:rPr>
          <w:rFonts w:ascii="Arial" w:hAnsi="Arial" w:cs="Arial"/>
          <w:b/>
          <w:sz w:val="32"/>
          <w:szCs w:val="32"/>
        </w:rPr>
        <w:t>:</w:t>
      </w:r>
    </w:p>
    <w:p w14:paraId="7D7FB18A" w14:textId="77777777" w:rsidR="00F50381" w:rsidRDefault="00F50381" w:rsidP="00F50381">
      <w:pPr>
        <w:pStyle w:val="NormalWeb"/>
      </w:pPr>
      <w:r w:rsidRPr="00AE2771">
        <w:rPr>
          <w:rStyle w:val="Strong"/>
          <w:rFonts w:ascii="Arial" w:hAnsi="Arial" w:cs="Arial"/>
        </w:rPr>
        <w:t>Frontend:</w:t>
      </w:r>
      <w:r>
        <w:t xml:space="preserve"> </w:t>
      </w:r>
      <w:r w:rsidRPr="00AE2771">
        <w:rPr>
          <w:rFonts w:ascii="Arial" w:hAnsi="Arial" w:cs="Arial"/>
        </w:rPr>
        <w:t>HTML, CSS, JavaScript</w:t>
      </w:r>
    </w:p>
    <w:p w14:paraId="26CAE7DB" w14:textId="6702418D" w:rsidR="00F50381" w:rsidRDefault="00F50381" w:rsidP="00F50381">
      <w:pPr>
        <w:pStyle w:val="NormalWeb"/>
      </w:pPr>
      <w:r w:rsidRPr="00AE2771">
        <w:rPr>
          <w:rStyle w:val="Strong"/>
          <w:rFonts w:ascii="Arial" w:hAnsi="Arial" w:cs="Arial"/>
        </w:rPr>
        <w:t>Backend:</w:t>
      </w:r>
      <w:r>
        <w:t xml:space="preserve"> </w:t>
      </w:r>
      <w:proofErr w:type="gramStart"/>
      <w:r w:rsidRPr="00AE2771">
        <w:rPr>
          <w:rFonts w:ascii="Arial" w:hAnsi="Arial" w:cs="Arial"/>
        </w:rPr>
        <w:t xml:space="preserve">PHP </w:t>
      </w:r>
      <w:r w:rsidR="00DE3AC0">
        <w:rPr>
          <w:rFonts w:ascii="Arial" w:hAnsi="Arial" w:cs="Arial"/>
        </w:rPr>
        <w:t>,</w:t>
      </w:r>
      <w:proofErr w:type="gramEnd"/>
      <w:r w:rsidR="00DE3AC0">
        <w:rPr>
          <w:rFonts w:ascii="Arial" w:hAnsi="Arial" w:cs="Arial"/>
        </w:rPr>
        <w:t xml:space="preserve"> SQL</w:t>
      </w:r>
    </w:p>
    <w:p w14:paraId="512D859D" w14:textId="77777777" w:rsidR="00F50381" w:rsidRDefault="00F50381" w:rsidP="00F50381">
      <w:pPr>
        <w:pStyle w:val="NormalWeb"/>
        <w:rPr>
          <w:rFonts w:ascii="Arial" w:hAnsi="Arial" w:cs="Arial"/>
        </w:rPr>
      </w:pPr>
      <w:r w:rsidRPr="00AE2771">
        <w:rPr>
          <w:rFonts w:ascii="Arial" w:hAnsi="Arial" w:cs="Arial"/>
          <w:b/>
        </w:rPr>
        <w:t>Optional:</w:t>
      </w:r>
      <w:r>
        <w:t xml:space="preserve"> </w:t>
      </w:r>
      <w:r w:rsidRPr="00AE2771">
        <w:rPr>
          <w:rFonts w:ascii="Arial" w:hAnsi="Arial" w:cs="Arial"/>
        </w:rPr>
        <w:t>AIP</w:t>
      </w:r>
    </w:p>
    <w:p w14:paraId="57B8CA20" w14:textId="77777777" w:rsidR="00B42673" w:rsidRDefault="00B42673" w:rsidP="00F50381">
      <w:pPr>
        <w:pStyle w:val="NormalWeb"/>
        <w:rPr>
          <w:rFonts w:ascii="Arial" w:hAnsi="Arial" w:cs="Arial"/>
        </w:rPr>
      </w:pPr>
    </w:p>
    <w:p w14:paraId="11527C83" w14:textId="77777777" w:rsidR="00B42673" w:rsidRDefault="00B42673" w:rsidP="00F50381">
      <w:pPr>
        <w:pStyle w:val="NormalWeb"/>
        <w:rPr>
          <w:rFonts w:ascii="Arial" w:hAnsi="Arial" w:cs="Arial"/>
        </w:rPr>
      </w:pPr>
    </w:p>
    <w:p w14:paraId="532CCD04" w14:textId="77777777" w:rsidR="00B42673" w:rsidRDefault="00B42673" w:rsidP="00B42673">
      <w:pPr>
        <w:rPr>
          <w:rFonts w:ascii="Arial" w:hAnsi="Arial" w:cs="Arial"/>
          <w:b/>
          <w:sz w:val="40"/>
          <w:szCs w:val="40"/>
          <w:u w:val="single"/>
          <w:lang w:val="en-US"/>
        </w:rPr>
      </w:pPr>
    </w:p>
    <w:p w14:paraId="5C9A1B16" w14:textId="15352232" w:rsidR="00D76C18" w:rsidRDefault="00DE3AC0" w:rsidP="00DE3AC0">
      <w:pPr>
        <w:rPr>
          <w:rFonts w:ascii="Arial" w:hAnsi="Arial" w:cs="Arial"/>
          <w:b/>
          <w:sz w:val="40"/>
          <w:szCs w:val="40"/>
          <w:u w:val="single"/>
          <w:lang w:val="en-US"/>
        </w:rPr>
      </w:pPr>
      <w:r>
        <w:rPr>
          <w:rFonts w:ascii="Arial" w:hAnsi="Arial" w:cs="Arial"/>
          <w:b/>
          <w:sz w:val="40"/>
          <w:szCs w:val="40"/>
          <w:lang w:val="en-US"/>
        </w:rPr>
        <w:lastRenderedPageBreak/>
        <w:t xml:space="preserve">                             </w:t>
      </w:r>
      <w:r w:rsidR="00B42673" w:rsidRPr="00B42673">
        <w:rPr>
          <w:rFonts w:ascii="Arial" w:hAnsi="Arial" w:cs="Arial"/>
          <w:b/>
          <w:sz w:val="40"/>
          <w:szCs w:val="40"/>
          <w:u w:val="single"/>
          <w:lang w:val="en-US"/>
        </w:rPr>
        <w:t>Parking Slot</w:t>
      </w:r>
    </w:p>
    <w:p w14:paraId="32A0C113" w14:textId="77777777" w:rsidR="00DE3AC0" w:rsidRDefault="00DE3AC0" w:rsidP="00DE3AC0">
      <w:pPr>
        <w:rPr>
          <w:rFonts w:ascii="Arial" w:hAnsi="Arial" w:cs="Arial"/>
          <w:b/>
          <w:sz w:val="40"/>
          <w:szCs w:val="40"/>
          <w:u w:val="single"/>
          <w:lang w:val="en-US"/>
        </w:rPr>
      </w:pPr>
    </w:p>
    <w:p w14:paraId="181715B4" w14:textId="4C479D98" w:rsidR="00DE3AC0" w:rsidRPr="00DE3AC0" w:rsidRDefault="00DE3AC0" w:rsidP="00DE3AC0">
      <w:pPr>
        <w:rPr>
          <w:rFonts w:ascii="Arial" w:hAnsi="Arial" w:cs="Arial"/>
          <w:b/>
          <w:bCs/>
          <w:sz w:val="32"/>
          <w:szCs w:val="32"/>
          <w:u w:val="single"/>
        </w:rPr>
      </w:pPr>
      <w:r w:rsidRPr="00DE3AC0">
        <w:rPr>
          <w:rFonts w:ascii="Arial" w:hAnsi="Arial" w:cs="Arial"/>
          <w:b/>
          <w:bCs/>
          <w:sz w:val="32"/>
          <w:szCs w:val="32"/>
          <w:u w:val="single"/>
        </w:rPr>
        <w:t xml:space="preserve">Overview: </w:t>
      </w:r>
    </w:p>
    <w:p w14:paraId="48A86911" w14:textId="77777777" w:rsidR="00DE3AC0" w:rsidRPr="00DE3AC0" w:rsidRDefault="00DE3AC0" w:rsidP="00DE3AC0">
      <w:pPr>
        <w:rPr>
          <w:rFonts w:ascii="Arial" w:hAnsi="Arial" w:cs="Arial"/>
          <w:bCs/>
          <w:sz w:val="24"/>
          <w:szCs w:val="24"/>
        </w:rPr>
      </w:pPr>
      <w:r w:rsidRPr="00DE3AC0">
        <w:rPr>
          <w:rFonts w:ascii="Arial" w:hAnsi="Arial" w:cs="Arial"/>
          <w:bCs/>
          <w:sz w:val="24"/>
          <w:szCs w:val="24"/>
        </w:rPr>
        <w:t>The Parking Slot Management System is designed to automate and simplify the process of managing parking spaces within the college campus. It helps students, faculty, and visitors easily find available parking slots, reduces traffic congestion, and ensures efficient use of limited parking space. The system can be implemented using sensors, microcontrollers (like Arduino/Raspberry Pi), or a web/mobile application to monitor and display real-time slot availability.</w:t>
      </w:r>
    </w:p>
    <w:p w14:paraId="30AA4CF5" w14:textId="77777777" w:rsidR="00DE3AC0" w:rsidRDefault="00DE3AC0" w:rsidP="00DE3AC0">
      <w:pPr>
        <w:rPr>
          <w:rFonts w:ascii="Arial" w:hAnsi="Arial" w:cs="Arial"/>
          <w:bCs/>
          <w:sz w:val="28"/>
          <w:szCs w:val="28"/>
          <w:lang w:val="en-US"/>
        </w:rPr>
      </w:pPr>
    </w:p>
    <w:p w14:paraId="6F0C1C0A" w14:textId="25A041D8" w:rsidR="00DE3AC0" w:rsidRPr="00DE3AC0" w:rsidRDefault="00DE3AC0" w:rsidP="00DE3AC0">
      <w:pPr>
        <w:rPr>
          <w:rFonts w:ascii="Arial" w:hAnsi="Arial" w:cs="Arial"/>
          <w:b/>
          <w:bCs/>
          <w:sz w:val="32"/>
          <w:szCs w:val="32"/>
        </w:rPr>
      </w:pPr>
      <w:r w:rsidRPr="00DE3AC0">
        <w:rPr>
          <w:rFonts w:ascii="Arial" w:hAnsi="Arial" w:cs="Arial"/>
          <w:b/>
          <w:bCs/>
          <w:sz w:val="32"/>
          <w:szCs w:val="32"/>
          <w:u w:val="single"/>
        </w:rPr>
        <w:t>Outcomes</w:t>
      </w:r>
      <w:r>
        <w:rPr>
          <w:rFonts w:ascii="Arial" w:hAnsi="Arial" w:cs="Arial"/>
          <w:b/>
          <w:bCs/>
          <w:sz w:val="32"/>
          <w:szCs w:val="32"/>
        </w:rPr>
        <w:t>:</w:t>
      </w:r>
    </w:p>
    <w:p w14:paraId="3E9CB0EE" w14:textId="77777777" w:rsidR="00DE3AC0" w:rsidRPr="00DE3AC0" w:rsidRDefault="00DE3AC0" w:rsidP="00DE3AC0">
      <w:pPr>
        <w:numPr>
          <w:ilvl w:val="0"/>
          <w:numId w:val="10"/>
        </w:numPr>
        <w:rPr>
          <w:rFonts w:ascii="Arial" w:hAnsi="Arial" w:cs="Arial"/>
          <w:bCs/>
          <w:sz w:val="24"/>
          <w:szCs w:val="24"/>
        </w:rPr>
      </w:pPr>
      <w:r w:rsidRPr="00DE3AC0">
        <w:rPr>
          <w:rFonts w:ascii="Arial" w:hAnsi="Arial" w:cs="Arial"/>
          <w:b/>
          <w:bCs/>
          <w:sz w:val="24"/>
          <w:szCs w:val="24"/>
        </w:rPr>
        <w:t>Efficient Utilization of Parking Area</w:t>
      </w:r>
      <w:r w:rsidRPr="00DE3AC0">
        <w:rPr>
          <w:rFonts w:ascii="Arial" w:hAnsi="Arial" w:cs="Arial"/>
          <w:bCs/>
          <w:sz w:val="24"/>
          <w:szCs w:val="24"/>
        </w:rPr>
        <w:t xml:space="preserve"> – Ensures every slot is used optimally.</w:t>
      </w:r>
    </w:p>
    <w:p w14:paraId="1C3C79B3" w14:textId="08F866F4" w:rsidR="00DE3AC0" w:rsidRPr="00DE3AC0" w:rsidRDefault="00DE3AC0" w:rsidP="00DE3AC0">
      <w:pPr>
        <w:numPr>
          <w:ilvl w:val="0"/>
          <w:numId w:val="10"/>
        </w:numPr>
        <w:rPr>
          <w:rFonts w:ascii="Arial" w:hAnsi="Arial" w:cs="Arial"/>
          <w:bCs/>
          <w:sz w:val="24"/>
          <w:szCs w:val="24"/>
        </w:rPr>
      </w:pPr>
      <w:r w:rsidRPr="00DE3AC0">
        <w:rPr>
          <w:rFonts w:ascii="Arial" w:hAnsi="Arial" w:cs="Arial"/>
          <w:b/>
          <w:bCs/>
          <w:sz w:val="24"/>
          <w:szCs w:val="24"/>
        </w:rPr>
        <w:t>Reduced Traffic Congestion</w:t>
      </w:r>
      <w:r w:rsidRPr="00DE3AC0">
        <w:rPr>
          <w:rFonts w:ascii="Arial" w:hAnsi="Arial" w:cs="Arial"/>
          <w:bCs/>
          <w:sz w:val="24"/>
          <w:szCs w:val="24"/>
        </w:rPr>
        <w:t xml:space="preserve"> – Saves time by guiding vehicles directly to </w:t>
      </w:r>
      <w:r>
        <w:rPr>
          <w:rFonts w:ascii="Arial" w:hAnsi="Arial" w:cs="Arial"/>
          <w:bCs/>
          <w:sz w:val="24"/>
          <w:szCs w:val="24"/>
        </w:rPr>
        <w:t xml:space="preserve">                                                                    </w:t>
      </w:r>
      <w:r w:rsidRPr="00DE3AC0">
        <w:rPr>
          <w:rFonts w:ascii="Arial" w:hAnsi="Arial" w:cs="Arial"/>
          <w:bCs/>
          <w:sz w:val="24"/>
          <w:szCs w:val="24"/>
        </w:rPr>
        <w:t>available slots.</w:t>
      </w:r>
    </w:p>
    <w:p w14:paraId="57157655" w14:textId="77777777" w:rsidR="00DE3AC0" w:rsidRPr="00DE3AC0" w:rsidRDefault="00DE3AC0" w:rsidP="00DE3AC0">
      <w:pPr>
        <w:numPr>
          <w:ilvl w:val="0"/>
          <w:numId w:val="10"/>
        </w:numPr>
        <w:rPr>
          <w:rFonts w:ascii="Arial" w:hAnsi="Arial" w:cs="Arial"/>
          <w:bCs/>
          <w:sz w:val="24"/>
          <w:szCs w:val="24"/>
        </w:rPr>
      </w:pPr>
      <w:r w:rsidRPr="00DE3AC0">
        <w:rPr>
          <w:rFonts w:ascii="Arial" w:hAnsi="Arial" w:cs="Arial"/>
          <w:b/>
          <w:bCs/>
          <w:sz w:val="24"/>
          <w:szCs w:val="24"/>
        </w:rPr>
        <w:t>User Convenience</w:t>
      </w:r>
      <w:r w:rsidRPr="00DE3AC0">
        <w:rPr>
          <w:rFonts w:ascii="Arial" w:hAnsi="Arial" w:cs="Arial"/>
          <w:bCs/>
          <w:sz w:val="24"/>
          <w:szCs w:val="24"/>
        </w:rPr>
        <w:t xml:space="preserve"> – Students and staff can check availability beforehand.</w:t>
      </w:r>
    </w:p>
    <w:p w14:paraId="15FEE841" w14:textId="3885F688" w:rsidR="00DE3AC0" w:rsidRDefault="00DE3AC0" w:rsidP="00DE3AC0">
      <w:pPr>
        <w:numPr>
          <w:ilvl w:val="0"/>
          <w:numId w:val="10"/>
        </w:numPr>
        <w:rPr>
          <w:rFonts w:ascii="Arial" w:hAnsi="Arial" w:cs="Arial"/>
          <w:bCs/>
          <w:sz w:val="24"/>
          <w:szCs w:val="24"/>
        </w:rPr>
      </w:pPr>
      <w:r w:rsidRPr="00DE3AC0">
        <w:rPr>
          <w:rFonts w:ascii="Arial" w:hAnsi="Arial" w:cs="Arial"/>
          <w:b/>
          <w:bCs/>
          <w:sz w:val="24"/>
          <w:szCs w:val="24"/>
        </w:rPr>
        <w:t>Digital Record Keeping</w:t>
      </w:r>
      <w:r w:rsidRPr="00DE3AC0">
        <w:rPr>
          <w:rFonts w:ascii="Arial" w:hAnsi="Arial" w:cs="Arial"/>
          <w:bCs/>
          <w:sz w:val="24"/>
          <w:szCs w:val="24"/>
        </w:rPr>
        <w:t xml:space="preserve"> – Maintains log of vehicle entry/exit for security.</w:t>
      </w:r>
    </w:p>
    <w:p w14:paraId="403A0576" w14:textId="77777777" w:rsidR="00DE3AC0" w:rsidRDefault="00DE3AC0" w:rsidP="00DE3AC0">
      <w:pPr>
        <w:rPr>
          <w:rFonts w:ascii="Arial" w:hAnsi="Arial" w:cs="Arial"/>
          <w:bCs/>
          <w:sz w:val="24"/>
          <w:szCs w:val="24"/>
        </w:rPr>
      </w:pPr>
    </w:p>
    <w:p w14:paraId="1A1D7BC0" w14:textId="398F5992" w:rsidR="00DE3AC0" w:rsidRPr="00DE3AC0" w:rsidRDefault="00DE3AC0" w:rsidP="00DE3AC0">
      <w:pPr>
        <w:rPr>
          <w:rFonts w:ascii="Arial" w:hAnsi="Arial" w:cs="Arial"/>
          <w:b/>
          <w:bCs/>
          <w:sz w:val="32"/>
          <w:szCs w:val="32"/>
        </w:rPr>
      </w:pPr>
      <w:r w:rsidRPr="00DE3AC0">
        <w:rPr>
          <w:rFonts w:ascii="Arial" w:hAnsi="Arial" w:cs="Arial"/>
          <w:b/>
          <w:bCs/>
          <w:sz w:val="32"/>
          <w:szCs w:val="32"/>
          <w:u w:val="single"/>
        </w:rPr>
        <w:t>Features</w:t>
      </w:r>
      <w:r>
        <w:rPr>
          <w:rFonts w:ascii="Arial" w:hAnsi="Arial" w:cs="Arial"/>
          <w:b/>
          <w:bCs/>
          <w:sz w:val="32"/>
          <w:szCs w:val="32"/>
        </w:rPr>
        <w:t>:</w:t>
      </w:r>
    </w:p>
    <w:p w14:paraId="78213C74" w14:textId="77777777" w:rsidR="00DE3AC0" w:rsidRPr="00DE3AC0" w:rsidRDefault="00DE3AC0" w:rsidP="00DE3AC0">
      <w:pPr>
        <w:numPr>
          <w:ilvl w:val="0"/>
          <w:numId w:val="11"/>
        </w:numPr>
        <w:rPr>
          <w:rFonts w:ascii="Arial" w:hAnsi="Arial" w:cs="Arial"/>
          <w:bCs/>
          <w:sz w:val="24"/>
          <w:szCs w:val="24"/>
        </w:rPr>
      </w:pPr>
      <w:r w:rsidRPr="00DE3AC0">
        <w:rPr>
          <w:rFonts w:ascii="Arial" w:hAnsi="Arial" w:cs="Arial"/>
          <w:b/>
          <w:bCs/>
          <w:sz w:val="24"/>
          <w:szCs w:val="24"/>
        </w:rPr>
        <w:t>Real-time Slot Detection</w:t>
      </w:r>
      <w:r w:rsidRPr="00DE3AC0">
        <w:rPr>
          <w:rFonts w:ascii="Arial" w:hAnsi="Arial" w:cs="Arial"/>
          <w:bCs/>
          <w:sz w:val="24"/>
          <w:szCs w:val="24"/>
        </w:rPr>
        <w:t xml:space="preserve"> – Displays whether a slot is occupied or free.</w:t>
      </w:r>
    </w:p>
    <w:p w14:paraId="2E1927D3" w14:textId="77777777" w:rsidR="00DE3AC0" w:rsidRPr="00DE3AC0" w:rsidRDefault="00DE3AC0" w:rsidP="00DE3AC0">
      <w:pPr>
        <w:numPr>
          <w:ilvl w:val="0"/>
          <w:numId w:val="11"/>
        </w:numPr>
        <w:rPr>
          <w:rFonts w:ascii="Arial" w:hAnsi="Arial" w:cs="Arial"/>
          <w:bCs/>
          <w:sz w:val="24"/>
          <w:szCs w:val="24"/>
        </w:rPr>
      </w:pPr>
      <w:r w:rsidRPr="00DE3AC0">
        <w:rPr>
          <w:rFonts w:ascii="Arial" w:hAnsi="Arial" w:cs="Arial"/>
          <w:b/>
          <w:bCs/>
          <w:sz w:val="24"/>
          <w:szCs w:val="24"/>
        </w:rPr>
        <w:t>User-Friendly Interface</w:t>
      </w:r>
      <w:r w:rsidRPr="00DE3AC0">
        <w:rPr>
          <w:rFonts w:ascii="Arial" w:hAnsi="Arial" w:cs="Arial"/>
          <w:bCs/>
          <w:sz w:val="24"/>
          <w:szCs w:val="24"/>
        </w:rPr>
        <w:t xml:space="preserve"> – Mobile app/webpage or LED display to show slot status.</w:t>
      </w:r>
    </w:p>
    <w:p w14:paraId="1619A2E5" w14:textId="77777777" w:rsidR="00DE3AC0" w:rsidRPr="00DE3AC0" w:rsidRDefault="00DE3AC0" w:rsidP="00DE3AC0">
      <w:pPr>
        <w:numPr>
          <w:ilvl w:val="0"/>
          <w:numId w:val="11"/>
        </w:numPr>
        <w:rPr>
          <w:rFonts w:ascii="Arial" w:hAnsi="Arial" w:cs="Arial"/>
          <w:bCs/>
          <w:sz w:val="24"/>
          <w:szCs w:val="24"/>
        </w:rPr>
      </w:pPr>
      <w:r w:rsidRPr="00DE3AC0">
        <w:rPr>
          <w:rFonts w:ascii="Arial" w:hAnsi="Arial" w:cs="Arial"/>
          <w:b/>
          <w:bCs/>
          <w:sz w:val="24"/>
          <w:szCs w:val="24"/>
        </w:rPr>
        <w:t>Automatic Entry/Exit Logging</w:t>
      </w:r>
      <w:r w:rsidRPr="00DE3AC0">
        <w:rPr>
          <w:rFonts w:ascii="Arial" w:hAnsi="Arial" w:cs="Arial"/>
          <w:bCs/>
          <w:sz w:val="24"/>
          <w:szCs w:val="24"/>
        </w:rPr>
        <w:t xml:space="preserve"> – Captures data when vehicles enter/leave.</w:t>
      </w:r>
    </w:p>
    <w:p w14:paraId="708AEB7A" w14:textId="77777777" w:rsidR="00DE3AC0" w:rsidRPr="00DE3AC0" w:rsidRDefault="00DE3AC0" w:rsidP="00DE3AC0">
      <w:pPr>
        <w:numPr>
          <w:ilvl w:val="0"/>
          <w:numId w:val="11"/>
        </w:numPr>
        <w:rPr>
          <w:rFonts w:ascii="Arial" w:hAnsi="Arial" w:cs="Arial"/>
          <w:bCs/>
          <w:sz w:val="24"/>
          <w:szCs w:val="24"/>
        </w:rPr>
      </w:pPr>
      <w:r w:rsidRPr="00DE3AC0">
        <w:rPr>
          <w:rFonts w:ascii="Arial" w:hAnsi="Arial" w:cs="Arial"/>
          <w:b/>
          <w:bCs/>
          <w:sz w:val="24"/>
          <w:szCs w:val="24"/>
        </w:rPr>
        <w:t>Sensor Integration</w:t>
      </w:r>
      <w:r w:rsidRPr="00DE3AC0">
        <w:rPr>
          <w:rFonts w:ascii="Arial" w:hAnsi="Arial" w:cs="Arial"/>
          <w:bCs/>
          <w:sz w:val="24"/>
          <w:szCs w:val="24"/>
        </w:rPr>
        <w:t xml:space="preserve"> – IR/Ultrasonic sensors to detect vehicle presence.</w:t>
      </w:r>
    </w:p>
    <w:p w14:paraId="7DF8AC0A" w14:textId="77777777" w:rsidR="00DE3AC0" w:rsidRPr="00DE3AC0" w:rsidRDefault="00DE3AC0" w:rsidP="00DE3AC0">
      <w:pPr>
        <w:rPr>
          <w:rFonts w:ascii="Arial" w:hAnsi="Arial" w:cs="Arial"/>
          <w:bCs/>
          <w:sz w:val="24"/>
          <w:szCs w:val="24"/>
        </w:rPr>
      </w:pPr>
    </w:p>
    <w:p w14:paraId="5C0001A8" w14:textId="77777777" w:rsidR="00DE3AC0" w:rsidRPr="00F50381" w:rsidRDefault="00DE3AC0" w:rsidP="00DE3AC0">
      <w:pPr>
        <w:pStyle w:val="NormalWeb"/>
        <w:rPr>
          <w:rFonts w:ascii="Arial" w:hAnsi="Arial" w:cs="Arial"/>
          <w:b/>
          <w:sz w:val="32"/>
          <w:szCs w:val="32"/>
        </w:rPr>
      </w:pPr>
      <w:r w:rsidRPr="00F50381">
        <w:rPr>
          <w:rFonts w:ascii="Arial" w:hAnsi="Arial" w:cs="Arial"/>
          <w:b/>
          <w:sz w:val="32"/>
          <w:szCs w:val="32"/>
          <w:u w:val="single"/>
        </w:rPr>
        <w:t>Tech Stack</w:t>
      </w:r>
      <w:r w:rsidRPr="00F50381">
        <w:rPr>
          <w:rFonts w:ascii="Arial" w:hAnsi="Arial" w:cs="Arial"/>
          <w:b/>
          <w:sz w:val="32"/>
          <w:szCs w:val="32"/>
        </w:rPr>
        <w:t>:</w:t>
      </w:r>
    </w:p>
    <w:p w14:paraId="074C6E10" w14:textId="77777777" w:rsidR="00DE3AC0" w:rsidRDefault="00DE3AC0" w:rsidP="00DE3AC0">
      <w:pPr>
        <w:pStyle w:val="NormalWeb"/>
      </w:pPr>
      <w:r w:rsidRPr="00AE2771">
        <w:rPr>
          <w:rStyle w:val="Strong"/>
          <w:rFonts w:ascii="Arial" w:hAnsi="Arial" w:cs="Arial"/>
        </w:rPr>
        <w:t>Frontend:</w:t>
      </w:r>
      <w:r>
        <w:t xml:space="preserve"> </w:t>
      </w:r>
      <w:r w:rsidRPr="00AE2771">
        <w:rPr>
          <w:rFonts w:ascii="Arial" w:hAnsi="Arial" w:cs="Arial"/>
        </w:rPr>
        <w:t>HTML, CSS, JavaScript</w:t>
      </w:r>
    </w:p>
    <w:p w14:paraId="1A272219" w14:textId="0CDA0D3F" w:rsidR="00DE3AC0" w:rsidRDefault="00DE3AC0" w:rsidP="00DE3AC0">
      <w:pPr>
        <w:pStyle w:val="NormalWeb"/>
      </w:pPr>
      <w:r w:rsidRPr="00AE2771">
        <w:rPr>
          <w:rStyle w:val="Strong"/>
          <w:rFonts w:ascii="Arial" w:hAnsi="Arial" w:cs="Arial"/>
        </w:rPr>
        <w:t>Backend:</w:t>
      </w:r>
      <w:r>
        <w:t xml:space="preserve"> </w:t>
      </w:r>
      <w:proofErr w:type="gramStart"/>
      <w:r w:rsidRPr="00AE2771">
        <w:rPr>
          <w:rFonts w:ascii="Arial" w:hAnsi="Arial" w:cs="Arial"/>
        </w:rPr>
        <w:t xml:space="preserve">PHP </w:t>
      </w:r>
      <w:r>
        <w:rPr>
          <w:rFonts w:ascii="Arial" w:hAnsi="Arial" w:cs="Arial"/>
        </w:rPr>
        <w:t>,</w:t>
      </w:r>
      <w:proofErr w:type="gramEnd"/>
      <w:r>
        <w:rPr>
          <w:rFonts w:ascii="Arial" w:hAnsi="Arial" w:cs="Arial"/>
        </w:rPr>
        <w:t xml:space="preserve"> SQL</w:t>
      </w:r>
    </w:p>
    <w:p w14:paraId="69D02CE1" w14:textId="6A53DB17" w:rsidR="00DE3AC0" w:rsidRPr="00DE3AC0" w:rsidRDefault="00DE3AC0" w:rsidP="00DE3AC0">
      <w:pPr>
        <w:rPr>
          <w:rFonts w:ascii="Arial" w:hAnsi="Arial" w:cs="Arial"/>
          <w:bCs/>
          <w:sz w:val="28"/>
          <w:szCs w:val="28"/>
          <w:lang w:val="en-US"/>
        </w:rPr>
      </w:pPr>
      <w:r w:rsidRPr="00AE2771">
        <w:rPr>
          <w:rFonts w:ascii="Arial" w:hAnsi="Arial" w:cs="Arial"/>
          <w:b/>
        </w:rPr>
        <w:t>Optional:</w:t>
      </w:r>
      <w:r>
        <w:t xml:space="preserve"> </w:t>
      </w:r>
      <w:r w:rsidRPr="00AE2771">
        <w:rPr>
          <w:rFonts w:ascii="Arial" w:hAnsi="Arial" w:cs="Arial"/>
        </w:rPr>
        <w:t>AIP</w:t>
      </w:r>
    </w:p>
    <w:sectPr w:rsidR="00DE3AC0" w:rsidRPr="00DE3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6pt;height:11.6pt" o:bullet="t">
        <v:imagedata r:id="rId1" o:title="mso21FF"/>
      </v:shape>
    </w:pict>
  </w:numPicBullet>
  <w:abstractNum w:abstractNumId="0" w15:restartNumberingAfterBreak="0">
    <w:nsid w:val="078A5D89"/>
    <w:multiLevelType w:val="hybridMultilevel"/>
    <w:tmpl w:val="5A084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67EEE"/>
    <w:multiLevelType w:val="multilevel"/>
    <w:tmpl w:val="9C3A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5580C"/>
    <w:multiLevelType w:val="multilevel"/>
    <w:tmpl w:val="9746CA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D0412"/>
    <w:multiLevelType w:val="hybridMultilevel"/>
    <w:tmpl w:val="9056C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B56D89"/>
    <w:multiLevelType w:val="multilevel"/>
    <w:tmpl w:val="02EC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27C27"/>
    <w:multiLevelType w:val="hybridMultilevel"/>
    <w:tmpl w:val="5D8C2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9749FE"/>
    <w:multiLevelType w:val="hybridMultilevel"/>
    <w:tmpl w:val="A6B03BC4"/>
    <w:lvl w:ilvl="0" w:tplc="40090011">
      <w:start w:val="1"/>
      <w:numFmt w:val="decimal"/>
      <w:lvlText w:val="%1)"/>
      <w:lvlJc w:val="left"/>
      <w:pPr>
        <w:ind w:left="2628" w:hanging="360"/>
      </w:pPr>
    </w:lvl>
    <w:lvl w:ilvl="1" w:tplc="40090019" w:tentative="1">
      <w:start w:val="1"/>
      <w:numFmt w:val="lowerLetter"/>
      <w:lvlText w:val="%2."/>
      <w:lvlJc w:val="left"/>
      <w:pPr>
        <w:ind w:left="3915" w:hanging="360"/>
      </w:pPr>
    </w:lvl>
    <w:lvl w:ilvl="2" w:tplc="4009001B" w:tentative="1">
      <w:start w:val="1"/>
      <w:numFmt w:val="lowerRoman"/>
      <w:lvlText w:val="%3."/>
      <w:lvlJc w:val="right"/>
      <w:pPr>
        <w:ind w:left="4635" w:hanging="180"/>
      </w:pPr>
    </w:lvl>
    <w:lvl w:ilvl="3" w:tplc="4009000F" w:tentative="1">
      <w:start w:val="1"/>
      <w:numFmt w:val="decimal"/>
      <w:lvlText w:val="%4."/>
      <w:lvlJc w:val="left"/>
      <w:pPr>
        <w:ind w:left="5355" w:hanging="360"/>
      </w:pPr>
    </w:lvl>
    <w:lvl w:ilvl="4" w:tplc="40090019" w:tentative="1">
      <w:start w:val="1"/>
      <w:numFmt w:val="lowerLetter"/>
      <w:lvlText w:val="%5."/>
      <w:lvlJc w:val="left"/>
      <w:pPr>
        <w:ind w:left="6075" w:hanging="360"/>
      </w:pPr>
    </w:lvl>
    <w:lvl w:ilvl="5" w:tplc="4009001B" w:tentative="1">
      <w:start w:val="1"/>
      <w:numFmt w:val="lowerRoman"/>
      <w:lvlText w:val="%6."/>
      <w:lvlJc w:val="right"/>
      <w:pPr>
        <w:ind w:left="6795" w:hanging="180"/>
      </w:pPr>
    </w:lvl>
    <w:lvl w:ilvl="6" w:tplc="4009000F" w:tentative="1">
      <w:start w:val="1"/>
      <w:numFmt w:val="decimal"/>
      <w:lvlText w:val="%7."/>
      <w:lvlJc w:val="left"/>
      <w:pPr>
        <w:ind w:left="7515" w:hanging="360"/>
      </w:pPr>
    </w:lvl>
    <w:lvl w:ilvl="7" w:tplc="40090019" w:tentative="1">
      <w:start w:val="1"/>
      <w:numFmt w:val="lowerLetter"/>
      <w:lvlText w:val="%8."/>
      <w:lvlJc w:val="left"/>
      <w:pPr>
        <w:ind w:left="8235" w:hanging="360"/>
      </w:pPr>
    </w:lvl>
    <w:lvl w:ilvl="8" w:tplc="4009001B" w:tentative="1">
      <w:start w:val="1"/>
      <w:numFmt w:val="lowerRoman"/>
      <w:lvlText w:val="%9."/>
      <w:lvlJc w:val="right"/>
      <w:pPr>
        <w:ind w:left="8955" w:hanging="180"/>
      </w:pPr>
    </w:lvl>
  </w:abstractNum>
  <w:abstractNum w:abstractNumId="7" w15:restartNumberingAfterBreak="0">
    <w:nsid w:val="4444189B"/>
    <w:multiLevelType w:val="hybridMultilevel"/>
    <w:tmpl w:val="4EAE0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270088"/>
    <w:multiLevelType w:val="hybridMultilevel"/>
    <w:tmpl w:val="B91E3EB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3932D3"/>
    <w:multiLevelType w:val="hybridMultilevel"/>
    <w:tmpl w:val="055618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966950"/>
    <w:multiLevelType w:val="hybridMultilevel"/>
    <w:tmpl w:val="CF6E2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F481B90"/>
    <w:multiLevelType w:val="hybridMultilevel"/>
    <w:tmpl w:val="251E6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234478"/>
    <w:multiLevelType w:val="multilevel"/>
    <w:tmpl w:val="DCA6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77062">
    <w:abstractNumId w:val="3"/>
  </w:num>
  <w:num w:numId="2" w16cid:durableId="1681199734">
    <w:abstractNumId w:val="5"/>
  </w:num>
  <w:num w:numId="3" w16cid:durableId="354577529">
    <w:abstractNumId w:val="11"/>
  </w:num>
  <w:num w:numId="4" w16cid:durableId="2132286322">
    <w:abstractNumId w:val="12"/>
  </w:num>
  <w:num w:numId="5" w16cid:durableId="1797798972">
    <w:abstractNumId w:val="10"/>
  </w:num>
  <w:num w:numId="6" w16cid:durableId="236284359">
    <w:abstractNumId w:val="8"/>
  </w:num>
  <w:num w:numId="7" w16cid:durableId="1652558875">
    <w:abstractNumId w:val="0"/>
  </w:num>
  <w:num w:numId="8" w16cid:durableId="1910726677">
    <w:abstractNumId w:val="7"/>
  </w:num>
  <w:num w:numId="9" w16cid:durableId="18285427">
    <w:abstractNumId w:val="1"/>
  </w:num>
  <w:num w:numId="10" w16cid:durableId="81026189">
    <w:abstractNumId w:val="2"/>
  </w:num>
  <w:num w:numId="11" w16cid:durableId="948660657">
    <w:abstractNumId w:val="4"/>
  </w:num>
  <w:num w:numId="12" w16cid:durableId="1822769817">
    <w:abstractNumId w:val="6"/>
  </w:num>
  <w:num w:numId="13" w16cid:durableId="15066730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A54"/>
    <w:rsid w:val="00307932"/>
    <w:rsid w:val="003E51F4"/>
    <w:rsid w:val="00426FC5"/>
    <w:rsid w:val="00433C71"/>
    <w:rsid w:val="005E623D"/>
    <w:rsid w:val="005F3EB4"/>
    <w:rsid w:val="007D10FA"/>
    <w:rsid w:val="007E7F6C"/>
    <w:rsid w:val="00B032EE"/>
    <w:rsid w:val="00B42673"/>
    <w:rsid w:val="00BF299B"/>
    <w:rsid w:val="00C91255"/>
    <w:rsid w:val="00D35925"/>
    <w:rsid w:val="00D72A54"/>
    <w:rsid w:val="00D76C18"/>
    <w:rsid w:val="00DB29B9"/>
    <w:rsid w:val="00DE3AC0"/>
    <w:rsid w:val="00E66BCE"/>
    <w:rsid w:val="00F50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13182"/>
  <w15:chartTrackingRefBased/>
  <w15:docId w15:val="{1F09480D-1DD3-40FE-8BBD-39BD26E9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72A54"/>
    <w:rPr>
      <w:b/>
      <w:bCs/>
    </w:rPr>
  </w:style>
  <w:style w:type="paragraph" w:styleId="ListParagraph">
    <w:name w:val="List Paragraph"/>
    <w:basedOn w:val="Normal"/>
    <w:uiPriority w:val="34"/>
    <w:qFormat/>
    <w:rsid w:val="00D72A54"/>
    <w:pPr>
      <w:ind w:left="720"/>
      <w:contextualSpacing/>
    </w:pPr>
  </w:style>
  <w:style w:type="paragraph" w:styleId="NormalWeb">
    <w:name w:val="Normal (Web)"/>
    <w:basedOn w:val="Normal"/>
    <w:uiPriority w:val="99"/>
    <w:unhideWhenUsed/>
    <w:rsid w:val="00D76C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C912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87403">
      <w:bodyDiv w:val="1"/>
      <w:marLeft w:val="0"/>
      <w:marRight w:val="0"/>
      <w:marTop w:val="0"/>
      <w:marBottom w:val="0"/>
      <w:divBdr>
        <w:top w:val="none" w:sz="0" w:space="0" w:color="auto"/>
        <w:left w:val="none" w:sz="0" w:space="0" w:color="auto"/>
        <w:bottom w:val="none" w:sz="0" w:space="0" w:color="auto"/>
        <w:right w:val="none" w:sz="0" w:space="0" w:color="auto"/>
      </w:divBdr>
    </w:div>
    <w:div w:id="707950467">
      <w:bodyDiv w:val="1"/>
      <w:marLeft w:val="0"/>
      <w:marRight w:val="0"/>
      <w:marTop w:val="0"/>
      <w:marBottom w:val="0"/>
      <w:divBdr>
        <w:top w:val="none" w:sz="0" w:space="0" w:color="auto"/>
        <w:left w:val="none" w:sz="0" w:space="0" w:color="auto"/>
        <w:bottom w:val="none" w:sz="0" w:space="0" w:color="auto"/>
        <w:right w:val="none" w:sz="0" w:space="0" w:color="auto"/>
      </w:divBdr>
    </w:div>
    <w:div w:id="198365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sca_esv=0cbe38edb3c0f9fe&amp;sxsrf=AE3TifNktv-xvx8lwytRGsZPt39TcD0LGg%3A1757758721024&amp;q=Library+Management+System&amp;sa=X&amp;ved=2ahUKEwiZpqvBwdWPAxWQmq8BHc9jB7EQxccNegUIgAEQAQ&amp;mstk=AUtExfDkCvdtwXeIqq90dUxtp13XSQHKWdY9Xi19rHxK3y6KM9CzpRlTvXBE-7qcz6nfhR-4bYQPB7YOQteEaAwM1KHsrN17lfC5z-KXyo8k_TqB3CoTO93Ht0FQ7wdH9YmjO9yWidZSVECro8YwHtTrakZxSjCTU9n-Q-8kitV5imxDD81NbVrejF8nu4VGqq6tfUUcFELICiIrJPLU1Yv_2NPDzVKJoUs0B71Moj4mNH8pjPHClYF4nWWmD1YWUbJR1b9mx3TK7VlPgk_Q8Su9NzEc&amp;csui=3"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dc:creator>
  <cp:keywords/>
  <dc:description/>
  <cp:lastModifiedBy>sarang telrandhe</cp:lastModifiedBy>
  <cp:revision>9</cp:revision>
  <dcterms:created xsi:type="dcterms:W3CDTF">2025-09-13T18:29:00Z</dcterms:created>
  <dcterms:modified xsi:type="dcterms:W3CDTF">2025-10-03T13:11:00Z</dcterms:modified>
</cp:coreProperties>
</file>