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D57D" w14:textId="6AC780B5" w:rsidR="00431B4B" w:rsidRDefault="00431B4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Question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Comparison between pedestrians who crossing the borders to US (Us-Can and Us-Mex)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More traffic from Mexico (both vehicles and people) – compare in percentages</w:t>
      </w:r>
    </w:p>
    <w:p w14:paraId="02A19A0A" w14:textId="1BA49E16" w:rsidR="00E80599" w:rsidRDefault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6AF1A5B" wp14:editId="51614519">
            <wp:extent cx="4540946" cy="28380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4" cy="284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68D8" w14:textId="448EB8A5" w:rsidR="00E80599" w:rsidRDefault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CE70904" wp14:editId="2F3C3658">
            <wp:extent cx="4149306" cy="25933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58" cy="259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DD4F" w14:textId="77777777" w:rsidR="00431B4B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Question 2</w:t>
      </w:r>
    </w:p>
    <w:p w14:paraId="5D6D0ED6" w14:textId="0C0A860C" w:rsidR="00431B4B" w:rsidRPr="003C11E7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3C11E7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Top 5 busiest ports on US-Can border during 10 years</w:t>
      </w:r>
    </w:p>
    <w:p w14:paraId="62CEAB20" w14:textId="1B6B4977" w:rsidR="00431B4B" w:rsidRPr="00431B4B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by average number of People:</w:t>
      </w:r>
    </w:p>
    <w:p w14:paraId="40318CD8" w14:textId="77777777" w:rsidR="00431B4B" w:rsidRPr="00431B4B" w:rsidRDefault="00431B4B" w:rsidP="00431B4B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Buffalo :</w:t>
      </w:r>
      <w:proofErr w:type="gramEnd"/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1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st</w:t>
      </w:r>
    </w:p>
    <w:p w14:paraId="6C7AC919" w14:textId="33FD94C7" w:rsidR="00431B4B" w:rsidRPr="00E80599" w:rsidRDefault="00431B4B" w:rsidP="00431B4B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Blaine: 2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nd</w:t>
      </w:r>
    </w:p>
    <w:p w14:paraId="5C5D10ED" w14:textId="77777777" w:rsidR="00E80599" w:rsidRDefault="00E80599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2B74A44" w14:textId="7C5C2AE7" w:rsidR="00E80599" w:rsidRDefault="00E80599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24162B9" w14:textId="795F2910" w:rsidR="00E80599" w:rsidRDefault="00E80599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28F65C9" wp14:editId="74B731D8">
            <wp:extent cx="4991243" cy="311952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03" cy="312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D1BF" w14:textId="64625229" w:rsidR="00E80599" w:rsidRDefault="00E80599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Observation:</w:t>
      </w:r>
    </w:p>
    <w:p w14:paraId="2AF6E775" w14:textId="079421B7" w:rsidR="00E80599" w:rsidRPr="00E80599" w:rsidRDefault="00E80599" w:rsidP="00E80599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 the two busiest ports, there is a trend of increase in people traffic from 2010 to 2012 than with time there seems to be a decline then another uptick starting in 20217</w:t>
      </w:r>
    </w:p>
    <w:p w14:paraId="6E43AAC1" w14:textId="77777777" w:rsidR="00431B4B" w:rsidRP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proofErr w:type="gramStart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by</w:t>
      </w:r>
      <w:proofErr w:type="gramEnd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average number of Vehicles):</w:t>
      </w:r>
    </w:p>
    <w:p w14:paraId="430C6E67" w14:textId="77777777" w:rsidR="00431B4B" w:rsidRPr="00431B4B" w:rsidRDefault="00431B4B" w:rsidP="00431B4B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Buffalo (1</w:t>
      </w:r>
      <w:r w:rsidRPr="00431B4B">
        <w:rPr>
          <w:rFonts w:ascii="Arial" w:hAnsi="Arial" w:cs="Arial"/>
          <w:color w:val="1D1C1D"/>
          <w:sz w:val="23"/>
          <w:szCs w:val="23"/>
          <w:vertAlign w:val="superscript"/>
        </w:rPr>
        <w:t>st</w:t>
      </w:r>
      <w:r>
        <w:rPr>
          <w:rFonts w:ascii="Arial" w:hAnsi="Arial" w:cs="Arial"/>
          <w:color w:val="1D1C1D"/>
          <w:sz w:val="23"/>
          <w:szCs w:val="23"/>
        </w:rPr>
        <w:t>)</w:t>
      </w:r>
    </w:p>
    <w:p w14:paraId="0E194806" w14:textId="7EFBE261" w:rsidR="00431B4B" w:rsidRPr="00E80599" w:rsidRDefault="00431B4B" w:rsidP="00431B4B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Detroit (2</w:t>
      </w:r>
      <w:r w:rsidRPr="00431B4B">
        <w:rPr>
          <w:rFonts w:ascii="Arial" w:hAnsi="Arial" w:cs="Arial"/>
          <w:color w:val="1D1C1D"/>
          <w:sz w:val="23"/>
          <w:szCs w:val="23"/>
          <w:vertAlign w:val="superscript"/>
        </w:rPr>
        <w:t>nd</w:t>
      </w:r>
      <w:r>
        <w:rPr>
          <w:rFonts w:ascii="Arial" w:hAnsi="Arial" w:cs="Arial"/>
          <w:color w:val="1D1C1D"/>
          <w:sz w:val="23"/>
          <w:szCs w:val="23"/>
        </w:rPr>
        <w:t>)</w:t>
      </w:r>
    </w:p>
    <w:p w14:paraId="2028AF82" w14:textId="4CBBEBEA" w:rsidR="00E80599" w:rsidRDefault="00E82028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B9E64A" wp14:editId="7B7B8576">
            <wp:extent cx="5089585" cy="318099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49" cy="318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4726" w14:textId="42AE9512" w:rsidR="00E82028" w:rsidRDefault="00E82028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Observation:</w:t>
      </w:r>
    </w:p>
    <w:p w14:paraId="3E99BC97" w14:textId="5919317F" w:rsidR="00E82028" w:rsidRDefault="00E82028" w:rsidP="00E82028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is an increase in traffic from 2009 to 2012 and then there is a decline until 2016 then there is an uptick from 2016 onward</w:t>
      </w:r>
    </w:p>
    <w:p w14:paraId="368CCBF9" w14:textId="70D7EE0B" w:rsidR="001F2D66" w:rsidRDefault="001F2D66" w:rsidP="001F2D66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4FB529B" wp14:editId="51E02DFD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1E99" w14:textId="5B130368" w:rsidR="001F2D66" w:rsidRDefault="001F2D66" w:rsidP="001F2D66">
      <w:pPr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Observation:</w:t>
      </w:r>
    </w:p>
    <w:p w14:paraId="03769B3B" w14:textId="5E06721C" w:rsidR="001F2D66" w:rsidRDefault="001F2D66" w:rsidP="001F2D66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There is a significant different between the number of people crossing the border in Michigan versus vehicles crossing the border</w:t>
      </w:r>
    </w:p>
    <w:p w14:paraId="38548F6A" w14:textId="3F9D9116" w:rsidR="001F2D66" w:rsidRDefault="001F2D66" w:rsidP="001F2D66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Include number difference of vehicles versus people in three states</w:t>
      </w:r>
    </w:p>
    <w:p w14:paraId="1AD3C0A1" w14:textId="7FA3F36F" w:rsidR="001F2D66" w:rsidRPr="001F2D66" w:rsidRDefault="001F2D66" w:rsidP="001F2D6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4AB0057" wp14:editId="42520620">
            <wp:extent cx="59436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C37A" w14:textId="50C7980C" w:rsidR="001F2D66" w:rsidRDefault="001F2D66" w:rsidP="001F2D6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Observation:</w:t>
      </w:r>
    </w:p>
    <w:p w14:paraId="1420F115" w14:textId="2141F1C3" w:rsidR="001F2D66" w:rsidRDefault="001F2D66" w:rsidP="001F2D66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Although Michigan and New York are the busiest states, Michigan has the most significant increase in traffic from 2009-2013.</w:t>
      </w:r>
    </w:p>
    <w:p w14:paraId="79E49782" w14:textId="3D995761" w:rsidR="001F2D66" w:rsidRPr="001F2D66" w:rsidRDefault="001F2D66" w:rsidP="001F2D66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Overall, the busiest states have an increase of traffic from 2009-2013 than</w:t>
      </w:r>
    </w:p>
    <w:p w14:paraId="75EFE69B" w14:textId="703364DB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A21522" wp14:editId="7B381463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14C0" w14:textId="5A2E0C49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</w:t>
      </w:r>
    </w:p>
    <w:p w14:paraId="339A2755" w14:textId="0CEA937F" w:rsidR="00E5119F" w:rsidRDefault="00E5119F" w:rsidP="00E5119F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Zooming out, the busiest states also coincide with the business ports along the US-Canada border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New York and Washington</w:t>
      </w:r>
    </w:p>
    <w:p w14:paraId="1E2931FA" w14:textId="5DD73B4E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8F80FF" wp14:editId="641D9482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17BF" w14:textId="01CD17EC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</w:t>
      </w:r>
    </w:p>
    <w:p w14:paraId="341B6F22" w14:textId="3C5059BA" w:rsidR="00E5119F" w:rsidRPr="00E5119F" w:rsidRDefault="00E5119F" w:rsidP="00E5119F">
      <w:pPr>
        <w:pStyle w:val="ListParagraph"/>
        <w:numPr>
          <w:ilvl w:val="0"/>
          <w:numId w:val="6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is an upward trend of people traffic from 2009 to 2012 then there is a decline up until 2016 then an uptick from 2016 onward</w:t>
      </w:r>
    </w:p>
    <w:p w14:paraId="2A26DF3C" w14:textId="24453544" w:rsidR="00431B4B" w:rsidRP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Observation: </w:t>
      </w:r>
    </w:p>
    <w:p w14:paraId="3291645F" w14:textId="77777777" w:rsidR="00431B4B" w:rsidRDefault="00431B4B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Both of these ports are close to metropolitan cities</w:t>
      </w:r>
    </w:p>
    <w:p w14:paraId="048A73AA" w14:textId="1FB6B391" w:rsidR="00431B4B" w:rsidRDefault="00431B4B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Both of these ports are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towards the end of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US-Canada border line</w:t>
      </w:r>
    </w:p>
    <w:p w14:paraId="4A28B4A7" w14:textId="77777777" w:rsidR="00431B4B" w:rsidRPr="003C11E7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3C11E7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Top 5 busiest ports on US-Mex border during 10 years</w:t>
      </w:r>
      <w:r w:rsidRPr="003C11E7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</w:p>
    <w:p w14:paraId="0356E99E" w14:textId="77777777" w:rsidR="00431B4B" w:rsidRP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proofErr w:type="gramStart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by</w:t>
      </w:r>
      <w:proofErr w:type="gramEnd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average number People):</w:t>
      </w:r>
    </w:p>
    <w:p w14:paraId="0010C62D" w14:textId="62DD8DC1" w:rsidR="00431B4B" w:rsidRDefault="00431B4B" w:rsidP="00431B4B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San Ysidro: 1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st</w:t>
      </w:r>
    </w:p>
    <w:p w14:paraId="0DC651E7" w14:textId="76E6CCA3" w:rsidR="00431B4B" w:rsidRPr="00E82028" w:rsidRDefault="00431B4B" w:rsidP="00431B4B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El Paso: 2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nd</w:t>
      </w:r>
    </w:p>
    <w:p w14:paraId="0F4578A3" w14:textId="63A3EC32" w:rsidR="00E82028" w:rsidRPr="00E82028" w:rsidRDefault="00E82028" w:rsidP="00E8202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E9FE4B" wp14:editId="304E7C4B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043B" w14:textId="6E727D51" w:rsidR="00E80599" w:rsidRDefault="00E82028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6057601" wp14:editId="1D6CB543">
            <wp:extent cx="5080958" cy="3175599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237" cy="31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6C2F" w14:textId="469B92DA" w:rsidR="00E82028" w:rsidRDefault="00E82028" w:rsidP="00E8059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Observations:</w:t>
      </w:r>
    </w:p>
    <w:p w14:paraId="595D8943" w14:textId="718F12AD" w:rsidR="00E82028" w:rsidRDefault="00E82028" w:rsidP="00E8202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For the busiest ports, there is a decrease from 2009 to end 2012 then a steady increase as of 2013 across both ports.</w:t>
      </w:r>
    </w:p>
    <w:p w14:paraId="18CC7C73" w14:textId="1A542AD5" w:rsidR="00E5119F" w:rsidRDefault="00E5119F" w:rsidP="00E82028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D65DD3" wp14:editId="265808BE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DDA2" w14:textId="5B97712C" w:rsidR="00E5119F" w:rsidRDefault="00E5119F" w:rsidP="00E5119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Observation:</w:t>
      </w:r>
    </w:p>
    <w:p w14:paraId="5BDD96CD" w14:textId="486EED2A" w:rsidR="00E5119F" w:rsidRDefault="00E5119F" w:rsidP="00E5119F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There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x more people crossing the border from Texas than California (also include percentage difference)</w:t>
      </w:r>
    </w:p>
    <w:p w14:paraId="628D38C6" w14:textId="136F750D" w:rsidR="00E5119F" w:rsidRPr="00E5119F" w:rsidRDefault="00E5119F" w:rsidP="00E5119F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Also include comparison between Texas and New Mexico</w:t>
      </w:r>
    </w:p>
    <w:p w14:paraId="4730F1EB" w14:textId="676E17AD" w:rsidR="00431B4B" w:rsidRP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proofErr w:type="gramStart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by</w:t>
      </w:r>
      <w:proofErr w:type="gramEnd"/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average number Vehicles)</w:t>
      </w:r>
    </w:p>
    <w:p w14:paraId="75511F85" w14:textId="68940937" w:rsidR="00431B4B" w:rsidRPr="00431B4B" w:rsidRDefault="00431B4B" w:rsidP="00431B4B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San Ysidro: 1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st</w:t>
      </w:r>
    </w:p>
    <w:p w14:paraId="29028C96" w14:textId="09951B55" w:rsidR="00431B4B" w:rsidRPr="00BA1126" w:rsidRDefault="00431B4B" w:rsidP="00431B4B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</w:rPr>
        <w:t>El Paso: 2</w:t>
      </w:r>
      <w:r w:rsidRPr="00431B4B">
        <w:rPr>
          <w:rFonts w:ascii="Arial" w:hAnsi="Arial" w:cs="Arial"/>
          <w:color w:val="1D1C1D"/>
          <w:sz w:val="23"/>
          <w:szCs w:val="23"/>
          <w:shd w:val="clear" w:color="auto" w:fill="FFFFFF"/>
          <w:vertAlign w:val="superscript"/>
        </w:rPr>
        <w:t>nd</w:t>
      </w:r>
    </w:p>
    <w:p w14:paraId="38463251" w14:textId="5FF13DEE" w:rsidR="00BA1126" w:rsidRDefault="00BA1126" w:rsidP="00BA11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2A3EB1" wp14:editId="03941FD2">
            <wp:extent cx="5943600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B684" w14:textId="6D159EEF" w:rsidR="00256434" w:rsidRDefault="00256434" w:rsidP="00BA11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0B43FF2" wp14:editId="6F09FC01">
            <wp:extent cx="5943600" cy="371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184E" w14:textId="067FB48E" w:rsidR="00256434" w:rsidRDefault="00256434" w:rsidP="00BA11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Observations:</w:t>
      </w:r>
    </w:p>
    <w:p w14:paraId="23833278" w14:textId="18079751" w:rsidR="00256434" w:rsidRDefault="00256434" w:rsidP="00256434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 in raw counts to compare to people view</w:t>
      </w:r>
    </w:p>
    <w:p w14:paraId="7644C2D5" w14:textId="61D26F65" w:rsidR="00256434" w:rsidRPr="00256434" w:rsidRDefault="00256434" w:rsidP="00256434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Overall, it seems like the states have comparable traffic for both vehicle and people</w:t>
      </w:r>
    </w:p>
    <w:p w14:paraId="218A6017" w14:textId="5FCEA24A" w:rsidR="0004015A" w:rsidRDefault="0004015A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B02021" wp14:editId="46E1CEFD">
            <wp:extent cx="4858397" cy="30364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73" cy="303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DDAE" w14:textId="04549F02" w:rsidR="0004015A" w:rsidRPr="0004015A" w:rsidRDefault="0004015A" w:rsidP="0004015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4015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Compared to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people traffic along this border, the vehicle traffic has remained relatively steady. There is an uptick from 2011 onward.</w:t>
      </w:r>
    </w:p>
    <w:p w14:paraId="3C900B32" w14:textId="17F80952" w:rsidR="00431B4B" w:rsidRDefault="00431B4B" w:rsidP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431B4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Observation: </w:t>
      </w:r>
    </w:p>
    <w:p w14:paraId="4764ADC1" w14:textId="194EF940" w:rsidR="00BA1126" w:rsidRPr="00621D96" w:rsidRDefault="00BA1126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There is x </w:t>
      </w:r>
      <w:proofErr w:type="gramStart"/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>more</w:t>
      </w:r>
      <w:proofErr w:type="gramEnd"/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number of people who are crossing the us-</w:t>
      </w:r>
      <w:proofErr w:type="spellStart"/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>mexico</w:t>
      </w:r>
      <w:proofErr w:type="spellEnd"/>
      <w:r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border than there are vehicles for both busiest ports (also </w:t>
      </w:r>
      <w:r w:rsidR="00621D96" w:rsidRPr="00621D96">
        <w:rPr>
          <w:rFonts w:ascii="Arial" w:hAnsi="Arial" w:cs="Arial"/>
          <w:color w:val="FF0000"/>
          <w:sz w:val="23"/>
          <w:szCs w:val="23"/>
          <w:shd w:val="clear" w:color="auto" w:fill="FFFFFF"/>
        </w:rPr>
        <w:t>include percentage difference)</w:t>
      </w:r>
    </w:p>
    <w:p w14:paraId="6D7A8816" w14:textId="649562A0" w:rsidR="00431B4B" w:rsidRDefault="003C11E7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Both these ports draw a lot of people traffic because of the social activities available in those areas.</w:t>
      </w:r>
    </w:p>
    <w:p w14:paraId="058F4069" w14:textId="57286ABC" w:rsidR="00431B4B" w:rsidRDefault="003C11E7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Both these ports are also near metropolitan cities</w:t>
      </w:r>
    </w:p>
    <w:p w14:paraId="44939207" w14:textId="48216ECF" w:rsidR="003C11E7" w:rsidRPr="003C11E7" w:rsidRDefault="003C11E7" w:rsidP="00431B4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Zooming out, the busiest states also coincide with the business ports along the US-Mexico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i.e.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Texas and California</w:t>
      </w:r>
    </w:p>
    <w:p w14:paraId="718ADABB" w14:textId="43E2C753" w:rsidR="003C11E7" w:rsidRPr="003C11E7" w:rsidRDefault="00431B4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064DEB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Most used</w:t>
      </w:r>
      <w:r w:rsidR="003C11E7" w:rsidRPr="00064DEB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 xml:space="preserve"> vehicle type ac</w:t>
      </w:r>
      <w:r w:rsidR="00064DEB" w:rsidRPr="00064DEB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ross the 10 years</w:t>
      </w:r>
    </w:p>
    <w:p w14:paraId="71297DE2" w14:textId="11DD664B" w:rsidR="003C11E7" w:rsidRDefault="00431B4B" w:rsidP="003C11E7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3C11E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Personal vehicles </w:t>
      </w:r>
      <w:r w:rsidR="003C11E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represent </w:t>
      </w:r>
      <w:r w:rsid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79.7</w:t>
      </w:r>
      <w:r w:rsidRPr="003C11E7">
        <w:rPr>
          <w:rFonts w:ascii="Arial" w:hAnsi="Arial" w:cs="Arial"/>
          <w:color w:val="1D1C1D"/>
          <w:sz w:val="23"/>
          <w:szCs w:val="23"/>
          <w:shd w:val="clear" w:color="auto" w:fill="FFFFFF"/>
        </w:rPr>
        <w:t>%</w:t>
      </w:r>
      <w:r w:rsidR="003C11E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of the vehicle volume across the 10 years</w:t>
      </w:r>
      <w:r w:rsid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followed by trucks at 8.8%.</w:t>
      </w:r>
    </w:p>
    <w:p w14:paraId="75A9F6ED" w14:textId="248A7642" w:rsidR="003428BA" w:rsidRDefault="003428BA" w:rsidP="003428B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E4D569" wp14:editId="525F13E1">
            <wp:extent cx="4982618" cy="311413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28" cy="311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7B72" w14:textId="0E72B456" w:rsidR="003428BA" w:rsidRDefault="003428BA" w:rsidP="003428B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2DCFFB5" wp14:editId="63E97678">
            <wp:extent cx="4813540" cy="3008463"/>
            <wp:effectExtent l="0" t="0" r="635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64" cy="301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F971" w14:textId="72157C49" w:rsidR="003428BA" w:rsidRDefault="003428BA" w:rsidP="003428B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canada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the use of personal vehicles increased from 2009 to 2013 and than has declined</w:t>
      </w:r>
    </w:p>
    <w:p w14:paraId="5547838A" w14:textId="4751CA1E" w:rsidR="003428BA" w:rsidRPr="003428BA" w:rsidRDefault="003428BA" w:rsidP="003428BA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For Mexico, the use of vehicles declined from 2009 </w:t>
      </w:r>
      <w:r w:rsidR="00AF0184">
        <w:rPr>
          <w:rFonts w:ascii="Arial" w:hAnsi="Arial" w:cs="Arial"/>
          <w:color w:val="1D1C1D"/>
          <w:sz w:val="23"/>
          <w:szCs w:val="23"/>
          <w:shd w:val="clear" w:color="auto" w:fill="FFFFFF"/>
        </w:rPr>
        <w:t>to 2012 and then increased</w:t>
      </w:r>
    </w:p>
    <w:p w14:paraId="45783136" w14:textId="4CCF838E" w:rsidR="00064DEB" w:rsidRDefault="00064DE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64DEB">
        <w:rPr>
          <w:rFonts w:ascii="Arial" w:hAnsi="Arial" w:cs="Arial"/>
          <w:b/>
          <w:bCs/>
          <w:color w:val="1D1C1D"/>
          <w:sz w:val="23"/>
          <w:szCs w:val="23"/>
          <w:highlight w:val="yellow"/>
          <w:shd w:val="clear" w:color="auto" w:fill="FFFFFF"/>
        </w:rPr>
        <w:t>Busiest month during the year across all borders and years</w:t>
      </w:r>
    </w:p>
    <w:p w14:paraId="19E0FC97" w14:textId="77777777" w:rsidR="00064DEB" w:rsidRPr="00064DEB" w:rsidRDefault="00431B4B" w:rsidP="00064DEB">
      <w:pPr>
        <w:pStyle w:val="ListParagraph"/>
        <w:numPr>
          <w:ilvl w:val="0"/>
          <w:numId w:val="3"/>
        </w:numPr>
      </w:pPr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July (9.3</w:t>
      </w:r>
      <w:proofErr w:type="gramStart"/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%)+</w:t>
      </w:r>
      <w:proofErr w:type="gramEnd"/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August(9.4%) are the busiest months of the year</w:t>
      </w:r>
    </w:p>
    <w:p w14:paraId="03A29388" w14:textId="3123555A" w:rsidR="005F4B80" w:rsidRPr="00064DEB" w:rsidRDefault="00431B4B" w:rsidP="00064DEB">
      <w:pPr>
        <w:pStyle w:val="ListParagraph"/>
        <w:numPr>
          <w:ilvl w:val="0"/>
          <w:numId w:val="3"/>
        </w:numPr>
      </w:pPr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February</w:t>
      </w:r>
      <w:r w:rsid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(7.2%) </w:t>
      </w:r>
      <w:r w:rsid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and January (7.8%) are the slowest months of the year</w:t>
      </w:r>
    </w:p>
    <w:p w14:paraId="3FC09824" w14:textId="18B59A0B" w:rsidR="00064DEB" w:rsidRDefault="00064DEB" w:rsidP="00064DEB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064DE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Observation: </w:t>
      </w:r>
    </w:p>
    <w:p w14:paraId="09E3676C" w14:textId="04EB02A6" w:rsidR="00064DEB" w:rsidRPr="00064DEB" w:rsidRDefault="00064DEB" w:rsidP="00064DEB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The warmer times of the year garner more traffic because there are </w:t>
      </w:r>
      <w:proofErr w:type="gramStart"/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>less</w:t>
      </w:r>
      <w:proofErr w:type="gramEnd"/>
      <w:r w:rsidRPr="00064DE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weather concerns and easier mobility.</w:t>
      </w:r>
    </w:p>
    <w:p w14:paraId="338E30B8" w14:textId="77818B0E" w:rsidR="00064DEB" w:rsidRDefault="00064DEB" w:rsidP="00064DEB"/>
    <w:sectPr w:rsidR="00064DEB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BAE5" w14:textId="77777777" w:rsidR="00463047" w:rsidRDefault="00463047" w:rsidP="007476B5">
      <w:pPr>
        <w:spacing w:after="0" w:line="240" w:lineRule="auto"/>
      </w:pPr>
      <w:r>
        <w:separator/>
      </w:r>
    </w:p>
  </w:endnote>
  <w:endnote w:type="continuationSeparator" w:id="0">
    <w:p w14:paraId="3B7A3863" w14:textId="77777777" w:rsidR="00463047" w:rsidRDefault="00463047" w:rsidP="0074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956B" w14:textId="77777777" w:rsidR="00463047" w:rsidRDefault="00463047" w:rsidP="007476B5">
      <w:pPr>
        <w:spacing w:after="0" w:line="240" w:lineRule="auto"/>
      </w:pPr>
      <w:r>
        <w:separator/>
      </w:r>
    </w:p>
  </w:footnote>
  <w:footnote w:type="continuationSeparator" w:id="0">
    <w:p w14:paraId="462A1B13" w14:textId="77777777" w:rsidR="00463047" w:rsidRDefault="00463047" w:rsidP="0074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E2F61" w14:textId="75398C8B" w:rsidR="007476B5" w:rsidRDefault="007476B5">
    <w:pPr>
      <w:pStyle w:val="Header"/>
    </w:pPr>
    <w:r>
      <w:t>BORDER CROSSING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588"/>
    <w:multiLevelType w:val="hybridMultilevel"/>
    <w:tmpl w:val="1A4C4838"/>
    <w:lvl w:ilvl="0" w:tplc="DF4A9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27B8"/>
    <w:multiLevelType w:val="hybridMultilevel"/>
    <w:tmpl w:val="BC34B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1A38"/>
    <w:multiLevelType w:val="hybridMultilevel"/>
    <w:tmpl w:val="04EABF66"/>
    <w:lvl w:ilvl="0" w:tplc="DF4A9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B3F66"/>
    <w:multiLevelType w:val="hybridMultilevel"/>
    <w:tmpl w:val="6FF0A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6069D"/>
    <w:multiLevelType w:val="hybridMultilevel"/>
    <w:tmpl w:val="BA2E109A"/>
    <w:lvl w:ilvl="0" w:tplc="DF4A9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A6234"/>
    <w:multiLevelType w:val="hybridMultilevel"/>
    <w:tmpl w:val="AF1EB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88066">
    <w:abstractNumId w:val="5"/>
  </w:num>
  <w:num w:numId="2" w16cid:durableId="1216047857">
    <w:abstractNumId w:val="3"/>
  </w:num>
  <w:num w:numId="3" w16cid:durableId="432677542">
    <w:abstractNumId w:val="0"/>
  </w:num>
  <w:num w:numId="4" w16cid:durableId="1775325981">
    <w:abstractNumId w:val="2"/>
  </w:num>
  <w:num w:numId="5" w16cid:durableId="1320768775">
    <w:abstractNumId w:val="1"/>
  </w:num>
  <w:num w:numId="6" w16cid:durableId="949556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B4B"/>
    <w:rsid w:val="0004015A"/>
    <w:rsid w:val="00064DEB"/>
    <w:rsid w:val="001F2D66"/>
    <w:rsid w:val="00256434"/>
    <w:rsid w:val="002C01AF"/>
    <w:rsid w:val="003428BA"/>
    <w:rsid w:val="003C11E7"/>
    <w:rsid w:val="00431B4B"/>
    <w:rsid w:val="00463047"/>
    <w:rsid w:val="005F4B80"/>
    <w:rsid w:val="00621D96"/>
    <w:rsid w:val="007476B5"/>
    <w:rsid w:val="00AF0184"/>
    <w:rsid w:val="00BA1126"/>
    <w:rsid w:val="00E5119F"/>
    <w:rsid w:val="00E80599"/>
    <w:rsid w:val="00E82028"/>
    <w:rsid w:val="00F5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1D6C"/>
  <w15:docId w15:val="{377C506A-CAAB-482E-8977-22FBD737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6B5"/>
  </w:style>
  <w:style w:type="paragraph" w:styleId="Footer">
    <w:name w:val="footer"/>
    <w:basedOn w:val="Normal"/>
    <w:link w:val="FooterChar"/>
    <w:uiPriority w:val="99"/>
    <w:unhideWhenUsed/>
    <w:rsid w:val="0074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Cassie Hoang</cp:lastModifiedBy>
  <cp:revision>2</cp:revision>
  <dcterms:created xsi:type="dcterms:W3CDTF">2023-02-11T22:25:00Z</dcterms:created>
  <dcterms:modified xsi:type="dcterms:W3CDTF">2023-02-12T15:24:00Z</dcterms:modified>
</cp:coreProperties>
</file>