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877" w:rsidRDefault="00772369" w:rsidP="00772369">
      <w:pPr>
        <w:pStyle w:val="Title"/>
        <w:jc w:val="center"/>
      </w:pPr>
      <w:r>
        <w:t>Pneumonia Detection Challenge</w:t>
      </w:r>
    </w:p>
    <w:p w:rsidR="00772369" w:rsidRDefault="00772369" w:rsidP="00772369"/>
    <w:p w:rsidR="00772369" w:rsidRPr="00772369" w:rsidRDefault="005C3879" w:rsidP="007C6335">
      <w:pPr>
        <w:pStyle w:val="Heading1"/>
        <w:numPr>
          <w:ilvl w:val="0"/>
          <w:numId w:val="1"/>
        </w:numPr>
        <w:ind w:left="0" w:firstLine="0"/>
        <w:rPr>
          <w:color w:val="000000" w:themeColor="text1"/>
        </w:rPr>
      </w:pPr>
      <w:r>
        <w:rPr>
          <w:b/>
          <w:bCs/>
          <w:color w:val="000000" w:themeColor="text1"/>
        </w:rPr>
        <w:t>Project Definition</w:t>
      </w:r>
      <w:r w:rsidR="004B6E06">
        <w:rPr>
          <w:b/>
          <w:bCs/>
          <w:color w:val="000000" w:themeColor="text1"/>
        </w:rPr>
        <w:t>:</w:t>
      </w:r>
    </w:p>
    <w:p w:rsidR="00772369" w:rsidRDefault="00772369" w:rsidP="00772369"/>
    <w:p w:rsidR="004B6E06" w:rsidRPr="00A240FD" w:rsidRDefault="005C3879" w:rsidP="007C6335">
      <w:pPr>
        <w:pStyle w:val="Heading2"/>
        <w:numPr>
          <w:ilvl w:val="1"/>
          <w:numId w:val="3"/>
        </w:numPr>
        <w:ind w:left="0" w:firstLine="0"/>
        <w:rPr>
          <w:b/>
          <w:bCs/>
          <w:color w:val="000000" w:themeColor="text1"/>
        </w:rPr>
      </w:pPr>
      <w:r>
        <w:rPr>
          <w:b/>
          <w:bCs/>
          <w:color w:val="000000" w:themeColor="text1"/>
        </w:rPr>
        <w:t>Project Overview</w:t>
      </w:r>
      <w:r w:rsidR="007213A4">
        <w:rPr>
          <w:b/>
          <w:bCs/>
          <w:color w:val="000000" w:themeColor="text1"/>
        </w:rPr>
        <w:t>:</w:t>
      </w:r>
    </w:p>
    <w:p w:rsidR="004B6E06" w:rsidRPr="004B6E06" w:rsidRDefault="004B6E06" w:rsidP="004B6E06"/>
    <w:p w:rsidR="00DF096A" w:rsidRDefault="00DF096A" w:rsidP="00772369">
      <w:r w:rsidRPr="00DF096A">
        <w:t>Pneumonia is an infection that inflames the air sacs in one or both lungs. The air sacs may fill with fluid or pus (purulent material), causing cough with phlegm or pus, fever, chills, and difficulty breathing. A variety of organisms, including bacteria, viruses and fungi, can cause pneumonia.</w:t>
      </w:r>
    </w:p>
    <w:p w:rsidR="0052725F" w:rsidRPr="00DF096A" w:rsidRDefault="0052725F" w:rsidP="00AE31B4">
      <w:pPr>
        <w:ind w:left="-567" w:right="-1440"/>
      </w:pPr>
      <w:r>
        <w:rPr>
          <w:noProof/>
          <w:lang w:eastAsia="en-IN" w:bidi="kn-IN"/>
        </w:rPr>
        <w:drawing>
          <wp:inline distT="0" distB="0" distL="0" distR="0">
            <wp:extent cx="6475869" cy="2800350"/>
            <wp:effectExtent l="0" t="0" r="1270" b="0"/>
            <wp:docPr id="1" name="Picture 1" descr="Lungs with pneum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ngs with pneumon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6787" cy="2809396"/>
                    </a:xfrm>
                    <a:prstGeom prst="rect">
                      <a:avLst/>
                    </a:prstGeom>
                    <a:noFill/>
                    <a:ln>
                      <a:noFill/>
                    </a:ln>
                  </pic:spPr>
                </pic:pic>
              </a:graphicData>
            </a:graphic>
          </wp:inline>
        </w:drawing>
      </w:r>
    </w:p>
    <w:p w:rsidR="00B82E1D" w:rsidRDefault="00793EF8" w:rsidP="00772369">
      <w:r>
        <w:t xml:space="preserve">Pneumonia accounts for over 15% of all deaths of children under 5 years old internationally. In 2017, 920,000 children under the age of 5 died from the disease. </w:t>
      </w:r>
    </w:p>
    <w:p w:rsidR="00B82E1D" w:rsidRDefault="00B82E1D" w:rsidP="00772369">
      <w:r>
        <w:rPr>
          <w:noProof/>
          <w:lang w:eastAsia="en-IN" w:bidi="kn-IN"/>
        </w:rPr>
        <w:drawing>
          <wp:inline distT="0" distB="0" distL="0" distR="0">
            <wp:extent cx="6257925" cy="2552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aths-from-pneumonia-in-people-aged-70-and-older-by-risk-fact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7925" cy="2552700"/>
                    </a:xfrm>
                    <a:prstGeom prst="rect">
                      <a:avLst/>
                    </a:prstGeom>
                  </pic:spPr>
                </pic:pic>
              </a:graphicData>
            </a:graphic>
          </wp:inline>
        </w:drawing>
      </w:r>
    </w:p>
    <w:p w:rsidR="00B82E1D" w:rsidRPr="00B82E1D" w:rsidRDefault="00B82E1D" w:rsidP="00B82E1D"/>
    <w:p w:rsidR="00B82E1D" w:rsidRPr="00B82E1D" w:rsidRDefault="008421A2" w:rsidP="00B82E1D">
      <w:r w:rsidRPr="00B82E1D">
        <w:lastRenderedPageBreak/>
        <w:t>CXRs</w:t>
      </w:r>
      <w:r>
        <w:t xml:space="preserve"> (</w:t>
      </w:r>
      <w:r w:rsidRPr="008421A2">
        <w:rPr>
          <w:b/>
          <w:bCs/>
        </w:rPr>
        <w:t>Chest Radiograph</w:t>
      </w:r>
      <w:r>
        <w:t xml:space="preserve">) </w:t>
      </w:r>
      <w:r w:rsidRPr="00B82E1D">
        <w:t>are</w:t>
      </w:r>
      <w:r w:rsidR="00B82E1D" w:rsidRPr="00B82E1D">
        <w:t xml:space="preserve"> the most commonly performed diagnostic imaging study. A number of factors such as positioning of the patient and depth of inspiration can alter the appearance of the CXR, complicating interpretation further. In addition, clinicians are faced with reading high volumes of images every shift.</w:t>
      </w:r>
    </w:p>
    <w:p w:rsidR="00B82E1D" w:rsidRDefault="00B82E1D" w:rsidP="00B82E1D">
      <w:r>
        <w:t xml:space="preserve">Pneumonia detection requires review of a </w:t>
      </w:r>
      <w:r w:rsidRPr="00B82E1D">
        <w:rPr>
          <w:b/>
          <w:bCs/>
        </w:rPr>
        <w:t>chest radiograph</w:t>
      </w:r>
      <w:r>
        <w:t xml:space="preserve"> (CXR) by highly trained specialists and confirmation through clinical history, vital signs and laboratory exams. Pneumonia usually manifests as an area or areas of increased opacity on CXR. </w:t>
      </w:r>
    </w:p>
    <w:p w:rsidR="00BA5A8D" w:rsidRDefault="00B82E1D" w:rsidP="00B82E1D">
      <w:r>
        <w:t xml:space="preserve">However, the diagnosis of pneumonia on CXR is complicated because of a number of other conditions in the lungs such as fluid overload (pulmonary enema), bleeding, volume loss (atelectasis or collapse), lung cancer, or post radiation or surgical changes. Outside of the lungs, fluid in the pleural space (pleural effusion) also appears as increased opacity on CXR. When available, comparison of CXRs of the patient taken at different time points and correlation with clinical symptoms and history are helpful in making the diagnosis. </w:t>
      </w:r>
    </w:p>
    <w:p w:rsidR="00BA5A8D" w:rsidRDefault="00BA5A8D" w:rsidP="007C6335"/>
    <w:p w:rsidR="00BA5A8D" w:rsidRPr="00A240FD" w:rsidRDefault="00BA5A8D" w:rsidP="007C6335">
      <w:pPr>
        <w:pStyle w:val="Heading2"/>
        <w:numPr>
          <w:ilvl w:val="1"/>
          <w:numId w:val="3"/>
        </w:numPr>
        <w:ind w:left="0" w:firstLine="0"/>
        <w:rPr>
          <w:b/>
          <w:bCs/>
          <w:color w:val="000000" w:themeColor="text1"/>
        </w:rPr>
      </w:pPr>
      <w:r w:rsidRPr="00A240FD">
        <w:rPr>
          <w:b/>
          <w:bCs/>
          <w:color w:val="000000" w:themeColor="text1"/>
        </w:rPr>
        <w:t xml:space="preserve"> Problem Statement</w:t>
      </w:r>
      <w:r w:rsidR="007213A4">
        <w:rPr>
          <w:b/>
          <w:bCs/>
          <w:color w:val="000000" w:themeColor="text1"/>
        </w:rPr>
        <w:t>:</w:t>
      </w:r>
    </w:p>
    <w:p w:rsidR="00BA5A8D" w:rsidRDefault="00BA5A8D" w:rsidP="00B82E1D"/>
    <w:p w:rsidR="00D06115" w:rsidRDefault="00D06115" w:rsidP="00772369">
      <w:r>
        <w:t>The dataset is made up of chest radiographs in the form of DICOM images and are separated into testing and training sets. The dataset also contains two CSV files: one contains the identifications of patients (of the DICOM files), the coordinates of the bounding boxes for those patients with pneumonia and a target column indicating if a patient has pneumonia or not. The second CSV file contains detailed information that categorizes the DICOM images into three categories: No Lung Opacity/Normal, Normal, and Lung Opacity. Only “Lung Opacity” category indicates that a patient has pneumonia. A patient’s chest radiograph can contain 0 or more cases of lung opacity. Each case is represented by a row in the CSV files.</w:t>
      </w:r>
    </w:p>
    <w:p w:rsidR="00760223" w:rsidRDefault="003B3620" w:rsidP="00760223">
      <w:pPr>
        <w:pStyle w:val="Heading3"/>
        <w:numPr>
          <w:ilvl w:val="2"/>
          <w:numId w:val="3"/>
        </w:numPr>
        <w:ind w:left="0" w:firstLine="0"/>
        <w:rPr>
          <w:b/>
          <w:bCs/>
          <w:color w:val="auto"/>
        </w:rPr>
      </w:pPr>
      <w:r w:rsidRPr="003B3620">
        <w:rPr>
          <w:b/>
          <w:bCs/>
          <w:color w:val="auto"/>
        </w:rPr>
        <w:t xml:space="preserve">Existing System: </w:t>
      </w:r>
    </w:p>
    <w:p w:rsidR="00760223" w:rsidRPr="00760223" w:rsidRDefault="00760223" w:rsidP="00760223"/>
    <w:p w:rsidR="00EE77C6" w:rsidRDefault="00760223" w:rsidP="003B3620">
      <w:r>
        <w:t>Properly diagnosing pneumonia can be a tall order because it requires the review of chest radiographs (CXR) by highly trained specialists. The specialist confirms a case of pneumonia by also examining the patient’s clinical history, vital signs and laboratory examination results. Pneumonia usually reveals itself in the lungs as an area(s) of increased opacity on CXR, however, diagnosis on CXR can be complicated by several other lung conditions.</w:t>
      </w:r>
    </w:p>
    <w:p w:rsidR="00EE77C6" w:rsidRDefault="00EE77C6" w:rsidP="003B3620">
      <w:r>
        <w:t>CXRs are the most commonly performed diagnostic imaging study. Several factors such as positioning of the patient and depth of inspiration can alter the appearance of the CXR, complicating interpretation further. In addition, clinicians are faced with reading high volumes of images every shift.</w:t>
      </w:r>
    </w:p>
    <w:p w:rsidR="003B3620" w:rsidRPr="001E2988" w:rsidRDefault="003B3620" w:rsidP="00BB0543">
      <w:pPr>
        <w:pStyle w:val="Heading3"/>
        <w:numPr>
          <w:ilvl w:val="2"/>
          <w:numId w:val="3"/>
        </w:numPr>
        <w:ind w:left="0" w:firstLine="0"/>
        <w:rPr>
          <w:b/>
          <w:bCs/>
          <w:color w:val="auto"/>
        </w:rPr>
      </w:pPr>
      <w:r w:rsidRPr="001E2988">
        <w:rPr>
          <w:b/>
          <w:bCs/>
          <w:color w:val="auto"/>
        </w:rPr>
        <w:t>Proposed System:</w:t>
      </w:r>
    </w:p>
    <w:p w:rsidR="00CB56F7" w:rsidRPr="00CB56F7" w:rsidRDefault="00CB56F7" w:rsidP="00CB56F7"/>
    <w:p w:rsidR="00793EF8" w:rsidRDefault="00EE77C6" w:rsidP="007C6335">
      <w:r>
        <w:t>The project will attempt to develop a model that will detect visual signals of pneumonia in medical images. It will automatically locate lung opacities on CXRs</w:t>
      </w:r>
      <w:r>
        <w:t>.</w:t>
      </w:r>
      <w:r w:rsidR="00BB0543">
        <w:t xml:space="preserve"> </w:t>
      </w:r>
      <w:r w:rsidR="00724EAE">
        <w:t>To</w:t>
      </w:r>
      <w:r w:rsidRPr="00EE77C6">
        <w:t xml:space="preserve"> detect Pneumonia we need to find the Inflammation of the lungs. An algorithm needs to be built to detect a visual signal for pneumonia in medical images. Specifically, the algorithm needs to automatically locate lung opacities on chest radiographs.</w:t>
      </w:r>
    </w:p>
    <w:p w:rsidR="00B71779" w:rsidRDefault="00B71779" w:rsidP="00B71779">
      <w:pPr>
        <w:pStyle w:val="Heading2"/>
        <w:numPr>
          <w:ilvl w:val="1"/>
          <w:numId w:val="3"/>
        </w:numPr>
        <w:ind w:left="0" w:firstLine="0"/>
        <w:rPr>
          <w:b/>
          <w:bCs/>
          <w:color w:val="000000" w:themeColor="text1"/>
        </w:rPr>
      </w:pPr>
      <w:r>
        <w:rPr>
          <w:b/>
          <w:bCs/>
          <w:color w:val="000000" w:themeColor="text1"/>
        </w:rPr>
        <w:lastRenderedPageBreak/>
        <w:t xml:space="preserve">Project Flow: </w:t>
      </w:r>
    </w:p>
    <w:p w:rsidR="00B71779" w:rsidRDefault="00B71779" w:rsidP="00B71779"/>
    <w:p w:rsidR="00B71779" w:rsidRDefault="00B71779" w:rsidP="00B71779">
      <w:r>
        <w:t>The Project flow involve</w:t>
      </w:r>
      <w:r w:rsidR="001E2988">
        <w:t>s</w:t>
      </w:r>
      <w:r>
        <w:t xml:space="preserve"> following steps.</w:t>
      </w:r>
    </w:p>
    <w:p w:rsidR="00B71779" w:rsidRDefault="00625C63" w:rsidP="00B71779">
      <w:pPr>
        <w:pStyle w:val="ListParagraph"/>
        <w:numPr>
          <w:ilvl w:val="0"/>
          <w:numId w:val="13"/>
        </w:numPr>
      </w:pPr>
      <w:r>
        <w:t xml:space="preserve">Exploratory Data Analysis- This step involves exploring and understanding </w:t>
      </w:r>
      <w:r>
        <w:t>the data</w:t>
      </w:r>
    </w:p>
    <w:p w:rsidR="00B71779" w:rsidRDefault="001E2988" w:rsidP="00B71779">
      <w:pPr>
        <w:pStyle w:val="ListParagraph"/>
        <w:numPr>
          <w:ilvl w:val="0"/>
          <w:numId w:val="13"/>
        </w:numPr>
      </w:pPr>
      <w:r>
        <w:t xml:space="preserve">Data </w:t>
      </w:r>
      <w:r w:rsidR="00625C63">
        <w:t>Preparation- Preparing the Data to feed it to the model.</w:t>
      </w:r>
    </w:p>
    <w:p w:rsidR="001E2988" w:rsidRDefault="001D6F77" w:rsidP="00B71779">
      <w:pPr>
        <w:pStyle w:val="ListParagraph"/>
        <w:numPr>
          <w:ilvl w:val="0"/>
          <w:numId w:val="13"/>
        </w:numPr>
      </w:pPr>
      <w:r>
        <w:t xml:space="preserve">Algorithms and Techniques </w:t>
      </w:r>
      <w:r w:rsidR="00C55722">
        <w:t>- Trying out different models on the train data to get the model which performs well</w:t>
      </w:r>
    </w:p>
    <w:p w:rsidR="00625C63" w:rsidRDefault="00625C63" w:rsidP="00B71779">
      <w:pPr>
        <w:pStyle w:val="ListParagraph"/>
        <w:numPr>
          <w:ilvl w:val="0"/>
          <w:numId w:val="13"/>
        </w:numPr>
      </w:pPr>
      <w:r>
        <w:t>Performance Tuning</w:t>
      </w:r>
      <w:r w:rsidR="00C55722">
        <w:t>- Tuning the model with different Parameters.</w:t>
      </w:r>
    </w:p>
    <w:p w:rsidR="00625C63" w:rsidRPr="00B71779" w:rsidRDefault="00625C63" w:rsidP="00B71779">
      <w:pPr>
        <w:pStyle w:val="ListParagraph"/>
        <w:numPr>
          <w:ilvl w:val="0"/>
          <w:numId w:val="13"/>
        </w:numPr>
      </w:pPr>
      <w:r>
        <w:t xml:space="preserve">Finalising the Model </w:t>
      </w:r>
      <w:r w:rsidR="00C55722">
        <w:t>and Parameters- Build the final model with the best parameters and running the model with the Test Data.</w:t>
      </w:r>
    </w:p>
    <w:p w:rsidR="00B71779" w:rsidRDefault="00B71779" w:rsidP="007C6335"/>
    <w:p w:rsidR="00810E7B" w:rsidRDefault="00810E7B" w:rsidP="007C6335">
      <w:pPr>
        <w:pStyle w:val="Heading1"/>
        <w:numPr>
          <w:ilvl w:val="0"/>
          <w:numId w:val="1"/>
        </w:numPr>
        <w:ind w:left="0" w:firstLine="0"/>
        <w:rPr>
          <w:b/>
          <w:bCs/>
        </w:rPr>
      </w:pPr>
      <w:r>
        <w:rPr>
          <w:b/>
          <w:bCs/>
          <w:color w:val="000000" w:themeColor="text1"/>
        </w:rPr>
        <w:t>Exploratory Data Analysis</w:t>
      </w:r>
      <w:r w:rsidRPr="00810E7B">
        <w:rPr>
          <w:b/>
          <w:bCs/>
        </w:rPr>
        <w:t>:</w:t>
      </w:r>
    </w:p>
    <w:p w:rsidR="00810E7B" w:rsidRDefault="00810E7B" w:rsidP="00810E7B"/>
    <w:p w:rsidR="004441C8" w:rsidRDefault="00AD29B4" w:rsidP="00A942D5">
      <w:r w:rsidRPr="00AD29B4">
        <w:t>Exploratory Data Analysis (EDA), also known as Data Exploration, is a step in the Data Analysis Process, where a number of techniques are used to better understand the dataset being used</w:t>
      </w:r>
      <w:r>
        <w:t>.</w:t>
      </w:r>
    </w:p>
    <w:p w:rsidR="00A942D5" w:rsidRDefault="00A942D5" w:rsidP="00A942D5"/>
    <w:p w:rsidR="009F29FF" w:rsidRPr="00A240FD" w:rsidRDefault="00AD29B4" w:rsidP="009F29FF">
      <w:pPr>
        <w:pStyle w:val="Heading2"/>
        <w:rPr>
          <w:b/>
          <w:bCs/>
          <w:color w:val="auto"/>
        </w:rPr>
      </w:pPr>
      <w:r w:rsidRPr="00A240FD">
        <w:rPr>
          <w:b/>
          <w:bCs/>
          <w:color w:val="000000" w:themeColor="text1"/>
        </w:rPr>
        <w:t>2.1</w:t>
      </w:r>
      <w:r w:rsidRPr="00A240FD">
        <w:rPr>
          <w:b/>
          <w:bCs/>
          <w:color w:val="auto"/>
        </w:rPr>
        <w:t xml:space="preserve"> </w:t>
      </w:r>
      <w:r w:rsidR="009F29FF" w:rsidRPr="00A240FD">
        <w:rPr>
          <w:b/>
          <w:bCs/>
          <w:color w:val="auto"/>
        </w:rPr>
        <w:t xml:space="preserve">Understanding the </w:t>
      </w:r>
      <w:r w:rsidR="007B42A3">
        <w:rPr>
          <w:b/>
          <w:bCs/>
          <w:color w:val="auto"/>
        </w:rPr>
        <w:t>Files</w:t>
      </w:r>
      <w:r w:rsidR="007213A4">
        <w:rPr>
          <w:b/>
          <w:bCs/>
          <w:color w:val="auto"/>
        </w:rPr>
        <w:t>:</w:t>
      </w:r>
    </w:p>
    <w:p w:rsidR="009F29FF" w:rsidRDefault="009F29FF" w:rsidP="009F29FF">
      <w:r>
        <w:tab/>
      </w:r>
    </w:p>
    <w:p w:rsidR="00A4659C" w:rsidRDefault="004441C8" w:rsidP="00A4659C">
      <w:r>
        <w:t>There are two set of files provided</w:t>
      </w:r>
      <w:r w:rsidR="00A942D5">
        <w:t xml:space="preserve"> for</w:t>
      </w:r>
      <w:r>
        <w:t xml:space="preserve"> Train and Test Dataset</w:t>
      </w:r>
      <w:r>
        <w:t xml:space="preserve"> </w:t>
      </w:r>
      <w:r w:rsidR="00426E25">
        <w:t>respectively. Images</w:t>
      </w:r>
      <w:r w:rsidR="00A4659C">
        <w:t xml:space="preserve"> provided for both Train and Test data is in the DCM format.</w:t>
      </w:r>
      <w:r w:rsidR="00A4659C" w:rsidRPr="004441C8">
        <w:t xml:space="preserve"> The DCM file extension is used for DICOM which stands for Digital Imaging and Communications in Medicine</w:t>
      </w:r>
      <w:r w:rsidR="00A4659C">
        <w:t xml:space="preserve">. </w:t>
      </w:r>
    </w:p>
    <w:p w:rsidR="00BE6DBB" w:rsidRDefault="004441C8" w:rsidP="004441C8">
      <w:r>
        <w:t>For Train</w:t>
      </w:r>
      <w:r>
        <w:t xml:space="preserve"> data there </w:t>
      </w:r>
      <w:r w:rsidR="00BE6DBB">
        <w:t>are two</w:t>
      </w:r>
      <w:r>
        <w:t xml:space="preserve"> </w:t>
      </w:r>
      <w:r w:rsidR="00A4659C">
        <w:t>CSV</w:t>
      </w:r>
      <w:r>
        <w:t xml:space="preserve"> file</w:t>
      </w:r>
      <w:r w:rsidR="00BE6DBB">
        <w:t>s</w:t>
      </w:r>
      <w:r w:rsidR="00A4659C">
        <w:t xml:space="preserve"> which has been provided:</w:t>
      </w:r>
    </w:p>
    <w:p w:rsidR="004441C8" w:rsidRDefault="004441C8" w:rsidP="00BE6DBB">
      <w:pPr>
        <w:pStyle w:val="ListParagraph"/>
        <w:numPr>
          <w:ilvl w:val="0"/>
          <w:numId w:val="7"/>
        </w:numPr>
      </w:pPr>
      <w:r w:rsidRPr="00BE6DBB">
        <w:rPr>
          <w:b/>
          <w:bCs/>
          <w:i/>
          <w:iCs/>
        </w:rPr>
        <w:t>stage_2_detailed_class_info.csv</w:t>
      </w:r>
      <w:r>
        <w:t xml:space="preserve"> </w:t>
      </w:r>
      <w:r w:rsidR="00BE6DBB">
        <w:t>- provides</w:t>
      </w:r>
      <w:r>
        <w:t xml:space="preserve"> the class information for each Patient Id. </w:t>
      </w:r>
    </w:p>
    <w:p w:rsidR="00A4659C" w:rsidRDefault="00A4659C" w:rsidP="00A465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05"/>
        <w:textAlignment w:val="baseline"/>
        <w:rPr>
          <w:rFonts w:ascii="Courier New" w:eastAsia="Times New Roman" w:hAnsi="Courier New" w:cs="Courier New"/>
          <w:color w:val="000000"/>
          <w:sz w:val="21"/>
          <w:szCs w:val="21"/>
          <w:lang w:eastAsia="en-IN" w:bidi="kn-IN"/>
        </w:rPr>
      </w:pPr>
    </w:p>
    <w:p w:rsidR="00A4659C" w:rsidRDefault="00A4659C" w:rsidP="00FD0A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05"/>
        <w:textAlignment w:val="baseline"/>
      </w:pPr>
      <w:r w:rsidRPr="00A4659C">
        <w:t>Class info data</w:t>
      </w:r>
      <w:r>
        <w:t xml:space="preserve"> </w:t>
      </w:r>
      <w:r w:rsidRPr="00A4659C">
        <w:t>frame has 30227 rows and 2 columns</w:t>
      </w:r>
    </w:p>
    <w:p w:rsidR="00FD0A63" w:rsidRDefault="00FD0A63" w:rsidP="00FD0A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05"/>
        <w:textAlignment w:val="baseline"/>
      </w:pPr>
    </w:p>
    <w:p w:rsidR="00A4659C" w:rsidRDefault="00A4659C" w:rsidP="00A4659C">
      <w:pPr>
        <w:ind w:left="405"/>
      </w:pPr>
      <w:r>
        <w:rPr>
          <w:noProof/>
          <w:lang w:eastAsia="en-IN" w:bidi="kn-IN"/>
        </w:rPr>
        <w:drawing>
          <wp:inline distT="0" distB="0" distL="0" distR="0" wp14:anchorId="3CD7D9E6" wp14:editId="09627DF8">
            <wp:extent cx="5724525" cy="1609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525" cy="1609725"/>
                    </a:xfrm>
                    <a:prstGeom prst="rect">
                      <a:avLst/>
                    </a:prstGeom>
                  </pic:spPr>
                </pic:pic>
              </a:graphicData>
            </a:graphic>
          </wp:inline>
        </w:drawing>
      </w:r>
    </w:p>
    <w:p w:rsidR="00861829" w:rsidRDefault="00861829" w:rsidP="00A4659C">
      <w:pPr>
        <w:ind w:left="405"/>
      </w:pPr>
    </w:p>
    <w:p w:rsidR="00BE6DBB" w:rsidRDefault="00BE6DBB" w:rsidP="00BE6DBB">
      <w:pPr>
        <w:pStyle w:val="ListParagraph"/>
        <w:numPr>
          <w:ilvl w:val="0"/>
          <w:numId w:val="7"/>
        </w:numPr>
      </w:pPr>
      <w:r w:rsidRPr="00BE6DBB">
        <w:rPr>
          <w:b/>
          <w:bCs/>
          <w:i/>
          <w:iCs/>
        </w:rPr>
        <w:t>stage_2_train_labels.csv</w:t>
      </w:r>
      <w:r>
        <w:t xml:space="preserve"> – provides the Bounding Boxes </w:t>
      </w:r>
      <w:r w:rsidR="00EC0487">
        <w:t>details where the masses are found.</w:t>
      </w:r>
    </w:p>
    <w:p w:rsidR="00EC0487" w:rsidRDefault="00A4659C" w:rsidP="00A4659C">
      <w:pPr>
        <w:ind w:firstLine="405"/>
      </w:pPr>
      <w:r w:rsidRPr="00A4659C">
        <w:t>Train Labels data frame has 30227 rows and 6 columns.</w:t>
      </w:r>
      <w:r w:rsidR="007D67A0">
        <w:t xml:space="preserve"> </w:t>
      </w:r>
      <w:r w:rsidR="007D67A0" w:rsidRPr="007D67A0">
        <w:t>Bounding boxes are defined as follows: x, y, width and height</w:t>
      </w:r>
    </w:p>
    <w:p w:rsidR="009F29FF" w:rsidRDefault="00A4659C" w:rsidP="004441C8">
      <w:pPr>
        <w:rPr>
          <w:noProof/>
          <w:lang w:eastAsia="en-IN" w:bidi="kn-IN"/>
        </w:rPr>
      </w:pPr>
      <w:r>
        <w:lastRenderedPageBreak/>
        <w:t xml:space="preserve"> </w:t>
      </w:r>
      <w:r>
        <w:rPr>
          <w:noProof/>
          <w:lang w:eastAsia="en-IN" w:bidi="kn-IN"/>
        </w:rPr>
        <w:t xml:space="preserve">      </w:t>
      </w:r>
      <w:r>
        <w:rPr>
          <w:noProof/>
          <w:lang w:eastAsia="en-IN" w:bidi="kn-IN"/>
        </w:rPr>
        <w:drawing>
          <wp:inline distT="0" distB="0" distL="0" distR="0" wp14:anchorId="0F21079C" wp14:editId="2947E24C">
            <wp:extent cx="5512435"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435" cy="1638300"/>
                    </a:xfrm>
                    <a:prstGeom prst="rect">
                      <a:avLst/>
                    </a:prstGeom>
                  </pic:spPr>
                </pic:pic>
              </a:graphicData>
            </a:graphic>
          </wp:inline>
        </w:drawing>
      </w:r>
    </w:p>
    <w:p w:rsidR="00861829" w:rsidRDefault="00861829" w:rsidP="004441C8">
      <w:pPr>
        <w:rPr>
          <w:noProof/>
          <w:lang w:eastAsia="en-IN" w:bidi="kn-IN"/>
        </w:rPr>
      </w:pPr>
    </w:p>
    <w:p w:rsidR="00076AA7" w:rsidRDefault="00426E25" w:rsidP="004441C8">
      <w:pPr>
        <w:rPr>
          <w:noProof/>
          <w:lang w:eastAsia="en-IN" w:bidi="kn-IN"/>
        </w:rPr>
      </w:pPr>
      <w:r>
        <w:rPr>
          <w:noProof/>
          <w:lang w:eastAsia="en-IN" w:bidi="kn-IN"/>
        </w:rPr>
        <w:t>Each dcm file holds the</w:t>
      </w:r>
      <w:r w:rsidR="006B681C">
        <w:rPr>
          <w:noProof/>
          <w:lang w:eastAsia="en-IN" w:bidi="kn-IN"/>
        </w:rPr>
        <w:t xml:space="preserve"> metadat of patient these needs to be read and checked for useful information.</w:t>
      </w:r>
    </w:p>
    <w:p w:rsidR="007C6335" w:rsidRDefault="006B681C" w:rsidP="007C6335">
      <w:pPr>
        <w:ind w:left="-567" w:right="-1180"/>
        <w:rPr>
          <w:b/>
          <w:bCs/>
        </w:rPr>
      </w:pPr>
      <w:r>
        <w:rPr>
          <w:noProof/>
          <w:lang w:eastAsia="en-IN" w:bidi="kn-IN"/>
        </w:rPr>
        <w:drawing>
          <wp:inline distT="0" distB="0" distL="0" distR="0" wp14:anchorId="51596FA2" wp14:editId="322E0AAB">
            <wp:extent cx="681990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19900" cy="2847975"/>
                    </a:xfrm>
                    <a:prstGeom prst="rect">
                      <a:avLst/>
                    </a:prstGeom>
                  </pic:spPr>
                </pic:pic>
              </a:graphicData>
            </a:graphic>
          </wp:inline>
        </w:drawing>
      </w:r>
    </w:p>
    <w:p w:rsidR="007C6335" w:rsidRDefault="007C6335" w:rsidP="007C6335">
      <w:pPr>
        <w:ind w:left="-567" w:right="-1180"/>
        <w:rPr>
          <w:b/>
          <w:bCs/>
        </w:rPr>
      </w:pPr>
    </w:p>
    <w:p w:rsidR="007B42A3" w:rsidRPr="007C6335" w:rsidRDefault="007B42A3" w:rsidP="007C6335">
      <w:pPr>
        <w:pStyle w:val="Heading2"/>
        <w:ind w:left="-284"/>
        <w:rPr>
          <w:b/>
          <w:bCs/>
          <w:noProof/>
          <w:color w:val="auto"/>
          <w:lang w:eastAsia="en-IN" w:bidi="kn-IN"/>
        </w:rPr>
      </w:pPr>
      <w:r w:rsidRPr="007C6335">
        <w:rPr>
          <w:b/>
          <w:bCs/>
          <w:color w:val="auto"/>
        </w:rPr>
        <w:t>2.</w:t>
      </w:r>
      <w:r w:rsidRPr="007C6335">
        <w:rPr>
          <w:b/>
          <w:bCs/>
          <w:color w:val="auto"/>
        </w:rPr>
        <w:t>2 Data Observation:</w:t>
      </w:r>
    </w:p>
    <w:p w:rsidR="00EB5A63" w:rsidRPr="00861829" w:rsidRDefault="00EB5A63" w:rsidP="00EB5A63">
      <w:pPr>
        <w:rPr>
          <w:rFonts w:asciiTheme="majorHAnsi" w:eastAsiaTheme="majorEastAsia" w:hAnsiTheme="majorHAnsi" w:cstheme="majorBidi"/>
          <w:b/>
          <w:bCs/>
          <w:sz w:val="24"/>
          <w:szCs w:val="24"/>
        </w:rPr>
      </w:pPr>
    </w:p>
    <w:p w:rsidR="004760DE" w:rsidRPr="00861829" w:rsidRDefault="00076AA7" w:rsidP="00861829">
      <w:pPr>
        <w:pStyle w:val="Heading3"/>
        <w:numPr>
          <w:ilvl w:val="0"/>
          <w:numId w:val="9"/>
        </w:numPr>
        <w:rPr>
          <w:b/>
          <w:bCs/>
          <w:color w:val="auto"/>
        </w:rPr>
      </w:pPr>
      <w:r w:rsidRPr="00861829">
        <w:rPr>
          <w:b/>
          <w:bCs/>
          <w:color w:val="auto"/>
        </w:rPr>
        <w:t>Unique Check</w:t>
      </w:r>
    </w:p>
    <w:p w:rsidR="00103114" w:rsidRPr="00861829" w:rsidRDefault="00103114" w:rsidP="00103114">
      <w:pPr>
        <w:pStyle w:val="ListParagraph"/>
        <w:rPr>
          <w:rFonts w:asciiTheme="majorHAnsi" w:eastAsiaTheme="majorEastAsia" w:hAnsiTheme="majorHAnsi" w:cstheme="majorBidi"/>
          <w:b/>
          <w:bCs/>
          <w:sz w:val="24"/>
          <w:szCs w:val="24"/>
        </w:rPr>
      </w:pPr>
    </w:p>
    <w:p w:rsidR="00861829" w:rsidRDefault="00103114" w:rsidP="00076AA7">
      <w:pPr>
        <w:pStyle w:val="ListParagraph"/>
      </w:pPr>
      <w:r>
        <w:t xml:space="preserve">There are </w:t>
      </w:r>
      <w:r w:rsidR="00590414">
        <w:t xml:space="preserve">3 unique classes i.e. </w:t>
      </w:r>
      <w:r w:rsidR="00590414" w:rsidRPr="00590414">
        <w:rPr>
          <w:b/>
          <w:bCs/>
          <w:i/>
          <w:iCs/>
        </w:rPr>
        <w:t>No Lung Opacity/Not Normal, Normal and Lung Opacity</w:t>
      </w:r>
      <w:r w:rsidR="00590414" w:rsidRPr="00590414">
        <w:t xml:space="preserve"> and 2 Target class </w:t>
      </w:r>
      <w:r w:rsidR="00590414" w:rsidRPr="00590414">
        <w:rPr>
          <w:b/>
          <w:bCs/>
          <w:i/>
          <w:iCs/>
        </w:rPr>
        <w:t>1 and 0</w:t>
      </w:r>
      <w:r w:rsidR="00590414">
        <w:rPr>
          <w:rFonts w:ascii="Helvetica" w:hAnsi="Helvetica"/>
          <w:color w:val="000000"/>
          <w:sz w:val="21"/>
          <w:szCs w:val="21"/>
          <w:shd w:val="clear" w:color="auto" w:fill="FFFFFF"/>
        </w:rPr>
        <w:t xml:space="preserve">. </w:t>
      </w:r>
      <w:r w:rsidR="00590414" w:rsidRPr="00426E25">
        <w:t xml:space="preserve">Target </w:t>
      </w:r>
      <w:r w:rsidR="00590414" w:rsidRPr="00426E25">
        <w:rPr>
          <w:b/>
          <w:bCs/>
          <w:i/>
          <w:iCs/>
        </w:rPr>
        <w:t>value 1</w:t>
      </w:r>
      <w:r w:rsidR="00590414" w:rsidRPr="00426E25">
        <w:t xml:space="preserve"> indicates the presence</w:t>
      </w:r>
      <w:r w:rsidR="00426E25" w:rsidRPr="00426E25">
        <w:t xml:space="preserve"> of Pneumonia and Target </w:t>
      </w:r>
      <w:r w:rsidR="00426E25" w:rsidRPr="00426E25">
        <w:rPr>
          <w:b/>
          <w:bCs/>
          <w:i/>
          <w:iCs/>
        </w:rPr>
        <w:t xml:space="preserve">value 0 </w:t>
      </w:r>
      <w:r w:rsidR="00426E25" w:rsidRPr="00426E25">
        <w:t>absence of Pneumonia.</w:t>
      </w:r>
      <w:r w:rsidR="00861829">
        <w:t xml:space="preserve"> </w:t>
      </w:r>
    </w:p>
    <w:p w:rsidR="00861829" w:rsidRDefault="00861829" w:rsidP="00076AA7">
      <w:pPr>
        <w:pStyle w:val="ListParagraph"/>
      </w:pPr>
    </w:p>
    <w:p w:rsidR="00103114" w:rsidRPr="00FC345F" w:rsidRDefault="00861829" w:rsidP="00FC345F">
      <w:pPr>
        <w:pStyle w:val="ListParagraph"/>
        <w:rPr>
          <w:rFonts w:ascii="Helvetica" w:hAnsi="Helvetica"/>
          <w:color w:val="000000"/>
          <w:sz w:val="21"/>
          <w:szCs w:val="21"/>
          <w:shd w:val="clear" w:color="auto" w:fill="FFFFFF"/>
        </w:rPr>
      </w:pPr>
      <w:r>
        <w:t>39 % of Train Category is under No Lung Opacity/Not Normal which signifies that the lung in not normal but also there is no presence of Pneumonia. 29% of data is Normal Lung and 32% where Lung Opacity is found and has the presence of Pneumonia.</w:t>
      </w:r>
    </w:p>
    <w:p w:rsidR="00103114" w:rsidRDefault="00724EAE" w:rsidP="00FC345F">
      <w:pPr>
        <w:pStyle w:val="ListParagraph"/>
        <w:ind w:left="0" w:right="-1180"/>
        <w:rPr>
          <w:b/>
          <w:bCs/>
          <w:i/>
          <w:iCs/>
        </w:rPr>
      </w:pPr>
      <w:r>
        <w:rPr>
          <w:noProof/>
          <w:lang w:eastAsia="en-IN" w:bidi="kn-IN"/>
        </w:rPr>
        <w:lastRenderedPageBreak/>
        <w:drawing>
          <wp:inline distT="0" distB="0" distL="0" distR="0" wp14:anchorId="7186C85C" wp14:editId="7E26EEB6">
            <wp:extent cx="3276600" cy="27622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2762250"/>
                    </a:xfrm>
                    <a:prstGeom prst="rect">
                      <a:avLst/>
                    </a:prstGeom>
                  </pic:spPr>
                </pic:pic>
              </a:graphicData>
            </a:graphic>
          </wp:inline>
        </w:drawing>
      </w:r>
      <w:r w:rsidR="00FC345F">
        <w:rPr>
          <w:noProof/>
          <w:lang w:eastAsia="en-IN" w:bidi="kn-IN"/>
        </w:rPr>
        <w:drawing>
          <wp:inline distT="0" distB="0" distL="0" distR="0" wp14:anchorId="08B3E48C" wp14:editId="78537213">
            <wp:extent cx="2943225" cy="277177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2771775"/>
                    </a:xfrm>
                    <a:prstGeom prst="rect">
                      <a:avLst/>
                    </a:prstGeom>
                  </pic:spPr>
                </pic:pic>
              </a:graphicData>
            </a:graphic>
          </wp:inline>
        </w:drawing>
      </w:r>
    </w:p>
    <w:p w:rsidR="00861829" w:rsidRDefault="00861829" w:rsidP="006B681C"/>
    <w:p w:rsidR="00BE22B8" w:rsidRDefault="00BE22B8" w:rsidP="006B681C"/>
    <w:p w:rsidR="00F977D4" w:rsidRDefault="00F977D4" w:rsidP="00861829">
      <w:pPr>
        <w:pStyle w:val="Heading3"/>
        <w:numPr>
          <w:ilvl w:val="0"/>
          <w:numId w:val="9"/>
        </w:numPr>
        <w:rPr>
          <w:b/>
          <w:bCs/>
          <w:color w:val="auto"/>
        </w:rPr>
      </w:pPr>
      <w:r>
        <w:rPr>
          <w:b/>
          <w:bCs/>
          <w:color w:val="auto"/>
        </w:rPr>
        <w:t>Null Check</w:t>
      </w:r>
    </w:p>
    <w:p w:rsidR="00F977D4" w:rsidRDefault="00F977D4" w:rsidP="00F977D4">
      <w:pPr>
        <w:ind w:left="720"/>
      </w:pPr>
    </w:p>
    <w:p w:rsidR="00F977D4" w:rsidRDefault="00F977D4" w:rsidP="00F977D4">
      <w:pPr>
        <w:ind w:left="720"/>
      </w:pPr>
      <w:r>
        <w:t>There are no boundary boxes provided for the patients who are under class</w:t>
      </w:r>
      <w:r w:rsidR="008F3D94">
        <w:t xml:space="preserve"> Normal and </w:t>
      </w:r>
      <w:r w:rsidR="008F3D94">
        <w:t>No Lung Opacity/Not Normal</w:t>
      </w:r>
      <w:r w:rsidR="008F3D94">
        <w:t>. These records will have columns as Null in the dataset.</w:t>
      </w:r>
    </w:p>
    <w:p w:rsidR="00F977D4" w:rsidRPr="00F977D4" w:rsidRDefault="00217936" w:rsidP="00217936">
      <w:pPr>
        <w:ind w:left="720"/>
      </w:pPr>
      <w:r>
        <w:rPr>
          <w:noProof/>
          <w:lang w:eastAsia="en-IN" w:bidi="kn-IN"/>
        </w:rPr>
        <w:drawing>
          <wp:inline distT="0" distB="0" distL="0" distR="0" wp14:anchorId="362D54E5" wp14:editId="23F74BC3">
            <wp:extent cx="5553075" cy="581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075" cy="581025"/>
                    </a:xfrm>
                    <a:prstGeom prst="rect">
                      <a:avLst/>
                    </a:prstGeom>
                  </pic:spPr>
                </pic:pic>
              </a:graphicData>
            </a:graphic>
          </wp:inline>
        </w:drawing>
      </w:r>
    </w:p>
    <w:p w:rsidR="00790FF4" w:rsidRPr="00790FF4" w:rsidRDefault="00076AA7" w:rsidP="00790FF4">
      <w:pPr>
        <w:pStyle w:val="Heading3"/>
        <w:numPr>
          <w:ilvl w:val="0"/>
          <w:numId w:val="9"/>
        </w:numPr>
        <w:rPr>
          <w:b/>
          <w:bCs/>
          <w:color w:val="auto"/>
        </w:rPr>
      </w:pPr>
      <w:r w:rsidRPr="00861829">
        <w:rPr>
          <w:b/>
          <w:bCs/>
          <w:color w:val="auto"/>
        </w:rPr>
        <w:t>Duplicate Check</w:t>
      </w:r>
    </w:p>
    <w:p w:rsidR="00217936" w:rsidRPr="00217936" w:rsidRDefault="00217936" w:rsidP="00217936"/>
    <w:p w:rsidR="004760DE" w:rsidRDefault="004760DE" w:rsidP="004760DE">
      <w:pPr>
        <w:ind w:left="720"/>
      </w:pPr>
      <w:r>
        <w:t xml:space="preserve">There are duplicate records in both CSV files for </w:t>
      </w:r>
      <w:r w:rsidR="0099776F">
        <w:t>some</w:t>
      </w:r>
      <w:r>
        <w:t xml:space="preserve"> patient</w:t>
      </w:r>
      <w:r w:rsidR="0099776F">
        <w:t>s</w:t>
      </w:r>
      <w:r w:rsidR="00A91BBF">
        <w:t>. All the duplicates are due to multiple masses found in the X-Ray for the patients.</w:t>
      </w:r>
      <w:r w:rsidR="001A735A">
        <w:t xml:space="preserve"> There are multiple boundary boxes provided for some patients.</w:t>
      </w:r>
      <w:r w:rsidR="009D18B9">
        <w:t xml:space="preserve"> Each patients are associated to only one </w:t>
      </w:r>
      <w:r w:rsidR="00DD753A">
        <w:t>class.</w:t>
      </w:r>
      <w:r w:rsidR="007D67A0">
        <w:t xml:space="preserve"> </w:t>
      </w:r>
      <w:r w:rsidR="007D67A0" w:rsidRPr="007D67A0">
        <w:t>About 23,286 patient IDs (~87% of them) provided have 1 bounding boxes while 13 pa</w:t>
      </w:r>
      <w:r w:rsidR="007D67A0">
        <w:t>tients have 4 bounding boxes.</w:t>
      </w:r>
    </w:p>
    <w:p w:rsidR="00B819F8" w:rsidRDefault="001A735A" w:rsidP="00AE31B4">
      <w:pPr>
        <w:ind w:left="720"/>
      </w:pPr>
      <w:r>
        <w:rPr>
          <w:noProof/>
          <w:lang w:eastAsia="en-IN" w:bidi="kn-IN"/>
        </w:rPr>
        <w:drawing>
          <wp:inline distT="0" distB="0" distL="0" distR="0" wp14:anchorId="495609E6" wp14:editId="04C6A0AA">
            <wp:extent cx="5731510" cy="681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81355"/>
                    </a:xfrm>
                    <a:prstGeom prst="rect">
                      <a:avLst/>
                    </a:prstGeom>
                  </pic:spPr>
                </pic:pic>
              </a:graphicData>
            </a:graphic>
          </wp:inline>
        </w:drawing>
      </w:r>
    </w:p>
    <w:p w:rsidR="003935E6" w:rsidRDefault="009D18B9" w:rsidP="00AE31B4">
      <w:pPr>
        <w:ind w:left="720"/>
      </w:pPr>
      <w:r>
        <w:rPr>
          <w:noProof/>
          <w:lang w:eastAsia="en-IN" w:bidi="kn-IN"/>
        </w:rPr>
        <w:drawing>
          <wp:inline distT="0" distB="0" distL="0" distR="0" wp14:anchorId="0BE338EF" wp14:editId="69F4AEB0">
            <wp:extent cx="3524250" cy="1019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401" r="42832"/>
                    <a:stretch/>
                  </pic:blipFill>
                  <pic:spPr bwMode="auto">
                    <a:xfrm>
                      <a:off x="0" y="0"/>
                      <a:ext cx="3524250" cy="1019175"/>
                    </a:xfrm>
                    <a:prstGeom prst="rect">
                      <a:avLst/>
                    </a:prstGeom>
                    <a:ln>
                      <a:noFill/>
                    </a:ln>
                    <a:extLst>
                      <a:ext uri="{53640926-AAD7-44D8-BBD7-CCE9431645EC}">
                        <a14:shadowObscured xmlns:a14="http://schemas.microsoft.com/office/drawing/2010/main"/>
                      </a:ext>
                    </a:extLst>
                  </pic:spPr>
                </pic:pic>
              </a:graphicData>
            </a:graphic>
          </wp:inline>
        </w:drawing>
      </w:r>
    </w:p>
    <w:p w:rsidR="00B819F8" w:rsidRDefault="00B819F8" w:rsidP="00B819F8">
      <w:pPr>
        <w:ind w:left="720"/>
        <w:rPr>
          <w:noProof/>
          <w:lang w:eastAsia="en-IN" w:bidi="kn-IN"/>
        </w:rPr>
      </w:pPr>
      <w:r w:rsidRPr="00B819F8">
        <w:rPr>
          <w:noProof/>
          <w:lang w:eastAsia="en-IN" w:bidi="kn-IN"/>
        </w:rPr>
        <w:t xml:space="preserve"> </w:t>
      </w:r>
    </w:p>
    <w:p w:rsidR="00790FF4" w:rsidRDefault="00790FF4" w:rsidP="00790FF4">
      <w:pPr>
        <w:pStyle w:val="Heading3"/>
        <w:numPr>
          <w:ilvl w:val="0"/>
          <w:numId w:val="9"/>
        </w:numPr>
        <w:rPr>
          <w:b/>
          <w:bCs/>
          <w:color w:val="auto"/>
        </w:rPr>
      </w:pPr>
      <w:r>
        <w:rPr>
          <w:b/>
          <w:bCs/>
          <w:color w:val="auto"/>
        </w:rPr>
        <w:lastRenderedPageBreak/>
        <w:t>X-Ray with bounding boxes</w:t>
      </w:r>
    </w:p>
    <w:p w:rsidR="00790FF4" w:rsidRDefault="00790FF4" w:rsidP="00790FF4"/>
    <w:p w:rsidR="00790FF4" w:rsidRPr="00790FF4" w:rsidRDefault="004169E4" w:rsidP="001901DC">
      <w:r>
        <w:t>Different types of Image Data Provided are below:</w:t>
      </w:r>
      <w:r w:rsidR="00AE31B4">
        <w:rPr>
          <w:noProof/>
          <w:lang w:eastAsia="en-IN" w:bidi="kn-IN"/>
        </w:rPr>
        <mc:AlternateContent>
          <mc:Choice Requires="wps">
            <w:drawing>
              <wp:anchor distT="0" distB="0" distL="114300" distR="114300" simplePos="0" relativeHeight="251669504" behindDoc="0" locked="0" layoutInCell="1" allowOverlap="1" wp14:anchorId="7B6B178B" wp14:editId="56732056">
                <wp:simplePos x="0" y="0"/>
                <wp:positionH relativeFrom="column">
                  <wp:posOffset>-142875</wp:posOffset>
                </wp:positionH>
                <wp:positionV relativeFrom="paragraph">
                  <wp:posOffset>295275</wp:posOffset>
                </wp:positionV>
                <wp:extent cx="2686050" cy="2762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86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0FF4" w:rsidRPr="00790FF4" w:rsidRDefault="00790FF4" w:rsidP="00790FF4">
                            <w:pPr>
                              <w:rPr>
                                <w:b/>
                                <w:bCs/>
                                <w:sz w:val="20"/>
                                <w:szCs w:val="20"/>
                                <w:lang w:val="en-US"/>
                              </w:rPr>
                            </w:pPr>
                            <w:r w:rsidRPr="00790FF4">
                              <w:rPr>
                                <w:b/>
                                <w:bCs/>
                                <w:sz w:val="20"/>
                                <w:szCs w:val="20"/>
                                <w:lang w:val="en-US"/>
                              </w:rPr>
                              <w:t xml:space="preserve">Lung Opacity with </w:t>
                            </w:r>
                            <w:r>
                              <w:rPr>
                                <w:b/>
                                <w:bCs/>
                                <w:sz w:val="20"/>
                                <w:szCs w:val="20"/>
                                <w:lang w:val="en-US"/>
                              </w:rPr>
                              <w:t>4</w:t>
                            </w:r>
                            <w:r w:rsidRPr="00790FF4">
                              <w:rPr>
                                <w:b/>
                                <w:bCs/>
                                <w:sz w:val="20"/>
                                <w:szCs w:val="20"/>
                                <w:lang w:val="en-US"/>
                              </w:rPr>
                              <w:t xml:space="preserve"> Bounding box</w:t>
                            </w:r>
                            <w:r>
                              <w:rPr>
                                <w:b/>
                                <w:bCs/>
                                <w:sz w:val="20"/>
                                <w:szCs w:val="20"/>
                                <w:lang w:val="en-US"/>
                              </w:rPr>
                              <w:t>es</w:t>
                            </w:r>
                          </w:p>
                          <w:p w:rsidR="00790FF4" w:rsidRDefault="00790FF4" w:rsidP="00790F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B178B" id="_x0000_t202" coordsize="21600,21600" o:spt="202" path="m,l,21600r21600,l21600,xe">
                <v:stroke joinstyle="miter"/>
                <v:path gradientshapeok="t" o:connecttype="rect"/>
              </v:shapetype>
              <v:shape id="Text Box 31" o:spid="_x0000_s1026" type="#_x0000_t202" style="position:absolute;margin-left:-11.25pt;margin-top:23.25pt;width:211.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H5ewIAAGQFAAAOAAAAZHJzL2Uyb0RvYy54bWysVE1PGzEQvVfqf7B8L5sECDRig1IQVSUE&#10;qKHi7HhtsqrX49pOsumv77N3E1LaC1Uvu+OZ5+f5vrhsG8PWyoeabMmHRwPOlJVU1fa55N8ebz6c&#10;cxaisJUwZFXJtyrwy+n7dxcbN1EjWpKplGcgsWGycSVfxugmRRHkUjUiHJFTFkZNvhERR/9cVF5s&#10;wN6YYjQYjIsN+cp5kioEaK87I59mfq2VjPdaBxWZKTl8i/nr83eRvsX0QkyevXDLWvZuiH/wohG1&#10;xaN7qmsRBVv5+g+qppaeAul4JKkpSOtaqhwDohkOXkUzXwqncixITnD7NIX/Ryvv1g+e1VXJj4ec&#10;WdGgRo+qjewTtQwq5GfjwgSwuQMwttCjzjt9gDKF3WrfpD8CYrAj09t9dhObhHI0Ph8PTmGSsI3O&#10;xqPRaaIpXm47H+JnRQ1LQsk9qpeTKta3IXbQHSQ9ZummNiZX0Fi2Kfn4GPS/WUBubNKo3As9TYqo&#10;8zxLcWtUwhj7VWnkIgeQFLkL1ZXxbC3QP0JKZWOOPfMCnVAaTrzlYo9/8eotl7s4di+TjfvLTW3J&#10;5+hfuV1937msOzxyfhB3EmO7aPtKL6jaotCeulEJTt7UqMatCPFBeMwGCoh5j/f4aEPIOvUSZ0vy&#10;P/+mT3i0LKycbTBrJQ8/VsIrzswXi2b+ODw5ScOZDyenZyMc/KFlcWixq+aKUA70K7zLYsJHsxO1&#10;p+YJa2GWXoVJWIm3Sx534lXsNgDWilSzWQZhHJ2It3buZKJO1Um99tg+Ce/6hoxo5TvaTaWYvOrL&#10;DptuWpqtIuk6N21KcJfVPvEY5dz2/dpJu+LwnFEvy3H6CwAA//8DAFBLAwQUAAYACAAAACEAVPJR&#10;vOAAAAAJAQAADwAAAGRycy9kb3ducmV2LnhtbEyPwW7CMAyG75P2DpEn7QYJFSDWNUWoEpo0bQcY&#10;l93cxrQVTdI1Abo9/bzTONmWP/3+nK1H24kLDaH1TsNsqkCQq7xpXa3h8LGdrECEiM5g5x1p+KYA&#10;6/z+LsPU+Kvb0WUfa8EhLqSooYmxT6UMVUMWw9T35Hh39IPFyONQSzPglcNtJxOlltJi6/hCgz0V&#10;DVWn/dlqeC2277grE7v66YqXt+Om/zp8LrR+fBg3zyAijfEfhj99VoecnUp/diaITsMkSRaMapgv&#10;uTIwV4qbUsOTUiDzTN5+kP8CAAD//wMAUEsBAi0AFAAGAAgAAAAhALaDOJL+AAAA4QEAABMAAAAA&#10;AAAAAAAAAAAAAAAAAFtDb250ZW50X1R5cGVzXS54bWxQSwECLQAUAAYACAAAACEAOP0h/9YAAACU&#10;AQAACwAAAAAAAAAAAAAAAAAvAQAAX3JlbHMvLnJlbHNQSwECLQAUAAYACAAAACEAeAEx+XsCAABk&#10;BQAADgAAAAAAAAAAAAAAAAAuAgAAZHJzL2Uyb0RvYy54bWxQSwECLQAUAAYACAAAACEAVPJRvOAA&#10;AAAJAQAADwAAAAAAAAAAAAAAAADVBAAAZHJzL2Rvd25yZXYueG1sUEsFBgAAAAAEAAQA8wAAAOIF&#10;AAAAAA==&#10;" filled="f" stroked="f" strokeweight=".5pt">
                <v:textbox>
                  <w:txbxContent>
                    <w:p w:rsidR="00790FF4" w:rsidRPr="00790FF4" w:rsidRDefault="00790FF4" w:rsidP="00790FF4">
                      <w:pPr>
                        <w:rPr>
                          <w:b/>
                          <w:bCs/>
                          <w:sz w:val="20"/>
                          <w:szCs w:val="20"/>
                          <w:lang w:val="en-US"/>
                        </w:rPr>
                      </w:pPr>
                      <w:r w:rsidRPr="00790FF4">
                        <w:rPr>
                          <w:b/>
                          <w:bCs/>
                          <w:sz w:val="20"/>
                          <w:szCs w:val="20"/>
                          <w:lang w:val="en-US"/>
                        </w:rPr>
                        <w:t xml:space="preserve">Lung Opacity with </w:t>
                      </w:r>
                      <w:r>
                        <w:rPr>
                          <w:b/>
                          <w:bCs/>
                          <w:sz w:val="20"/>
                          <w:szCs w:val="20"/>
                          <w:lang w:val="en-US"/>
                        </w:rPr>
                        <w:t>4</w:t>
                      </w:r>
                      <w:r w:rsidRPr="00790FF4">
                        <w:rPr>
                          <w:b/>
                          <w:bCs/>
                          <w:sz w:val="20"/>
                          <w:szCs w:val="20"/>
                          <w:lang w:val="en-US"/>
                        </w:rPr>
                        <w:t xml:space="preserve"> Bounding box</w:t>
                      </w:r>
                      <w:r>
                        <w:rPr>
                          <w:b/>
                          <w:bCs/>
                          <w:sz w:val="20"/>
                          <w:szCs w:val="20"/>
                          <w:lang w:val="en-US"/>
                        </w:rPr>
                        <w:t>es</w:t>
                      </w:r>
                    </w:p>
                    <w:p w:rsidR="00790FF4" w:rsidRDefault="00790FF4" w:rsidP="00790FF4"/>
                  </w:txbxContent>
                </v:textbox>
              </v:shape>
            </w:pict>
          </mc:Fallback>
        </mc:AlternateContent>
      </w:r>
    </w:p>
    <w:p w:rsidR="00790FF4" w:rsidRDefault="00790FF4" w:rsidP="001901DC">
      <w:pPr>
        <w:ind w:right="-613"/>
        <w:rPr>
          <w:noProof/>
          <w:lang w:eastAsia="en-IN" w:bidi="kn-IN"/>
        </w:rPr>
      </w:pPr>
      <w:r>
        <w:rPr>
          <w:noProof/>
          <w:lang w:eastAsia="en-IN" w:bidi="kn-IN"/>
        </w:rPr>
        <mc:AlternateContent>
          <mc:Choice Requires="wps">
            <w:drawing>
              <wp:anchor distT="0" distB="0" distL="114300" distR="114300" simplePos="0" relativeHeight="251671552" behindDoc="0" locked="0" layoutInCell="1" allowOverlap="1" wp14:anchorId="16737610" wp14:editId="66850140">
                <wp:simplePos x="0" y="0"/>
                <wp:positionH relativeFrom="margin">
                  <wp:posOffset>2864485</wp:posOffset>
                </wp:positionH>
                <wp:positionV relativeFrom="paragraph">
                  <wp:posOffset>38100</wp:posOffset>
                </wp:positionV>
                <wp:extent cx="2686050" cy="27622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686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0FF4" w:rsidRPr="00790FF4" w:rsidRDefault="00790FF4" w:rsidP="00790FF4">
                            <w:pPr>
                              <w:rPr>
                                <w:b/>
                                <w:bCs/>
                                <w:sz w:val="20"/>
                                <w:szCs w:val="20"/>
                                <w:lang w:val="en-US"/>
                              </w:rPr>
                            </w:pPr>
                            <w:r w:rsidRPr="00790FF4">
                              <w:rPr>
                                <w:b/>
                                <w:bCs/>
                                <w:sz w:val="20"/>
                                <w:szCs w:val="20"/>
                                <w:lang w:val="en-US"/>
                              </w:rPr>
                              <w:t xml:space="preserve">Lung Opacity with </w:t>
                            </w:r>
                            <w:r>
                              <w:rPr>
                                <w:b/>
                                <w:bCs/>
                                <w:sz w:val="20"/>
                                <w:szCs w:val="20"/>
                                <w:lang w:val="en-US"/>
                              </w:rPr>
                              <w:t>3</w:t>
                            </w:r>
                            <w:r w:rsidRPr="00790FF4">
                              <w:rPr>
                                <w:b/>
                                <w:bCs/>
                                <w:sz w:val="20"/>
                                <w:szCs w:val="20"/>
                                <w:lang w:val="en-US"/>
                              </w:rPr>
                              <w:t xml:space="preserve"> Bounding box</w:t>
                            </w:r>
                            <w:r>
                              <w:rPr>
                                <w:b/>
                                <w:bCs/>
                                <w:sz w:val="20"/>
                                <w:szCs w:val="20"/>
                                <w:lang w:val="en-US"/>
                              </w:rPr>
                              <w:t>es</w:t>
                            </w:r>
                          </w:p>
                          <w:p w:rsidR="00790FF4" w:rsidRDefault="00790FF4" w:rsidP="00790F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7610" id="Text Box 211" o:spid="_x0000_s1027" type="#_x0000_t202" style="position:absolute;margin-left:225.55pt;margin-top:3pt;width:211.5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6RygAIAAG0FAAAOAAAAZHJzL2Uyb0RvYy54bWysVE1v2zAMvQ/YfxB0X514bdYFdYqsRYcB&#10;RVusHXpWZKkxJomaxMTOfv0o2U6zbpcOu9gU+UTx45Fn5501bKtCbMBVfHo04Uw5CXXjnir+7eHq&#10;3SlnEYWrhQGnKr5TkZ8v3r45a/1clbAGU6vAyImL89ZXfI3o50UR5VpZEY/AK0dGDcEKpGN4Kuog&#10;WvJuTVFOJrOihVD7AFLFSNrL3sgX2b/WSuKt1lEhMxWn2DB/Q/6u0rdYnIn5UxB+3cghDPEPUVjR&#10;OHp07+pSoGCb0PzhyjYyQASNRxJsAVo3UuUcKJvp5EU292vhVc6FihP9vkzx/7mVN9u7wJq64uV0&#10;ypkTlpr0oDpkn6BjSUcVan2cE/DeExQ7MlCnR30kZUq808GmP6XEyE613u3rm9xJUpaz09nkhEyS&#10;bOWHWVmeJDfF820fIn5WYFkSKh6of7msYnsdsYeOkPSYg6vGmNxD41hb8dl7cv+bhZwblzQqs2Fw&#10;kzLqI88S7oxKGOO+Kk3VyAkkReahujCBbQUxSEipHObcs19CJ5SmIF5zccA/R/Way30e48vgcH/Z&#10;Ng5Czv5F2PX3MWTd46nmB3knEbtVl2mwb+wK6h31O0A/M9HLq4aaci0i3olAQ0J9pMHHW/poA1R8&#10;GCTO1hB+/k2f8MRdsnLW0tBVPP7YiKA4M18csfrj9Pg4TWk+HJ98KOkQDi2rQ4vb2AugrhBvKbos&#10;JjyaUdQB7CPth2V6lUzCSXq74jiKF9ivAtovUi2XGURz6QVeu3svk+vUpES5h+5RBD/wEonRNzCO&#10;p5i/oGePTTcdLDcIusncTXXuqzrUn2Y6s3/YP2lpHJ4z6nlLLn4BAAD//wMAUEsDBBQABgAIAAAA&#10;IQDrdDKU3wAAAAgBAAAPAAAAZHJzL2Rvd25yZXYueG1sTI/NToNAFIX3Jr7D5Jq4swNNqUgZmoak&#10;MTG6aO3G3YWZAilzB5lpiz6915UuT76T85OvJ9uLixl950hBPItAGKqd7qhRcHjfPqQgfEDS2Dsy&#10;Cr6Mh3Vxe5Njpt2VduayD43gEPIZKmhDGDIpfd0ai37mBkPMjm60GFiOjdQjXjnc9nIeRUtpsSNu&#10;aHEwZWvq0/5sFbyU2zfcVXObfvfl8+txM3wePhKl7u+mzQpEMFP4M8PvfJ4OBW+q3Jm0F72CRRLH&#10;bFWw5EvM08cF64rBUwKyyOX/A8UPAAAA//8DAFBLAQItABQABgAIAAAAIQC2gziS/gAAAOEBAAAT&#10;AAAAAAAAAAAAAAAAAAAAAABbQ29udGVudF9UeXBlc10ueG1sUEsBAi0AFAAGAAgAAAAhADj9If/W&#10;AAAAlAEAAAsAAAAAAAAAAAAAAAAALwEAAF9yZWxzLy5yZWxzUEsBAi0AFAAGAAgAAAAhAAPvpHKA&#10;AgAAbQUAAA4AAAAAAAAAAAAAAAAALgIAAGRycy9lMm9Eb2MueG1sUEsBAi0AFAAGAAgAAAAhAOt0&#10;MpTfAAAACAEAAA8AAAAAAAAAAAAAAAAA2gQAAGRycy9kb3ducmV2LnhtbFBLBQYAAAAABAAEAPMA&#10;AADmBQAAAAA=&#10;" filled="f" stroked="f" strokeweight=".5pt">
                <v:textbox>
                  <w:txbxContent>
                    <w:p w:rsidR="00790FF4" w:rsidRPr="00790FF4" w:rsidRDefault="00790FF4" w:rsidP="00790FF4">
                      <w:pPr>
                        <w:rPr>
                          <w:b/>
                          <w:bCs/>
                          <w:sz w:val="20"/>
                          <w:szCs w:val="20"/>
                          <w:lang w:val="en-US"/>
                        </w:rPr>
                      </w:pPr>
                      <w:r w:rsidRPr="00790FF4">
                        <w:rPr>
                          <w:b/>
                          <w:bCs/>
                          <w:sz w:val="20"/>
                          <w:szCs w:val="20"/>
                          <w:lang w:val="en-US"/>
                        </w:rPr>
                        <w:t xml:space="preserve">Lung Opacity with </w:t>
                      </w:r>
                      <w:r>
                        <w:rPr>
                          <w:b/>
                          <w:bCs/>
                          <w:sz w:val="20"/>
                          <w:szCs w:val="20"/>
                          <w:lang w:val="en-US"/>
                        </w:rPr>
                        <w:t>3</w:t>
                      </w:r>
                      <w:r w:rsidRPr="00790FF4">
                        <w:rPr>
                          <w:b/>
                          <w:bCs/>
                          <w:sz w:val="20"/>
                          <w:szCs w:val="20"/>
                          <w:lang w:val="en-US"/>
                        </w:rPr>
                        <w:t xml:space="preserve"> Bounding box</w:t>
                      </w:r>
                      <w:r>
                        <w:rPr>
                          <w:b/>
                          <w:bCs/>
                          <w:sz w:val="20"/>
                          <w:szCs w:val="20"/>
                          <w:lang w:val="en-US"/>
                        </w:rPr>
                        <w:t>es</w:t>
                      </w:r>
                    </w:p>
                    <w:p w:rsidR="00790FF4" w:rsidRDefault="00790FF4" w:rsidP="00790FF4"/>
                  </w:txbxContent>
                </v:textbox>
                <w10:wrap anchorx="margin"/>
              </v:shape>
            </w:pict>
          </mc:Fallback>
        </mc:AlternateContent>
      </w:r>
    </w:p>
    <w:p w:rsidR="00790FF4" w:rsidRDefault="00790FF4" w:rsidP="00AE31B4">
      <w:pPr>
        <w:ind w:left="-567" w:right="-613"/>
      </w:pPr>
      <w:r>
        <w:rPr>
          <w:noProof/>
          <w:lang w:eastAsia="en-IN" w:bidi="kn-IN"/>
        </w:rPr>
        <w:drawing>
          <wp:inline distT="0" distB="0" distL="0" distR="0" wp14:anchorId="3795A916" wp14:editId="038485BD">
            <wp:extent cx="2886075" cy="178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519"/>
                    <a:stretch/>
                  </pic:blipFill>
                  <pic:spPr bwMode="auto">
                    <a:xfrm>
                      <a:off x="0" y="0"/>
                      <a:ext cx="2886075" cy="17811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IN" w:bidi="kn-IN"/>
        </w:rPr>
        <w:drawing>
          <wp:inline distT="0" distB="0" distL="0" distR="0" wp14:anchorId="01DDABEE" wp14:editId="301979B7">
            <wp:extent cx="3105150" cy="17049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1704975"/>
                    </a:xfrm>
                    <a:prstGeom prst="rect">
                      <a:avLst/>
                    </a:prstGeom>
                  </pic:spPr>
                </pic:pic>
              </a:graphicData>
            </a:graphic>
          </wp:inline>
        </w:drawing>
      </w:r>
    </w:p>
    <w:p w:rsidR="00790FF4" w:rsidRDefault="008B3804" w:rsidP="00AE31B4">
      <w:pPr>
        <w:ind w:left="-567" w:right="-613"/>
      </w:pPr>
      <w:r>
        <w:rPr>
          <w:noProof/>
          <w:lang w:eastAsia="en-IN" w:bidi="kn-IN"/>
        </w:rPr>
        <mc:AlternateContent>
          <mc:Choice Requires="wps">
            <w:drawing>
              <wp:anchor distT="0" distB="0" distL="114300" distR="114300" simplePos="0" relativeHeight="251675648" behindDoc="0" locked="0" layoutInCell="1" allowOverlap="1" wp14:anchorId="3224E3C2" wp14:editId="4C42694F">
                <wp:simplePos x="0" y="0"/>
                <wp:positionH relativeFrom="margin">
                  <wp:posOffset>2693035</wp:posOffset>
                </wp:positionH>
                <wp:positionV relativeFrom="paragraph">
                  <wp:posOffset>66675</wp:posOffset>
                </wp:positionV>
                <wp:extent cx="2686050" cy="276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686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0FF4" w:rsidRPr="00790FF4" w:rsidRDefault="00790FF4" w:rsidP="00790FF4">
                            <w:pPr>
                              <w:rPr>
                                <w:b/>
                                <w:bCs/>
                                <w:sz w:val="20"/>
                                <w:szCs w:val="20"/>
                                <w:lang w:val="en-US"/>
                              </w:rPr>
                            </w:pPr>
                            <w:r w:rsidRPr="00790FF4">
                              <w:rPr>
                                <w:b/>
                                <w:bCs/>
                                <w:sz w:val="20"/>
                                <w:szCs w:val="20"/>
                                <w:lang w:val="en-US"/>
                              </w:rPr>
                              <w:t xml:space="preserve">Lung Opacity </w:t>
                            </w:r>
                            <w:r w:rsidRPr="00790FF4">
                              <w:rPr>
                                <w:b/>
                                <w:bCs/>
                                <w:sz w:val="20"/>
                                <w:szCs w:val="20"/>
                                <w:lang w:val="en-US"/>
                              </w:rPr>
                              <w:t xml:space="preserve">with 1 Bounding </w:t>
                            </w:r>
                            <w:r w:rsidRPr="00790FF4">
                              <w:rPr>
                                <w:b/>
                                <w:bCs/>
                                <w:sz w:val="20"/>
                                <w:szCs w:val="20"/>
                                <w:lang w:val="en-US"/>
                              </w:rPr>
                              <w:t>box</w:t>
                            </w:r>
                          </w:p>
                          <w:p w:rsidR="00790FF4" w:rsidRDefault="00790FF4" w:rsidP="00790F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4E3C2" id="Text Box 29" o:spid="_x0000_s1028" type="#_x0000_t202" style="position:absolute;left:0;text-align:left;margin-left:212.05pt;margin-top:5.25pt;width:211.5pt;height:2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HXfgIAAGsFAAAOAAAAZHJzL2Uyb0RvYy54bWysVN9v2jAQfp+0/8Hy+xrIKG1RQ8WoOk2q&#10;2mow9dk4NkSzfZ5tSNhfv7OTAGN76bSX5Hz3+fP9vr1rtCI74XwFpqDDiwElwnAoK7Mu6Lflw4dr&#10;SnxgpmQKjCjoXnh6N33/7ra2E5HDBlQpHEES4ye1LegmBDvJMs83QjN/AVYYNEpwmgU8unVWOlYj&#10;u1ZZPhiMsxpcaR1w4T1q71sjnSZ+KQUPz1J6EYgqKPoW0tel7yp+s+ktm6wds5uKd26wf/BCs8rg&#10;oweqexYY2brqDypdcQceZLjgoDOQsuIixYDRDAdn0Sw2zIoUCybH20Oa/P+j5U+7F0eqsqD5DSWG&#10;aazRUjSBfIKGoArzU1s/QdjCIjA0qMc693qPyhh2I52OfwyIoB0zvT9kN7JxVObj6/HgEk0cbfnV&#10;OM8vI012vG2dD58FaBKFgjqsXkoq2z360EJ7SHzMwEOlVKqgMqQu6Pgj0v9mQXJlokakXuhoYkSt&#10;50kKeyUiRpmvQmIuUgBRkbpQzJUjO4b9wzgXJqTYEy+iI0qiE2+52OGPXr3lchtH/zKYcLisKwMu&#10;RX/mdvm9d1m2eMz5SdxRDM2qaZugL+wKyj3W20E7Md7yhwqL8sh8eGEORwTriGMfnvEjFWDyoZMo&#10;2YD7+Td9xGPnopWSGkeuoP7HljlBifpisKdvhqNRnNF0GF1e5Xhwp5bVqcVs9RywKkNcMJYnMeKD&#10;6kXpQL/idpjFV9HEDMe3Cxp6cR7aRYDbhYvZLIFwKi0Lj2ZheaSORYott2xembNdXwbs6Cfoh5NN&#10;ztqzxcabBmbbALJKvRvz3Ga1yz9OdOr+bvvElXF6Tqjjjpz+AgAA//8DAFBLAwQUAAYACAAAACEA&#10;N+vePuAAAAAJAQAADwAAAGRycy9kb3ducmV2LnhtbEyPTUvDQBCG70L/wzIFb3a3IdEQsyklUATR&#10;Q2sv3jbZaRLcj5jdttFf73jS48z78M4z5Wa2hl1wCoN3EtYrAQxd6/XgOgnHt91dDixE5bQy3qGE&#10;LwywqRY3pSq0v7o9Xg6xY1TiQqEk9DGOBeeh7dGqsPIjOspOfrIq0jh1XE/qSuXW8ESIe27V4OhC&#10;r0ase2w/Dmcr4bnevap9k9j829RPL6ft+Hl8z6S8Xc7bR2AR5/gHw68+qUNFTo0/Ox2YkZAm6ZpQ&#10;CkQGjIA8faBFIyFLBfCq5P8/qH4AAAD//wMAUEsBAi0AFAAGAAgAAAAhALaDOJL+AAAA4QEAABMA&#10;AAAAAAAAAAAAAAAAAAAAAFtDb250ZW50X1R5cGVzXS54bWxQSwECLQAUAAYACAAAACEAOP0h/9YA&#10;AACUAQAACwAAAAAAAAAAAAAAAAAvAQAAX3JlbHMvLnJlbHNQSwECLQAUAAYACAAAACEArBzB134C&#10;AABrBQAADgAAAAAAAAAAAAAAAAAuAgAAZHJzL2Uyb0RvYy54bWxQSwECLQAUAAYACAAAACEAN+ve&#10;PuAAAAAJAQAADwAAAAAAAAAAAAAAAADYBAAAZHJzL2Rvd25yZXYueG1sUEsFBgAAAAAEAAQA8wAA&#10;AOUFAAAAAA==&#10;" filled="f" stroked="f" strokeweight=".5pt">
                <v:textbox>
                  <w:txbxContent>
                    <w:p w:rsidR="00790FF4" w:rsidRPr="00790FF4" w:rsidRDefault="00790FF4" w:rsidP="00790FF4">
                      <w:pPr>
                        <w:rPr>
                          <w:b/>
                          <w:bCs/>
                          <w:sz w:val="20"/>
                          <w:szCs w:val="20"/>
                          <w:lang w:val="en-US"/>
                        </w:rPr>
                      </w:pPr>
                      <w:r w:rsidRPr="00790FF4">
                        <w:rPr>
                          <w:b/>
                          <w:bCs/>
                          <w:sz w:val="20"/>
                          <w:szCs w:val="20"/>
                          <w:lang w:val="en-US"/>
                        </w:rPr>
                        <w:t xml:space="preserve">Lung Opacity </w:t>
                      </w:r>
                      <w:r w:rsidRPr="00790FF4">
                        <w:rPr>
                          <w:b/>
                          <w:bCs/>
                          <w:sz w:val="20"/>
                          <w:szCs w:val="20"/>
                          <w:lang w:val="en-US"/>
                        </w:rPr>
                        <w:t xml:space="preserve">with 1 Bounding </w:t>
                      </w:r>
                      <w:r w:rsidRPr="00790FF4">
                        <w:rPr>
                          <w:b/>
                          <w:bCs/>
                          <w:sz w:val="20"/>
                          <w:szCs w:val="20"/>
                          <w:lang w:val="en-US"/>
                        </w:rPr>
                        <w:t>box</w:t>
                      </w:r>
                    </w:p>
                    <w:p w:rsidR="00790FF4" w:rsidRDefault="00790FF4" w:rsidP="00790FF4"/>
                  </w:txbxContent>
                </v:textbox>
                <w10:wrap anchorx="margin"/>
              </v:shape>
            </w:pict>
          </mc:Fallback>
        </mc:AlternateContent>
      </w:r>
      <w:r>
        <w:rPr>
          <w:noProof/>
          <w:lang w:eastAsia="en-IN" w:bidi="kn-IN"/>
        </w:rPr>
        <mc:AlternateContent>
          <mc:Choice Requires="wps">
            <w:drawing>
              <wp:anchor distT="0" distB="0" distL="114300" distR="114300" simplePos="0" relativeHeight="251673600" behindDoc="0" locked="0" layoutInCell="1" allowOverlap="1" wp14:anchorId="2BCE68FA" wp14:editId="289DFB5D">
                <wp:simplePos x="0" y="0"/>
                <wp:positionH relativeFrom="margin">
                  <wp:align>left</wp:align>
                </wp:positionH>
                <wp:positionV relativeFrom="paragraph">
                  <wp:posOffset>8890</wp:posOffset>
                </wp:positionV>
                <wp:extent cx="2686050" cy="27622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26860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0FF4" w:rsidRPr="00790FF4" w:rsidRDefault="00790FF4" w:rsidP="00790FF4">
                            <w:pPr>
                              <w:rPr>
                                <w:b/>
                                <w:bCs/>
                                <w:sz w:val="20"/>
                                <w:szCs w:val="20"/>
                                <w:lang w:val="en-US"/>
                              </w:rPr>
                            </w:pPr>
                            <w:r w:rsidRPr="00790FF4">
                              <w:rPr>
                                <w:b/>
                                <w:bCs/>
                                <w:sz w:val="20"/>
                                <w:szCs w:val="20"/>
                                <w:lang w:val="en-US"/>
                              </w:rPr>
                              <w:t xml:space="preserve">Lung Opacity with </w:t>
                            </w:r>
                            <w:r>
                              <w:rPr>
                                <w:b/>
                                <w:bCs/>
                                <w:sz w:val="20"/>
                                <w:szCs w:val="20"/>
                                <w:lang w:val="en-US"/>
                              </w:rPr>
                              <w:t>2</w:t>
                            </w:r>
                            <w:r w:rsidRPr="00790FF4">
                              <w:rPr>
                                <w:b/>
                                <w:bCs/>
                                <w:sz w:val="20"/>
                                <w:szCs w:val="20"/>
                                <w:lang w:val="en-US"/>
                              </w:rPr>
                              <w:t xml:space="preserve"> Bounding box</w:t>
                            </w:r>
                            <w:r>
                              <w:rPr>
                                <w:b/>
                                <w:bCs/>
                                <w:sz w:val="20"/>
                                <w:szCs w:val="20"/>
                                <w:lang w:val="en-US"/>
                              </w:rPr>
                              <w:t>es</w:t>
                            </w:r>
                          </w:p>
                          <w:p w:rsidR="00790FF4" w:rsidRDefault="00790FF4" w:rsidP="00790F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E68FA" id="Text Box 213" o:spid="_x0000_s1029" type="#_x0000_t202" style="position:absolute;left:0;text-align:left;margin-left:0;margin-top:.7pt;width:211.5pt;height:21.7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AJfwIAAG0FAAAOAAAAZHJzL2Uyb0RvYy54bWysVN9v2jAQfp+0/8Hy+xpIKe1QQ8WoOk2q&#10;2mow9dk4NkSzfZ5tSNhfv7OTAGN76bSX5Hz3+fP9vr1rtCI74XwFpqDDiwElwnAoK7Mu6Lflw4cb&#10;SnxgpmQKjCjoXnh6N33/7ra2E5HDBlQpHEES4ye1LegmBDvJMs83QjN/AVYYNEpwmgU8unVWOlYj&#10;u1ZZPhiMsxpcaR1w4T1q71sjnSZ+KQUPz1J6EYgqKPoW0tel7yp+s+ktm6wds5uKd26wf/BCs8rg&#10;oweqexYY2brqDypdcQceZLjgoDOQsuIixYDRDAdn0Sw2zIoUCybH20Oa/P+j5U+7F0eqsqD58JIS&#10;wzQWaSmaQD5BQ6IOM1RbP0HgwiI0NGjASvd6j8oYeCOdjn8MiaAdc70/5DfScVTm45vx4ApNHG35&#10;9TjPryJNdrxtnQ+fBWgShYI6rF9KK9s9+tBCe0h8zMBDpVSqoTKkLuj4Eul/syC5MlEjUjd0NDGi&#10;1vMkhb0SEaPMVyExGymAqEh9KObKkR3DDmKcCxNS7IkX0REl0Ym3XOzwR6/ecrmNo38ZTDhc1pUB&#10;l6I/c7v83rssWzzm/CTuKIZm1aQ2OBR8BeUe6+2gnRlv+UOFRXlkPrwwh0OCdcTBD8/4kQow+dBJ&#10;lGzA/fybPuKxd9FKSY1DV1D/Y8ucoER9MdjVH4ejUZzSdBhdXed4cKeW1anFbPUcsCpDXDGWJzHi&#10;g+pF6UC/4n6YxVfRxAzHtwsaenEe2lWA+4WL2SyBcC4tC49mYXmkjkWKLbdsXpmzXV8G7Ogn6MeT&#10;Tc7as8XGmwZm2wCySr0b89xmtcs/znTq/m7/xKVxek6o45ac/gIAAP//AwBQSwMEFAAGAAgAAAAh&#10;AO30SR7dAAAABQEAAA8AAABkcnMvZG93bnJldi54bWxMj81Ow0AMhO9IvMPKSNzohhBQm2ZTVZEq&#10;JASHll64OVk3idifkN22gafHnMrN47HG3xSryRpxojH03im4nyUgyDVe965VsH/f3M1BhIhOo/GO&#10;FHxTgFV5fVVgrv3Zbem0i63gEBdyVNDFOORShqYji2HmB3LsHfxoMbIcW6lHPHO4NTJNkidpsXf8&#10;ocOBqo6az93RKnipNm+4rVM7/zHV8+thPXztPx6Vur2Z1ksQkaZ4OYY/fEaHkplqf3Q6CKOAi0Te&#10;ZiDYzNIH1jUP2QJkWcj/9OUvAAAA//8DAFBLAQItABQABgAIAAAAIQC2gziS/gAAAOEBAAATAAAA&#10;AAAAAAAAAAAAAAAAAABbQ29udGVudF9UeXBlc10ueG1sUEsBAi0AFAAGAAgAAAAhADj9If/WAAAA&#10;lAEAAAsAAAAAAAAAAAAAAAAALwEAAF9yZWxzLy5yZWxzUEsBAi0AFAAGAAgAAAAhANJjsAl/AgAA&#10;bQUAAA4AAAAAAAAAAAAAAAAALgIAAGRycy9lMm9Eb2MueG1sUEsBAi0AFAAGAAgAAAAhAO30SR7d&#10;AAAABQEAAA8AAAAAAAAAAAAAAAAA2QQAAGRycy9kb3ducmV2LnhtbFBLBQYAAAAABAAEAPMAAADj&#10;BQAAAAA=&#10;" filled="f" stroked="f" strokeweight=".5pt">
                <v:textbox>
                  <w:txbxContent>
                    <w:p w:rsidR="00790FF4" w:rsidRPr="00790FF4" w:rsidRDefault="00790FF4" w:rsidP="00790FF4">
                      <w:pPr>
                        <w:rPr>
                          <w:b/>
                          <w:bCs/>
                          <w:sz w:val="20"/>
                          <w:szCs w:val="20"/>
                          <w:lang w:val="en-US"/>
                        </w:rPr>
                      </w:pPr>
                      <w:r w:rsidRPr="00790FF4">
                        <w:rPr>
                          <w:b/>
                          <w:bCs/>
                          <w:sz w:val="20"/>
                          <w:szCs w:val="20"/>
                          <w:lang w:val="en-US"/>
                        </w:rPr>
                        <w:t xml:space="preserve">Lung Opacity with </w:t>
                      </w:r>
                      <w:r>
                        <w:rPr>
                          <w:b/>
                          <w:bCs/>
                          <w:sz w:val="20"/>
                          <w:szCs w:val="20"/>
                          <w:lang w:val="en-US"/>
                        </w:rPr>
                        <w:t>2</w:t>
                      </w:r>
                      <w:r w:rsidRPr="00790FF4">
                        <w:rPr>
                          <w:b/>
                          <w:bCs/>
                          <w:sz w:val="20"/>
                          <w:szCs w:val="20"/>
                          <w:lang w:val="en-US"/>
                        </w:rPr>
                        <w:t xml:space="preserve"> Bounding box</w:t>
                      </w:r>
                      <w:r>
                        <w:rPr>
                          <w:b/>
                          <w:bCs/>
                          <w:sz w:val="20"/>
                          <w:szCs w:val="20"/>
                          <w:lang w:val="en-US"/>
                        </w:rPr>
                        <w:t>es</w:t>
                      </w:r>
                    </w:p>
                    <w:p w:rsidR="00790FF4" w:rsidRDefault="00790FF4" w:rsidP="00790FF4"/>
                  </w:txbxContent>
                </v:textbox>
                <w10:wrap anchorx="margin"/>
              </v:shape>
            </w:pict>
          </mc:Fallback>
        </mc:AlternateContent>
      </w:r>
    </w:p>
    <w:p w:rsidR="00790FF4" w:rsidRDefault="00790FF4" w:rsidP="00AE31B4">
      <w:pPr>
        <w:ind w:left="-567" w:right="-613"/>
      </w:pPr>
      <w:r>
        <w:rPr>
          <w:noProof/>
          <w:lang w:eastAsia="en-IN" w:bidi="kn-IN"/>
        </w:rPr>
        <w:drawing>
          <wp:inline distT="0" distB="0" distL="0" distR="0" wp14:anchorId="4747BA8D" wp14:editId="25CC8A71">
            <wp:extent cx="2828925" cy="1590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925" cy="1590675"/>
                    </a:xfrm>
                    <a:prstGeom prst="rect">
                      <a:avLst/>
                    </a:prstGeom>
                  </pic:spPr>
                </pic:pic>
              </a:graphicData>
            </a:graphic>
          </wp:inline>
        </w:drawing>
      </w:r>
      <w:r>
        <w:rPr>
          <w:noProof/>
          <w:lang w:eastAsia="en-IN" w:bidi="kn-IN"/>
        </w:rPr>
        <w:drawing>
          <wp:inline distT="0" distB="0" distL="0" distR="0" wp14:anchorId="32E7D503" wp14:editId="02E3A444">
            <wp:extent cx="3086100" cy="1590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100" cy="1590675"/>
                    </a:xfrm>
                    <a:prstGeom prst="rect">
                      <a:avLst/>
                    </a:prstGeom>
                  </pic:spPr>
                </pic:pic>
              </a:graphicData>
            </a:graphic>
          </wp:inline>
        </w:drawing>
      </w:r>
    </w:p>
    <w:p w:rsidR="00790FF4" w:rsidRDefault="008B3804" w:rsidP="00AE31B4">
      <w:pPr>
        <w:ind w:left="-567" w:right="-613"/>
      </w:pPr>
      <w:r>
        <w:rPr>
          <w:noProof/>
          <w:lang w:eastAsia="en-IN" w:bidi="kn-IN"/>
        </w:rPr>
        <mc:AlternateContent>
          <mc:Choice Requires="wps">
            <w:drawing>
              <wp:anchor distT="0" distB="0" distL="114300" distR="114300" simplePos="0" relativeHeight="251677696" behindDoc="0" locked="0" layoutInCell="1" allowOverlap="1" wp14:anchorId="14D271BD" wp14:editId="68620F03">
                <wp:simplePos x="0" y="0"/>
                <wp:positionH relativeFrom="margin">
                  <wp:align>left</wp:align>
                </wp:positionH>
                <wp:positionV relativeFrom="paragraph">
                  <wp:posOffset>6985</wp:posOffset>
                </wp:positionV>
                <wp:extent cx="1876425" cy="2762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76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0FF4" w:rsidRPr="004169E4" w:rsidRDefault="00790FF4" w:rsidP="00790FF4">
                            <w:pPr>
                              <w:rPr>
                                <w:b/>
                                <w:bCs/>
                              </w:rPr>
                            </w:pPr>
                            <w:r w:rsidRPr="004169E4">
                              <w:rPr>
                                <w:b/>
                                <w:bCs/>
                                <w:sz w:val="20"/>
                                <w:szCs w:val="20"/>
                                <w:lang w:val="en-US"/>
                              </w:rPr>
                              <w:t>No Lung Opacity / Not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271BD" id="Text Box 30" o:spid="_x0000_s1030" type="#_x0000_t202" style="position:absolute;left:0;text-align:left;margin-left:0;margin-top:.55pt;width:147.75pt;height:21.7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wgAIAAGsFAAAOAAAAZHJzL2Uyb0RvYy54bWysVN9P2zAQfp+0/8Hy+0hbSmEVKepATJMQ&#10;oMHEs+vYNJrt8+xrk+6v5+wkpWJ7YdpLcvZ99/l+n1+01rCtCrEGV/Lx0Ygz5SRUtXsu+Y/H609n&#10;nEUUrhIGnCr5TkV+sfj44bzxczWBNZhKBUYkLs4bX/I1op8XRZRrZUU8Aq8cKTUEK5CO4bmogmiI&#10;3ZpiMhrNigZC5QNIFSPdXnVKvsj8WiuJd1pHhcyUnHzD/A35u0rfYnEu5s9B+HUtezfEP3hhRe3o&#10;0T3VlUDBNqH+g8rWMkAEjUcSbAFa11LlGCia8ehNNA9r4VWOhZIT/T5N8f/RytvtfWB1VfJjSo8T&#10;lmr0qFpkX6BldEX5aXycE+zBExBbuqc6D/eRLlPYrQ42/SkgRnqi2u2zm9hkMjo7nU0nJ5xJ0k1O&#10;ZxOSib54tfYh4lcFliWh5IGql5MqtjcRO+gASY85uK6NyRU0jjUlnx2fjLLBXkPkxiWsyr3Q06SI&#10;Os+zhDujEsa470pTLnIA6SJ3obo0gW0F9Y+QUjnMsWdeQieUJifeY9jjX716j3EXx/AyONwb29pB&#10;yNG/cbv6ObisOzzl/CDuJGK7anMTTIfCrqDaUb0DdBMTvbyuqSg3IuK9CDQiVGIae7yjjzZAyYde&#10;4mwN4fff7hOeOpe0nDU0ciWPvzYiKM7MN0c9/Xk8naYZzYfpyemEDuFQszrUuI29BKrKmBaMl1lM&#10;eDSDqAPYJ9oOy/QqqYST9HbJcRAvsVsEtF2kWi4ziKbSC7xxD14m6lSk1HKP7ZMIvu9LpI6+hWE4&#10;xfxNe3bYZOlguUHQde7dlOcuq33+aaJz9/fbJ62Mw3NGve7IxQsAAAD//wMAUEsDBBQABgAIAAAA&#10;IQCVdBF43gAAAAUBAAAPAAAAZHJzL2Rvd25yZXYueG1sTI9PS8NAEMXvgt9hGcGb3TQ0pcZsSgkU&#10;QfTQ2ou3SXaaBPdPzG7b6Kd3PNnjvPd47zfFerJGnGkMvXcK5rMEBLnG6961Cg7v24cViBDRaTTe&#10;kYJvCrAub28KzLW/uB2d97EVXOJCjgq6GIdcytB0ZDHM/ECOvaMfLUY+x1bqES9cbo1Mk2QpLfaO&#10;FzocqOqo+dyfrIKXavuGuzq1qx9TPb8eN8PX4SNT6v5u2jyBiDTF/zD84TM6lMxU+5PTQRgF/Ehk&#10;dQ6CzfQxy0DUChaLJciykNf05S8AAAD//wMAUEsBAi0AFAAGAAgAAAAhALaDOJL+AAAA4QEAABMA&#10;AAAAAAAAAAAAAAAAAAAAAFtDb250ZW50X1R5cGVzXS54bWxQSwECLQAUAAYACAAAACEAOP0h/9YA&#10;AACUAQAACwAAAAAAAAAAAAAAAAAvAQAAX3JlbHMvLnJlbHNQSwECLQAUAAYACAAAACEA/uhZsIAC&#10;AABrBQAADgAAAAAAAAAAAAAAAAAuAgAAZHJzL2Uyb0RvYy54bWxQSwECLQAUAAYACAAAACEAlXQR&#10;eN4AAAAFAQAADwAAAAAAAAAAAAAAAADaBAAAZHJzL2Rvd25yZXYueG1sUEsFBgAAAAAEAAQA8wAA&#10;AOUFAAAAAA==&#10;" filled="f" stroked="f" strokeweight=".5pt">
                <v:textbox>
                  <w:txbxContent>
                    <w:p w:rsidR="00790FF4" w:rsidRPr="004169E4" w:rsidRDefault="00790FF4" w:rsidP="00790FF4">
                      <w:pPr>
                        <w:rPr>
                          <w:b/>
                          <w:bCs/>
                        </w:rPr>
                      </w:pPr>
                      <w:r w:rsidRPr="004169E4">
                        <w:rPr>
                          <w:b/>
                          <w:bCs/>
                          <w:sz w:val="20"/>
                          <w:szCs w:val="20"/>
                          <w:lang w:val="en-US"/>
                        </w:rPr>
                        <w:t>No Lung Opacity / Not Normal</w:t>
                      </w:r>
                    </w:p>
                  </w:txbxContent>
                </v:textbox>
                <w10:wrap anchorx="margin"/>
              </v:shape>
            </w:pict>
          </mc:Fallback>
        </mc:AlternateContent>
      </w:r>
      <w:r w:rsidR="00790FF4">
        <w:rPr>
          <w:noProof/>
          <w:lang w:eastAsia="en-IN" w:bidi="kn-IN"/>
        </w:rPr>
        <mc:AlternateContent>
          <mc:Choice Requires="wps">
            <w:drawing>
              <wp:anchor distT="0" distB="0" distL="114300" distR="114300" simplePos="0" relativeHeight="251679744" behindDoc="0" locked="0" layoutInCell="1" allowOverlap="1" wp14:anchorId="2E62792A" wp14:editId="12CF0652">
                <wp:simplePos x="0" y="0"/>
                <wp:positionH relativeFrom="column">
                  <wp:posOffset>3314700</wp:posOffset>
                </wp:positionH>
                <wp:positionV relativeFrom="paragraph">
                  <wp:posOffset>28575</wp:posOffset>
                </wp:positionV>
                <wp:extent cx="1876425" cy="27622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876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0FF4" w:rsidRPr="004169E4" w:rsidRDefault="00790FF4" w:rsidP="00790FF4">
                            <w:pPr>
                              <w:rPr>
                                <w:b/>
                                <w:bCs/>
                              </w:rPr>
                            </w:pPr>
                            <w:r w:rsidRPr="004169E4">
                              <w:rPr>
                                <w:b/>
                                <w:bCs/>
                                <w:sz w:val="20"/>
                                <w:szCs w:val="20"/>
                                <w:lang w:val="en-US"/>
                              </w:rP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2792A" id="Text Box 214" o:spid="_x0000_s1031" type="#_x0000_t202" style="position:absolute;left:0;text-align:left;margin-left:261pt;margin-top:2.25pt;width:147.7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eBfwIAAG0FAAAOAAAAZHJzL2Uyb0RvYy54bWysVF9v2jAQf5+072D5fQ1kQDtEqFirTpNQ&#10;Ww2mPhvHLtFsn2cbEvbpd3YSQGwvnfZin+9+d77/s9tGK7IXzldgCjq8GlAiDIeyMq8F/b5++HBD&#10;iQ/MlEyBEQU9CE9v5+/fzWo7FTlsQZXCETRi/LS2Bd2GYKdZ5vlWaOavwAqDQglOs4BP95qVjtVo&#10;XassHwwmWQ2utA648B65962QzpN9KQUPT1J6EYgqKPoW0unSuYlnNp+x6atjdlvxzg32D15oVhn8&#10;9GjqngVGdq76w5SuuAMPMlxx0BlIWXGRYsBohoOLaFZbZkWKBZPj7TFN/v+Z5Y/7Z0eqsqD5cESJ&#10;YRqLtBZNIJ+hIZGHGaqtnyJwZREaGhRgpXu+R2YMvJFOxxtDIijHXB+O+Y3meFS6uZ6M8jElHGX5&#10;9SRHGs1nJ23rfPgiQJNIFNRh/VJa2X7pQwvtIfEzAw+VUqmGypC6oJOP40FSOErQuDIRK1I3dGZi&#10;RK3niQoHJSJGmW9CYjZSAJGR+lDcKUf2DDuIcS5MSLEnu4iOKIlOvEWxw5+8eotyG0f/M5hwVNaV&#10;AZeiv3C7/NG7LFs85vws7kiGZtOkNkgViZwNlAest4N2ZrzlDxUWZcl8eGYOhwRLjIMfnvCQCjD5&#10;0FGUbMH9+hs/4rF3UUpJjUNXUP9zx5ygRH012NWfhqNRnNL0GI2vc3y4c8nmXGJ2+g6wKkNcMZYn&#10;MuKD6knpQL/gfljEX1HEDMe/Cxp68i60qwD3CxeLRQLhXFoWlmZleTQdixRbbt28MGe7vgzY0Y/Q&#10;jyebXrRni42aBha7ALJKvXvKapd/nOnU/d3+iUvj/J1Qpy05/w0AAP//AwBQSwMEFAAGAAgAAAAh&#10;ADkqMtDfAAAACAEAAA8AAABkcnMvZG93bnJldi54bWxMj8FOwzAQRO9I/IO1SNyo04hAFOJUVaQK&#10;CcGhpRduTrxNIux1iN028PUsJ3rb0Yxm35Sr2VlxwikMnhQsFwkIpNabgToF+/fNXQ4iRE1GW0+o&#10;4BsDrKrrq1IXxp9pi6dd7ASXUCi0gj7GsZAytD06HRZ+RGLv4CenI8upk2bSZy53VqZJ8iCdHog/&#10;9HrEusf2c3d0Cl7qzZveNqnLf2z9/HpYj1/7j0yp25t5/QQi4hz/w/CHz+hQMVPjj2SCsAqyNOUt&#10;UcF9BoL9fPnIR8M6T0BWpbwcUP0CAAD//wMAUEsBAi0AFAAGAAgAAAAhALaDOJL+AAAA4QEAABMA&#10;AAAAAAAAAAAAAAAAAAAAAFtDb250ZW50X1R5cGVzXS54bWxQSwECLQAUAAYACAAAACEAOP0h/9YA&#10;AACUAQAACwAAAAAAAAAAAAAAAAAvAQAAX3JlbHMvLnJlbHNQSwECLQAUAAYACAAAACEA3Rq3gX8C&#10;AABtBQAADgAAAAAAAAAAAAAAAAAuAgAAZHJzL2Uyb0RvYy54bWxQSwECLQAUAAYACAAAACEAOSoy&#10;0N8AAAAIAQAADwAAAAAAAAAAAAAAAADZBAAAZHJzL2Rvd25yZXYueG1sUEsFBgAAAAAEAAQA8wAA&#10;AOUFAAAAAA==&#10;" filled="f" stroked="f" strokeweight=".5pt">
                <v:textbox>
                  <w:txbxContent>
                    <w:p w:rsidR="00790FF4" w:rsidRPr="004169E4" w:rsidRDefault="00790FF4" w:rsidP="00790FF4">
                      <w:pPr>
                        <w:rPr>
                          <w:b/>
                          <w:bCs/>
                        </w:rPr>
                      </w:pPr>
                      <w:r w:rsidRPr="004169E4">
                        <w:rPr>
                          <w:b/>
                          <w:bCs/>
                          <w:sz w:val="20"/>
                          <w:szCs w:val="20"/>
                          <w:lang w:val="en-US"/>
                        </w:rPr>
                        <w:t>Normal</w:t>
                      </w:r>
                    </w:p>
                  </w:txbxContent>
                </v:textbox>
              </v:shape>
            </w:pict>
          </mc:Fallback>
        </mc:AlternateContent>
      </w:r>
    </w:p>
    <w:p w:rsidR="00790FF4" w:rsidRDefault="00790FF4" w:rsidP="008B3804">
      <w:pPr>
        <w:ind w:left="-567" w:right="-613"/>
        <w:rPr>
          <w:noProof/>
          <w:lang w:eastAsia="en-IN" w:bidi="kn-IN"/>
        </w:rPr>
      </w:pPr>
      <w:r>
        <w:rPr>
          <w:noProof/>
          <w:lang w:eastAsia="en-IN" w:bidi="kn-IN"/>
        </w:rPr>
        <w:drawing>
          <wp:inline distT="0" distB="0" distL="0" distR="0" wp14:anchorId="1E27FFB2" wp14:editId="7F891D70">
            <wp:extent cx="2914650" cy="1381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4650" cy="1381125"/>
                    </a:xfrm>
                    <a:prstGeom prst="rect">
                      <a:avLst/>
                    </a:prstGeom>
                  </pic:spPr>
                </pic:pic>
              </a:graphicData>
            </a:graphic>
          </wp:inline>
        </w:drawing>
      </w:r>
      <w:r w:rsidR="00622D40" w:rsidRPr="00622D40">
        <w:rPr>
          <w:noProof/>
          <w:lang w:eastAsia="en-IN" w:bidi="kn-IN"/>
        </w:rPr>
        <w:t xml:space="preserve"> </w:t>
      </w:r>
      <w:r w:rsidR="00622D40">
        <w:rPr>
          <w:noProof/>
          <w:lang w:eastAsia="en-IN" w:bidi="kn-IN"/>
        </w:rPr>
        <w:drawing>
          <wp:inline distT="0" distB="0" distL="0" distR="0" wp14:anchorId="0EB09AD9" wp14:editId="28312B6F">
            <wp:extent cx="3076575" cy="140017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575" cy="1400175"/>
                    </a:xfrm>
                    <a:prstGeom prst="rect">
                      <a:avLst/>
                    </a:prstGeom>
                  </pic:spPr>
                </pic:pic>
              </a:graphicData>
            </a:graphic>
          </wp:inline>
        </w:drawing>
      </w:r>
      <w:r w:rsidR="003652B6">
        <w:rPr>
          <w:noProof/>
          <w:lang w:eastAsia="en-IN" w:bidi="kn-IN"/>
        </w:rPr>
        <w:drawing>
          <wp:inline distT="0" distB="0" distL="0" distR="0" wp14:anchorId="46AC4296" wp14:editId="59835D2A">
            <wp:extent cx="6229350" cy="217995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0296" cy="2180286"/>
                    </a:xfrm>
                    <a:prstGeom prst="rect">
                      <a:avLst/>
                    </a:prstGeom>
                  </pic:spPr>
                </pic:pic>
              </a:graphicData>
            </a:graphic>
          </wp:inline>
        </w:drawing>
      </w:r>
    </w:p>
    <w:p w:rsidR="003652B6" w:rsidRPr="00790FF4" w:rsidRDefault="003652B6" w:rsidP="0037477D">
      <w:pPr>
        <w:ind w:left="-567" w:right="-613"/>
      </w:pPr>
      <w:r>
        <w:rPr>
          <w:noProof/>
          <w:lang w:eastAsia="en-IN" w:bidi="kn-IN"/>
        </w:rPr>
        <w:lastRenderedPageBreak/>
        <w:drawing>
          <wp:inline distT="0" distB="0" distL="0" distR="0" wp14:anchorId="30166D55" wp14:editId="676D132B">
            <wp:extent cx="6334125" cy="2609590"/>
            <wp:effectExtent l="0" t="0" r="0"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2182" cy="2612909"/>
                    </a:xfrm>
                    <a:prstGeom prst="rect">
                      <a:avLst/>
                    </a:prstGeom>
                  </pic:spPr>
                </pic:pic>
              </a:graphicData>
            </a:graphic>
          </wp:inline>
        </w:drawing>
      </w:r>
    </w:p>
    <w:p w:rsidR="00790FF4" w:rsidRPr="00790FF4" w:rsidRDefault="007D62A7" w:rsidP="00790FF4">
      <w:pPr>
        <w:pStyle w:val="Heading3"/>
        <w:numPr>
          <w:ilvl w:val="0"/>
          <w:numId w:val="9"/>
        </w:numPr>
        <w:rPr>
          <w:b/>
          <w:bCs/>
          <w:color w:val="auto"/>
        </w:rPr>
      </w:pPr>
      <w:r>
        <w:rPr>
          <w:b/>
          <w:bCs/>
          <w:color w:val="auto"/>
        </w:rPr>
        <w:t>M</w:t>
      </w:r>
      <w:r w:rsidR="002F05C9">
        <w:rPr>
          <w:b/>
          <w:bCs/>
          <w:color w:val="auto"/>
        </w:rPr>
        <w:t>etadata</w:t>
      </w:r>
      <w:r w:rsidR="00A55A59">
        <w:rPr>
          <w:b/>
          <w:bCs/>
          <w:color w:val="auto"/>
        </w:rPr>
        <w:t xml:space="preserve"> of Image</w:t>
      </w:r>
    </w:p>
    <w:p w:rsidR="007D62A7" w:rsidRPr="007D62A7" w:rsidRDefault="007D62A7" w:rsidP="007D62A7"/>
    <w:p w:rsidR="00EA1266" w:rsidRDefault="007D62A7" w:rsidP="00EA1266">
      <w:pPr>
        <w:pStyle w:val="ListParagraph"/>
      </w:pPr>
      <w:r>
        <w:t xml:space="preserve">There are few </w:t>
      </w:r>
      <w:r w:rsidR="00EA1266">
        <w:t>attributes</w:t>
      </w:r>
      <w:r>
        <w:t xml:space="preserve"> in the </w:t>
      </w:r>
      <w:r w:rsidR="00EA1266">
        <w:t xml:space="preserve">Metadata which is same for all the records, these </w:t>
      </w:r>
      <w:r w:rsidR="00EA1266">
        <w:t xml:space="preserve">attributes </w:t>
      </w:r>
      <w:r w:rsidR="00EA1266">
        <w:t>will be not useful for the model hence can be dropped.</w:t>
      </w:r>
      <w:r w:rsidR="007D67A0">
        <w:t xml:space="preserve"> </w:t>
      </w:r>
    </w:p>
    <w:p w:rsidR="004272D0" w:rsidRDefault="004272D0" w:rsidP="00EA1266">
      <w:pPr>
        <w:pStyle w:val="ListParagraph"/>
      </w:pPr>
    </w:p>
    <w:p w:rsidR="00B819F8" w:rsidRDefault="00B819F8" w:rsidP="00EA1266">
      <w:pPr>
        <w:pStyle w:val="ListParagraph"/>
      </w:pPr>
      <w:r>
        <w:t>Below is the summary of the analysis from Metadata:</w:t>
      </w:r>
    </w:p>
    <w:p w:rsidR="00B819F8" w:rsidRDefault="00B819F8" w:rsidP="00EA1266">
      <w:pPr>
        <w:pStyle w:val="ListParagraph"/>
      </w:pPr>
    </w:p>
    <w:p w:rsidR="00B819F8" w:rsidRDefault="00B819F8" w:rsidP="00B819F8">
      <w:pPr>
        <w:pStyle w:val="ListParagraph"/>
        <w:numPr>
          <w:ilvl w:val="0"/>
          <w:numId w:val="11"/>
        </w:numPr>
      </w:pPr>
      <w:r>
        <w:t>Accession Number is a</w:t>
      </w:r>
      <w:r w:rsidRPr="00B819F8">
        <w:t xml:space="preserve"> RIS generated number that identifies the order for the Study</w:t>
      </w:r>
      <w:r>
        <w:t>. For our data the value is unknown hence it is NULL.</w:t>
      </w:r>
    </w:p>
    <w:p w:rsidR="00B819F8" w:rsidRDefault="00242F92" w:rsidP="000356FD">
      <w:pPr>
        <w:pStyle w:val="ListParagraph"/>
        <w:numPr>
          <w:ilvl w:val="0"/>
          <w:numId w:val="11"/>
        </w:numPr>
      </w:pPr>
      <w:r>
        <w:t>Bits Allocated is the n</w:t>
      </w:r>
      <w:r w:rsidR="000356FD" w:rsidRPr="000356FD">
        <w:t xml:space="preserve">umber of bits allocated for each pixel sample. Each sample </w:t>
      </w:r>
      <w:r>
        <w:t>is having 8 bits</w:t>
      </w:r>
      <w:r w:rsidR="000356FD" w:rsidRPr="000356FD">
        <w:t xml:space="preserve"> allocated</w:t>
      </w:r>
    </w:p>
    <w:p w:rsidR="00242F92" w:rsidRDefault="00242F92" w:rsidP="000356FD">
      <w:pPr>
        <w:pStyle w:val="ListParagraph"/>
        <w:numPr>
          <w:ilvl w:val="0"/>
          <w:numId w:val="11"/>
        </w:numPr>
      </w:pPr>
      <w:r>
        <w:t xml:space="preserve">Bits Stored </w:t>
      </w:r>
      <w:r>
        <w:t>is the n</w:t>
      </w:r>
      <w:r w:rsidRPr="000356FD">
        <w:t xml:space="preserve">umber of bits </w:t>
      </w:r>
      <w:r>
        <w:t>stored</w:t>
      </w:r>
      <w:r w:rsidRPr="000356FD">
        <w:t xml:space="preserve"> for each pixel sample. Each sample </w:t>
      </w:r>
      <w:r>
        <w:t>is having 8 bits</w:t>
      </w:r>
      <w:r w:rsidRPr="000356FD">
        <w:t xml:space="preserve"> allocated</w:t>
      </w:r>
      <w:r>
        <w:t>.</w:t>
      </w:r>
    </w:p>
    <w:p w:rsidR="00242F92" w:rsidRDefault="00242F92" w:rsidP="00242F92">
      <w:pPr>
        <w:pStyle w:val="ListParagraph"/>
        <w:numPr>
          <w:ilvl w:val="0"/>
          <w:numId w:val="11"/>
        </w:numPr>
      </w:pPr>
      <w:r>
        <w:t>Body Part Examined is the t</w:t>
      </w:r>
      <w:r w:rsidRPr="00242F92">
        <w:t>ext description of the part of the body examined</w:t>
      </w:r>
      <w:r>
        <w:t>. For the train data the value is Chest.</w:t>
      </w:r>
    </w:p>
    <w:p w:rsidR="00AD29B4" w:rsidRDefault="00242F92" w:rsidP="00242F92">
      <w:pPr>
        <w:pStyle w:val="ListParagraph"/>
        <w:numPr>
          <w:ilvl w:val="0"/>
          <w:numId w:val="11"/>
        </w:numPr>
      </w:pPr>
      <w:r>
        <w:t>Columns and Rows</w:t>
      </w:r>
      <w:r w:rsidRPr="00242F92">
        <w:t xml:space="preserve"> indicate that the image is of size is 1024 x 1024</w:t>
      </w:r>
      <w:r>
        <w:t>.</w:t>
      </w:r>
    </w:p>
    <w:p w:rsidR="00242F92" w:rsidRDefault="00242F92" w:rsidP="00242F92">
      <w:pPr>
        <w:pStyle w:val="ListParagraph"/>
        <w:numPr>
          <w:ilvl w:val="0"/>
          <w:numId w:val="11"/>
        </w:numPr>
      </w:pPr>
      <w:r>
        <w:t>Conversion Type d</w:t>
      </w:r>
      <w:r w:rsidRPr="00242F92">
        <w:t>escribes the kind of image conversion</w:t>
      </w:r>
      <w:r>
        <w:t>. F</w:t>
      </w:r>
      <w:r w:rsidR="00576E79">
        <w:t>or our sample it is WSD(Work Station)</w:t>
      </w:r>
    </w:p>
    <w:p w:rsidR="00576E79" w:rsidRDefault="00576E79" w:rsidP="00576E79">
      <w:pPr>
        <w:pStyle w:val="ListParagraph"/>
        <w:numPr>
          <w:ilvl w:val="0"/>
          <w:numId w:val="11"/>
        </w:numPr>
      </w:pPr>
      <w:r>
        <w:t>High Bit is the m</w:t>
      </w:r>
      <w:r w:rsidRPr="00576E79">
        <w:t xml:space="preserve">ost significant bit for each pixel sample. Each </w:t>
      </w:r>
      <w:r w:rsidR="002F7B32">
        <w:t>data</w:t>
      </w:r>
      <w:r w:rsidRPr="00576E79">
        <w:t xml:space="preserve"> </w:t>
      </w:r>
      <w:r>
        <w:t>is having highest Bit as 7.</w:t>
      </w:r>
    </w:p>
    <w:p w:rsidR="00576E79" w:rsidRDefault="009D07A9" w:rsidP="00902022">
      <w:pPr>
        <w:pStyle w:val="ListParagraph"/>
        <w:numPr>
          <w:ilvl w:val="0"/>
          <w:numId w:val="11"/>
        </w:numPr>
      </w:pPr>
      <w:r>
        <w:t xml:space="preserve">Instance Number </w:t>
      </w:r>
      <w:r w:rsidR="00902022">
        <w:t>is the</w:t>
      </w:r>
      <w:r w:rsidR="00902022" w:rsidRPr="00902022">
        <w:t xml:space="preserve"> number that identifies </w:t>
      </w:r>
      <w:r w:rsidR="00902022">
        <w:t>the</w:t>
      </w:r>
      <w:r w:rsidR="00902022" w:rsidRPr="00902022">
        <w:t xml:space="preserve"> image</w:t>
      </w:r>
      <w:r w:rsidR="00902022">
        <w:t>. The value is 1 for all the data.</w:t>
      </w:r>
    </w:p>
    <w:p w:rsidR="00902022" w:rsidRDefault="00902022" w:rsidP="00852ED0">
      <w:pPr>
        <w:pStyle w:val="ListParagraph"/>
        <w:numPr>
          <w:ilvl w:val="0"/>
          <w:numId w:val="11"/>
        </w:numPr>
      </w:pPr>
      <w:r>
        <w:t>Lossy Image Compression s</w:t>
      </w:r>
      <w:r w:rsidRPr="00902022">
        <w:t>pecifies whether an Image has undergone lossy compression</w:t>
      </w:r>
      <w:r w:rsidR="00852ED0">
        <w:t>. The value is 01 indicating that the i</w:t>
      </w:r>
      <w:r w:rsidR="00852ED0" w:rsidRPr="00852ED0">
        <w:t>mage has been subjected to lossy compression</w:t>
      </w:r>
      <w:r w:rsidR="00852ED0">
        <w:t>.</w:t>
      </w:r>
    </w:p>
    <w:p w:rsidR="00902022" w:rsidRDefault="0057006E" w:rsidP="0057006E">
      <w:pPr>
        <w:pStyle w:val="ListParagraph"/>
        <w:numPr>
          <w:ilvl w:val="0"/>
          <w:numId w:val="11"/>
        </w:numPr>
      </w:pPr>
      <w:r>
        <w:t>Lossy Image Compression Method is the</w:t>
      </w:r>
      <w:r w:rsidRPr="0057006E">
        <w:t xml:space="preserve"> label for the lossy compression method(s) that have been applied to this image</w:t>
      </w:r>
      <w:r>
        <w:t>. Value is ISO_10918_1 for all the images.</w:t>
      </w:r>
    </w:p>
    <w:p w:rsidR="0057006E" w:rsidRDefault="002F05C9" w:rsidP="00701F95">
      <w:pPr>
        <w:pStyle w:val="ListParagraph"/>
        <w:numPr>
          <w:ilvl w:val="0"/>
          <w:numId w:val="11"/>
        </w:numPr>
      </w:pPr>
      <w:r>
        <w:t>Modality is the t</w:t>
      </w:r>
      <w:r w:rsidRPr="002F05C9">
        <w:t>ype of equipment that originally acquired the data used to create the images in this Series</w:t>
      </w:r>
      <w:r w:rsidR="007B66F7">
        <w:t>.</w:t>
      </w:r>
      <w:r w:rsidR="00701F95">
        <w:t xml:space="preserve"> Value is CR (</w:t>
      </w:r>
      <w:r w:rsidR="00701F95" w:rsidRPr="00701F95">
        <w:t>Computed Radiography</w:t>
      </w:r>
      <w:r w:rsidR="00701F95">
        <w:t>)</w:t>
      </w:r>
    </w:p>
    <w:p w:rsidR="007B66F7" w:rsidRDefault="007B66F7" w:rsidP="002F7B32">
      <w:pPr>
        <w:pStyle w:val="ListParagraph"/>
        <w:numPr>
          <w:ilvl w:val="0"/>
          <w:numId w:val="11"/>
        </w:numPr>
      </w:pPr>
      <w:r>
        <w:t xml:space="preserve">Patient Birth </w:t>
      </w:r>
      <w:r w:rsidR="005104BC">
        <w:t>Date,</w:t>
      </w:r>
      <w:r w:rsidR="00AB13C4">
        <w:t xml:space="preserve"> Patient Orientation</w:t>
      </w:r>
      <w:r w:rsidR="005104BC">
        <w:t xml:space="preserve"> &amp; Referring Physician Name</w:t>
      </w:r>
      <w:r w:rsidR="00DB0A04">
        <w:t xml:space="preserve"> these hold the </w:t>
      </w:r>
      <w:r w:rsidR="00E946F4">
        <w:t xml:space="preserve">Patient </w:t>
      </w:r>
      <w:r w:rsidR="005104BC">
        <w:t>Birthdate,</w:t>
      </w:r>
      <w:r w:rsidR="002F7B32">
        <w:t xml:space="preserve"> </w:t>
      </w:r>
      <w:r w:rsidR="002F7B32" w:rsidRPr="002F7B32">
        <w:t xml:space="preserve">Patient </w:t>
      </w:r>
      <w:r w:rsidR="002F7B32">
        <w:t xml:space="preserve">Orientation </w:t>
      </w:r>
      <w:r w:rsidR="002F7B32">
        <w:t xml:space="preserve">is the </w:t>
      </w:r>
      <w:r w:rsidR="002F7B32" w:rsidRPr="002F7B32">
        <w:t>direction of th</w:t>
      </w:r>
      <w:r w:rsidR="00622D40">
        <w:t>e rows and columns of the image,</w:t>
      </w:r>
      <w:r w:rsidR="00622D40" w:rsidRPr="00622D40">
        <w:t xml:space="preserve"> </w:t>
      </w:r>
      <w:r w:rsidR="005E62FA" w:rsidRPr="002F7B32">
        <w:t>required</w:t>
      </w:r>
      <w:r w:rsidR="00622D40" w:rsidRPr="002F7B32">
        <w:t xml:space="preserve"> if image does not require Image Orientation</w:t>
      </w:r>
      <w:r w:rsidR="00622D40">
        <w:t xml:space="preserve"> and Referring Physician Name refers to the Physician who referred</w:t>
      </w:r>
      <w:r w:rsidR="002F7B32">
        <w:t xml:space="preserve">. For the train </w:t>
      </w:r>
      <w:r w:rsidR="005104BC">
        <w:t>data these values are NULL.</w:t>
      </w:r>
    </w:p>
    <w:p w:rsidR="002F7B32" w:rsidRDefault="002F7B32" w:rsidP="007B7301">
      <w:pPr>
        <w:pStyle w:val="ListParagraph"/>
        <w:numPr>
          <w:ilvl w:val="0"/>
          <w:numId w:val="11"/>
        </w:numPr>
      </w:pPr>
      <w:r>
        <w:lastRenderedPageBreak/>
        <w:t>Photometric Interpretation s</w:t>
      </w:r>
      <w:r w:rsidRPr="002F7B32">
        <w:t>pecifies the intended interpretation of the pixel data.</w:t>
      </w:r>
      <w:r w:rsidR="007B7301" w:rsidRPr="007B7301">
        <w:t xml:space="preserve"> </w:t>
      </w:r>
      <w:r w:rsidR="007B7301">
        <w:t>For the train data the value is MONOCHROME2 which means that p</w:t>
      </w:r>
      <w:r w:rsidR="007B7301" w:rsidRPr="007B7301">
        <w:t>ixel data represent a single monochrome image plane. The minimum sample value is intended to be displayed as black after any VOI gray scale transformations have been performed</w:t>
      </w:r>
      <w:r w:rsidR="007B7301">
        <w:t>.</w:t>
      </w:r>
    </w:p>
    <w:p w:rsidR="007B7301" w:rsidRDefault="007B7301" w:rsidP="007B7301">
      <w:pPr>
        <w:pStyle w:val="ListParagraph"/>
        <w:numPr>
          <w:ilvl w:val="0"/>
          <w:numId w:val="11"/>
        </w:numPr>
      </w:pPr>
      <w:r>
        <w:t xml:space="preserve">Pixel Representation </w:t>
      </w:r>
      <w:r w:rsidRPr="007B7301">
        <w:t>is the d</w:t>
      </w:r>
      <w:r w:rsidRPr="007B7301">
        <w:t>ata representation of the pixel samples</w:t>
      </w:r>
      <w:r w:rsidR="005104BC">
        <w:t xml:space="preserve"> all the records have this value as 0.</w:t>
      </w:r>
    </w:p>
    <w:p w:rsidR="005104BC" w:rsidRDefault="00037013" w:rsidP="00037013">
      <w:pPr>
        <w:pStyle w:val="ListParagraph"/>
        <w:numPr>
          <w:ilvl w:val="0"/>
          <w:numId w:val="11"/>
        </w:numPr>
      </w:pPr>
      <w:r w:rsidRPr="00037013">
        <w:t>SOP</w:t>
      </w:r>
      <w:r w:rsidR="005E62FA">
        <w:t xml:space="preserve"> </w:t>
      </w:r>
      <w:r w:rsidRPr="00037013">
        <w:t>Class</w:t>
      </w:r>
      <w:r w:rsidR="005E62FA">
        <w:t xml:space="preserve"> </w:t>
      </w:r>
      <w:r w:rsidRPr="00037013">
        <w:t>UID</w:t>
      </w:r>
      <w:r>
        <w:t xml:space="preserve"> u</w:t>
      </w:r>
      <w:r w:rsidRPr="00037013">
        <w:t>niquely identifies the SOP Class</w:t>
      </w:r>
      <w:r>
        <w:t xml:space="preserve">. This has the value </w:t>
      </w:r>
      <w:r w:rsidRPr="00037013">
        <w:t>Secondary Capture Image Storage</w:t>
      </w:r>
      <w:r>
        <w:t xml:space="preserve"> for the train data.</w:t>
      </w:r>
    </w:p>
    <w:p w:rsidR="00037013" w:rsidRDefault="00037013" w:rsidP="00037013">
      <w:pPr>
        <w:pStyle w:val="ListParagraph"/>
        <w:numPr>
          <w:ilvl w:val="0"/>
          <w:numId w:val="11"/>
        </w:numPr>
      </w:pPr>
      <w:r w:rsidRPr="00037013">
        <w:t>Samples</w:t>
      </w:r>
      <w:r w:rsidR="005E62FA">
        <w:t xml:space="preserve"> </w:t>
      </w:r>
      <w:r w:rsidR="005E62FA" w:rsidRPr="00037013">
        <w:t>per</w:t>
      </w:r>
      <w:r w:rsidR="005E62FA">
        <w:t xml:space="preserve"> </w:t>
      </w:r>
      <w:r w:rsidRPr="00037013">
        <w:t>Pixel</w:t>
      </w:r>
      <w:r>
        <w:t xml:space="preserve"> </w:t>
      </w:r>
      <w:r w:rsidR="005E62FA">
        <w:t>is the n</w:t>
      </w:r>
      <w:r w:rsidRPr="00037013">
        <w:t>umber of samples (planes) in this image.</w:t>
      </w:r>
      <w:r w:rsidR="005E62FA">
        <w:t xml:space="preserve"> The value is 1 for all the records.</w:t>
      </w:r>
    </w:p>
    <w:p w:rsidR="005E62FA" w:rsidRDefault="005E62FA" w:rsidP="005E62FA">
      <w:pPr>
        <w:pStyle w:val="ListParagraph"/>
        <w:numPr>
          <w:ilvl w:val="0"/>
          <w:numId w:val="11"/>
        </w:numPr>
      </w:pPr>
      <w:r w:rsidRPr="005E62FA">
        <w:t>Series</w:t>
      </w:r>
      <w:r>
        <w:t xml:space="preserve"> </w:t>
      </w:r>
      <w:r w:rsidRPr="005E62FA">
        <w:t xml:space="preserve">Number </w:t>
      </w:r>
      <w:r>
        <w:t>is the</w:t>
      </w:r>
      <w:r w:rsidRPr="005E62FA">
        <w:t xml:space="preserve"> number that identifies the Series. </w:t>
      </w:r>
      <w:r>
        <w:t>The value is 1 for all the records.</w:t>
      </w:r>
    </w:p>
    <w:p w:rsidR="005E62FA" w:rsidRDefault="005E62FA" w:rsidP="005E62FA">
      <w:pPr>
        <w:pStyle w:val="ListParagraph"/>
        <w:numPr>
          <w:ilvl w:val="0"/>
          <w:numId w:val="11"/>
        </w:numPr>
      </w:pPr>
      <w:r w:rsidRPr="005E62FA">
        <w:t>Specific</w:t>
      </w:r>
      <w:r>
        <w:t xml:space="preserve"> </w:t>
      </w:r>
      <w:r w:rsidRPr="005E62FA">
        <w:t>Character</w:t>
      </w:r>
      <w:r>
        <w:t xml:space="preserve"> </w:t>
      </w:r>
      <w:r w:rsidRPr="005E62FA">
        <w:t>Set</w:t>
      </w:r>
      <w:r>
        <w:t xml:space="preserve"> </w:t>
      </w:r>
      <w:r>
        <w:t xml:space="preserve">Character Set that expands or replaces the Basic Graphic </w:t>
      </w:r>
      <w:r>
        <w:t>Set. Required</w:t>
      </w:r>
      <w:r>
        <w:t xml:space="preserve"> if an expanded or replacement character set is used.</w:t>
      </w:r>
      <w:r>
        <w:t xml:space="preserve"> The value is </w:t>
      </w:r>
      <w:r w:rsidRPr="005E62FA">
        <w:t>ISO_IR 100</w:t>
      </w:r>
      <w:r>
        <w:t xml:space="preserve"> for all the records</w:t>
      </w:r>
    </w:p>
    <w:p w:rsidR="005E62FA" w:rsidRDefault="005E62FA" w:rsidP="005E62FA">
      <w:pPr>
        <w:pStyle w:val="ListParagraph"/>
        <w:numPr>
          <w:ilvl w:val="0"/>
          <w:numId w:val="11"/>
        </w:numPr>
      </w:pPr>
      <w:r w:rsidRPr="005E62FA">
        <w:t>Study</w:t>
      </w:r>
      <w:r>
        <w:t xml:space="preserve"> </w:t>
      </w:r>
      <w:r w:rsidRPr="005E62FA">
        <w:t>Date</w:t>
      </w:r>
      <w:r>
        <w:t xml:space="preserve">, </w:t>
      </w:r>
      <w:r w:rsidRPr="005E62FA">
        <w:t>Study</w:t>
      </w:r>
      <w:r>
        <w:t xml:space="preserve"> </w:t>
      </w:r>
      <w:r w:rsidRPr="005E62FA">
        <w:t>ID</w:t>
      </w:r>
      <w:r>
        <w:t xml:space="preserve"> and </w:t>
      </w:r>
      <w:r w:rsidRPr="005E62FA">
        <w:t>Study</w:t>
      </w:r>
      <w:r>
        <w:t xml:space="preserve"> </w:t>
      </w:r>
      <w:r w:rsidRPr="005E62FA">
        <w:t>Time</w:t>
      </w:r>
      <w:r>
        <w:t xml:space="preserve"> these indicate when the study is done. The values for these are </w:t>
      </w:r>
      <w:r w:rsidRPr="005E62FA">
        <w:t>19010101</w:t>
      </w:r>
      <w:r>
        <w:t xml:space="preserve">, NULL and </w:t>
      </w:r>
      <w:r w:rsidRPr="005E62FA">
        <w:t>000000.00</w:t>
      </w:r>
      <w:r>
        <w:t xml:space="preserve"> respectively.</w:t>
      </w:r>
    </w:p>
    <w:p w:rsidR="004272D0" w:rsidRDefault="00B819F8" w:rsidP="00F23D51">
      <w:pPr>
        <w:pStyle w:val="ListParagraph"/>
        <w:ind w:left="0"/>
      </w:pPr>
      <w:r>
        <w:rPr>
          <w:noProof/>
          <w:lang w:eastAsia="en-IN" w:bidi="kn-IN"/>
        </w:rPr>
        <w:drawing>
          <wp:inline distT="0" distB="0" distL="0" distR="0" wp14:anchorId="46C9B77E" wp14:editId="439146F2">
            <wp:extent cx="6124575" cy="1962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4575" cy="1962150"/>
                    </a:xfrm>
                    <a:prstGeom prst="rect">
                      <a:avLst/>
                    </a:prstGeom>
                  </pic:spPr>
                </pic:pic>
              </a:graphicData>
            </a:graphic>
          </wp:inline>
        </w:drawing>
      </w:r>
    </w:p>
    <w:p w:rsidR="00F84605" w:rsidRDefault="00F84605" w:rsidP="007D67A0">
      <w:pPr>
        <w:pStyle w:val="ListParagraph"/>
      </w:pPr>
    </w:p>
    <w:p w:rsidR="005E62FA" w:rsidRDefault="005E62FA" w:rsidP="00C55722">
      <w:pPr>
        <w:pStyle w:val="ListParagraph"/>
        <w:ind w:left="0"/>
      </w:pPr>
      <w:r>
        <w:t>The other information of the DICOM file are Age, Sex, Series Description and View position.</w:t>
      </w:r>
    </w:p>
    <w:p w:rsidR="00947791" w:rsidRDefault="00947791" w:rsidP="00C55722">
      <w:pPr>
        <w:pStyle w:val="ListParagraph"/>
        <w:ind w:left="0"/>
      </w:pPr>
      <w:r>
        <w:t>Analysis of these with the Target and Class variable is as below.</w:t>
      </w:r>
    </w:p>
    <w:p w:rsidR="00947791" w:rsidRDefault="00947791" w:rsidP="00C55722">
      <w:pPr>
        <w:pStyle w:val="ListParagraph"/>
        <w:ind w:left="0"/>
      </w:pPr>
    </w:p>
    <w:p w:rsidR="00EB7A5C" w:rsidRDefault="003029C2" w:rsidP="00C55722">
      <w:pPr>
        <w:pStyle w:val="ListParagraph"/>
        <w:ind w:left="0"/>
      </w:pPr>
      <w:r w:rsidRPr="00113329">
        <w:rPr>
          <w:b/>
          <w:bCs/>
        </w:rPr>
        <w:t>Patient Age Category</w:t>
      </w:r>
      <w:r>
        <w:t>: Patient Age is categorized into</w:t>
      </w:r>
      <w:r w:rsidR="00F776F4">
        <w:t xml:space="preserve"> three category Kid </w:t>
      </w:r>
      <w:r w:rsidR="008C2DEF">
        <w:t>(Age 0-</w:t>
      </w:r>
      <w:r w:rsidR="00F776F4">
        <w:t xml:space="preserve">13), Teen (Age 13 </w:t>
      </w:r>
      <w:r w:rsidR="008C2DEF">
        <w:t xml:space="preserve">- </w:t>
      </w:r>
      <w:r w:rsidR="00F776F4">
        <w:t xml:space="preserve">20) and Adult (Age 20 </w:t>
      </w:r>
      <w:r w:rsidR="008C2DEF">
        <w:t>-</w:t>
      </w:r>
      <w:r w:rsidR="00F776F4">
        <w:t xml:space="preserve"> 110)</w:t>
      </w:r>
      <w:r w:rsidR="008C2DEF">
        <w:t xml:space="preserve">. </w:t>
      </w:r>
    </w:p>
    <w:p w:rsidR="00286A44" w:rsidRDefault="00286A44" w:rsidP="00C55722">
      <w:pPr>
        <w:pStyle w:val="ListParagraph"/>
        <w:ind w:left="0"/>
      </w:pPr>
    </w:p>
    <w:p w:rsidR="00EB7A5C" w:rsidRDefault="008C2DEF" w:rsidP="00C55722">
      <w:pPr>
        <w:pStyle w:val="ListParagraph"/>
        <w:ind w:left="0"/>
      </w:pPr>
      <w:r>
        <w:t xml:space="preserve">The </w:t>
      </w:r>
      <w:r w:rsidR="00F67D41">
        <w:t>Train data</w:t>
      </w:r>
      <w:r>
        <w:t xml:space="preserve"> has </w:t>
      </w:r>
      <w:r w:rsidR="00F76DF8">
        <w:t>92.5</w:t>
      </w:r>
      <w:r w:rsidR="0034556B">
        <w:t>%</w:t>
      </w:r>
      <w:r w:rsidR="00F67D41">
        <w:t xml:space="preserve"> Adult Patients</w:t>
      </w:r>
      <w:r w:rsidR="00F76DF8">
        <w:t xml:space="preserve"> </w:t>
      </w:r>
      <w:r w:rsidR="00EB7A5C">
        <w:t>out of which</w:t>
      </w:r>
      <w:r w:rsidR="00F76DF8">
        <w:t xml:space="preserve"> 51.3% has the Target class as 0 i.e.</w:t>
      </w:r>
      <w:r w:rsidR="00EB7A5C">
        <w:t xml:space="preserve"> 21.6% are of class Normal and 29.7% are No Lung Opacity/ Not Normal. 41.2% Adult Patients are belonging to the Target class 1 </w:t>
      </w:r>
      <w:r w:rsidR="00286A44">
        <w:t>i.e.</w:t>
      </w:r>
      <w:r w:rsidR="00EB7A5C">
        <w:t xml:space="preserve"> Lung Opacity Class.</w:t>
      </w:r>
      <w:r w:rsidR="00F67D41">
        <w:t xml:space="preserve"> </w:t>
      </w:r>
    </w:p>
    <w:p w:rsidR="00286A44" w:rsidRDefault="00286A44" w:rsidP="00C55722">
      <w:pPr>
        <w:pStyle w:val="ListParagraph"/>
        <w:ind w:left="0"/>
      </w:pPr>
    </w:p>
    <w:p w:rsidR="00EB7A5C" w:rsidRDefault="00EB7A5C" w:rsidP="00C55722">
      <w:pPr>
        <w:pStyle w:val="ListParagraph"/>
        <w:ind w:left="0"/>
      </w:pPr>
      <w:r>
        <w:t xml:space="preserve">The Train data has </w:t>
      </w:r>
      <w:r>
        <w:t>4</w:t>
      </w:r>
      <w:r>
        <w:t xml:space="preserve">.5% </w:t>
      </w:r>
      <w:r>
        <w:t>Teen</w:t>
      </w:r>
      <w:r>
        <w:t xml:space="preserve"> Patients out of which </w:t>
      </w:r>
      <w:r>
        <w:t>2.4</w:t>
      </w:r>
      <w:r>
        <w:t xml:space="preserve">% has the Target class as 0 i.e. </w:t>
      </w:r>
      <w:r>
        <w:t>1.2</w:t>
      </w:r>
      <w:r>
        <w:t xml:space="preserve">% are of class Normal and </w:t>
      </w:r>
      <w:r>
        <w:t>1.1</w:t>
      </w:r>
      <w:r>
        <w:t xml:space="preserve">% are No Lung Opacity/ Not Normal. </w:t>
      </w:r>
      <w:r>
        <w:t>2.1</w:t>
      </w:r>
      <w:r>
        <w:t xml:space="preserve">% </w:t>
      </w:r>
      <w:r>
        <w:t>Teen</w:t>
      </w:r>
      <w:r>
        <w:t xml:space="preserve"> Patients are belonging to the Target class 1 </w:t>
      </w:r>
      <w:r w:rsidR="00286A44">
        <w:t>i.e.</w:t>
      </w:r>
      <w:r>
        <w:t xml:space="preserve"> Lung Opacity Class. </w:t>
      </w:r>
    </w:p>
    <w:p w:rsidR="00286A44" w:rsidRDefault="00286A44" w:rsidP="00C55722">
      <w:pPr>
        <w:pStyle w:val="ListParagraph"/>
        <w:ind w:left="0"/>
      </w:pPr>
    </w:p>
    <w:p w:rsidR="00F23D51" w:rsidRDefault="00EB7A5C" w:rsidP="00C55722">
      <w:pPr>
        <w:pStyle w:val="ListParagraph"/>
        <w:ind w:left="0" w:right="-613"/>
      </w:pPr>
      <w:r>
        <w:t xml:space="preserve">The Train data has </w:t>
      </w:r>
      <w:r w:rsidR="00CC5795">
        <w:t>3.0</w:t>
      </w:r>
      <w:r>
        <w:t xml:space="preserve">% </w:t>
      </w:r>
      <w:r>
        <w:t>Kid</w:t>
      </w:r>
      <w:r>
        <w:t xml:space="preserve"> Patients out of which </w:t>
      </w:r>
      <w:r w:rsidR="00CC5795">
        <w:t>1.3</w:t>
      </w:r>
      <w:r>
        <w:t xml:space="preserve">% has the Target class as 0 i.e. </w:t>
      </w:r>
      <w:r w:rsidR="00CC5795">
        <w:t>0.7</w:t>
      </w:r>
      <w:r>
        <w:t xml:space="preserve">% are of class Normal and </w:t>
      </w:r>
      <w:r w:rsidR="00CC5795">
        <w:t>0.6</w:t>
      </w:r>
      <w:r>
        <w:t xml:space="preserve">% are No Lung Opacity/ Not Normal. </w:t>
      </w:r>
      <w:r w:rsidR="00CC5795">
        <w:t>1.7</w:t>
      </w:r>
      <w:r>
        <w:t xml:space="preserve">% </w:t>
      </w:r>
      <w:r w:rsidR="00CC5795">
        <w:t>kid</w:t>
      </w:r>
      <w:r>
        <w:t xml:space="preserve"> Patients are belonging to the Target class 1 </w:t>
      </w:r>
      <w:r>
        <w:lastRenderedPageBreak/>
        <w:t>i.e</w:t>
      </w:r>
      <w:r w:rsidR="00F84605">
        <w:t>.</w:t>
      </w:r>
      <w:r>
        <w:t xml:space="preserve"> Lung Opacity Class.</w:t>
      </w:r>
      <w:r w:rsidR="00E73808" w:rsidRPr="00E73808">
        <w:rPr>
          <w:noProof/>
          <w:lang w:eastAsia="en-IN" w:bidi="kn-IN"/>
        </w:rPr>
        <w:t xml:space="preserve"> </w:t>
      </w:r>
      <w:r w:rsidR="00E73808">
        <w:rPr>
          <w:noProof/>
          <w:lang w:eastAsia="en-IN" w:bidi="kn-IN"/>
        </w:rPr>
        <w:drawing>
          <wp:inline distT="0" distB="0" distL="0" distR="0" wp14:anchorId="04EBF1C5" wp14:editId="6AA6CF55">
            <wp:extent cx="5731510" cy="1803686"/>
            <wp:effectExtent l="0" t="0" r="2540"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03686"/>
                    </a:xfrm>
                    <a:prstGeom prst="rect">
                      <a:avLst/>
                    </a:prstGeom>
                  </pic:spPr>
                </pic:pic>
              </a:graphicData>
            </a:graphic>
          </wp:inline>
        </w:drawing>
      </w:r>
    </w:p>
    <w:p w:rsidR="002B4953" w:rsidRDefault="00EB7A5C" w:rsidP="00F23D51">
      <w:pPr>
        <w:pStyle w:val="ListParagraph"/>
        <w:ind w:left="-567" w:right="-613"/>
      </w:pPr>
      <w:r>
        <w:t xml:space="preserve"> </w:t>
      </w:r>
      <w:r w:rsidR="00F23D51">
        <w:rPr>
          <w:noProof/>
          <w:lang w:eastAsia="en-IN" w:bidi="kn-IN"/>
        </w:rPr>
        <w:drawing>
          <wp:inline distT="0" distB="0" distL="0" distR="0" wp14:anchorId="3ACEE13A" wp14:editId="2DA34E21">
            <wp:extent cx="2962275" cy="163830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419"/>
                    <a:stretch/>
                  </pic:blipFill>
                  <pic:spPr bwMode="auto">
                    <a:xfrm>
                      <a:off x="0" y="0"/>
                      <a:ext cx="2962275" cy="1638300"/>
                    </a:xfrm>
                    <a:prstGeom prst="rect">
                      <a:avLst/>
                    </a:prstGeom>
                    <a:ln>
                      <a:noFill/>
                    </a:ln>
                    <a:extLst>
                      <a:ext uri="{53640926-AAD7-44D8-BBD7-CCE9431645EC}">
                        <a14:shadowObscured xmlns:a14="http://schemas.microsoft.com/office/drawing/2010/main"/>
                      </a:ext>
                    </a:extLst>
                  </pic:spPr>
                </pic:pic>
              </a:graphicData>
            </a:graphic>
          </wp:inline>
        </w:drawing>
      </w:r>
      <w:r w:rsidR="00F23D51">
        <w:rPr>
          <w:noProof/>
          <w:lang w:eastAsia="en-IN" w:bidi="kn-IN"/>
        </w:rPr>
        <w:drawing>
          <wp:inline distT="0" distB="0" distL="0" distR="0" wp14:anchorId="6CF91C94" wp14:editId="2BCA5CBE">
            <wp:extent cx="3409950" cy="17335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950" cy="1733550"/>
                    </a:xfrm>
                    <a:prstGeom prst="rect">
                      <a:avLst/>
                    </a:prstGeom>
                  </pic:spPr>
                </pic:pic>
              </a:graphicData>
            </a:graphic>
          </wp:inline>
        </w:drawing>
      </w:r>
    </w:p>
    <w:p w:rsidR="00E73808" w:rsidRDefault="00E73808" w:rsidP="00F23D51">
      <w:pPr>
        <w:pStyle w:val="ListParagraph"/>
        <w:ind w:left="-567" w:right="-613"/>
      </w:pPr>
      <w:r>
        <w:rPr>
          <w:noProof/>
          <w:lang w:eastAsia="en-IN" w:bidi="kn-IN"/>
        </w:rPr>
        <w:drawing>
          <wp:inline distT="0" distB="0" distL="0" distR="0" wp14:anchorId="51E64712" wp14:editId="5EBC0BF1">
            <wp:extent cx="6629400" cy="234315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9400" cy="2343150"/>
                    </a:xfrm>
                    <a:prstGeom prst="rect">
                      <a:avLst/>
                    </a:prstGeom>
                  </pic:spPr>
                </pic:pic>
              </a:graphicData>
            </a:graphic>
          </wp:inline>
        </w:drawing>
      </w:r>
    </w:p>
    <w:p w:rsidR="002C1EA4" w:rsidRDefault="004875D8" w:rsidP="004875D8">
      <w:r w:rsidRPr="00612478">
        <w:rPr>
          <w:b/>
          <w:bCs/>
        </w:rPr>
        <w:t>Patient Sex</w:t>
      </w:r>
      <w:r>
        <w:t xml:space="preserve">: </w:t>
      </w:r>
      <w:r w:rsidR="00BC6B60">
        <w:t>42.9</w:t>
      </w:r>
      <w:r>
        <w:t>% of Patient are Female</w:t>
      </w:r>
      <w:r w:rsidR="00BC6B60">
        <w:t xml:space="preserve"> among which 24.0% are of Target class 0 .i.e.</w:t>
      </w:r>
      <w:r w:rsidR="002C1EA4">
        <w:t xml:space="preserve"> 10.4% are of class Normal and 13.6 are of class No</w:t>
      </w:r>
      <w:r w:rsidR="002C1EA4">
        <w:t xml:space="preserve"> Lung Opacity/ Not Normal</w:t>
      </w:r>
      <w:r w:rsidR="002C1EA4">
        <w:t>. 18.9% are of Target class 1 i.e. of class Lung Opacity.</w:t>
      </w:r>
    </w:p>
    <w:p w:rsidR="004875D8" w:rsidRDefault="004875D8" w:rsidP="004875D8">
      <w:r>
        <w:t>57</w:t>
      </w:r>
      <w:r w:rsidR="00BC6B60">
        <w:t>.1</w:t>
      </w:r>
      <w:r>
        <w:t>% of Patient are Male</w:t>
      </w:r>
      <w:r w:rsidR="002C1EA4">
        <w:t xml:space="preserve"> </w:t>
      </w:r>
      <w:r w:rsidR="002C1EA4">
        <w:t xml:space="preserve">among which </w:t>
      </w:r>
      <w:r w:rsidR="002C1EA4">
        <w:t>31</w:t>
      </w:r>
      <w:r w:rsidR="002C1EA4">
        <w:t xml:space="preserve">.0% are of Target class 0 .i.e. </w:t>
      </w:r>
      <w:r w:rsidR="002C1EA4">
        <w:t>13.1</w:t>
      </w:r>
      <w:r w:rsidR="002C1EA4">
        <w:t xml:space="preserve">% are of class Normal and </w:t>
      </w:r>
      <w:r w:rsidR="002C1EA4">
        <w:t>17.8</w:t>
      </w:r>
      <w:r w:rsidR="002C1EA4">
        <w:t xml:space="preserve"> are of class No Lung Opacity/ Not Normal. </w:t>
      </w:r>
      <w:r w:rsidR="002C1EA4">
        <w:t>26.2</w:t>
      </w:r>
      <w:r w:rsidR="002C1EA4">
        <w:t>% are of Target class 1 i.e. of class Lung Opacity.</w:t>
      </w:r>
    </w:p>
    <w:p w:rsidR="00612478" w:rsidRDefault="00BC6B60" w:rsidP="0087110C">
      <w:pPr>
        <w:ind w:left="-567"/>
        <w:rPr>
          <w:noProof/>
          <w:lang w:eastAsia="en-IN" w:bidi="kn-IN"/>
        </w:rPr>
      </w:pPr>
      <w:r>
        <w:rPr>
          <w:noProof/>
          <w:lang w:eastAsia="en-IN" w:bidi="kn-IN"/>
        </w:rPr>
        <w:lastRenderedPageBreak/>
        <w:drawing>
          <wp:inline distT="0" distB="0" distL="0" distR="0" wp14:anchorId="10A06C7F" wp14:editId="756EF3A3">
            <wp:extent cx="2705100" cy="17430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100" cy="1743075"/>
                    </a:xfrm>
                    <a:prstGeom prst="rect">
                      <a:avLst/>
                    </a:prstGeom>
                  </pic:spPr>
                </pic:pic>
              </a:graphicData>
            </a:graphic>
          </wp:inline>
        </w:drawing>
      </w:r>
      <w:r w:rsidR="006D71E4" w:rsidRPr="006D71E4">
        <w:rPr>
          <w:noProof/>
          <w:lang w:eastAsia="en-IN" w:bidi="kn-IN"/>
        </w:rPr>
        <w:t xml:space="preserve"> </w:t>
      </w:r>
      <w:r w:rsidR="006D71E4">
        <w:rPr>
          <w:noProof/>
          <w:lang w:eastAsia="en-IN" w:bidi="kn-IN"/>
        </w:rPr>
        <w:drawing>
          <wp:inline distT="0" distB="0" distL="0" distR="0" wp14:anchorId="23D73F3E" wp14:editId="29C5E33D">
            <wp:extent cx="3314700" cy="17430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700" cy="1743075"/>
                    </a:xfrm>
                    <a:prstGeom prst="rect">
                      <a:avLst/>
                    </a:prstGeom>
                  </pic:spPr>
                </pic:pic>
              </a:graphicData>
            </a:graphic>
          </wp:inline>
        </w:drawing>
      </w:r>
      <w:r w:rsidR="006D71E4" w:rsidRPr="006D71E4">
        <w:rPr>
          <w:noProof/>
          <w:lang w:eastAsia="en-IN" w:bidi="kn-IN"/>
        </w:rPr>
        <w:t xml:space="preserve"> </w:t>
      </w:r>
      <w:r w:rsidR="006D71E4">
        <w:rPr>
          <w:noProof/>
          <w:lang w:eastAsia="en-IN" w:bidi="kn-IN"/>
        </w:rPr>
        <w:drawing>
          <wp:inline distT="0" distB="0" distL="0" distR="0" wp14:anchorId="60028A13" wp14:editId="5C77E5E6">
            <wp:extent cx="2667000" cy="27622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2762250"/>
                    </a:xfrm>
                    <a:prstGeom prst="rect">
                      <a:avLst/>
                    </a:prstGeom>
                  </pic:spPr>
                </pic:pic>
              </a:graphicData>
            </a:graphic>
          </wp:inline>
        </w:drawing>
      </w:r>
      <w:r w:rsidR="00F810D0">
        <w:rPr>
          <w:noProof/>
          <w:lang w:eastAsia="en-IN" w:bidi="kn-IN"/>
        </w:rPr>
        <w:drawing>
          <wp:inline distT="0" distB="0" distL="0" distR="0" wp14:anchorId="37160056" wp14:editId="6217B7AF">
            <wp:extent cx="3200400" cy="2276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2276475"/>
                    </a:xfrm>
                    <a:prstGeom prst="rect">
                      <a:avLst/>
                    </a:prstGeom>
                  </pic:spPr>
                </pic:pic>
              </a:graphicData>
            </a:graphic>
          </wp:inline>
        </w:drawing>
      </w:r>
    </w:p>
    <w:p w:rsidR="00F810D0" w:rsidRDefault="00F810D0" w:rsidP="0087110C">
      <w:pPr>
        <w:ind w:left="-567"/>
        <w:rPr>
          <w:noProof/>
          <w:lang w:eastAsia="en-IN" w:bidi="kn-IN"/>
        </w:rPr>
      </w:pPr>
    </w:p>
    <w:p w:rsidR="00F84605" w:rsidRDefault="00F84605" w:rsidP="00F84605">
      <w:pPr>
        <w:rPr>
          <w:noProof/>
          <w:lang w:eastAsia="en-IN" w:bidi="kn-IN"/>
        </w:rPr>
      </w:pPr>
      <w:r w:rsidRPr="00F84605">
        <w:rPr>
          <w:b/>
          <w:bCs/>
          <w:noProof/>
          <w:lang w:eastAsia="en-IN" w:bidi="kn-IN"/>
        </w:rPr>
        <w:t>SeriesDescription / ViewPosition :</w:t>
      </w:r>
      <w:r>
        <w:rPr>
          <w:noProof/>
          <w:lang w:eastAsia="en-IN" w:bidi="kn-IN"/>
        </w:rPr>
        <w:t xml:space="preserve"> </w:t>
      </w:r>
      <w:r w:rsidRPr="00F84605">
        <w:rPr>
          <w:noProof/>
          <w:lang w:eastAsia="en-IN" w:bidi="kn-IN"/>
        </w:rPr>
        <w:t>Radiographic view of the image relative to the imaging subject's orientation.</w:t>
      </w:r>
      <w:r>
        <w:rPr>
          <w:noProof/>
          <w:lang w:eastAsia="en-IN" w:bidi="kn-IN"/>
        </w:rPr>
        <w:t xml:space="preserve"> </w:t>
      </w:r>
      <w:r>
        <w:rPr>
          <w:noProof/>
          <w:lang w:eastAsia="en-IN" w:bidi="kn-IN"/>
        </w:rPr>
        <w:t>Understanding different View Positions As seen below, two View Positions that are in the training dataset are AP (Anterior/Posterior) and PA (Posterior/Anterior). These type of X-rays are mostly used to obtain the front-view. Apart from front-view, a lateral image is usually taken to complement the front-view.</w:t>
      </w:r>
    </w:p>
    <w:p w:rsidR="0087110C" w:rsidRDefault="00F84605" w:rsidP="00F84605">
      <w:pPr>
        <w:rPr>
          <w:noProof/>
          <w:lang w:eastAsia="en-IN" w:bidi="kn-IN"/>
        </w:rPr>
      </w:pPr>
      <w:r w:rsidRPr="00F84605">
        <w:rPr>
          <w:b/>
          <w:bCs/>
          <w:noProof/>
          <w:lang w:eastAsia="en-IN" w:bidi="kn-IN"/>
        </w:rPr>
        <w:t>Posterior/Anterior (PA):</w:t>
      </w:r>
      <w:r>
        <w:rPr>
          <w:noProof/>
          <w:lang w:eastAsia="en-IN" w:bidi="kn-IN"/>
        </w:rPr>
        <w:t xml:space="preserve"> In PA, X-Ray beam hits the posterior (back) part of the chest before the anterior (front) part. While obtaining the image patient is asked to stand with their chest against the film. </w:t>
      </w:r>
      <w:r w:rsidRPr="00F84605">
        <w:rPr>
          <w:b/>
          <w:bCs/>
          <w:noProof/>
          <w:lang w:eastAsia="en-IN" w:bidi="kn-IN"/>
        </w:rPr>
        <w:t>Anterior/Posterior (AP):</w:t>
      </w:r>
      <w:r>
        <w:rPr>
          <w:noProof/>
          <w:lang w:eastAsia="en-IN" w:bidi="kn-IN"/>
        </w:rPr>
        <w:t xml:space="preserve"> Attimes it's not possible for radiographers to acquire a PA chest X-ray. This is usually because the patient is too unwell to stand. AP projection images are of lower quality than PA images. Heart size is exaggerated (cardiothorac</w:t>
      </w:r>
      <w:r>
        <w:rPr>
          <w:noProof/>
          <w:lang w:eastAsia="en-IN" w:bidi="kn-IN"/>
        </w:rPr>
        <w:t xml:space="preserve">ic ratio approximately 50%) </w:t>
      </w:r>
    </w:p>
    <w:p w:rsidR="00F84605" w:rsidRDefault="0087110C" w:rsidP="0087110C">
      <w:pPr>
        <w:rPr>
          <w:noProof/>
          <w:lang w:eastAsia="en-IN" w:bidi="kn-IN"/>
        </w:rPr>
      </w:pPr>
      <w:r w:rsidRPr="00F84605">
        <w:rPr>
          <w:noProof/>
          <w:lang w:eastAsia="en-IN" w:bidi="kn-IN"/>
        </w:rPr>
        <w:drawing>
          <wp:inline distT="0" distB="0" distL="0" distR="0" wp14:anchorId="1BBA9693" wp14:editId="602F3B33">
            <wp:extent cx="6089801" cy="1352550"/>
            <wp:effectExtent l="0" t="0" r="6350" b="0"/>
            <wp:docPr id="235" name="Picture 235" descr="D:\Great Learning Study Material\Capstone Project\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reat Learning Study Material\Capstone Project\downloa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7835" cy="1356555"/>
                    </a:xfrm>
                    <a:prstGeom prst="rect">
                      <a:avLst/>
                    </a:prstGeom>
                    <a:noFill/>
                    <a:ln>
                      <a:noFill/>
                    </a:ln>
                  </pic:spPr>
                </pic:pic>
              </a:graphicData>
            </a:graphic>
          </wp:inline>
        </w:drawing>
      </w:r>
    </w:p>
    <w:p w:rsidR="00557446" w:rsidRDefault="004816E7" w:rsidP="00557446">
      <w:r>
        <w:lastRenderedPageBreak/>
        <w:t>58.0</w:t>
      </w:r>
      <w:r w:rsidR="00557446">
        <w:t xml:space="preserve">% of Patient </w:t>
      </w:r>
      <w:r>
        <w:t xml:space="preserve">have View Position as AP </w:t>
      </w:r>
      <w:r w:rsidR="00557446">
        <w:t xml:space="preserve">among which </w:t>
      </w:r>
      <w:r>
        <w:t>20</w:t>
      </w:r>
      <w:r w:rsidR="00557446">
        <w:t xml:space="preserve">.0% are of Target class 0 .i.e. </w:t>
      </w:r>
      <w:r>
        <w:t>4.4</w:t>
      </w:r>
      <w:r w:rsidR="00557446">
        <w:t xml:space="preserve">% </w:t>
      </w:r>
      <w:r>
        <w:t>are of class Normal and 15</w:t>
      </w:r>
      <w:r w:rsidR="00557446">
        <w:t xml:space="preserve">.6 are of class No Lung Opacity/ Not Normal. </w:t>
      </w:r>
      <w:r>
        <w:t>38.0</w:t>
      </w:r>
      <w:r w:rsidR="00557446">
        <w:t>% are of Target class 1 i.e. of class Lung Opacity.</w:t>
      </w:r>
    </w:p>
    <w:p w:rsidR="00672EA6" w:rsidRDefault="004816E7" w:rsidP="00AD29B4">
      <w:r>
        <w:t>42.0</w:t>
      </w:r>
      <w:r w:rsidR="00557446">
        <w:t xml:space="preserve">% of Patient </w:t>
      </w:r>
      <w:r w:rsidR="00401AEB">
        <w:t xml:space="preserve">have View Position as </w:t>
      </w:r>
      <w:r w:rsidR="00401AEB">
        <w:t xml:space="preserve">PA </w:t>
      </w:r>
      <w:r w:rsidR="00557446">
        <w:t xml:space="preserve">among which </w:t>
      </w:r>
      <w:r w:rsidR="00401AEB">
        <w:t>35</w:t>
      </w:r>
      <w:r w:rsidR="00557446">
        <w:t xml:space="preserve">.0% are of Target class 0 .i.e. </w:t>
      </w:r>
      <w:r w:rsidR="00401AEB">
        <w:t>19.2</w:t>
      </w:r>
      <w:r w:rsidR="00557446">
        <w:t xml:space="preserve">% are of class Normal and </w:t>
      </w:r>
      <w:r w:rsidR="00401AEB">
        <w:t>15</w:t>
      </w:r>
      <w:r w:rsidR="00557446">
        <w:t xml:space="preserve">.8 are of class No Lung Opacity/ Not Normal. </w:t>
      </w:r>
      <w:r w:rsidR="00401AEB">
        <w:t>7.0</w:t>
      </w:r>
      <w:r w:rsidR="00557446">
        <w:t>% are of Target class 1 i.e. of class Lung Opacity.</w:t>
      </w:r>
    </w:p>
    <w:p w:rsidR="00612478" w:rsidRDefault="00612478" w:rsidP="00AD29B4">
      <w:pPr>
        <w:rPr>
          <w:b/>
          <w:bCs/>
        </w:rPr>
      </w:pPr>
    </w:p>
    <w:p w:rsidR="00612478" w:rsidRDefault="001A722E" w:rsidP="0087110C">
      <w:pPr>
        <w:ind w:left="-567" w:right="-613"/>
        <w:rPr>
          <w:noProof/>
          <w:lang w:eastAsia="en-IN" w:bidi="kn-IN"/>
        </w:rPr>
      </w:pPr>
      <w:r>
        <w:rPr>
          <w:noProof/>
          <w:lang w:eastAsia="en-IN" w:bidi="kn-IN"/>
        </w:rPr>
        <w:drawing>
          <wp:inline distT="0" distB="0" distL="0" distR="0" wp14:anchorId="3C0FC6EF" wp14:editId="18EDAA1B">
            <wp:extent cx="2647950" cy="16668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1666875"/>
                    </a:xfrm>
                    <a:prstGeom prst="rect">
                      <a:avLst/>
                    </a:prstGeom>
                  </pic:spPr>
                </pic:pic>
              </a:graphicData>
            </a:graphic>
          </wp:inline>
        </w:drawing>
      </w:r>
      <w:r w:rsidRPr="001A722E">
        <w:rPr>
          <w:noProof/>
          <w:lang w:eastAsia="en-IN" w:bidi="kn-IN"/>
        </w:rPr>
        <w:t xml:space="preserve"> </w:t>
      </w:r>
      <w:r>
        <w:rPr>
          <w:noProof/>
          <w:lang w:eastAsia="en-IN" w:bidi="kn-IN"/>
        </w:rPr>
        <w:drawing>
          <wp:inline distT="0" distB="0" distL="0" distR="0" wp14:anchorId="14739E58" wp14:editId="6A1F1885">
            <wp:extent cx="3686175" cy="14192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6175" cy="1419225"/>
                    </a:xfrm>
                    <a:prstGeom prst="rect">
                      <a:avLst/>
                    </a:prstGeom>
                  </pic:spPr>
                </pic:pic>
              </a:graphicData>
            </a:graphic>
          </wp:inline>
        </w:drawing>
      </w:r>
    </w:p>
    <w:p w:rsidR="001A722E" w:rsidRDefault="001A722E" w:rsidP="00AD29B4">
      <w:pPr>
        <w:rPr>
          <w:noProof/>
          <w:lang w:eastAsia="en-IN" w:bidi="kn-IN"/>
        </w:rPr>
      </w:pPr>
      <w:r>
        <w:rPr>
          <w:noProof/>
          <w:lang w:eastAsia="en-IN" w:bidi="kn-IN"/>
        </w:rPr>
        <w:drawing>
          <wp:inline distT="0" distB="0" distL="0" distR="0" wp14:anchorId="0A258CA5" wp14:editId="47C5CC63">
            <wp:extent cx="5715000" cy="19050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1905000"/>
                    </a:xfrm>
                    <a:prstGeom prst="rect">
                      <a:avLst/>
                    </a:prstGeom>
                  </pic:spPr>
                </pic:pic>
              </a:graphicData>
            </a:graphic>
          </wp:inline>
        </w:drawing>
      </w:r>
    </w:p>
    <w:p w:rsidR="00541877" w:rsidRDefault="00541877" w:rsidP="00AD29B4">
      <w:pPr>
        <w:rPr>
          <w:noProof/>
          <w:lang w:eastAsia="en-IN" w:bidi="kn-IN"/>
        </w:rPr>
      </w:pPr>
      <w:r>
        <w:rPr>
          <w:noProof/>
          <w:lang w:eastAsia="en-IN" w:bidi="kn-IN"/>
        </w:rPr>
        <w:drawing>
          <wp:inline distT="0" distB="0" distL="0" distR="0" wp14:anchorId="0B49522A" wp14:editId="69992E47">
            <wp:extent cx="6172200" cy="23812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2381250"/>
                    </a:xfrm>
                    <a:prstGeom prst="rect">
                      <a:avLst/>
                    </a:prstGeom>
                  </pic:spPr>
                </pic:pic>
              </a:graphicData>
            </a:graphic>
          </wp:inline>
        </w:drawing>
      </w:r>
    </w:p>
    <w:p w:rsidR="00612478" w:rsidRDefault="00612478" w:rsidP="00AD29B4"/>
    <w:p w:rsidR="00B14D55" w:rsidRDefault="00B14D55" w:rsidP="00AD29B4"/>
    <w:p w:rsidR="009A731A" w:rsidRDefault="009A731A" w:rsidP="009A731A">
      <w:pPr>
        <w:pStyle w:val="Heading1"/>
        <w:numPr>
          <w:ilvl w:val="0"/>
          <w:numId w:val="1"/>
        </w:numPr>
        <w:ind w:left="0" w:firstLine="0"/>
        <w:rPr>
          <w:b/>
          <w:bCs/>
        </w:rPr>
      </w:pPr>
      <w:r>
        <w:rPr>
          <w:b/>
          <w:bCs/>
          <w:color w:val="000000" w:themeColor="text1"/>
        </w:rPr>
        <w:lastRenderedPageBreak/>
        <w:t>Data Preparation</w:t>
      </w:r>
      <w:r w:rsidRPr="00810E7B">
        <w:rPr>
          <w:b/>
          <w:bCs/>
        </w:rPr>
        <w:t>:</w:t>
      </w:r>
    </w:p>
    <w:p w:rsidR="008C2DEF" w:rsidRPr="00092280" w:rsidRDefault="008C2DEF" w:rsidP="00AD29B4">
      <w:pPr>
        <w:rPr>
          <w:b/>
          <w:bCs/>
        </w:rPr>
      </w:pPr>
    </w:p>
    <w:p w:rsidR="00092280" w:rsidRPr="00092280" w:rsidRDefault="006D4187" w:rsidP="00092280">
      <w:pPr>
        <w:pStyle w:val="Heading2"/>
        <w:numPr>
          <w:ilvl w:val="0"/>
          <w:numId w:val="15"/>
        </w:numPr>
        <w:rPr>
          <w:b/>
          <w:bCs/>
          <w:color w:val="auto"/>
        </w:rPr>
      </w:pPr>
      <w:r w:rsidRPr="00092280">
        <w:rPr>
          <w:b/>
          <w:bCs/>
          <w:color w:val="auto"/>
        </w:rPr>
        <w:t>Merging the Data:</w:t>
      </w:r>
    </w:p>
    <w:p w:rsidR="00D962EB" w:rsidRDefault="00D962EB" w:rsidP="00D962EB">
      <w:pPr>
        <w:pStyle w:val="ListParagraph"/>
      </w:pPr>
    </w:p>
    <w:p w:rsidR="005D65F9" w:rsidRDefault="00D537EA" w:rsidP="005D65F9">
      <w:pPr>
        <w:pStyle w:val="ListParagraph"/>
      </w:pPr>
      <w:r>
        <w:t xml:space="preserve">The two CSV file as well as Metadata of all the train image must be read and stored into a data frame. </w:t>
      </w:r>
      <w:r w:rsidR="009B4FEA">
        <w:t>These data frames is merged using Inner join on Patient Id. Below code Snippet is used to merge the data.</w:t>
      </w:r>
    </w:p>
    <w:p w:rsidR="009B4FEA" w:rsidRDefault="009B4FEA" w:rsidP="005D65F9">
      <w:pPr>
        <w:pStyle w:val="ListParagraph"/>
      </w:pPr>
      <w:r>
        <w:rPr>
          <w:noProof/>
          <w:lang w:eastAsia="en-IN" w:bidi="kn-IN"/>
        </w:rPr>
        <w:drawing>
          <wp:inline distT="0" distB="0" distL="0" distR="0" wp14:anchorId="6F9220BC" wp14:editId="55ED5106">
            <wp:extent cx="5048250" cy="6191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8250" cy="619125"/>
                    </a:xfrm>
                    <a:prstGeom prst="rect">
                      <a:avLst/>
                    </a:prstGeom>
                  </pic:spPr>
                </pic:pic>
              </a:graphicData>
            </a:graphic>
          </wp:inline>
        </w:drawing>
      </w:r>
    </w:p>
    <w:p w:rsidR="00D962EB" w:rsidRPr="00092280" w:rsidRDefault="00D962EB" w:rsidP="00092280">
      <w:pPr>
        <w:pStyle w:val="Heading2"/>
        <w:numPr>
          <w:ilvl w:val="0"/>
          <w:numId w:val="17"/>
        </w:numPr>
        <w:rPr>
          <w:b/>
          <w:bCs/>
          <w:color w:val="auto"/>
        </w:rPr>
      </w:pPr>
      <w:r w:rsidRPr="00092280">
        <w:rPr>
          <w:b/>
          <w:bCs/>
          <w:color w:val="auto"/>
        </w:rPr>
        <w:t>Creating the Pickle file</w:t>
      </w:r>
      <w:r w:rsidRPr="00092280">
        <w:rPr>
          <w:b/>
          <w:bCs/>
          <w:color w:val="auto"/>
        </w:rPr>
        <w:t>.</w:t>
      </w:r>
    </w:p>
    <w:p w:rsidR="00D962EB" w:rsidRDefault="00D962EB" w:rsidP="00D962EB">
      <w:pPr>
        <w:pStyle w:val="ListParagraph"/>
      </w:pPr>
    </w:p>
    <w:p w:rsidR="00D962EB" w:rsidRDefault="00D962EB" w:rsidP="00D962EB">
      <w:pPr>
        <w:pStyle w:val="ListParagraph"/>
      </w:pPr>
      <w:r>
        <w:t xml:space="preserve">The Metadata of the Image has many attributes which will not contribute to the model hence only required </w:t>
      </w:r>
      <w:r>
        <w:t xml:space="preserve">column. </w:t>
      </w:r>
    </w:p>
    <w:p w:rsidR="00D962EB" w:rsidRDefault="00D962EB" w:rsidP="00D962EB">
      <w:pPr>
        <w:pStyle w:val="ListParagraph"/>
      </w:pPr>
      <w:r>
        <w:rPr>
          <w:noProof/>
          <w:lang w:eastAsia="en-IN" w:bidi="kn-IN"/>
        </w:rPr>
        <w:drawing>
          <wp:inline distT="0" distB="0" distL="0" distR="0" wp14:anchorId="6457FACD" wp14:editId="6B1A898C">
            <wp:extent cx="5731510" cy="904875"/>
            <wp:effectExtent l="0" t="0" r="254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04875"/>
                    </a:xfrm>
                    <a:prstGeom prst="rect">
                      <a:avLst/>
                    </a:prstGeom>
                  </pic:spPr>
                </pic:pic>
              </a:graphicData>
            </a:graphic>
          </wp:inline>
        </w:drawing>
      </w:r>
    </w:p>
    <w:p w:rsidR="00D962EB" w:rsidRDefault="00D962EB" w:rsidP="00D962EB">
      <w:pPr>
        <w:pStyle w:val="ListParagraph"/>
      </w:pPr>
    </w:p>
    <w:p w:rsidR="00E77E36" w:rsidRPr="00092280" w:rsidRDefault="00E77E36" w:rsidP="00092280">
      <w:pPr>
        <w:pStyle w:val="Heading2"/>
        <w:numPr>
          <w:ilvl w:val="0"/>
          <w:numId w:val="17"/>
        </w:numPr>
        <w:rPr>
          <w:b/>
          <w:bCs/>
          <w:color w:val="auto"/>
        </w:rPr>
      </w:pPr>
      <w:r w:rsidRPr="00092280">
        <w:rPr>
          <w:b/>
          <w:bCs/>
          <w:color w:val="auto"/>
        </w:rPr>
        <w:t xml:space="preserve">Deriving Attributes: </w:t>
      </w:r>
    </w:p>
    <w:p w:rsidR="00E77E36" w:rsidRDefault="00E77E36" w:rsidP="00E77E36">
      <w:pPr>
        <w:pStyle w:val="ListParagraph"/>
      </w:pPr>
    </w:p>
    <w:p w:rsidR="00E77E36" w:rsidRDefault="00E77E36" w:rsidP="00E77E36">
      <w:pPr>
        <w:pStyle w:val="ListParagraph"/>
      </w:pPr>
      <w:r>
        <w:t xml:space="preserve">The Bounding boxes for the Train data is specified using the x, y coordinates </w:t>
      </w:r>
      <w:r w:rsidR="00316456">
        <w:t>along with H</w:t>
      </w:r>
      <w:r>
        <w:t xml:space="preserve">eight and Width information. </w:t>
      </w:r>
      <w:r w:rsidR="00316456">
        <w:t>The other coordinates can be derived using the below code snippet.</w:t>
      </w:r>
    </w:p>
    <w:p w:rsidR="00316456" w:rsidRDefault="00316456" w:rsidP="00E77E36">
      <w:pPr>
        <w:pStyle w:val="ListParagraph"/>
      </w:pPr>
      <w:r>
        <w:rPr>
          <w:noProof/>
          <w:lang w:eastAsia="en-IN" w:bidi="kn-IN"/>
        </w:rPr>
        <w:drawing>
          <wp:inline distT="0" distB="0" distL="0" distR="0" wp14:anchorId="261AB4DB" wp14:editId="1319E082">
            <wp:extent cx="5695950" cy="46672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5950" cy="466725"/>
                    </a:xfrm>
                    <a:prstGeom prst="rect">
                      <a:avLst/>
                    </a:prstGeom>
                  </pic:spPr>
                </pic:pic>
              </a:graphicData>
            </a:graphic>
          </wp:inline>
        </w:drawing>
      </w:r>
    </w:p>
    <w:p w:rsidR="00284A84" w:rsidRDefault="00284A84" w:rsidP="00E77E36">
      <w:pPr>
        <w:pStyle w:val="ListParagraph"/>
      </w:pPr>
    </w:p>
    <w:p w:rsidR="00284A84" w:rsidRDefault="00284A84" w:rsidP="00284A84">
      <w:pPr>
        <w:pStyle w:val="ListParagraph"/>
      </w:pPr>
      <w:r>
        <w:t>Also the Height and Width attribute can be dropped using the below code snippet.</w:t>
      </w:r>
    </w:p>
    <w:p w:rsidR="00E77E36" w:rsidRDefault="00284A84" w:rsidP="00E77E36">
      <w:pPr>
        <w:pStyle w:val="ListParagraph"/>
      </w:pPr>
      <w:r>
        <w:rPr>
          <w:noProof/>
          <w:lang w:eastAsia="en-IN" w:bidi="kn-IN"/>
        </w:rPr>
        <w:drawing>
          <wp:inline distT="0" distB="0" distL="0" distR="0" wp14:anchorId="55DAD4CD" wp14:editId="4722B1A9">
            <wp:extent cx="5731510" cy="933450"/>
            <wp:effectExtent l="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33450"/>
                    </a:xfrm>
                    <a:prstGeom prst="rect">
                      <a:avLst/>
                    </a:prstGeom>
                  </pic:spPr>
                </pic:pic>
              </a:graphicData>
            </a:graphic>
          </wp:inline>
        </w:drawing>
      </w:r>
    </w:p>
    <w:p w:rsidR="00284A84" w:rsidRDefault="00284A84" w:rsidP="00E77E36">
      <w:pPr>
        <w:pStyle w:val="ListParagraph"/>
      </w:pPr>
    </w:p>
    <w:p w:rsidR="00D962EB" w:rsidRPr="00092280" w:rsidRDefault="00D962EB" w:rsidP="00092280">
      <w:pPr>
        <w:pStyle w:val="Heading2"/>
        <w:numPr>
          <w:ilvl w:val="0"/>
          <w:numId w:val="17"/>
        </w:numPr>
        <w:rPr>
          <w:b/>
          <w:bCs/>
          <w:color w:val="auto"/>
        </w:rPr>
      </w:pPr>
      <w:r w:rsidRPr="00092280">
        <w:rPr>
          <w:b/>
          <w:bCs/>
          <w:color w:val="auto"/>
        </w:rPr>
        <w:t>Image file Manipulation</w:t>
      </w:r>
      <w:r w:rsidRPr="00092280">
        <w:rPr>
          <w:b/>
          <w:bCs/>
          <w:color w:val="auto"/>
        </w:rPr>
        <w:t xml:space="preserve">: </w:t>
      </w:r>
    </w:p>
    <w:p w:rsidR="00D962EB" w:rsidRDefault="00D962EB" w:rsidP="00D962EB">
      <w:pPr>
        <w:pStyle w:val="ListParagraph"/>
      </w:pPr>
    </w:p>
    <w:p w:rsidR="00E77E36" w:rsidRDefault="00D962EB" w:rsidP="00E77E36">
      <w:pPr>
        <w:pStyle w:val="ListParagraph"/>
      </w:pPr>
      <w:r>
        <w:t xml:space="preserve">The DCM file will be converted to the JPG for faster processing. </w:t>
      </w:r>
      <w:r w:rsidR="00E77E36">
        <w:t>This is achieved using the below code snippet.</w:t>
      </w:r>
      <w:r w:rsidR="00316456">
        <w:t xml:space="preserve"> </w:t>
      </w:r>
    </w:p>
    <w:p w:rsidR="00E77E36" w:rsidRDefault="00E77E36" w:rsidP="00092280">
      <w:pPr>
        <w:pStyle w:val="ListParagraph"/>
      </w:pPr>
      <w:r>
        <w:rPr>
          <w:noProof/>
          <w:lang w:eastAsia="en-IN" w:bidi="kn-IN"/>
        </w:rPr>
        <w:drawing>
          <wp:inline distT="0" distB="0" distL="0" distR="0" wp14:anchorId="0263B9D0" wp14:editId="75305B4B">
            <wp:extent cx="5476875" cy="76200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6875" cy="762000"/>
                    </a:xfrm>
                    <a:prstGeom prst="rect">
                      <a:avLst/>
                    </a:prstGeom>
                  </pic:spPr>
                </pic:pic>
              </a:graphicData>
            </a:graphic>
          </wp:inline>
        </w:drawing>
      </w:r>
    </w:p>
    <w:p w:rsidR="006D4187" w:rsidRPr="00092280" w:rsidRDefault="005D65F9" w:rsidP="00092280">
      <w:pPr>
        <w:pStyle w:val="Heading2"/>
        <w:numPr>
          <w:ilvl w:val="0"/>
          <w:numId w:val="17"/>
        </w:numPr>
        <w:rPr>
          <w:b/>
          <w:bCs/>
          <w:color w:val="auto"/>
        </w:rPr>
      </w:pPr>
      <w:r w:rsidRPr="00092280">
        <w:rPr>
          <w:b/>
          <w:bCs/>
          <w:color w:val="auto"/>
        </w:rPr>
        <w:lastRenderedPageBreak/>
        <w:t xml:space="preserve">Image </w:t>
      </w:r>
      <w:r w:rsidR="00284A84" w:rsidRPr="00092280">
        <w:rPr>
          <w:b/>
          <w:bCs/>
          <w:color w:val="auto"/>
        </w:rPr>
        <w:t>Masking</w:t>
      </w:r>
      <w:r w:rsidR="006D4187" w:rsidRPr="00092280">
        <w:rPr>
          <w:b/>
          <w:bCs/>
          <w:color w:val="auto"/>
        </w:rPr>
        <w:t>:</w:t>
      </w:r>
    </w:p>
    <w:p w:rsidR="00284A84" w:rsidRDefault="00284A84" w:rsidP="00284A84">
      <w:pPr>
        <w:pStyle w:val="ListParagraph"/>
      </w:pPr>
    </w:p>
    <w:p w:rsidR="00284A84" w:rsidRDefault="00284A84" w:rsidP="00284A84">
      <w:pPr>
        <w:pStyle w:val="ListParagraph"/>
      </w:pPr>
      <w:r>
        <w:t xml:space="preserve">The size of the train images is 1024 </w:t>
      </w:r>
      <w:r>
        <w:rPr>
          <w:rFonts w:cstheme="minorHAnsi"/>
        </w:rPr>
        <w:t>×</w:t>
      </w:r>
      <w:r>
        <w:t xml:space="preserve"> 1024 this needs to be modified to feed to the data to any standard model. Hence below code snippet is used to mask the train and test images.</w:t>
      </w:r>
    </w:p>
    <w:p w:rsidR="00284A84" w:rsidRDefault="00284A84" w:rsidP="00284A84">
      <w:pPr>
        <w:pStyle w:val="ListParagraph"/>
      </w:pPr>
      <w:r>
        <w:rPr>
          <w:noProof/>
          <w:lang w:eastAsia="en-IN" w:bidi="kn-IN"/>
        </w:rPr>
        <w:drawing>
          <wp:inline distT="0" distB="0" distL="0" distR="0" wp14:anchorId="5E09A2D2" wp14:editId="0162B2B2">
            <wp:extent cx="1438275" cy="600075"/>
            <wp:effectExtent l="0" t="0" r="952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38275" cy="600075"/>
                    </a:xfrm>
                    <a:prstGeom prst="rect">
                      <a:avLst/>
                    </a:prstGeom>
                  </pic:spPr>
                </pic:pic>
              </a:graphicData>
            </a:graphic>
          </wp:inline>
        </w:drawing>
      </w:r>
    </w:p>
    <w:p w:rsidR="00284A84" w:rsidRDefault="00284A84" w:rsidP="00284A84">
      <w:pPr>
        <w:pStyle w:val="ListParagraph"/>
      </w:pPr>
      <w:r>
        <w:rPr>
          <w:noProof/>
          <w:lang w:eastAsia="en-IN" w:bidi="kn-IN"/>
        </w:rPr>
        <w:drawing>
          <wp:inline distT="0" distB="0" distL="0" distR="0" wp14:anchorId="2E0C95C8" wp14:editId="3FCB916F">
            <wp:extent cx="5810250" cy="18383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0" cy="1838325"/>
                    </a:xfrm>
                    <a:prstGeom prst="rect">
                      <a:avLst/>
                    </a:prstGeom>
                  </pic:spPr>
                </pic:pic>
              </a:graphicData>
            </a:graphic>
          </wp:inline>
        </w:drawing>
      </w:r>
    </w:p>
    <w:p w:rsidR="00B14D55" w:rsidRDefault="00B14D55" w:rsidP="00284A84">
      <w:pPr>
        <w:pStyle w:val="ListParagraph"/>
      </w:pPr>
    </w:p>
    <w:p w:rsidR="006D4187" w:rsidRPr="00092280" w:rsidRDefault="005D65F9" w:rsidP="00092280">
      <w:pPr>
        <w:pStyle w:val="Heading2"/>
        <w:numPr>
          <w:ilvl w:val="0"/>
          <w:numId w:val="17"/>
        </w:numPr>
        <w:rPr>
          <w:b/>
          <w:bCs/>
          <w:color w:val="auto"/>
        </w:rPr>
      </w:pPr>
      <w:r w:rsidRPr="00092280">
        <w:rPr>
          <w:b/>
          <w:bCs/>
          <w:color w:val="auto"/>
        </w:rPr>
        <w:t>Data Split for the Model:</w:t>
      </w:r>
    </w:p>
    <w:p w:rsidR="005D65F9" w:rsidRDefault="005D65F9" w:rsidP="005D65F9">
      <w:pPr>
        <w:pStyle w:val="ListParagraph"/>
      </w:pPr>
    </w:p>
    <w:p w:rsidR="00B14D55" w:rsidRDefault="00B14D55" w:rsidP="005D65F9">
      <w:pPr>
        <w:pStyle w:val="ListParagraph"/>
      </w:pPr>
      <w:r>
        <w:t xml:space="preserve">The train data has </w:t>
      </w:r>
      <w:r w:rsidR="00092280">
        <w:t>68% of Target class 0 and 32% of Target class 1, there is huge imbalance in the data hence the data needs to be balanced</w:t>
      </w:r>
      <w:r w:rsidR="00080EC7">
        <w:t xml:space="preserve"> for training the model.</w:t>
      </w:r>
    </w:p>
    <w:p w:rsidR="00080EC7" w:rsidRDefault="00080EC7" w:rsidP="005D65F9">
      <w:pPr>
        <w:pStyle w:val="ListParagraph"/>
      </w:pPr>
    </w:p>
    <w:p w:rsidR="00080EC7" w:rsidRDefault="001D6F77" w:rsidP="00080EC7">
      <w:pPr>
        <w:pStyle w:val="Heading1"/>
        <w:numPr>
          <w:ilvl w:val="0"/>
          <w:numId w:val="1"/>
        </w:numPr>
        <w:ind w:left="0" w:firstLine="0"/>
        <w:rPr>
          <w:b/>
          <w:bCs/>
        </w:rPr>
      </w:pPr>
      <w:r w:rsidRPr="001D6F77">
        <w:rPr>
          <w:b/>
          <w:bCs/>
          <w:color w:val="auto"/>
        </w:rPr>
        <w:t>Algorithms and Techniques</w:t>
      </w:r>
      <w:r w:rsidR="00080EC7" w:rsidRPr="00810E7B">
        <w:rPr>
          <w:b/>
          <w:bCs/>
        </w:rPr>
        <w:t>:</w:t>
      </w:r>
    </w:p>
    <w:p w:rsidR="00080EC7" w:rsidRDefault="00080EC7" w:rsidP="005D65F9">
      <w:pPr>
        <w:pStyle w:val="ListParagraph"/>
      </w:pPr>
    </w:p>
    <w:p w:rsidR="00080EC7" w:rsidRDefault="00ED3170" w:rsidP="00ED3170">
      <w:pPr>
        <w:pStyle w:val="Heading2"/>
        <w:rPr>
          <w:b/>
          <w:bCs/>
          <w:color w:val="auto"/>
        </w:rPr>
      </w:pPr>
      <w:r w:rsidRPr="00ED3170">
        <w:rPr>
          <w:b/>
          <w:bCs/>
          <w:color w:val="auto"/>
        </w:rPr>
        <w:t>4.1 Model 1:</w:t>
      </w:r>
      <w:r w:rsidR="001D6F77">
        <w:rPr>
          <w:b/>
          <w:bCs/>
          <w:color w:val="auto"/>
        </w:rPr>
        <w:t xml:space="preserve"> Mob</w:t>
      </w:r>
      <w:r w:rsidR="00073AF4">
        <w:rPr>
          <w:b/>
          <w:bCs/>
          <w:color w:val="auto"/>
        </w:rPr>
        <w:t>ile</w:t>
      </w:r>
      <w:r w:rsidR="001D6F77">
        <w:rPr>
          <w:b/>
          <w:bCs/>
          <w:color w:val="auto"/>
        </w:rPr>
        <w:t>Net</w:t>
      </w:r>
    </w:p>
    <w:p w:rsidR="001D6F77" w:rsidRDefault="001D6F77" w:rsidP="001D6F77"/>
    <w:p w:rsidR="000C0968" w:rsidRDefault="00073AF4" w:rsidP="00073AF4">
      <w:r w:rsidRPr="00073AF4">
        <w:t>MobileNet is an efficient and portable CNN architecture that is used in rea</w:t>
      </w:r>
      <w:r>
        <w:t>l world applications. MobileNet</w:t>
      </w:r>
      <w:r w:rsidRPr="00073AF4">
        <w:t xml:space="preserve"> primarily use depth wise separable convolutions in place of the standard convolutions used in earlier architectures to build lighter models.</w:t>
      </w:r>
    </w:p>
    <w:p w:rsidR="003F5070" w:rsidRDefault="003F5070" w:rsidP="00073AF4">
      <w:r w:rsidRPr="003F5070">
        <w:t>Why MobileNet?</w:t>
      </w:r>
    </w:p>
    <w:p w:rsidR="003F5070" w:rsidRDefault="003F5070" w:rsidP="00073AF4">
      <w:r w:rsidRPr="003F5070">
        <w:t>Computer vision networks have the responsibility to make a deeper network achieve higher accuracy. In short, the deeper the model, the harder it is to optimize. For compact applications, it becomes inconvenient to maintain the number of operations as the system has limited computation and power.</w:t>
      </w:r>
      <w:r>
        <w:t xml:space="preserve"> </w:t>
      </w:r>
      <w:r w:rsidRPr="003F5070">
        <w:t>MobileNet was introduced to mitigate these problems.</w:t>
      </w:r>
    </w:p>
    <w:p w:rsidR="000248D4" w:rsidRDefault="000248D4" w:rsidP="00073AF4">
      <w:r>
        <w:rPr>
          <w:noProof/>
          <w:lang w:eastAsia="en-IN" w:bidi="kn-IN"/>
        </w:rPr>
        <w:lastRenderedPageBreak/>
        <w:drawing>
          <wp:inline distT="0" distB="0" distL="0" distR="0" wp14:anchorId="61A3E397" wp14:editId="0A9B7499">
            <wp:extent cx="5762625" cy="232410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2625" cy="2324100"/>
                    </a:xfrm>
                    <a:prstGeom prst="rect">
                      <a:avLst/>
                    </a:prstGeom>
                  </pic:spPr>
                </pic:pic>
              </a:graphicData>
            </a:graphic>
          </wp:inline>
        </w:drawing>
      </w:r>
    </w:p>
    <w:p w:rsidR="000248D4" w:rsidRDefault="00366B82" w:rsidP="00366B82">
      <w:pPr>
        <w:pStyle w:val="Heading3"/>
        <w:rPr>
          <w:b/>
          <w:bCs/>
          <w:color w:val="auto"/>
        </w:rPr>
      </w:pPr>
      <w:r w:rsidRPr="00366B82">
        <w:rPr>
          <w:b/>
          <w:bCs/>
          <w:color w:val="auto"/>
        </w:rPr>
        <w:t>4.1.1 Summary of the Model:</w:t>
      </w:r>
    </w:p>
    <w:p w:rsidR="00366B82" w:rsidRDefault="00366B82" w:rsidP="00366B82">
      <w:r>
        <w:rPr>
          <w:noProof/>
          <w:lang w:eastAsia="en-IN" w:bidi="kn-IN"/>
        </w:rPr>
        <w:drawing>
          <wp:inline distT="0" distB="0" distL="0" distR="0" wp14:anchorId="21776D75" wp14:editId="3AD98422">
            <wp:extent cx="5731510" cy="2208530"/>
            <wp:effectExtent l="0" t="0" r="2540" b="127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08530"/>
                    </a:xfrm>
                    <a:prstGeom prst="rect">
                      <a:avLst/>
                    </a:prstGeom>
                  </pic:spPr>
                </pic:pic>
              </a:graphicData>
            </a:graphic>
          </wp:inline>
        </w:drawing>
      </w:r>
    </w:p>
    <w:p w:rsidR="005E0DE5" w:rsidRDefault="005E0DE5" w:rsidP="005E0DE5">
      <w:pPr>
        <w:pStyle w:val="Heading3"/>
        <w:rPr>
          <w:b/>
          <w:bCs/>
          <w:color w:val="auto"/>
        </w:rPr>
      </w:pPr>
      <w:r w:rsidRPr="00366B82">
        <w:rPr>
          <w:b/>
          <w:bCs/>
          <w:color w:val="auto"/>
        </w:rPr>
        <w:t>4.1.</w:t>
      </w:r>
      <w:r>
        <w:rPr>
          <w:b/>
          <w:bCs/>
          <w:color w:val="auto"/>
        </w:rPr>
        <w:t>2 Model Performance</w:t>
      </w:r>
      <w:r w:rsidRPr="00366B82">
        <w:rPr>
          <w:b/>
          <w:bCs/>
          <w:color w:val="auto"/>
        </w:rPr>
        <w:t>:</w:t>
      </w:r>
    </w:p>
    <w:p w:rsidR="005E0DE5" w:rsidRDefault="005E0DE5" w:rsidP="00366B82"/>
    <w:p w:rsidR="005E0DE5" w:rsidRDefault="005E0DE5" w:rsidP="00366B82">
      <w:r>
        <w:t>The model is giving the accuracy of 12% with 500 data samples.</w:t>
      </w:r>
    </w:p>
    <w:p w:rsidR="003F5070" w:rsidRDefault="003F5070" w:rsidP="00366B82"/>
    <w:p w:rsidR="002D5D15" w:rsidRDefault="005E0DE5" w:rsidP="003F5070">
      <w:pPr>
        <w:pStyle w:val="Heading2"/>
        <w:numPr>
          <w:ilvl w:val="1"/>
          <w:numId w:val="1"/>
        </w:numPr>
        <w:ind w:left="0" w:firstLine="0"/>
        <w:rPr>
          <w:b/>
          <w:bCs/>
          <w:color w:val="auto"/>
        </w:rPr>
      </w:pPr>
      <w:r>
        <w:rPr>
          <w:b/>
          <w:bCs/>
          <w:color w:val="auto"/>
        </w:rPr>
        <w:t>Model 2</w:t>
      </w:r>
      <w:r w:rsidRPr="00ED3170">
        <w:rPr>
          <w:b/>
          <w:bCs/>
          <w:color w:val="auto"/>
        </w:rPr>
        <w:t>:</w:t>
      </w:r>
      <w:r w:rsidR="003F5070">
        <w:rPr>
          <w:b/>
          <w:bCs/>
          <w:color w:val="auto"/>
        </w:rPr>
        <w:t xml:space="preserve"> DenseN</w:t>
      </w:r>
      <w:r w:rsidR="002D5D15">
        <w:rPr>
          <w:b/>
          <w:bCs/>
          <w:color w:val="auto"/>
        </w:rPr>
        <w:t>et</w:t>
      </w:r>
    </w:p>
    <w:p w:rsidR="003F5070" w:rsidRPr="003F5070" w:rsidRDefault="003F5070" w:rsidP="003F5070"/>
    <w:p w:rsidR="003F5070" w:rsidRDefault="003F5070" w:rsidP="003F5070">
      <w:r w:rsidRPr="003F5070">
        <w:t xml:space="preserve">DenseNet </w:t>
      </w:r>
      <w:r w:rsidRPr="003F5070">
        <w:t>is one of the new discoveries in neural networks for visual object recognition. DenseNet is quite similar to ResNet with some fundamental differences. ResNet uses an additive method (+) that merges the previous layer (identity) with the future layer, whereas DenseNet concatenates (.) the output of the previous layer with the future layer.</w:t>
      </w:r>
    </w:p>
    <w:p w:rsidR="003F5070" w:rsidRDefault="003F5070" w:rsidP="003F5070">
      <w:r>
        <w:t>Why Do We DenseNet?</w:t>
      </w:r>
    </w:p>
    <w:p w:rsidR="003F5070" w:rsidRPr="003F5070" w:rsidRDefault="003F5070" w:rsidP="003F5070">
      <w:r>
        <w:t>DenseNet was developed specifically to improve the declined accuracy caused by the vanishing gradient in high-level neural networks. In simpler terms, due to the longer path between the input layer and the output layer, the information vanishes before reaching its destination.</w:t>
      </w:r>
    </w:p>
    <w:p w:rsidR="003F5070" w:rsidRPr="003F5070" w:rsidRDefault="003F5070" w:rsidP="003F5070">
      <w:r>
        <w:rPr>
          <w:noProof/>
          <w:lang w:eastAsia="en-IN" w:bidi="kn-IN"/>
        </w:rPr>
        <w:lastRenderedPageBreak/>
        <w:drawing>
          <wp:inline distT="0" distB="0" distL="0" distR="0" wp14:anchorId="2C17445B" wp14:editId="074CCD83">
            <wp:extent cx="5591175" cy="288607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175" cy="2886075"/>
                    </a:xfrm>
                    <a:prstGeom prst="rect">
                      <a:avLst/>
                    </a:prstGeom>
                  </pic:spPr>
                </pic:pic>
              </a:graphicData>
            </a:graphic>
          </wp:inline>
        </w:drawing>
      </w:r>
    </w:p>
    <w:p w:rsidR="002D5D15" w:rsidRDefault="002D5D15" w:rsidP="00AB4736">
      <w:pPr>
        <w:pStyle w:val="Heading3"/>
        <w:numPr>
          <w:ilvl w:val="2"/>
          <w:numId w:val="1"/>
        </w:numPr>
        <w:ind w:left="0" w:firstLine="0"/>
        <w:rPr>
          <w:b/>
          <w:bCs/>
          <w:color w:val="auto"/>
        </w:rPr>
      </w:pPr>
      <w:r w:rsidRPr="00366B82">
        <w:rPr>
          <w:b/>
          <w:bCs/>
          <w:color w:val="auto"/>
        </w:rPr>
        <w:t>Summary of the Model:</w:t>
      </w:r>
    </w:p>
    <w:p w:rsidR="003F5070" w:rsidRDefault="003F5070" w:rsidP="00AB4736">
      <w:pPr>
        <w:pStyle w:val="ListParagraph"/>
        <w:ind w:left="0"/>
      </w:pPr>
    </w:p>
    <w:p w:rsidR="00AB4736" w:rsidRDefault="006756C8" w:rsidP="00AB4736">
      <w:pPr>
        <w:pStyle w:val="ListParagraph"/>
        <w:ind w:left="0"/>
      </w:pPr>
      <w:r>
        <w:rPr>
          <w:noProof/>
          <w:lang w:eastAsia="en-IN" w:bidi="kn-IN"/>
        </w:rPr>
        <w:drawing>
          <wp:inline distT="0" distB="0" distL="0" distR="0" wp14:anchorId="07D0ED94" wp14:editId="3FD7DDE4">
            <wp:extent cx="5610225" cy="37623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0225" cy="3762375"/>
                    </a:xfrm>
                    <a:prstGeom prst="rect">
                      <a:avLst/>
                    </a:prstGeom>
                  </pic:spPr>
                </pic:pic>
              </a:graphicData>
            </a:graphic>
          </wp:inline>
        </w:drawing>
      </w:r>
    </w:p>
    <w:p w:rsidR="006756C8" w:rsidRPr="003F5070" w:rsidRDefault="006756C8" w:rsidP="00AB4736">
      <w:pPr>
        <w:pStyle w:val="ListParagraph"/>
        <w:ind w:left="0"/>
      </w:pPr>
    </w:p>
    <w:p w:rsidR="002D5D15" w:rsidRDefault="002D5D15" w:rsidP="002D5D15">
      <w:pPr>
        <w:pStyle w:val="Heading3"/>
        <w:rPr>
          <w:b/>
          <w:bCs/>
          <w:color w:val="auto"/>
        </w:rPr>
      </w:pPr>
      <w:r>
        <w:rPr>
          <w:b/>
          <w:bCs/>
          <w:color w:val="auto"/>
        </w:rPr>
        <w:t>4.2.2</w:t>
      </w:r>
      <w:r w:rsidRPr="00366B82">
        <w:rPr>
          <w:b/>
          <w:bCs/>
          <w:color w:val="auto"/>
        </w:rPr>
        <w:t xml:space="preserve"> </w:t>
      </w:r>
      <w:r>
        <w:rPr>
          <w:b/>
          <w:bCs/>
          <w:color w:val="auto"/>
        </w:rPr>
        <w:t>Model Performance</w:t>
      </w:r>
      <w:r w:rsidRPr="00366B82">
        <w:rPr>
          <w:b/>
          <w:bCs/>
          <w:color w:val="auto"/>
        </w:rPr>
        <w:t>:</w:t>
      </w:r>
    </w:p>
    <w:p w:rsidR="005E0DE5" w:rsidRDefault="005E0DE5" w:rsidP="00366B82"/>
    <w:p w:rsidR="004756D3" w:rsidRDefault="004756D3" w:rsidP="004756D3">
      <w:r>
        <w:t xml:space="preserve">The model is giving the accuracy of </w:t>
      </w:r>
      <w:r>
        <w:t>48</w:t>
      </w:r>
      <w:r>
        <w:t>% with 500 data samples.</w:t>
      </w:r>
    </w:p>
    <w:p w:rsidR="004756D3" w:rsidRDefault="004756D3" w:rsidP="004756D3"/>
    <w:p w:rsidR="004756D3" w:rsidRDefault="004756D3" w:rsidP="004756D3"/>
    <w:p w:rsidR="004756D3" w:rsidRDefault="004756D3" w:rsidP="004756D3">
      <w:pPr>
        <w:pStyle w:val="Heading2"/>
        <w:numPr>
          <w:ilvl w:val="1"/>
          <w:numId w:val="1"/>
        </w:numPr>
        <w:ind w:left="0" w:firstLine="0"/>
        <w:rPr>
          <w:b/>
          <w:bCs/>
          <w:color w:val="auto"/>
        </w:rPr>
      </w:pPr>
      <w:r>
        <w:rPr>
          <w:b/>
          <w:bCs/>
          <w:color w:val="auto"/>
        </w:rPr>
        <w:lastRenderedPageBreak/>
        <w:t>Model 2</w:t>
      </w:r>
      <w:r w:rsidRPr="00ED3170">
        <w:rPr>
          <w:b/>
          <w:bCs/>
          <w:color w:val="auto"/>
        </w:rPr>
        <w:t>:</w:t>
      </w:r>
      <w:r>
        <w:rPr>
          <w:b/>
          <w:bCs/>
          <w:color w:val="auto"/>
        </w:rPr>
        <w:t xml:space="preserve"> </w:t>
      </w:r>
      <w:r>
        <w:rPr>
          <w:b/>
          <w:bCs/>
          <w:color w:val="auto"/>
        </w:rPr>
        <w:t>VGG</w:t>
      </w:r>
      <w:r w:rsidR="00B007CA">
        <w:rPr>
          <w:b/>
          <w:bCs/>
          <w:color w:val="auto"/>
        </w:rPr>
        <w:t xml:space="preserve"> 16</w:t>
      </w:r>
    </w:p>
    <w:p w:rsidR="00741802" w:rsidRDefault="00741802" w:rsidP="00741802"/>
    <w:p w:rsidR="00741802" w:rsidRPr="00741802" w:rsidRDefault="00741802" w:rsidP="00741802">
      <w:r w:rsidRPr="00741802">
        <w:t>VGG is an acronym for the Visual Geometric Group from Oxford University and VGG-16 is a network with 16 layers proposed by the Visual Geometric Group. These 16 layers contain the trainable parameters and there are other layers also like the Max pool layer but those do not contain any trainable parameters.</w:t>
      </w:r>
      <w:r>
        <w:t xml:space="preserve"> </w:t>
      </w:r>
    </w:p>
    <w:p w:rsidR="00B007CA" w:rsidRDefault="00741802" w:rsidP="00B007CA">
      <w:bookmarkStart w:id="0" w:name="_GoBack"/>
      <w:r>
        <w:rPr>
          <w:noProof/>
          <w:lang w:eastAsia="en-IN" w:bidi="kn-IN"/>
        </w:rPr>
        <w:drawing>
          <wp:inline distT="0" distB="0" distL="0" distR="0" wp14:anchorId="6B43EC38" wp14:editId="5A1E5B59">
            <wp:extent cx="5629275" cy="2914650"/>
            <wp:effectExtent l="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9275" cy="2914650"/>
                    </a:xfrm>
                    <a:prstGeom prst="rect">
                      <a:avLst/>
                    </a:prstGeom>
                  </pic:spPr>
                </pic:pic>
              </a:graphicData>
            </a:graphic>
          </wp:inline>
        </w:drawing>
      </w:r>
      <w:bookmarkEnd w:id="0"/>
    </w:p>
    <w:p w:rsidR="003B04B3" w:rsidRDefault="003B04B3" w:rsidP="00B007CA">
      <w:r>
        <w:t>Why VGG16?</w:t>
      </w:r>
    </w:p>
    <w:p w:rsidR="003B04B3" w:rsidRPr="00B007CA" w:rsidRDefault="003B04B3" w:rsidP="00B007CA">
      <w:r>
        <w:t>This model uses s</w:t>
      </w:r>
      <w:r>
        <w:t xml:space="preserve">maller filters </w:t>
      </w:r>
      <w:r>
        <w:t>and also can be used to build</w:t>
      </w:r>
      <w:r>
        <w:t xml:space="preserve"> </w:t>
      </w:r>
      <w:r>
        <w:t>deeper</w:t>
      </w:r>
      <w:r>
        <w:t xml:space="preserve"> networks</w:t>
      </w:r>
      <w:r>
        <w:t>.</w:t>
      </w:r>
    </w:p>
    <w:p w:rsidR="00B007CA" w:rsidRDefault="00B007CA" w:rsidP="00B007CA">
      <w:pPr>
        <w:pStyle w:val="Heading3"/>
        <w:numPr>
          <w:ilvl w:val="2"/>
          <w:numId w:val="1"/>
        </w:numPr>
        <w:ind w:left="0" w:firstLine="0"/>
        <w:rPr>
          <w:b/>
          <w:bCs/>
          <w:color w:val="auto"/>
        </w:rPr>
      </w:pPr>
      <w:r w:rsidRPr="00366B82">
        <w:rPr>
          <w:b/>
          <w:bCs/>
          <w:color w:val="auto"/>
        </w:rPr>
        <w:t>Summary of the Model:</w:t>
      </w:r>
    </w:p>
    <w:p w:rsidR="009F5CCA" w:rsidRPr="009F5CCA" w:rsidRDefault="009F5CCA" w:rsidP="009F5CCA"/>
    <w:p w:rsidR="003B04B3" w:rsidRPr="00741802" w:rsidRDefault="003B04B3" w:rsidP="00741802">
      <w:r>
        <w:rPr>
          <w:noProof/>
          <w:lang w:eastAsia="en-IN" w:bidi="kn-IN"/>
        </w:rPr>
        <w:drawing>
          <wp:inline distT="0" distB="0" distL="0" distR="0" wp14:anchorId="399415A7" wp14:editId="306C2DDC">
            <wp:extent cx="5543550" cy="25527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3550" cy="2552700"/>
                    </a:xfrm>
                    <a:prstGeom prst="rect">
                      <a:avLst/>
                    </a:prstGeom>
                  </pic:spPr>
                </pic:pic>
              </a:graphicData>
            </a:graphic>
          </wp:inline>
        </w:drawing>
      </w:r>
    </w:p>
    <w:p w:rsidR="00B007CA" w:rsidRDefault="00B007CA" w:rsidP="00B007CA">
      <w:pPr>
        <w:pStyle w:val="Heading3"/>
        <w:numPr>
          <w:ilvl w:val="2"/>
          <w:numId w:val="1"/>
        </w:numPr>
        <w:ind w:left="0" w:firstLine="0"/>
        <w:rPr>
          <w:b/>
          <w:bCs/>
          <w:color w:val="auto"/>
        </w:rPr>
      </w:pPr>
      <w:r>
        <w:rPr>
          <w:b/>
          <w:bCs/>
          <w:color w:val="auto"/>
        </w:rPr>
        <w:t>Model Performance</w:t>
      </w:r>
      <w:r w:rsidRPr="00366B82">
        <w:rPr>
          <w:b/>
          <w:bCs/>
          <w:color w:val="auto"/>
        </w:rPr>
        <w:t>:</w:t>
      </w:r>
    </w:p>
    <w:p w:rsidR="003B04B3" w:rsidRDefault="003B04B3" w:rsidP="003B04B3"/>
    <w:p w:rsidR="004756D3" w:rsidRPr="00366B82" w:rsidRDefault="003B04B3" w:rsidP="00366B82">
      <w:r>
        <w:t xml:space="preserve">The model is giving the accuracy of </w:t>
      </w:r>
      <w:r w:rsidR="00606001">
        <w:t>46% with 500 data sample</w:t>
      </w:r>
      <w:r w:rsidR="00115E49">
        <w:t>s</w:t>
      </w:r>
      <w:r w:rsidR="00606001">
        <w:t>.</w:t>
      </w:r>
    </w:p>
    <w:sectPr w:rsidR="004756D3" w:rsidRPr="00366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0EA1"/>
    <w:multiLevelType w:val="multilevel"/>
    <w:tmpl w:val="C9E606D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60070A8"/>
    <w:multiLevelType w:val="hybridMultilevel"/>
    <w:tmpl w:val="9BB029E6"/>
    <w:lvl w:ilvl="0" w:tplc="25E636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E033B48"/>
    <w:multiLevelType w:val="hybridMultilevel"/>
    <w:tmpl w:val="F82C6E0C"/>
    <w:lvl w:ilvl="0" w:tplc="2C5C17E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5300E9"/>
    <w:multiLevelType w:val="hybridMultilevel"/>
    <w:tmpl w:val="21E6E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38D3122"/>
    <w:multiLevelType w:val="hybridMultilevel"/>
    <w:tmpl w:val="75782092"/>
    <w:lvl w:ilvl="0" w:tplc="25E636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86F121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E1572A"/>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1D5167A6"/>
    <w:multiLevelType w:val="multilevel"/>
    <w:tmpl w:val="E572ECE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2FB61403"/>
    <w:multiLevelType w:val="hybridMultilevel"/>
    <w:tmpl w:val="41B63D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25F31DB"/>
    <w:multiLevelType w:val="multilevel"/>
    <w:tmpl w:val="25F22EC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42236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86B07C8"/>
    <w:multiLevelType w:val="multilevel"/>
    <w:tmpl w:val="E360997E"/>
    <w:lvl w:ilvl="0">
      <w:start w:val="1"/>
      <w:numFmt w:val="decimal"/>
      <w:lvlText w:val="%1."/>
      <w:lvlJc w:val="left"/>
      <w:pPr>
        <w:ind w:left="720" w:hanging="360"/>
      </w:pPr>
      <w:rPr>
        <w:rFonts w:hint="default"/>
        <w:b/>
        <w:bCs/>
        <w:color w:val="auto"/>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nsid w:val="5A3E4C17"/>
    <w:multiLevelType w:val="multilevel"/>
    <w:tmpl w:val="21E6E04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5BFC2210"/>
    <w:multiLevelType w:val="hybridMultilevel"/>
    <w:tmpl w:val="B2FCFFD2"/>
    <w:lvl w:ilvl="0" w:tplc="2C5C17E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21F7B13"/>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623027AB"/>
    <w:multiLevelType w:val="multilevel"/>
    <w:tmpl w:val="E572ECE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6DE35ABF"/>
    <w:multiLevelType w:val="hybridMultilevel"/>
    <w:tmpl w:val="56E4C07E"/>
    <w:lvl w:ilvl="0" w:tplc="9F400BC8">
      <w:start w:val="1"/>
      <w:numFmt w:val="decimal"/>
      <w:lvlText w:val="%1."/>
      <w:lvlJc w:val="left"/>
      <w:pPr>
        <w:ind w:left="405" w:hanging="360"/>
      </w:pPr>
      <w:rPr>
        <w:rFonts w:hint="default"/>
      </w:rPr>
    </w:lvl>
    <w:lvl w:ilvl="1" w:tplc="40090019">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7">
    <w:nsid w:val="6FDB6127"/>
    <w:multiLevelType w:val="hybridMultilevel"/>
    <w:tmpl w:val="829C0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90D40DC"/>
    <w:multiLevelType w:val="multilevel"/>
    <w:tmpl w:val="F72854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1"/>
  </w:num>
  <w:num w:numId="2">
    <w:abstractNumId w:val="6"/>
  </w:num>
  <w:num w:numId="3">
    <w:abstractNumId w:val="15"/>
  </w:num>
  <w:num w:numId="4">
    <w:abstractNumId w:val="7"/>
  </w:num>
  <w:num w:numId="5">
    <w:abstractNumId w:val="14"/>
  </w:num>
  <w:num w:numId="6">
    <w:abstractNumId w:val="18"/>
  </w:num>
  <w:num w:numId="7">
    <w:abstractNumId w:val="16"/>
  </w:num>
  <w:num w:numId="8">
    <w:abstractNumId w:val="17"/>
  </w:num>
  <w:num w:numId="9">
    <w:abstractNumId w:val="8"/>
  </w:num>
  <w:num w:numId="10">
    <w:abstractNumId w:val="9"/>
  </w:num>
  <w:num w:numId="11">
    <w:abstractNumId w:val="4"/>
  </w:num>
  <w:num w:numId="12">
    <w:abstractNumId w:val="10"/>
  </w:num>
  <w:num w:numId="13">
    <w:abstractNumId w:val="1"/>
  </w:num>
  <w:num w:numId="14">
    <w:abstractNumId w:val="3"/>
  </w:num>
  <w:num w:numId="15">
    <w:abstractNumId w:val="12"/>
  </w:num>
  <w:num w:numId="16">
    <w:abstractNumId w:val="2"/>
  </w:num>
  <w:num w:numId="17">
    <w:abstractNumId w:val="13"/>
  </w:num>
  <w:num w:numId="18">
    <w:abstractNumId w:val="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BCC"/>
    <w:rsid w:val="000248D4"/>
    <w:rsid w:val="00027D2B"/>
    <w:rsid w:val="000356FD"/>
    <w:rsid w:val="00037013"/>
    <w:rsid w:val="00073AF4"/>
    <w:rsid w:val="00076AA7"/>
    <w:rsid w:val="00080EC7"/>
    <w:rsid w:val="00092280"/>
    <w:rsid w:val="000C0968"/>
    <w:rsid w:val="000E1ABF"/>
    <w:rsid w:val="00103114"/>
    <w:rsid w:val="00113329"/>
    <w:rsid w:val="00115E49"/>
    <w:rsid w:val="00144C2C"/>
    <w:rsid w:val="0015497E"/>
    <w:rsid w:val="001901DC"/>
    <w:rsid w:val="001A722E"/>
    <w:rsid w:val="001A735A"/>
    <w:rsid w:val="001B0C9B"/>
    <w:rsid w:val="001D6F77"/>
    <w:rsid w:val="001E2988"/>
    <w:rsid w:val="00217936"/>
    <w:rsid w:val="00217B41"/>
    <w:rsid w:val="00242F92"/>
    <w:rsid w:val="00255852"/>
    <w:rsid w:val="0028254B"/>
    <w:rsid w:val="00284A84"/>
    <w:rsid w:val="00286A44"/>
    <w:rsid w:val="002B4953"/>
    <w:rsid w:val="002C1EA4"/>
    <w:rsid w:val="002D5D15"/>
    <w:rsid w:val="002F05C9"/>
    <w:rsid w:val="002F7B32"/>
    <w:rsid w:val="003029C2"/>
    <w:rsid w:val="00316456"/>
    <w:rsid w:val="00335C72"/>
    <w:rsid w:val="0033778F"/>
    <w:rsid w:val="0034556B"/>
    <w:rsid w:val="003652B6"/>
    <w:rsid w:val="00366B82"/>
    <w:rsid w:val="0037477D"/>
    <w:rsid w:val="003935E6"/>
    <w:rsid w:val="003A55C7"/>
    <w:rsid w:val="003B04B3"/>
    <w:rsid w:val="003B3620"/>
    <w:rsid w:val="003C0F9B"/>
    <w:rsid w:val="003F5070"/>
    <w:rsid w:val="00401AEB"/>
    <w:rsid w:val="00406740"/>
    <w:rsid w:val="004169E4"/>
    <w:rsid w:val="00426E25"/>
    <w:rsid w:val="004272D0"/>
    <w:rsid w:val="004441C8"/>
    <w:rsid w:val="004756D3"/>
    <w:rsid w:val="004760DE"/>
    <w:rsid w:val="004816E7"/>
    <w:rsid w:val="004866E2"/>
    <w:rsid w:val="00486A5A"/>
    <w:rsid w:val="004875D8"/>
    <w:rsid w:val="004B2651"/>
    <w:rsid w:val="004B6E06"/>
    <w:rsid w:val="005104BC"/>
    <w:rsid w:val="0052725F"/>
    <w:rsid w:val="00541877"/>
    <w:rsid w:val="00557446"/>
    <w:rsid w:val="005676BD"/>
    <w:rsid w:val="0057006E"/>
    <w:rsid w:val="00576E79"/>
    <w:rsid w:val="00590414"/>
    <w:rsid w:val="005C3879"/>
    <w:rsid w:val="005D65F9"/>
    <w:rsid w:val="005E0DE5"/>
    <w:rsid w:val="005E62FA"/>
    <w:rsid w:val="00606001"/>
    <w:rsid w:val="00612478"/>
    <w:rsid w:val="00622D40"/>
    <w:rsid w:val="00625C63"/>
    <w:rsid w:val="00626877"/>
    <w:rsid w:val="00672EA6"/>
    <w:rsid w:val="006756C8"/>
    <w:rsid w:val="00685DCD"/>
    <w:rsid w:val="006B681C"/>
    <w:rsid w:val="006D4187"/>
    <w:rsid w:val="006D71E4"/>
    <w:rsid w:val="00701F95"/>
    <w:rsid w:val="007213A4"/>
    <w:rsid w:val="00724CE7"/>
    <w:rsid w:val="00724EAE"/>
    <w:rsid w:val="00741802"/>
    <w:rsid w:val="00760223"/>
    <w:rsid w:val="00772369"/>
    <w:rsid w:val="00790FF4"/>
    <w:rsid w:val="00793EF8"/>
    <w:rsid w:val="007B42A3"/>
    <w:rsid w:val="007B66F7"/>
    <w:rsid w:val="007B7301"/>
    <w:rsid w:val="007C6335"/>
    <w:rsid w:val="007D62A7"/>
    <w:rsid w:val="007D67A0"/>
    <w:rsid w:val="00804718"/>
    <w:rsid w:val="00810E7B"/>
    <w:rsid w:val="008421A2"/>
    <w:rsid w:val="00852ED0"/>
    <w:rsid w:val="00861829"/>
    <w:rsid w:val="0087110C"/>
    <w:rsid w:val="00894BCE"/>
    <w:rsid w:val="008A2F82"/>
    <w:rsid w:val="008A4E5F"/>
    <w:rsid w:val="008B146A"/>
    <w:rsid w:val="008B3804"/>
    <w:rsid w:val="008C2DEF"/>
    <w:rsid w:val="008F3D94"/>
    <w:rsid w:val="00902022"/>
    <w:rsid w:val="00910892"/>
    <w:rsid w:val="00947791"/>
    <w:rsid w:val="00976D9A"/>
    <w:rsid w:val="0099776F"/>
    <w:rsid w:val="009A731A"/>
    <w:rsid w:val="009B4FEA"/>
    <w:rsid w:val="009D07A9"/>
    <w:rsid w:val="009D18B9"/>
    <w:rsid w:val="009F29FF"/>
    <w:rsid w:val="009F5CCA"/>
    <w:rsid w:val="00A240FD"/>
    <w:rsid w:val="00A4659C"/>
    <w:rsid w:val="00A55A59"/>
    <w:rsid w:val="00A91BBF"/>
    <w:rsid w:val="00A942D5"/>
    <w:rsid w:val="00A95C3A"/>
    <w:rsid w:val="00AB13C4"/>
    <w:rsid w:val="00AB4736"/>
    <w:rsid w:val="00AD29B4"/>
    <w:rsid w:val="00AE31B4"/>
    <w:rsid w:val="00B007CA"/>
    <w:rsid w:val="00B138DE"/>
    <w:rsid w:val="00B14D55"/>
    <w:rsid w:val="00B63C34"/>
    <w:rsid w:val="00B655C6"/>
    <w:rsid w:val="00B71779"/>
    <w:rsid w:val="00B819F8"/>
    <w:rsid w:val="00B82E1D"/>
    <w:rsid w:val="00BA5A8D"/>
    <w:rsid w:val="00BA7361"/>
    <w:rsid w:val="00BB0543"/>
    <w:rsid w:val="00BC6B60"/>
    <w:rsid w:val="00BE22B8"/>
    <w:rsid w:val="00BE6DBB"/>
    <w:rsid w:val="00BE7097"/>
    <w:rsid w:val="00C021A9"/>
    <w:rsid w:val="00C55722"/>
    <w:rsid w:val="00CB56F7"/>
    <w:rsid w:val="00CC5795"/>
    <w:rsid w:val="00CF61E0"/>
    <w:rsid w:val="00D06115"/>
    <w:rsid w:val="00D21CF7"/>
    <w:rsid w:val="00D40026"/>
    <w:rsid w:val="00D537EA"/>
    <w:rsid w:val="00D962EB"/>
    <w:rsid w:val="00DB0A04"/>
    <w:rsid w:val="00DD1D9F"/>
    <w:rsid w:val="00DD753A"/>
    <w:rsid w:val="00DF096A"/>
    <w:rsid w:val="00E40BCC"/>
    <w:rsid w:val="00E4555A"/>
    <w:rsid w:val="00E60917"/>
    <w:rsid w:val="00E73808"/>
    <w:rsid w:val="00E77E36"/>
    <w:rsid w:val="00E946F4"/>
    <w:rsid w:val="00EA1266"/>
    <w:rsid w:val="00EB5A63"/>
    <w:rsid w:val="00EB7A5C"/>
    <w:rsid w:val="00EC0487"/>
    <w:rsid w:val="00ED3170"/>
    <w:rsid w:val="00EE77C6"/>
    <w:rsid w:val="00F00D7C"/>
    <w:rsid w:val="00F23D51"/>
    <w:rsid w:val="00F67D41"/>
    <w:rsid w:val="00F76DF8"/>
    <w:rsid w:val="00F776F4"/>
    <w:rsid w:val="00F810D0"/>
    <w:rsid w:val="00F84605"/>
    <w:rsid w:val="00F977D4"/>
    <w:rsid w:val="00FC345F"/>
    <w:rsid w:val="00FD0A6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0FF66-1A27-44BA-99FB-7B943729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23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58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40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23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236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236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55852"/>
    <w:pPr>
      <w:ind w:left="720"/>
      <w:contextualSpacing/>
    </w:pPr>
  </w:style>
  <w:style w:type="character" w:customStyle="1" w:styleId="Heading2Char">
    <w:name w:val="Heading 2 Char"/>
    <w:basedOn w:val="DefaultParagraphFont"/>
    <w:link w:val="Heading2"/>
    <w:uiPriority w:val="9"/>
    <w:rsid w:val="0025585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240FD"/>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A4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semiHidden/>
    <w:rsid w:val="00A4659C"/>
    <w:rPr>
      <w:rFonts w:ascii="Courier New" w:eastAsia="Times New Roman" w:hAnsi="Courier New" w:cs="Courier New"/>
      <w:sz w:val="20"/>
      <w:szCs w:val="20"/>
      <w:lang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94603">
      <w:bodyDiv w:val="1"/>
      <w:marLeft w:val="0"/>
      <w:marRight w:val="0"/>
      <w:marTop w:val="0"/>
      <w:marBottom w:val="0"/>
      <w:divBdr>
        <w:top w:val="none" w:sz="0" w:space="0" w:color="auto"/>
        <w:left w:val="none" w:sz="0" w:space="0" w:color="auto"/>
        <w:bottom w:val="none" w:sz="0" w:space="0" w:color="auto"/>
        <w:right w:val="none" w:sz="0" w:space="0" w:color="auto"/>
      </w:divBdr>
    </w:div>
    <w:div w:id="102462316">
      <w:bodyDiv w:val="1"/>
      <w:marLeft w:val="0"/>
      <w:marRight w:val="0"/>
      <w:marTop w:val="0"/>
      <w:marBottom w:val="0"/>
      <w:divBdr>
        <w:top w:val="none" w:sz="0" w:space="0" w:color="auto"/>
        <w:left w:val="none" w:sz="0" w:space="0" w:color="auto"/>
        <w:bottom w:val="none" w:sz="0" w:space="0" w:color="auto"/>
        <w:right w:val="none" w:sz="0" w:space="0" w:color="auto"/>
      </w:divBdr>
    </w:div>
    <w:div w:id="152769338">
      <w:bodyDiv w:val="1"/>
      <w:marLeft w:val="0"/>
      <w:marRight w:val="0"/>
      <w:marTop w:val="0"/>
      <w:marBottom w:val="0"/>
      <w:divBdr>
        <w:top w:val="none" w:sz="0" w:space="0" w:color="auto"/>
        <w:left w:val="none" w:sz="0" w:space="0" w:color="auto"/>
        <w:bottom w:val="none" w:sz="0" w:space="0" w:color="auto"/>
        <w:right w:val="none" w:sz="0" w:space="0" w:color="auto"/>
      </w:divBdr>
      <w:divsChild>
        <w:div w:id="460222625">
          <w:marLeft w:val="0"/>
          <w:marRight w:val="0"/>
          <w:marTop w:val="0"/>
          <w:marBottom w:val="0"/>
          <w:divBdr>
            <w:top w:val="single" w:sz="6" w:space="4" w:color="auto"/>
            <w:left w:val="single" w:sz="6" w:space="4" w:color="auto"/>
            <w:bottom w:val="single" w:sz="6" w:space="4" w:color="auto"/>
            <w:right w:val="single" w:sz="6" w:space="4" w:color="auto"/>
          </w:divBdr>
          <w:divsChild>
            <w:div w:id="843282554">
              <w:marLeft w:val="0"/>
              <w:marRight w:val="0"/>
              <w:marTop w:val="0"/>
              <w:marBottom w:val="0"/>
              <w:divBdr>
                <w:top w:val="none" w:sz="0" w:space="0" w:color="auto"/>
                <w:left w:val="none" w:sz="0" w:space="0" w:color="auto"/>
                <w:bottom w:val="none" w:sz="0" w:space="0" w:color="auto"/>
                <w:right w:val="none" w:sz="0" w:space="0" w:color="auto"/>
              </w:divBdr>
              <w:divsChild>
                <w:div w:id="8993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0327">
          <w:marLeft w:val="0"/>
          <w:marRight w:val="0"/>
          <w:marTop w:val="0"/>
          <w:marBottom w:val="0"/>
          <w:divBdr>
            <w:top w:val="single" w:sz="6" w:space="4" w:color="auto"/>
            <w:left w:val="single" w:sz="6" w:space="4" w:color="auto"/>
            <w:bottom w:val="single" w:sz="6" w:space="4" w:color="auto"/>
            <w:right w:val="single" w:sz="6" w:space="4" w:color="auto"/>
          </w:divBdr>
          <w:divsChild>
            <w:div w:id="2109807760">
              <w:marLeft w:val="0"/>
              <w:marRight w:val="0"/>
              <w:marTop w:val="0"/>
              <w:marBottom w:val="0"/>
              <w:divBdr>
                <w:top w:val="none" w:sz="0" w:space="0" w:color="auto"/>
                <w:left w:val="none" w:sz="0" w:space="0" w:color="auto"/>
                <w:bottom w:val="none" w:sz="0" w:space="0" w:color="auto"/>
                <w:right w:val="none" w:sz="0" w:space="0" w:color="auto"/>
              </w:divBdr>
              <w:divsChild>
                <w:div w:id="189543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3223">
      <w:bodyDiv w:val="1"/>
      <w:marLeft w:val="0"/>
      <w:marRight w:val="0"/>
      <w:marTop w:val="0"/>
      <w:marBottom w:val="0"/>
      <w:divBdr>
        <w:top w:val="none" w:sz="0" w:space="0" w:color="auto"/>
        <w:left w:val="none" w:sz="0" w:space="0" w:color="auto"/>
        <w:bottom w:val="none" w:sz="0" w:space="0" w:color="auto"/>
        <w:right w:val="none" w:sz="0" w:space="0" w:color="auto"/>
      </w:divBdr>
    </w:div>
    <w:div w:id="429661892">
      <w:bodyDiv w:val="1"/>
      <w:marLeft w:val="0"/>
      <w:marRight w:val="0"/>
      <w:marTop w:val="0"/>
      <w:marBottom w:val="0"/>
      <w:divBdr>
        <w:top w:val="none" w:sz="0" w:space="0" w:color="auto"/>
        <w:left w:val="none" w:sz="0" w:space="0" w:color="auto"/>
        <w:bottom w:val="none" w:sz="0" w:space="0" w:color="auto"/>
        <w:right w:val="none" w:sz="0" w:space="0" w:color="auto"/>
      </w:divBdr>
    </w:div>
    <w:div w:id="595097306">
      <w:bodyDiv w:val="1"/>
      <w:marLeft w:val="0"/>
      <w:marRight w:val="0"/>
      <w:marTop w:val="0"/>
      <w:marBottom w:val="0"/>
      <w:divBdr>
        <w:top w:val="none" w:sz="0" w:space="0" w:color="auto"/>
        <w:left w:val="none" w:sz="0" w:space="0" w:color="auto"/>
        <w:bottom w:val="none" w:sz="0" w:space="0" w:color="auto"/>
        <w:right w:val="none" w:sz="0" w:space="0" w:color="auto"/>
      </w:divBdr>
    </w:div>
    <w:div w:id="747117856">
      <w:bodyDiv w:val="1"/>
      <w:marLeft w:val="0"/>
      <w:marRight w:val="0"/>
      <w:marTop w:val="0"/>
      <w:marBottom w:val="0"/>
      <w:divBdr>
        <w:top w:val="none" w:sz="0" w:space="0" w:color="auto"/>
        <w:left w:val="none" w:sz="0" w:space="0" w:color="auto"/>
        <w:bottom w:val="none" w:sz="0" w:space="0" w:color="auto"/>
        <w:right w:val="none" w:sz="0" w:space="0" w:color="auto"/>
      </w:divBdr>
      <w:divsChild>
        <w:div w:id="964195888">
          <w:marLeft w:val="0"/>
          <w:marRight w:val="0"/>
          <w:marTop w:val="0"/>
          <w:marBottom w:val="0"/>
          <w:divBdr>
            <w:top w:val="none" w:sz="0" w:space="0" w:color="auto"/>
            <w:left w:val="none" w:sz="0" w:space="0" w:color="auto"/>
            <w:bottom w:val="none" w:sz="0" w:space="0" w:color="auto"/>
            <w:right w:val="none" w:sz="0" w:space="0" w:color="auto"/>
          </w:divBdr>
          <w:divsChild>
            <w:div w:id="14747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4879">
      <w:bodyDiv w:val="1"/>
      <w:marLeft w:val="0"/>
      <w:marRight w:val="0"/>
      <w:marTop w:val="0"/>
      <w:marBottom w:val="0"/>
      <w:divBdr>
        <w:top w:val="none" w:sz="0" w:space="0" w:color="auto"/>
        <w:left w:val="none" w:sz="0" w:space="0" w:color="auto"/>
        <w:bottom w:val="none" w:sz="0" w:space="0" w:color="auto"/>
        <w:right w:val="none" w:sz="0" w:space="0" w:color="auto"/>
      </w:divBdr>
    </w:div>
    <w:div w:id="944462967">
      <w:bodyDiv w:val="1"/>
      <w:marLeft w:val="0"/>
      <w:marRight w:val="0"/>
      <w:marTop w:val="0"/>
      <w:marBottom w:val="0"/>
      <w:divBdr>
        <w:top w:val="none" w:sz="0" w:space="0" w:color="auto"/>
        <w:left w:val="none" w:sz="0" w:space="0" w:color="auto"/>
        <w:bottom w:val="none" w:sz="0" w:space="0" w:color="auto"/>
        <w:right w:val="none" w:sz="0" w:space="0" w:color="auto"/>
      </w:divBdr>
    </w:div>
    <w:div w:id="1081022010">
      <w:bodyDiv w:val="1"/>
      <w:marLeft w:val="0"/>
      <w:marRight w:val="0"/>
      <w:marTop w:val="0"/>
      <w:marBottom w:val="0"/>
      <w:divBdr>
        <w:top w:val="none" w:sz="0" w:space="0" w:color="auto"/>
        <w:left w:val="none" w:sz="0" w:space="0" w:color="auto"/>
        <w:bottom w:val="none" w:sz="0" w:space="0" w:color="auto"/>
        <w:right w:val="none" w:sz="0" w:space="0" w:color="auto"/>
      </w:divBdr>
    </w:div>
    <w:div w:id="1173644083">
      <w:bodyDiv w:val="1"/>
      <w:marLeft w:val="0"/>
      <w:marRight w:val="0"/>
      <w:marTop w:val="0"/>
      <w:marBottom w:val="0"/>
      <w:divBdr>
        <w:top w:val="none" w:sz="0" w:space="0" w:color="auto"/>
        <w:left w:val="none" w:sz="0" w:space="0" w:color="auto"/>
        <w:bottom w:val="none" w:sz="0" w:space="0" w:color="auto"/>
        <w:right w:val="none" w:sz="0" w:space="0" w:color="auto"/>
      </w:divBdr>
    </w:div>
    <w:div w:id="1219508451">
      <w:bodyDiv w:val="1"/>
      <w:marLeft w:val="0"/>
      <w:marRight w:val="0"/>
      <w:marTop w:val="0"/>
      <w:marBottom w:val="0"/>
      <w:divBdr>
        <w:top w:val="none" w:sz="0" w:space="0" w:color="auto"/>
        <w:left w:val="none" w:sz="0" w:space="0" w:color="auto"/>
        <w:bottom w:val="none" w:sz="0" w:space="0" w:color="auto"/>
        <w:right w:val="none" w:sz="0" w:space="0" w:color="auto"/>
      </w:divBdr>
    </w:div>
    <w:div w:id="1300960484">
      <w:bodyDiv w:val="1"/>
      <w:marLeft w:val="0"/>
      <w:marRight w:val="0"/>
      <w:marTop w:val="0"/>
      <w:marBottom w:val="0"/>
      <w:divBdr>
        <w:top w:val="none" w:sz="0" w:space="0" w:color="auto"/>
        <w:left w:val="none" w:sz="0" w:space="0" w:color="auto"/>
        <w:bottom w:val="none" w:sz="0" w:space="0" w:color="auto"/>
        <w:right w:val="none" w:sz="0" w:space="0" w:color="auto"/>
      </w:divBdr>
    </w:div>
    <w:div w:id="1306353752">
      <w:bodyDiv w:val="1"/>
      <w:marLeft w:val="0"/>
      <w:marRight w:val="0"/>
      <w:marTop w:val="0"/>
      <w:marBottom w:val="0"/>
      <w:divBdr>
        <w:top w:val="none" w:sz="0" w:space="0" w:color="auto"/>
        <w:left w:val="none" w:sz="0" w:space="0" w:color="auto"/>
        <w:bottom w:val="none" w:sz="0" w:space="0" w:color="auto"/>
        <w:right w:val="none" w:sz="0" w:space="0" w:color="auto"/>
      </w:divBdr>
    </w:div>
    <w:div w:id="1656571700">
      <w:bodyDiv w:val="1"/>
      <w:marLeft w:val="0"/>
      <w:marRight w:val="0"/>
      <w:marTop w:val="0"/>
      <w:marBottom w:val="0"/>
      <w:divBdr>
        <w:top w:val="none" w:sz="0" w:space="0" w:color="auto"/>
        <w:left w:val="none" w:sz="0" w:space="0" w:color="auto"/>
        <w:bottom w:val="none" w:sz="0" w:space="0" w:color="auto"/>
        <w:right w:val="none" w:sz="0" w:space="0" w:color="auto"/>
      </w:divBdr>
    </w:div>
    <w:div w:id="1732458430">
      <w:bodyDiv w:val="1"/>
      <w:marLeft w:val="0"/>
      <w:marRight w:val="0"/>
      <w:marTop w:val="0"/>
      <w:marBottom w:val="0"/>
      <w:divBdr>
        <w:top w:val="none" w:sz="0" w:space="0" w:color="auto"/>
        <w:left w:val="none" w:sz="0" w:space="0" w:color="auto"/>
        <w:bottom w:val="none" w:sz="0" w:space="0" w:color="auto"/>
        <w:right w:val="none" w:sz="0" w:space="0" w:color="auto"/>
      </w:divBdr>
    </w:div>
    <w:div w:id="1734237537">
      <w:bodyDiv w:val="1"/>
      <w:marLeft w:val="0"/>
      <w:marRight w:val="0"/>
      <w:marTop w:val="0"/>
      <w:marBottom w:val="0"/>
      <w:divBdr>
        <w:top w:val="none" w:sz="0" w:space="0" w:color="auto"/>
        <w:left w:val="none" w:sz="0" w:space="0" w:color="auto"/>
        <w:bottom w:val="none" w:sz="0" w:space="0" w:color="auto"/>
        <w:right w:val="none" w:sz="0" w:space="0" w:color="auto"/>
      </w:divBdr>
    </w:div>
    <w:div w:id="1842771842">
      <w:bodyDiv w:val="1"/>
      <w:marLeft w:val="0"/>
      <w:marRight w:val="0"/>
      <w:marTop w:val="0"/>
      <w:marBottom w:val="0"/>
      <w:divBdr>
        <w:top w:val="none" w:sz="0" w:space="0" w:color="auto"/>
        <w:left w:val="none" w:sz="0" w:space="0" w:color="auto"/>
        <w:bottom w:val="none" w:sz="0" w:space="0" w:color="auto"/>
        <w:right w:val="none" w:sz="0" w:space="0" w:color="auto"/>
      </w:divBdr>
    </w:div>
    <w:div w:id="1899123877">
      <w:bodyDiv w:val="1"/>
      <w:marLeft w:val="0"/>
      <w:marRight w:val="0"/>
      <w:marTop w:val="0"/>
      <w:marBottom w:val="0"/>
      <w:divBdr>
        <w:top w:val="none" w:sz="0" w:space="0" w:color="auto"/>
        <w:left w:val="none" w:sz="0" w:space="0" w:color="auto"/>
        <w:bottom w:val="none" w:sz="0" w:space="0" w:color="auto"/>
        <w:right w:val="none" w:sz="0" w:space="0" w:color="auto"/>
      </w:divBdr>
    </w:div>
    <w:div w:id="1905724085">
      <w:bodyDiv w:val="1"/>
      <w:marLeft w:val="0"/>
      <w:marRight w:val="0"/>
      <w:marTop w:val="0"/>
      <w:marBottom w:val="0"/>
      <w:divBdr>
        <w:top w:val="none" w:sz="0" w:space="0" w:color="auto"/>
        <w:left w:val="none" w:sz="0" w:space="0" w:color="auto"/>
        <w:bottom w:val="none" w:sz="0" w:space="0" w:color="auto"/>
        <w:right w:val="none" w:sz="0" w:space="0" w:color="auto"/>
      </w:divBdr>
    </w:div>
    <w:div w:id="210661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515E9-9530-4171-84DD-C14D6D5E9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4467</TotalTime>
  <Pages>16</Pages>
  <Words>2289</Words>
  <Characters>13051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126</cp:revision>
  <dcterms:created xsi:type="dcterms:W3CDTF">2020-12-06T16:26:00Z</dcterms:created>
  <dcterms:modified xsi:type="dcterms:W3CDTF">2020-12-13T17:44:00Z</dcterms:modified>
</cp:coreProperties>
</file>