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197D6" w14:textId="05B0C372" w:rsidR="00CB7600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Carbon Footprint dataset for smart devices/home. Important links</w:t>
      </w:r>
    </w:p>
    <w:p w14:paraId="2596D511" w14:textId="2678A1ED" w:rsidR="000674F2" w:rsidRPr="009165ED" w:rsidRDefault="000674F2" w:rsidP="009165ED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60B4B6C" w14:textId="77777777" w:rsidR="00677953" w:rsidRPr="00677953" w:rsidRDefault="000E01A1" w:rsidP="009165ED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hyperlink r:id="rId5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</w:t>
        </w:r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w</w:t>
        </w:r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w.mdpi.com/2071-1050/10/9/3027</w:t>
        </w:r>
      </w:hyperlink>
    </w:p>
    <w:p w14:paraId="7CE8D623" w14:textId="4A592C5A" w:rsidR="000674F2" w:rsidRPr="009165ED" w:rsidRDefault="00677953" w:rsidP="006779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sz w:val="24"/>
          <w:szCs w:val="24"/>
        </w:rPr>
        <w:t>(Good images and graphs)</w:t>
      </w:r>
    </w:p>
    <w:p w14:paraId="7D9330AC" w14:textId="5A07426C" w:rsidR="000674F2" w:rsidRDefault="000E01A1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https://ghgprotocol.org/life-cyc</w:t>
        </w:r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="000674F2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e-databases</w:t>
        </w:r>
      </w:hyperlink>
      <w:r w:rsidR="000674F2"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8C1F3F" w14:textId="237B3184" w:rsidR="00677953" w:rsidRPr="009165ED" w:rsidRDefault="00677953" w:rsidP="00677953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not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sure if public accessible, if yes, then can be used)</w:t>
      </w:r>
    </w:p>
    <w:p w14:paraId="6BEDB740" w14:textId="3B248238" w:rsidR="000674F2" w:rsidRPr="009165ED" w:rsidRDefault="000E01A1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85604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https://www.apple.com/environ</w:t>
        </w:r>
        <w:r w:rsidR="0085604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m</w:t>
        </w:r>
        <w:r w:rsidR="0085604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ent/pdf/Apple_Environmental_Responsibility_Report_2019.pdf</w:t>
        </w:r>
      </w:hyperlink>
      <w:proofErr w:type="gramStart"/>
      <w:r w:rsidR="0085604D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677953">
        <w:rPr>
          <w:rFonts w:ascii="Times New Roman" w:hAnsi="Times New Roman" w:cs="Times New Roman"/>
          <w:sz w:val="24"/>
          <w:szCs w:val="24"/>
        </w:rPr>
        <w:t xml:space="preserve">Excellent can be used in report </w:t>
      </w:r>
      <w:proofErr w:type="spellStart"/>
      <w:r w:rsidR="00677953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="00677953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5123C2EB" w14:textId="2A486A17" w:rsidR="00746D4C" w:rsidRPr="009165ED" w:rsidRDefault="000E01A1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746D4C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https://wimvanderbauwhede.github.io/articles/frugal-</w:t>
        </w:r>
        <w:r w:rsidR="00746D4C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c</w:t>
        </w:r>
        <w:r w:rsidR="00746D4C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omputing/</w:t>
        </w:r>
      </w:hyperlink>
      <w:proofErr w:type="gramStart"/>
      <w:r w:rsidR="00746D4C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 (</w:t>
      </w:r>
      <w:proofErr w:type="gramEnd"/>
      <w:r w:rsidR="00677953">
        <w:rPr>
          <w:rFonts w:ascii="Times New Roman" w:hAnsi="Times New Roman" w:cs="Times New Roman"/>
          <w:sz w:val="24"/>
          <w:szCs w:val="24"/>
        </w:rPr>
        <w:t xml:space="preserve">great source for background info, sir referenced it in class too – </w:t>
      </w:r>
      <w:proofErr w:type="spellStart"/>
      <w:r w:rsidR="00677953">
        <w:rPr>
          <w:rFonts w:ascii="Times New Roman" w:hAnsi="Times New Roman" w:cs="Times New Roman"/>
          <w:sz w:val="24"/>
          <w:szCs w:val="24"/>
        </w:rPr>
        <w:t>Esp</w:t>
      </w:r>
      <w:proofErr w:type="spellEnd"/>
      <w:r w:rsidR="00677953">
        <w:rPr>
          <w:rFonts w:ascii="Times New Roman" w:hAnsi="Times New Roman" w:cs="Times New Roman"/>
          <w:sz w:val="24"/>
          <w:szCs w:val="24"/>
        </w:rPr>
        <w:t xml:space="preserve"> for IOT devices/smart)</w:t>
      </w:r>
    </w:p>
    <w:p w14:paraId="73F85677" w14:textId="7B0D60FC" w:rsidR="004A705D" w:rsidRPr="009165ED" w:rsidRDefault="000E01A1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="004A705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https://reboxed.co/blogs/outsi</w:t>
        </w:r>
        <w:r w:rsidR="004A705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d</w:t>
        </w:r>
        <w:r w:rsidR="004A705D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ethebox/the-carbon-footprint-of-your-phone-and-how-you-can-reduce-it</w:t>
        </w:r>
      </w:hyperlink>
      <w:r w:rsidR="004A705D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677953">
        <w:rPr>
          <w:rFonts w:ascii="Times New Roman" w:hAnsi="Times New Roman" w:cs="Times New Roman"/>
          <w:sz w:val="24"/>
          <w:szCs w:val="24"/>
        </w:rPr>
        <w:t xml:space="preserve"> (Extremely relevant – for </w:t>
      </w:r>
      <w:r w:rsidR="00A74C56">
        <w:rPr>
          <w:rFonts w:ascii="Times New Roman" w:hAnsi="Times New Roman" w:cs="Times New Roman"/>
          <w:sz w:val="24"/>
          <w:szCs w:val="24"/>
        </w:rPr>
        <w:t xml:space="preserve">phone </w:t>
      </w:r>
      <w:proofErr w:type="gramStart"/>
      <w:r w:rsidR="00A74C56">
        <w:rPr>
          <w:rFonts w:ascii="Times New Roman" w:hAnsi="Times New Roman" w:cs="Times New Roman"/>
          <w:sz w:val="24"/>
          <w:szCs w:val="24"/>
        </w:rPr>
        <w:t>usage  n</w:t>
      </w:r>
      <w:proofErr w:type="gramEnd"/>
      <w:r w:rsidR="00A74C56">
        <w:rPr>
          <w:rFonts w:ascii="Times New Roman" w:hAnsi="Times New Roman" w:cs="Times New Roman"/>
          <w:sz w:val="24"/>
          <w:szCs w:val="24"/>
        </w:rPr>
        <w:t xml:space="preserve"> tips too)</w:t>
      </w:r>
    </w:p>
    <w:p w14:paraId="3B8FDDD0" w14:textId="756C44C5" w:rsidR="00694ABE" w:rsidRPr="009165ED" w:rsidRDefault="000E01A1" w:rsidP="009165E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694AB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https://profilebooks.com/wp-content/uploads/w</w:t>
        </w:r>
        <w:r w:rsidR="00694AB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p</w:t>
        </w:r>
        <w:r w:rsidR="00694AB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allimport/files/PDFs/9781788163811_preview.pdf</w:t>
        </w:r>
      </w:hyperlink>
      <w:r w:rsidR="00694ABE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A74C56">
        <w:rPr>
          <w:rFonts w:ascii="Times New Roman" w:hAnsi="Times New Roman" w:cs="Times New Roman"/>
          <w:sz w:val="24"/>
          <w:szCs w:val="24"/>
        </w:rPr>
        <w:t xml:space="preserve"> (great pdf – for sure can reference, extract data)</w:t>
      </w:r>
    </w:p>
    <w:p w14:paraId="78D7CF40" w14:textId="5FCF6F3B" w:rsidR="00A74C56" w:rsidRDefault="000E01A1" w:rsidP="00A74C5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687A5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https://profilebooks.com/work/how-bad</w:t>
        </w:r>
        <w:r w:rsidR="00687A5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687A5E" w:rsidRPr="009165ED">
          <w:rPr>
            <w:rStyle w:val="Hyperlink"/>
            <w:rFonts w:ascii="Times New Roman" w:hAnsi="Times New Roman" w:cs="Times New Roman"/>
            <w:sz w:val="24"/>
            <w:szCs w:val="24"/>
          </w:rPr>
          <w:t>are-bananas/</w:t>
        </w:r>
      </w:hyperlink>
      <w:r w:rsidR="00687A5E"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A74C56">
        <w:rPr>
          <w:rFonts w:ascii="Times New Roman" w:hAnsi="Times New Roman" w:cs="Times New Roman"/>
          <w:sz w:val="24"/>
          <w:szCs w:val="24"/>
        </w:rPr>
        <w:br/>
      </w:r>
      <w:r w:rsidR="00A74C56">
        <w:rPr>
          <w:rFonts w:ascii="Times New Roman" w:hAnsi="Times New Roman" w:cs="Times New Roman"/>
          <w:sz w:val="24"/>
          <w:szCs w:val="24"/>
        </w:rPr>
        <w:br/>
        <w:t>a) All links are good, need to see how much data we can extract from these – that’s all.</w:t>
      </w:r>
    </w:p>
    <w:p w14:paraId="33EB0F37" w14:textId="08FDC8AD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 See how to add a simple image/graph/viz to the 6 tips in bold</w:t>
      </w:r>
    </w:p>
    <w:p w14:paraId="0B08458E" w14:textId="5EE16152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take any energy relevant or C02 emission relevant dataset and try integrating it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tableu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data viz! Priority</w:t>
      </w:r>
    </w:p>
    <w:p w14:paraId="075F6880" w14:textId="52AFD5CF" w:rsid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 Logo/name decide – in the end</w:t>
      </w:r>
    </w:p>
    <w:p w14:paraId="3EAA412A" w14:textId="55C2C1CE" w:rsidR="00A74C56" w:rsidRPr="00A74C56" w:rsidRDefault="00A74C56" w:rsidP="00A74C56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 backend features decide – need frontend first!</w:t>
      </w:r>
    </w:p>
    <w:p w14:paraId="69E88836" w14:textId="52A6BD2A" w:rsidR="0085604D" w:rsidRPr="009165ED" w:rsidRDefault="0085604D" w:rsidP="009165E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3D118" w14:textId="623644F2" w:rsidR="00746D4C" w:rsidRPr="009165ED" w:rsidRDefault="00746D4C" w:rsidP="009165E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TIPS  TO REDUCE Carbon Footprint</w:t>
      </w:r>
    </w:p>
    <w:p w14:paraId="56FFD63F" w14:textId="64B6C982" w:rsidR="00746D4C" w:rsidRPr="009165ED" w:rsidRDefault="00746D4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Extending the life span of your computing and smart devices would help reduce carbon emissions from production of these devices</w:t>
      </w:r>
      <w:r w:rsidR="00D004D2" w:rsidRPr="009165ED">
        <w:rPr>
          <w:rFonts w:ascii="Times New Roman" w:hAnsi="Times New Roman" w:cs="Times New Roman"/>
          <w:sz w:val="24"/>
          <w:szCs w:val="24"/>
        </w:rPr>
        <w:t xml:space="preserve">: </w:t>
      </w:r>
      <w:r w:rsidR="00A90FFE" w:rsidRPr="009165ED">
        <w:rPr>
          <w:rFonts w:ascii="Times New Roman" w:hAnsi="Times New Roman" w:cs="Times New Roman"/>
          <w:sz w:val="24"/>
          <w:szCs w:val="24"/>
        </w:rPr>
        <w:t xml:space="preserve"> We can easily miss out on the main causes of our digital carbon footprint by focusing on carbon footprint of sending emails,  using mobile networks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</w:t>
      </w:r>
      <w:r w:rsidR="00A90FFE" w:rsidRPr="009165ED">
        <w:rPr>
          <w:rFonts w:ascii="Times New Roman" w:hAnsi="Times New Roman" w:cs="Times New Roman"/>
          <w:sz w:val="24"/>
          <w:szCs w:val="24"/>
        </w:rPr>
        <w:t xml:space="preserve">using </w:t>
      </w:r>
      <w:r w:rsidR="00C36D78" w:rsidRPr="009165ED">
        <w:rPr>
          <w:rFonts w:ascii="Times New Roman" w:hAnsi="Times New Roman" w:cs="Times New Roman"/>
          <w:sz w:val="24"/>
          <w:szCs w:val="24"/>
        </w:rPr>
        <w:t>Wi-Fi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, text messaging among other trivial usage of smart devices. Meanwhile, the carbon emissions emitting from the production of computing devices far exceeds those caused by their usage. </w:t>
      </w:r>
      <w:r w:rsidR="00D004D2" w:rsidRPr="009165ED">
        <w:rPr>
          <w:rFonts w:ascii="Times New Roman" w:hAnsi="Times New Roman" w:cs="Times New Roman"/>
          <w:color w:val="313130"/>
          <w:sz w:val="24"/>
          <w:szCs w:val="24"/>
        </w:rPr>
        <w:t xml:space="preserve">For laptops </w:t>
      </w:r>
      <w:r w:rsidR="00D004D2" w:rsidRPr="009165ED">
        <w:rPr>
          <w:rFonts w:ascii="Times New Roman" w:hAnsi="Times New Roman" w:cs="Times New Roman"/>
          <w:color w:val="313130"/>
          <w:sz w:val="24"/>
          <w:szCs w:val="24"/>
        </w:rPr>
        <w:lastRenderedPageBreak/>
        <w:t>and similar computers, manufacturing, distribution and disposal account for 52% of their </w:t>
      </w:r>
      <w:hyperlink r:id="rId12" w:history="1">
        <w:r w:rsidR="00D004D2" w:rsidRPr="009165ED">
          <w:rPr>
            <w:rStyle w:val="Hyperlink"/>
            <w:rFonts w:ascii="Times New Roman" w:hAnsi="Times New Roman" w:cs="Times New Roman"/>
            <w:color w:val="222222"/>
            <w:sz w:val="24"/>
            <w:szCs w:val="24"/>
            <w:u w:val="none"/>
          </w:rPr>
          <w:t>Global Warming Potential</w:t>
        </w:r>
      </w:hyperlink>
      <w:r w:rsidR="00D004D2" w:rsidRPr="009165ED">
        <w:rPr>
          <w:rFonts w:ascii="Times New Roman" w:hAnsi="Times New Roman" w:cs="Times New Roman"/>
          <w:color w:val="313130"/>
          <w:sz w:val="24"/>
          <w:szCs w:val="24"/>
        </w:rPr>
        <w:t> (i.e. the amount of CO₂-equivalent emissions caused). For mobile phones, this is 72%.</w:t>
      </w:r>
      <w:r w:rsidR="00FD32C1" w:rsidRPr="009165ED">
        <w:rPr>
          <w:rFonts w:ascii="Times New Roman" w:hAnsi="Times New Roman" w:cs="Times New Roman"/>
          <w:sz w:val="24"/>
          <w:szCs w:val="24"/>
        </w:rPr>
        <w:t xml:space="preserve"> This means that extending the computing life of your devices and gadgets should become a priority.</w:t>
      </w:r>
      <w:r w:rsidR="00843BEC" w:rsidRPr="009165ED">
        <w:rPr>
          <w:rFonts w:ascii="Times New Roman" w:hAnsi="Times New Roman" w:cs="Times New Roman"/>
          <w:sz w:val="24"/>
          <w:szCs w:val="24"/>
        </w:rPr>
        <w:t xml:space="preserve"> We need to think carefully about our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laptops, </w:t>
      </w:r>
      <w:r w:rsidR="00843BEC" w:rsidRPr="009165ED">
        <w:rPr>
          <w:rFonts w:ascii="Times New Roman" w:hAnsi="Times New Roman" w:cs="Times New Roman"/>
          <w:sz w:val="24"/>
          <w:szCs w:val="24"/>
        </w:rPr>
        <w:t>phones,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 and smart devices life span. </w:t>
      </w:r>
    </w:p>
    <w:p w14:paraId="518DF968" w14:textId="002FCF05" w:rsidR="00A90FFE" w:rsidRPr="009165ED" w:rsidRDefault="00AB69EE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Don’t take automatic upgrade: </w:t>
      </w:r>
      <w:r w:rsidR="0082486F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486F" w:rsidRPr="009165ED">
        <w:rPr>
          <w:rFonts w:ascii="Times New Roman" w:hAnsi="Times New Roman" w:cs="Times New Roman"/>
          <w:sz w:val="24"/>
          <w:szCs w:val="24"/>
        </w:rPr>
        <w:t xml:space="preserve">When it comes to phone usage, the end goal it to reduce the amount of energy consumption. </w:t>
      </w:r>
      <w:r w:rsidR="0082486F" w:rsidRPr="009165ED">
        <w:rPr>
          <w:rFonts w:ascii="Times New Roman" w:hAnsi="Times New Roman" w:cs="Times New Roman"/>
          <w:color w:val="677279"/>
          <w:sz w:val="24"/>
          <w:szCs w:val="24"/>
          <w:shd w:val="clear" w:color="auto" w:fill="FFFFFF"/>
        </w:rPr>
        <w:t> 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However, 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opting for a reconditioned model when you need to change mobile phone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, enable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a new-to-you smartphone without the 80 percent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odd 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of carbon emissions associated with production. That’s a far higher figure than you’ll achieve by never making a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WhatsApp</w:t>
      </w:r>
      <w:r w:rsidR="0082486F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 xml:space="preserve"> call </w:t>
      </w:r>
      <w:r w:rsidR="00C36D78" w:rsidRPr="009165ED">
        <w:rPr>
          <w:rFonts w:ascii="Times New Roman" w:hAnsi="Times New Roman" w:cs="Times New Roman"/>
          <w:sz w:val="24"/>
          <w:szCs w:val="24"/>
          <w:shd w:val="clear" w:color="auto" w:fill="FFFFFF" w:themeFill="background1"/>
        </w:rPr>
        <w:t>or streaming over Wi-Fi rather than mobile networks.</w:t>
      </w:r>
    </w:p>
    <w:p w14:paraId="45259CC7" w14:textId="22DD7B95" w:rsidR="00A612B6" w:rsidRPr="009165ED" w:rsidRDefault="001833BB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Reduce your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mobile networks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usage and turn off Wi-Fi 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when not needed could reduce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the carbon footprint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>of your smart devices</w:t>
      </w:r>
      <w:r w:rsidR="00A612B6"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 a lot:</w:t>
      </w:r>
      <w:r w:rsidR="00A612B6" w:rsidRPr="009165ED">
        <w:rPr>
          <w:rFonts w:ascii="Times New Roman" w:hAnsi="Times New Roman" w:cs="Times New Roman"/>
          <w:sz w:val="24"/>
          <w:szCs w:val="24"/>
        </w:rPr>
        <w:t xml:space="preserve">  Recent data gathered on annual energy consumption of computing shows that, apart from production, the next main cost of carbon for your laptops, tablets and IOT devices is network utilization.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 Fixed access networks </w:t>
      </w:r>
      <w:proofErr w:type="gramStart"/>
      <w:r w:rsidR="00F55B94" w:rsidRPr="009165ED">
        <w:rPr>
          <w:rFonts w:ascii="Times New Roman" w:hAnsi="Times New Roman" w:cs="Times New Roman"/>
          <w:sz w:val="24"/>
          <w:szCs w:val="24"/>
        </w:rPr>
        <w:t>wired</w:t>
      </w:r>
      <w:proofErr w:type="gramEnd"/>
      <w:r w:rsidR="00F55B94" w:rsidRPr="009165ED">
        <w:rPr>
          <w:rFonts w:ascii="Times New Roman" w:hAnsi="Times New Roman" w:cs="Times New Roman"/>
          <w:sz w:val="24"/>
          <w:szCs w:val="24"/>
        </w:rPr>
        <w:t xml:space="preserve"> and Wi-Fi are estimated to consume 900TWh and 500TWh </w:t>
      </w:r>
      <w:r w:rsidR="009A0A22" w:rsidRPr="009165ED">
        <w:rPr>
          <w:rFonts w:ascii="Times New Roman" w:hAnsi="Times New Roman" w:cs="Times New Roman"/>
          <w:sz w:val="24"/>
          <w:szCs w:val="24"/>
        </w:rPr>
        <w:t>respectively</w:t>
      </w:r>
      <w:r w:rsidR="00F55B94" w:rsidRPr="009165ED">
        <w:rPr>
          <w:rFonts w:ascii="Times New Roman" w:hAnsi="Times New Roman" w:cs="Times New Roman"/>
          <w:sz w:val="24"/>
          <w:szCs w:val="24"/>
        </w:rPr>
        <w:t xml:space="preserve">, while mobile networks consumes 100TWh. </w:t>
      </w:r>
      <w:r w:rsidR="009A0A22" w:rsidRPr="009165ED">
        <w:rPr>
          <w:rFonts w:ascii="Times New Roman" w:hAnsi="Times New Roman" w:cs="Times New Roman"/>
          <w:sz w:val="24"/>
          <w:szCs w:val="24"/>
        </w:rPr>
        <w:t>This energy consumption needs to be reduced considerably.</w:t>
      </w:r>
      <w:r w:rsidR="00863C69" w:rsidRPr="009165ED">
        <w:rPr>
          <w:rFonts w:ascii="Times New Roman" w:hAnsi="Times New Roman" w:cs="Times New Roman"/>
          <w:sz w:val="24"/>
          <w:szCs w:val="24"/>
        </w:rPr>
        <w:t xml:space="preserve"> Turn off unnecessary auto-backups to the cloud, turn-off mobile internet connectivity when not in use, do same with Wi-Fi and routers at homes.</w:t>
      </w:r>
    </w:p>
    <w:p w14:paraId="1F511EE5" w14:textId="127D2129" w:rsidR="00BD05FE" w:rsidRPr="009165ED" w:rsidRDefault="00823EDC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Support companies that use green electricity: </w:t>
      </w:r>
      <w:r w:rsidR="00356AC2" w:rsidRPr="009165ED">
        <w:rPr>
          <w:rFonts w:ascii="Times New Roman" w:hAnsi="Times New Roman" w:cs="Times New Roman"/>
          <w:sz w:val="24"/>
          <w:szCs w:val="24"/>
        </w:rPr>
        <w:t xml:space="preserve"> The climate change target for CO2 emission is 13GTC02e by 2040 and currently electricity is estimated at emitting 10GTC02e. </w:t>
      </w:r>
      <w:r w:rsidRPr="009165ED">
        <w:rPr>
          <w:rFonts w:ascii="Times New Roman" w:hAnsi="Times New Roman" w:cs="Times New Roman"/>
          <w:sz w:val="24"/>
          <w:szCs w:val="24"/>
        </w:rPr>
        <w:t xml:space="preserve">With companies like Apple, and Google focusing research on renewable energy like solar and water for powering their data centres, we can </w:t>
      </w:r>
      <w:r w:rsidR="00356AC2" w:rsidRPr="009165ED">
        <w:rPr>
          <w:rFonts w:ascii="Times New Roman" w:hAnsi="Times New Roman" w:cs="Times New Roman"/>
          <w:sz w:val="24"/>
          <w:szCs w:val="24"/>
        </w:rPr>
        <w:t>perform little acts</w:t>
      </w:r>
      <w:r w:rsidRPr="009165ED">
        <w:rPr>
          <w:rFonts w:ascii="Times New Roman" w:hAnsi="Times New Roman" w:cs="Times New Roman"/>
          <w:sz w:val="24"/>
          <w:szCs w:val="24"/>
        </w:rPr>
        <w:t xml:space="preserve"> to support </w:t>
      </w:r>
      <w:r w:rsidR="00356AC2" w:rsidRPr="009165ED">
        <w:rPr>
          <w:rFonts w:ascii="Times New Roman" w:hAnsi="Times New Roman" w:cs="Times New Roman"/>
          <w:sz w:val="24"/>
          <w:szCs w:val="24"/>
        </w:rPr>
        <w:t>keep the movement for a safer environment</w:t>
      </w:r>
      <w:r w:rsidRPr="009165ED">
        <w:rPr>
          <w:rFonts w:ascii="Times New Roman" w:hAnsi="Times New Roman" w:cs="Times New Roman"/>
          <w:sz w:val="24"/>
          <w:szCs w:val="24"/>
        </w:rPr>
        <w:t>. Offer more like on tweets on green electricity</w:t>
      </w:r>
      <w:r w:rsidR="00356AC2" w:rsidRPr="009165ED">
        <w:rPr>
          <w:rFonts w:ascii="Times New Roman" w:hAnsi="Times New Roman" w:cs="Times New Roman"/>
          <w:sz w:val="24"/>
          <w:szCs w:val="24"/>
        </w:rPr>
        <w:t>,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  <w:r w:rsidR="00356AC2" w:rsidRPr="009165ED">
        <w:rPr>
          <w:rFonts w:ascii="Times New Roman" w:hAnsi="Times New Roman" w:cs="Times New Roman"/>
          <w:sz w:val="24"/>
          <w:szCs w:val="24"/>
        </w:rPr>
        <w:t>s</w:t>
      </w:r>
      <w:r w:rsidRPr="009165ED">
        <w:rPr>
          <w:rFonts w:ascii="Times New Roman" w:hAnsi="Times New Roman" w:cs="Times New Roman"/>
          <w:sz w:val="24"/>
          <w:szCs w:val="24"/>
        </w:rPr>
        <w:t xml:space="preserve">hare posts on reusable energy </w:t>
      </w:r>
      <w:r w:rsidR="00356AC2" w:rsidRPr="009165ED">
        <w:rPr>
          <w:rFonts w:ascii="Times New Roman" w:hAnsi="Times New Roman" w:cs="Times New Roman"/>
          <w:sz w:val="24"/>
          <w:szCs w:val="24"/>
        </w:rPr>
        <w:t>and new approaches to reduce energy consumption from companies.</w:t>
      </w:r>
      <w:r w:rsidRPr="009165E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ADCA44" w14:textId="17CB8873" w:rsidR="00EE598A" w:rsidRPr="009165ED" w:rsidRDefault="00511B91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When purchasing appliances, its useful to know how much energy they consume: </w:t>
      </w:r>
      <w:r w:rsidR="00E178B9" w:rsidRPr="009165ED">
        <w:rPr>
          <w:rFonts w:ascii="Times New Roman" w:hAnsi="Times New Roman" w:cs="Times New Roman"/>
          <w:sz w:val="24"/>
          <w:szCs w:val="24"/>
        </w:rPr>
        <w:t>Be mindful of the energy efficiency of appliances when deciding to make a purchase. Make conscious effort to use this factor among other criteria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like raw materials, product longevity, and labour </w:t>
      </w:r>
      <w:r w:rsidR="00E178B9" w:rsidRPr="009165ED">
        <w:rPr>
          <w:rFonts w:ascii="Times New Roman" w:hAnsi="Times New Roman" w:cs="Times New Roman"/>
          <w:sz w:val="24"/>
          <w:szCs w:val="24"/>
        </w:rPr>
        <w:t>.</w:t>
      </w:r>
      <w:r w:rsidR="00EE598A" w:rsidRPr="009165ED">
        <w:rPr>
          <w:rFonts w:ascii="Times New Roman" w:hAnsi="Times New Roman" w:cs="Times New Roman"/>
          <w:sz w:val="24"/>
          <w:szCs w:val="24"/>
        </w:rPr>
        <w:t xml:space="preserve"> Consider LED over Plasma TV. Laptops over Desktops in offices (desktops use 10times more power compared to Laptops).</w:t>
      </w:r>
    </w:p>
    <w:p w14:paraId="2302D814" w14:textId="02B6D2A4" w:rsidR="009D5953" w:rsidRPr="009165ED" w:rsidRDefault="000B4C0A" w:rsidP="009165ED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165ED">
        <w:rPr>
          <w:rFonts w:ascii="Times New Roman" w:hAnsi="Times New Roman" w:cs="Times New Roman"/>
          <w:b/>
          <w:bCs/>
          <w:sz w:val="24"/>
          <w:szCs w:val="24"/>
        </w:rPr>
        <w:t>Appliances older than 5 years old can consume electricity on stand</w:t>
      </w:r>
      <w:r w:rsidR="009F0DDA" w:rsidRPr="009165ED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9165ED">
        <w:rPr>
          <w:rFonts w:ascii="Times New Roman" w:hAnsi="Times New Roman" w:cs="Times New Roman"/>
          <w:b/>
          <w:bCs/>
          <w:sz w:val="24"/>
          <w:szCs w:val="24"/>
        </w:rPr>
        <w:t xml:space="preserve">by mode and it is best to consider unplugging them: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If you have a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cable box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TV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audio 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lastRenderedPageBreak/>
        <w:t>system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,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printer/scanner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or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microwave</w:t>
      </w:r>
      <w:r w:rsidR="00A542B6" w:rsidRPr="009165ED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 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that’s </w:t>
      </w:r>
      <w:r w:rsidR="00A542B6" w:rsidRPr="009165ED">
        <w:rPr>
          <w:rStyle w:val="Strong"/>
          <w:rFonts w:ascii="Times New Roman" w:hAnsi="Times New Roman" w:cs="Times New Roman"/>
          <w:b w:val="0"/>
          <w:bCs w:val="0"/>
          <w:color w:val="333333"/>
          <w:sz w:val="24"/>
          <w:szCs w:val="24"/>
          <w:bdr w:val="none" w:sz="0" w:space="0" w:color="auto" w:frame="1"/>
          <w:shd w:val="clear" w:color="auto" w:fill="FFFFFF"/>
        </w:rPr>
        <w:t>more than 5 years old</w:t>
      </w:r>
      <w:r w:rsidR="00A542B6" w:rsidRPr="009165E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, then unplug them when not in use. For instance, the cable box in standby mode uses more energy annually than lighting a typical apartment.</w:t>
      </w:r>
    </w:p>
    <w:p w14:paraId="3ADB92AD" w14:textId="1D5646AD" w:rsidR="00DA0EB4" w:rsidRDefault="00DA0EB4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2209C" w14:textId="2B09B845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F005D" w14:textId="21EDCCB3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2AB7F" w14:textId="3F09F104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00409" w14:textId="1357C874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1D54C" w14:textId="26507F35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92CC960" w14:textId="46365FC3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874B" w14:textId="5BC71EB6" w:rsidR="00833ACB" w:rsidRDefault="00833ACB" w:rsidP="009165ED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5E39CA" w14:textId="0C373E16" w:rsidR="00833ACB" w:rsidRDefault="00833ACB" w:rsidP="00833ACB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Sarthak Update (Links and datasets)</w:t>
      </w:r>
    </w:p>
    <w:p w14:paraId="3E55917F" w14:textId="30EB987C" w:rsidR="00833ACB" w:rsidRDefault="00833ACB" w:rsidP="00833ACB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45ACA7" w14:textId="39CD7BF6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https://repository.lboro.ac.uk/articles/dataset/REFIT_Smart_Home_dataset/2070091</w:t>
        </w:r>
      </w:hyperlink>
    </w:p>
    <w:p w14:paraId="1B1967C8" w14:textId="347736E5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https://greenstarsproject.org/2016/12/30/how-to-calculate-carbon-footprint-home-appliances/</w:t>
      </w:r>
    </w:p>
    <w:p w14:paraId="2F78A953" w14:textId="51B5327D" w:rsidR="00833ACB" w:rsidRP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https://data.london.gov.uk/dataset/smartmeter-energy-use-data-in-london-households</w:t>
      </w:r>
    </w:p>
    <w:p w14:paraId="52374B2F" w14:textId="08FA2DF7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https://www.cdp.net/en/investor/ghg-emissions-dataset</w:t>
        </w:r>
      </w:hyperlink>
    </w:p>
    <w:p w14:paraId="00C20306" w14:textId="09D8DC74" w:rsidR="00833ACB" w:rsidRP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https://www.ericsson.com/en/reports-and-papers/industrylab/reports/a-quick-guide-to-your-digital-carbon-footprint</w:t>
      </w:r>
    </w:p>
    <w:p w14:paraId="04C910BE" w14:textId="1FDB4407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https://en.reset.org/knowledge/our-digital-carbon-footprint-whats-the-environmental-impact-online-world-12302019</w:t>
      </w:r>
    </w:p>
    <w:p w14:paraId="4C639637" w14:textId="7F7BE804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https://www.tandfonline.com/doi/full/10.1080/09654313.2017.1294149</w:t>
        </w:r>
      </w:hyperlink>
    </w:p>
    <w:p w14:paraId="24D04E52" w14:textId="1953609C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33ACB">
        <w:rPr>
          <w:rFonts w:ascii="Times New Roman" w:hAnsi="Times New Roman" w:cs="Times New Roman"/>
          <w:sz w:val="24"/>
          <w:szCs w:val="24"/>
        </w:rPr>
        <w:t>https://www.nature.com/articles/sdata2018280</w:t>
      </w:r>
    </w:p>
    <w:p w14:paraId="1491D0EC" w14:textId="353C19C2" w:rsidR="00833ACB" w:rsidRDefault="00833ACB" w:rsidP="00833AC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https://github.com/protea-earth/carbon_footprint</w:t>
        </w:r>
      </w:hyperlink>
    </w:p>
    <w:p w14:paraId="5DB4FD45" w14:textId="77777777" w:rsidR="00833ACB" w:rsidRDefault="00833ACB" w:rsidP="00833AC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BE7003" w14:textId="7CC225E4" w:rsid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relevant links for referenc</w:t>
      </w:r>
      <w:r w:rsidR="000E01A1">
        <w:rPr>
          <w:rFonts w:ascii="Times New Roman" w:hAnsi="Times New Roman" w:cs="Times New Roman"/>
          <w:sz w:val="24"/>
          <w:szCs w:val="24"/>
        </w:rPr>
        <w:t xml:space="preserve">e – Check </w:t>
      </w:r>
      <w:r w:rsidR="000E01A1" w:rsidRPr="000E01A1">
        <w:rPr>
          <w:rFonts w:ascii="Times New Roman" w:hAnsi="Times New Roman" w:cs="Times New Roman"/>
          <w:b/>
          <w:bCs/>
          <w:sz w:val="24"/>
          <w:szCs w:val="24"/>
        </w:rPr>
        <w:t>their sources in the readme</w:t>
      </w:r>
      <w:r w:rsidR="000E01A1">
        <w:rPr>
          <w:rFonts w:ascii="Times New Roman" w:hAnsi="Times New Roman" w:cs="Times New Roman"/>
          <w:sz w:val="24"/>
          <w:szCs w:val="24"/>
        </w:rPr>
        <w:t xml:space="preserve"> of each repo – can be </w:t>
      </w:r>
      <w:proofErr w:type="gramStart"/>
      <w:r w:rsidR="000E01A1">
        <w:rPr>
          <w:rFonts w:ascii="Times New Roman" w:hAnsi="Times New Roman" w:cs="Times New Roman"/>
          <w:sz w:val="24"/>
          <w:szCs w:val="24"/>
        </w:rPr>
        <w:t>helpful :</w:t>
      </w:r>
      <w:proofErr w:type="gramEnd"/>
    </w:p>
    <w:p w14:paraId="39158E54" w14:textId="6CFE7A23" w:rsidR="00B35E2D" w:rsidRDefault="00B35E2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https://github.com/shivam141296/Carbon-Footprint-Calculator</w:t>
        </w:r>
      </w:hyperlink>
    </w:p>
    <w:p w14:paraId="72662EF2" w14:textId="13AE2EEE" w:rsidR="00B35E2D" w:rsidRDefault="00B35E2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https://github.com/MarosMacko/CarbonFootprintCalculator</w:t>
        </w:r>
      </w:hyperlink>
    </w:p>
    <w:p w14:paraId="3DD58C34" w14:textId="2315ED67" w:rsidR="00B35E2D" w:rsidRDefault="00B35E2D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https://github.com/shreya-jpg/WebD_Projects.github.io/tree/master/Carbon_footprint_calculator</w:t>
        </w:r>
      </w:hyperlink>
    </w:p>
    <w:p w14:paraId="5043F9F0" w14:textId="4AF51653" w:rsidR="00B35E2D" w:rsidRDefault="000E01A1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https://github.com/suvansh-rana/C1O2</w:t>
        </w:r>
      </w:hyperlink>
    </w:p>
    <w:p w14:paraId="693274F6" w14:textId="0A9855EF" w:rsidR="000E01A1" w:rsidRDefault="000E01A1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https://github.com/J0ANMM/carbon-calculator</w:t>
        </w:r>
      </w:hyperlink>
    </w:p>
    <w:p w14:paraId="00AAB030" w14:textId="5262F8F8" w:rsidR="000E01A1" w:rsidRDefault="000E01A1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6F760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https://github.com/Achiaga/carbon_footprint</w:t>
        </w:r>
      </w:hyperlink>
    </w:p>
    <w:p w14:paraId="103C8848" w14:textId="77777777" w:rsidR="000E01A1" w:rsidRDefault="000E01A1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77DAAB" w14:textId="2A0CBE78" w:rsid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5F3CE3F" w14:textId="77777777" w:rsidR="00833ACB" w:rsidRPr="00833ACB" w:rsidRDefault="00833ACB" w:rsidP="00833AC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3ACB" w:rsidRPr="00833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D140C"/>
    <w:multiLevelType w:val="hybridMultilevel"/>
    <w:tmpl w:val="0FE89E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20A8F"/>
    <w:multiLevelType w:val="hybridMultilevel"/>
    <w:tmpl w:val="EC74CB88"/>
    <w:lvl w:ilvl="0" w:tplc="A2B6B8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05F235D"/>
    <w:multiLevelType w:val="hybridMultilevel"/>
    <w:tmpl w:val="84402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wtjSzMDU2NDAxNzJR0lEKTi0uzszPAykwrAUA17dZgiwAAAA="/>
  </w:docVars>
  <w:rsids>
    <w:rsidRoot w:val="000674F2"/>
    <w:rsid w:val="000674F2"/>
    <w:rsid w:val="000B4C0A"/>
    <w:rsid w:val="000E01A1"/>
    <w:rsid w:val="001833BB"/>
    <w:rsid w:val="00356AC2"/>
    <w:rsid w:val="004A705D"/>
    <w:rsid w:val="00501AC2"/>
    <w:rsid w:val="00511B91"/>
    <w:rsid w:val="005642D4"/>
    <w:rsid w:val="00677953"/>
    <w:rsid w:val="00687A5E"/>
    <w:rsid w:val="00694ABE"/>
    <w:rsid w:val="00746D4C"/>
    <w:rsid w:val="0080591F"/>
    <w:rsid w:val="00823EDC"/>
    <w:rsid w:val="0082486F"/>
    <w:rsid w:val="00833ACB"/>
    <w:rsid w:val="00843BEC"/>
    <w:rsid w:val="0085604D"/>
    <w:rsid w:val="00863C69"/>
    <w:rsid w:val="009165ED"/>
    <w:rsid w:val="009A0A22"/>
    <w:rsid w:val="009D5953"/>
    <w:rsid w:val="009F0DDA"/>
    <w:rsid w:val="00A542B6"/>
    <w:rsid w:val="00A612B6"/>
    <w:rsid w:val="00A74C56"/>
    <w:rsid w:val="00A90FFE"/>
    <w:rsid w:val="00AB69EE"/>
    <w:rsid w:val="00B35CBE"/>
    <w:rsid w:val="00B35E2D"/>
    <w:rsid w:val="00BD05FE"/>
    <w:rsid w:val="00C36D78"/>
    <w:rsid w:val="00D004D2"/>
    <w:rsid w:val="00D913CF"/>
    <w:rsid w:val="00DA0EB4"/>
    <w:rsid w:val="00E178B9"/>
    <w:rsid w:val="00EE598A"/>
    <w:rsid w:val="00F55B94"/>
    <w:rsid w:val="00FD3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72A8F"/>
  <w15:chartTrackingRefBased/>
  <w15:docId w15:val="{3542D0A4-4F4B-40E5-8006-2E8C94D18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4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7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74F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A542B6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6779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mvanderbauwhede.github.io/articles/frugal-computing/" TargetMode="External"/><Relationship Id="rId13" Type="http://schemas.openxmlformats.org/officeDocument/2006/relationships/hyperlink" Target="https://repository.lboro.ac.uk/articles/dataset/REFIT_Smart_Home_dataset/2070091" TargetMode="External"/><Relationship Id="rId18" Type="http://schemas.openxmlformats.org/officeDocument/2006/relationships/hyperlink" Target="https://github.com/MarosMacko/CarbonFootprintCalculato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J0ANMM/carbon-calculator" TargetMode="External"/><Relationship Id="rId7" Type="http://schemas.openxmlformats.org/officeDocument/2006/relationships/hyperlink" Target="https://www.apple.com/environment/pdf/Apple_Environmental_Responsibility_Report_2019.pdf" TargetMode="External"/><Relationship Id="rId12" Type="http://schemas.openxmlformats.org/officeDocument/2006/relationships/hyperlink" Target="https://www.sciencedirect.com/topics/earth-and-planetary-sciences/global-warming-potential" TargetMode="External"/><Relationship Id="rId17" Type="http://schemas.openxmlformats.org/officeDocument/2006/relationships/hyperlink" Target="https://github.com/shivam141296/Carbon-Footprint-Calculat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rotea-earth/carbon_footprint" TargetMode="External"/><Relationship Id="rId20" Type="http://schemas.openxmlformats.org/officeDocument/2006/relationships/hyperlink" Target="https://github.com/suvansh-rana/C1O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hgprotocol.org/life-cycle-databases" TargetMode="External"/><Relationship Id="rId11" Type="http://schemas.openxmlformats.org/officeDocument/2006/relationships/hyperlink" Target="https://profilebooks.com/work/how-bad-are-banana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mdpi.com/2071-1050/10/9/3027" TargetMode="External"/><Relationship Id="rId15" Type="http://schemas.openxmlformats.org/officeDocument/2006/relationships/hyperlink" Target="https://www.tandfonline.com/doi/full/10.1080/09654313.2017.1294149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ofilebooks.com/wp-content/uploads/wpallimport/files/PDFs/9781788163811_preview.pdf" TargetMode="External"/><Relationship Id="rId19" Type="http://schemas.openxmlformats.org/officeDocument/2006/relationships/hyperlink" Target="https://github.com/shreya-jpg/WebD_Projects.github.io/tree/master/Carbon_footprint_calc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boxed.co/blogs/outsidethebox/the-carbon-footprint-of-your-phone-and-how-you-can-reduce-it" TargetMode="External"/><Relationship Id="rId14" Type="http://schemas.openxmlformats.org/officeDocument/2006/relationships/hyperlink" Target="https://www.cdp.net/en/investor/ghg-emissions-dataset" TargetMode="External"/><Relationship Id="rId22" Type="http://schemas.openxmlformats.org/officeDocument/2006/relationships/hyperlink" Target="https://github.com/Achiaga/carbon_footpr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2723</TotalTime>
  <Pages>4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Onyi Anyebe (student)</dc:creator>
  <cp:keywords/>
  <dc:description/>
  <cp:lastModifiedBy>sarthakahuja11@outlook.com</cp:lastModifiedBy>
  <cp:revision>27</cp:revision>
  <dcterms:created xsi:type="dcterms:W3CDTF">2021-11-13T02:10:00Z</dcterms:created>
  <dcterms:modified xsi:type="dcterms:W3CDTF">2021-11-24T16:47:00Z</dcterms:modified>
</cp:coreProperties>
</file>