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6B" w:rsidRDefault="00B8516B" w:rsidP="00B8516B">
      <w:pPr>
        <w:spacing w:after="0"/>
        <w:ind w:firstLine="284"/>
      </w:pPr>
      <w:r w:rsidRPr="00B8516B">
        <w:t>Douglas Cristiano Henrique da Silva, RA: 8483182181 – Ciências da Computação</w:t>
      </w:r>
    </w:p>
    <w:p w:rsidR="00B8516B" w:rsidRDefault="00B8516B" w:rsidP="00B8516B">
      <w:pPr>
        <w:spacing w:after="0"/>
        <w:ind w:firstLine="284"/>
      </w:pPr>
    </w:p>
    <w:p w:rsidR="00B8516B" w:rsidRPr="00B8516B" w:rsidRDefault="00B8516B" w:rsidP="00B8516B">
      <w:pPr>
        <w:spacing w:after="0"/>
        <w:ind w:firstLine="284"/>
        <w:jc w:val="center"/>
        <w:rPr>
          <w:b/>
          <w:sz w:val="36"/>
        </w:rPr>
      </w:pPr>
      <w:r>
        <w:rPr>
          <w:b/>
          <w:sz w:val="36"/>
        </w:rPr>
        <w:t>Os homens são de marte... E é pra lá que eu vou!</w:t>
      </w:r>
      <w:bookmarkStart w:id="0" w:name="_GoBack"/>
      <w:bookmarkEnd w:id="0"/>
    </w:p>
    <w:p w:rsidR="00B8516B" w:rsidRDefault="00B8516B" w:rsidP="00B8516B">
      <w:pPr>
        <w:spacing w:after="0"/>
        <w:ind w:firstLine="284"/>
      </w:pPr>
    </w:p>
    <w:p w:rsidR="002328C1" w:rsidRDefault="00E3349F" w:rsidP="00B8516B">
      <w:pPr>
        <w:spacing w:after="0"/>
        <w:ind w:firstLine="284"/>
      </w:pPr>
      <w:r>
        <w:t xml:space="preserve">No filme “Os homens são de marte e é pra lá que eu vou” vemos claramente a paranoia de uma mulher que aos 39 anos se encontra solteira. </w:t>
      </w:r>
    </w:p>
    <w:p w:rsidR="00E3349F" w:rsidRDefault="00E3349F" w:rsidP="00E3349F">
      <w:pPr>
        <w:spacing w:after="0"/>
        <w:ind w:firstLine="284"/>
      </w:pPr>
      <w:r>
        <w:t xml:space="preserve">Narrando a história de Fernanda, uma empresária que em pleno século XXI se desespera por qualquer mínima educação masculina, se apegando e apaixonando-se. </w:t>
      </w:r>
      <w:proofErr w:type="gramStart"/>
      <w:r>
        <w:t>Nos mostra</w:t>
      </w:r>
      <w:proofErr w:type="gramEnd"/>
      <w:r>
        <w:t xml:space="preserve"> que existem laços de amizades que nunca devem se quebrar, e que tudo somente acontece quando não estamos procurando. </w:t>
      </w:r>
    </w:p>
    <w:p w:rsidR="00E3349F" w:rsidRDefault="00E3349F" w:rsidP="00E3349F">
      <w:pPr>
        <w:spacing w:after="0"/>
        <w:ind w:firstLine="284"/>
      </w:pPr>
      <w:r>
        <w:t xml:space="preserve">Embora conte com gírias e vocabulário informal, o filme é voltado ao universo feminino mesmo uma vez que relata, como já dito, as paranoias e visões desse universo que apenas é compreendido por elas.    </w:t>
      </w:r>
    </w:p>
    <w:sectPr w:rsidR="00E33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F"/>
    <w:rsid w:val="002328C1"/>
    <w:rsid w:val="00B8516B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FA7DA-FB27-41CA-B77F-C88CDCE6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dcterms:created xsi:type="dcterms:W3CDTF">2014-06-01T18:24:00Z</dcterms:created>
  <dcterms:modified xsi:type="dcterms:W3CDTF">2014-06-12T11:06:00Z</dcterms:modified>
</cp:coreProperties>
</file>