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F8A" w:rsidRPr="00516F8A" w:rsidRDefault="00B536E7" w:rsidP="00177C8E">
      <w:pPr>
        <w:ind w:firstLine="709"/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Лукинова Е.Н.</w:t>
      </w:r>
    </w:p>
    <w:p w:rsidR="00516F8A" w:rsidRPr="00136373" w:rsidRDefault="00B536E7" w:rsidP="00177C8E">
      <w:pPr>
        <w:ind w:firstLine="709"/>
        <w:jc w:val="right"/>
        <w:rPr>
          <w:b w:val="0"/>
          <w:i/>
          <w:color w:val="000000" w:themeColor="text1"/>
          <w:sz w:val="24"/>
          <w:szCs w:val="24"/>
        </w:rPr>
      </w:pPr>
      <w:r w:rsidRPr="00136373">
        <w:rPr>
          <w:b w:val="0"/>
          <w:i/>
          <w:color w:val="000000" w:themeColor="text1"/>
          <w:sz w:val="24"/>
          <w:szCs w:val="24"/>
          <w:shd w:val="clear" w:color="auto" w:fill="FFFFFF"/>
        </w:rPr>
        <w:t>Государственное образовательное учреждение среднего</w:t>
      </w:r>
      <w:r w:rsidRPr="00136373">
        <w:rPr>
          <w:rStyle w:val="apple-converted-space"/>
          <w:rFonts w:eastAsiaTheme="majorEastAsia"/>
          <w:b w:val="0"/>
          <w:i/>
          <w:color w:val="000000" w:themeColor="text1"/>
          <w:sz w:val="24"/>
          <w:szCs w:val="24"/>
          <w:shd w:val="clear" w:color="auto" w:fill="FFFFFF"/>
        </w:rPr>
        <w:t> </w:t>
      </w:r>
      <w:r w:rsidRPr="00136373">
        <w:rPr>
          <w:b w:val="0"/>
          <w:i/>
          <w:color w:val="000000" w:themeColor="text1"/>
          <w:sz w:val="24"/>
          <w:szCs w:val="24"/>
          <w:shd w:val="clear" w:color="auto" w:fill="FFFFFF"/>
        </w:rPr>
        <w:t>профессионального образования</w:t>
      </w:r>
      <w:r w:rsidRPr="00136373">
        <w:rPr>
          <w:b w:val="0"/>
          <w:i/>
          <w:color w:val="000000" w:themeColor="text1"/>
          <w:sz w:val="24"/>
          <w:szCs w:val="24"/>
        </w:rPr>
        <w:t xml:space="preserve"> </w:t>
      </w:r>
      <w:r w:rsidR="00516F8A" w:rsidRPr="00136373">
        <w:rPr>
          <w:b w:val="0"/>
          <w:i/>
          <w:color w:val="000000" w:themeColor="text1"/>
          <w:sz w:val="24"/>
          <w:szCs w:val="24"/>
        </w:rPr>
        <w:t>«</w:t>
      </w:r>
      <w:r w:rsidRPr="00136373">
        <w:rPr>
          <w:b w:val="0"/>
          <w:i/>
          <w:color w:val="000000" w:themeColor="text1"/>
          <w:sz w:val="24"/>
          <w:szCs w:val="24"/>
        </w:rPr>
        <w:t>Колледж космического маш</w:t>
      </w:r>
      <w:r w:rsidR="00136373">
        <w:rPr>
          <w:b w:val="0"/>
          <w:i/>
          <w:color w:val="000000" w:themeColor="text1"/>
          <w:sz w:val="24"/>
          <w:szCs w:val="24"/>
        </w:rPr>
        <w:t>и</w:t>
      </w:r>
      <w:r w:rsidRPr="00136373">
        <w:rPr>
          <w:b w:val="0"/>
          <w:i/>
          <w:color w:val="000000" w:themeColor="text1"/>
          <w:sz w:val="24"/>
          <w:szCs w:val="24"/>
        </w:rPr>
        <w:t>ностроения и технологий</w:t>
      </w:r>
      <w:r w:rsidR="00516F8A" w:rsidRPr="00136373">
        <w:rPr>
          <w:b w:val="0"/>
          <w:i/>
          <w:color w:val="000000" w:themeColor="text1"/>
          <w:sz w:val="24"/>
          <w:szCs w:val="24"/>
        </w:rPr>
        <w:t>», 1 курс</w:t>
      </w:r>
    </w:p>
    <w:p w:rsidR="00516F8A" w:rsidRPr="00136373" w:rsidRDefault="00516F8A" w:rsidP="00177C8E">
      <w:pPr>
        <w:ind w:firstLine="709"/>
        <w:jc w:val="right"/>
        <w:rPr>
          <w:i/>
          <w:color w:val="000000" w:themeColor="text1"/>
          <w:sz w:val="24"/>
          <w:szCs w:val="24"/>
        </w:rPr>
      </w:pPr>
      <w:r w:rsidRPr="00136373">
        <w:rPr>
          <w:b w:val="0"/>
          <w:i/>
          <w:color w:val="000000" w:themeColor="text1"/>
          <w:sz w:val="24"/>
          <w:szCs w:val="24"/>
        </w:rPr>
        <w:t>Руководитель</w:t>
      </w:r>
      <w:r w:rsidRPr="00136373">
        <w:rPr>
          <w:i/>
          <w:color w:val="000000" w:themeColor="text1"/>
          <w:sz w:val="24"/>
          <w:szCs w:val="24"/>
        </w:rPr>
        <w:t xml:space="preserve">: </w:t>
      </w:r>
      <w:proofErr w:type="spellStart"/>
      <w:r w:rsidRPr="00136373">
        <w:rPr>
          <w:i/>
          <w:color w:val="000000" w:themeColor="text1"/>
          <w:sz w:val="24"/>
          <w:szCs w:val="24"/>
        </w:rPr>
        <w:t>Русал</w:t>
      </w:r>
      <w:proofErr w:type="spellEnd"/>
      <w:r w:rsidRPr="00136373">
        <w:rPr>
          <w:i/>
          <w:color w:val="000000" w:themeColor="text1"/>
          <w:sz w:val="24"/>
          <w:szCs w:val="24"/>
        </w:rPr>
        <w:t xml:space="preserve"> Л.В., преподаватель</w:t>
      </w:r>
    </w:p>
    <w:p w:rsidR="005D2910" w:rsidRPr="00136373" w:rsidRDefault="005D2910" w:rsidP="00177C8E">
      <w:pPr>
        <w:ind w:firstLine="709"/>
        <w:jc w:val="right"/>
        <w:rPr>
          <w:b w:val="0"/>
          <w:i/>
          <w:color w:val="000000" w:themeColor="text1"/>
          <w:sz w:val="24"/>
          <w:szCs w:val="24"/>
        </w:rPr>
      </w:pPr>
      <w:r w:rsidRPr="00136373">
        <w:rPr>
          <w:b w:val="0"/>
          <w:i/>
          <w:color w:val="000000" w:themeColor="text1"/>
          <w:sz w:val="24"/>
          <w:szCs w:val="24"/>
        </w:rPr>
        <w:t xml:space="preserve">г. </w:t>
      </w:r>
      <w:r w:rsidR="00B536E7" w:rsidRPr="00136373">
        <w:rPr>
          <w:b w:val="0"/>
          <w:i/>
          <w:color w:val="000000" w:themeColor="text1"/>
          <w:sz w:val="24"/>
          <w:szCs w:val="24"/>
        </w:rPr>
        <w:t>Королёв</w:t>
      </w:r>
      <w:r w:rsidRPr="00136373">
        <w:rPr>
          <w:b w:val="0"/>
          <w:i/>
          <w:color w:val="000000" w:themeColor="text1"/>
          <w:sz w:val="24"/>
          <w:szCs w:val="24"/>
        </w:rPr>
        <w:t>, Россия</w:t>
      </w:r>
    </w:p>
    <w:p w:rsidR="00516F8A" w:rsidRDefault="00516F8A" w:rsidP="00177C8E">
      <w:pPr>
        <w:spacing w:line="240" w:lineRule="auto"/>
        <w:ind w:firstLine="709"/>
        <w:jc w:val="center"/>
        <w:rPr>
          <w:sz w:val="44"/>
          <w:szCs w:val="44"/>
        </w:rPr>
      </w:pPr>
      <w:r w:rsidRPr="002E76BD">
        <w:rPr>
          <w:sz w:val="44"/>
          <w:szCs w:val="44"/>
        </w:rPr>
        <w:t>Влияние автомобильных выбросов на окружающую природу и здоровье человека</w:t>
      </w:r>
    </w:p>
    <w:p w:rsidR="005D18D9" w:rsidRPr="002E76BD" w:rsidRDefault="005D18D9" w:rsidP="00177C8E">
      <w:pPr>
        <w:spacing w:line="240" w:lineRule="auto"/>
        <w:ind w:firstLine="709"/>
        <w:jc w:val="center"/>
        <w:rPr>
          <w:sz w:val="44"/>
          <w:szCs w:val="44"/>
        </w:rPr>
      </w:pPr>
    </w:p>
    <w:p w:rsidR="00B0783D" w:rsidRDefault="00B0783D" w:rsidP="00106C6D">
      <w:pPr>
        <w:pStyle w:val="a5"/>
        <w:spacing w:line="360" w:lineRule="auto"/>
        <w:ind w:firstLine="709"/>
        <w:jc w:val="both"/>
        <w:rPr>
          <w:rStyle w:val="apple-converted-space"/>
          <w:rFonts w:eastAsiaTheme="majorEastAsia"/>
          <w:color w:val="3F3F3F"/>
          <w:shd w:val="clear" w:color="auto" w:fill="FFFFFF"/>
        </w:rPr>
      </w:pPr>
      <w:r w:rsidRPr="00085A69">
        <w:t xml:space="preserve">В последние десятилетия в связи с быстрым развитием </w:t>
      </w:r>
      <w:r w:rsidR="005D18D9">
        <w:t xml:space="preserve"> </w:t>
      </w:r>
      <w:r w:rsidRPr="00085A69">
        <w:t>транспорта существенно увеличились вы</w:t>
      </w:r>
      <w:r w:rsidR="005319B8">
        <w:t xml:space="preserve">бросы от подвижных источников: </w:t>
      </w:r>
      <w:r w:rsidRPr="00085A69">
        <w:t>автомобилей, тепловозов и самолетов.</w:t>
      </w:r>
      <w:r w:rsidR="00B536E7" w:rsidRPr="00B536E7">
        <w:rPr>
          <w:color w:val="3F3F3F"/>
          <w:shd w:val="clear" w:color="auto" w:fill="FFFFFF"/>
        </w:rPr>
        <w:t xml:space="preserve"> </w:t>
      </w:r>
      <w:r w:rsidR="00B536E7" w:rsidRPr="00B536E7">
        <w:rPr>
          <w:shd w:val="clear" w:color="auto" w:fill="FFFFFF"/>
        </w:rPr>
        <w:t>Для того чтобы научить людей экологической ответственности, разрабатываются программы, в которых обучаются экономическим основам экологии и бережному отношению к природе.</w:t>
      </w:r>
      <w:r w:rsidR="00B536E7" w:rsidRPr="004F552B">
        <w:rPr>
          <w:rStyle w:val="apple-converted-space"/>
          <w:rFonts w:eastAsiaTheme="majorEastAsia"/>
          <w:color w:val="3F3F3F"/>
          <w:shd w:val="clear" w:color="auto" w:fill="FFFFFF"/>
        </w:rPr>
        <w:t> </w:t>
      </w:r>
    </w:p>
    <w:p w:rsidR="00B536E7" w:rsidRDefault="00B536E7" w:rsidP="00106C6D">
      <w:pPr>
        <w:ind w:firstLine="708"/>
        <w:rPr>
          <w:b w:val="0"/>
          <w:sz w:val="22"/>
          <w:szCs w:val="22"/>
          <w:shd w:val="clear" w:color="auto" w:fill="FFFFFF"/>
        </w:rPr>
      </w:pPr>
      <w:r w:rsidRPr="00B536E7">
        <w:rPr>
          <w:b w:val="0"/>
          <w:sz w:val="22"/>
          <w:szCs w:val="22"/>
          <w:shd w:val="clear" w:color="auto" w:fill="FFFFFF"/>
        </w:rPr>
        <w:t>На территории Королева ежегодно появляются новые свалки, кучи мусора, состоящие из бытовых отходов, которые негативно влияют на окружающую среду. Мусор выбрасывают местные жител</w:t>
      </w:r>
      <w:r w:rsidR="00E41552">
        <w:rPr>
          <w:b w:val="0"/>
          <w:sz w:val="22"/>
          <w:szCs w:val="22"/>
          <w:shd w:val="clear" w:color="auto" w:fill="FFFFFF"/>
        </w:rPr>
        <w:t xml:space="preserve">и и в ближайший от </w:t>
      </w:r>
      <w:proofErr w:type="gramStart"/>
      <w:r w:rsidR="00E41552">
        <w:rPr>
          <w:b w:val="0"/>
          <w:sz w:val="22"/>
          <w:szCs w:val="22"/>
          <w:shd w:val="clear" w:color="auto" w:fill="FFFFFF"/>
        </w:rPr>
        <w:t>города  лес</w:t>
      </w:r>
      <w:proofErr w:type="gramEnd"/>
      <w:r w:rsidR="00E41552">
        <w:rPr>
          <w:b w:val="0"/>
          <w:sz w:val="22"/>
          <w:szCs w:val="22"/>
          <w:shd w:val="clear" w:color="auto" w:fill="FFFFFF"/>
        </w:rPr>
        <w:t xml:space="preserve"> - Лосиный остров</w:t>
      </w:r>
      <w:r w:rsidRPr="00B536E7">
        <w:rPr>
          <w:b w:val="0"/>
          <w:sz w:val="22"/>
          <w:szCs w:val="22"/>
          <w:shd w:val="clear" w:color="auto" w:fill="FFFFFF"/>
        </w:rPr>
        <w:t>, где когда-то были прекрасны</w:t>
      </w:r>
      <w:r w:rsidR="00E41552">
        <w:rPr>
          <w:b w:val="0"/>
          <w:sz w:val="22"/>
          <w:szCs w:val="22"/>
          <w:shd w:val="clear" w:color="auto" w:fill="FFFFFF"/>
        </w:rPr>
        <w:t xml:space="preserve">е ягодные и грибные места, </w:t>
      </w:r>
      <w:r w:rsidRPr="00B536E7">
        <w:rPr>
          <w:b w:val="0"/>
          <w:sz w:val="22"/>
          <w:szCs w:val="22"/>
          <w:shd w:val="clear" w:color="auto" w:fill="FFFFFF"/>
        </w:rPr>
        <w:t xml:space="preserve"> лесные ручьи. Такие участки леса уже нельзя назвать естественной экосистемой</w:t>
      </w:r>
      <w:r>
        <w:rPr>
          <w:b w:val="0"/>
          <w:sz w:val="22"/>
          <w:szCs w:val="22"/>
          <w:shd w:val="clear" w:color="auto" w:fill="FFFFFF"/>
        </w:rPr>
        <w:t>, так как</w:t>
      </w:r>
      <w:r w:rsidRPr="00B536E7">
        <w:rPr>
          <w:b w:val="0"/>
          <w:sz w:val="22"/>
          <w:szCs w:val="22"/>
          <w:shd w:val="clear" w:color="auto" w:fill="FFFFFF"/>
        </w:rPr>
        <w:t xml:space="preserve"> </w:t>
      </w:r>
      <w:r>
        <w:rPr>
          <w:b w:val="0"/>
          <w:sz w:val="22"/>
          <w:szCs w:val="22"/>
          <w:shd w:val="clear" w:color="auto" w:fill="FFFFFF"/>
        </w:rPr>
        <w:t xml:space="preserve">бытовые </w:t>
      </w:r>
      <w:r w:rsidRPr="00B536E7">
        <w:rPr>
          <w:b w:val="0"/>
          <w:sz w:val="22"/>
          <w:szCs w:val="22"/>
          <w:shd w:val="clear" w:color="auto" w:fill="FFFFFF"/>
        </w:rPr>
        <w:t>отходы отрицательно влияют на состояние почв, воздуха, подземных и поверхностных вод, животные т</w:t>
      </w:r>
      <w:r>
        <w:rPr>
          <w:b w:val="0"/>
          <w:sz w:val="22"/>
          <w:szCs w:val="22"/>
          <w:shd w:val="clear" w:color="auto" w:fill="FFFFFF"/>
        </w:rPr>
        <w:t>ам</w:t>
      </w:r>
      <w:r w:rsidRPr="00B536E7">
        <w:rPr>
          <w:b w:val="0"/>
          <w:sz w:val="22"/>
          <w:szCs w:val="22"/>
          <w:shd w:val="clear" w:color="auto" w:fill="FFFFFF"/>
        </w:rPr>
        <w:t xml:space="preserve"> почти не осталось.</w:t>
      </w:r>
      <w:r>
        <w:rPr>
          <w:b w:val="0"/>
          <w:sz w:val="22"/>
          <w:szCs w:val="22"/>
          <w:shd w:val="clear" w:color="auto" w:fill="FFFFFF"/>
        </w:rPr>
        <w:t xml:space="preserve"> </w:t>
      </w:r>
      <w:r w:rsidRPr="00B536E7">
        <w:rPr>
          <w:b w:val="0"/>
          <w:sz w:val="22"/>
          <w:szCs w:val="22"/>
          <w:shd w:val="clear" w:color="auto" w:fill="FFFFFF"/>
        </w:rPr>
        <w:t xml:space="preserve">Привычное место отдыха превратилось в опасную зону и для человека. </w:t>
      </w:r>
    </w:p>
    <w:p w:rsidR="00451511" w:rsidRPr="00451511" w:rsidRDefault="00451511" w:rsidP="00106C6D">
      <w:pPr>
        <w:pStyle w:val="a5"/>
        <w:spacing w:after="135" w:line="360" w:lineRule="auto"/>
        <w:ind w:firstLine="708"/>
        <w:rPr>
          <w:iCs/>
          <w:sz w:val="22"/>
          <w:szCs w:val="22"/>
          <w:shd w:val="clear" w:color="auto" w:fill="FFFFFF"/>
        </w:rPr>
      </w:pPr>
      <w:r w:rsidRPr="00451511">
        <w:rPr>
          <w:iCs/>
          <w:sz w:val="22"/>
          <w:szCs w:val="22"/>
          <w:shd w:val="clear" w:color="auto" w:fill="FFFFFF"/>
        </w:rPr>
        <w:t>Ежегодно каждый человек в развитом государстве выбрасывает 10 кг мусора.</w:t>
      </w:r>
    </w:p>
    <w:p w:rsidR="00451511" w:rsidRPr="00451511" w:rsidRDefault="00451511" w:rsidP="00106C6D">
      <w:pPr>
        <w:pStyle w:val="a5"/>
        <w:spacing w:after="135" w:line="360" w:lineRule="auto"/>
        <w:rPr>
          <w:iCs/>
          <w:sz w:val="22"/>
          <w:szCs w:val="22"/>
          <w:shd w:val="clear" w:color="auto" w:fill="FFFFFF"/>
        </w:rPr>
      </w:pPr>
      <w:r w:rsidRPr="00451511">
        <w:rPr>
          <w:iCs/>
          <w:sz w:val="22"/>
          <w:szCs w:val="22"/>
          <w:shd w:val="clear" w:color="auto" w:fill="FFFFFF"/>
        </w:rPr>
        <w:t>На каждого жителя Российского города ежегодно приходится 100–400 кг мусора.</w:t>
      </w:r>
      <w:r>
        <w:rPr>
          <w:iCs/>
          <w:sz w:val="22"/>
          <w:szCs w:val="22"/>
          <w:shd w:val="clear" w:color="auto" w:fill="FFFFFF"/>
        </w:rPr>
        <w:t xml:space="preserve"> </w:t>
      </w:r>
      <w:r w:rsidRPr="00451511">
        <w:rPr>
          <w:iCs/>
          <w:sz w:val="22"/>
          <w:szCs w:val="22"/>
          <w:shd w:val="clear" w:color="auto" w:fill="FFFFFF"/>
        </w:rPr>
        <w:t xml:space="preserve">Специалисты подсчитали, что если мусор не уничтожать, то через 10–15 лет он покроет нашу планету слоем толщиной 5м. Только площадь в Москве = 40 га (ежегодно) под свалки, крупнейшая в мире городская свалка – в г.Нью-Йорке, круглосуточно 22 </w:t>
      </w:r>
      <w:proofErr w:type="gramStart"/>
      <w:r w:rsidRPr="00451511">
        <w:rPr>
          <w:iCs/>
          <w:sz w:val="22"/>
          <w:szCs w:val="22"/>
          <w:shd w:val="clear" w:color="auto" w:fill="FFFFFF"/>
        </w:rPr>
        <w:t>тыс.т</w:t>
      </w:r>
      <w:proofErr w:type="gramEnd"/>
      <w:r w:rsidRPr="00451511">
        <w:rPr>
          <w:iCs/>
          <w:sz w:val="22"/>
          <w:szCs w:val="22"/>
          <w:shd w:val="clear" w:color="auto" w:fill="FFFFFF"/>
        </w:rPr>
        <w:t xml:space="preserve"> мусора ежедневно.</w:t>
      </w:r>
    </w:p>
    <w:p w:rsidR="00C6481D" w:rsidRPr="00C6481D" w:rsidRDefault="00C6481D" w:rsidP="00106C6D">
      <w:pPr>
        <w:ind w:firstLine="708"/>
        <w:rPr>
          <w:b w:val="0"/>
          <w:sz w:val="24"/>
          <w:szCs w:val="24"/>
          <w:shd w:val="clear" w:color="auto" w:fill="FFFFFF"/>
        </w:rPr>
      </w:pPr>
      <w:r w:rsidRPr="00C6481D">
        <w:rPr>
          <w:b w:val="0"/>
          <w:color w:val="000000"/>
          <w:sz w:val="24"/>
          <w:szCs w:val="24"/>
          <w:shd w:val="clear" w:color="auto" w:fill="FFFFFF"/>
        </w:rPr>
        <w:t xml:space="preserve">Автомобилей в городе </w:t>
      </w:r>
      <w:r w:rsidR="00451511">
        <w:rPr>
          <w:b w:val="0"/>
          <w:color w:val="000000"/>
          <w:sz w:val="24"/>
          <w:szCs w:val="24"/>
          <w:shd w:val="clear" w:color="auto" w:fill="FFFFFF"/>
        </w:rPr>
        <w:t xml:space="preserve">Королёв </w:t>
      </w:r>
      <w:r w:rsidRPr="00C6481D">
        <w:rPr>
          <w:b w:val="0"/>
          <w:color w:val="000000"/>
          <w:sz w:val="24"/>
          <w:szCs w:val="24"/>
          <w:shd w:val="clear" w:color="auto" w:fill="FFFFFF"/>
        </w:rPr>
        <w:t>действительно много не только потому, что через него можно выехать на Ярославское шоссе, но и потому, что в самом городе проживает большое количество людей. Королев – один из крупнейших городов Московской области, по данным на начало 2014 года в нем живут 187,8 тысячи человек.</w:t>
      </w:r>
    </w:p>
    <w:p w:rsidR="00B536E7" w:rsidRPr="00B536E7" w:rsidRDefault="00B536E7" w:rsidP="00106C6D">
      <w:pPr>
        <w:ind w:firstLine="708"/>
        <w:rPr>
          <w:b w:val="0"/>
          <w:sz w:val="22"/>
          <w:szCs w:val="22"/>
          <w:shd w:val="clear" w:color="auto" w:fill="FFFFFF"/>
        </w:rPr>
      </w:pPr>
      <w:r w:rsidRPr="00B536E7">
        <w:rPr>
          <w:b w:val="0"/>
          <w:sz w:val="22"/>
          <w:szCs w:val="22"/>
          <w:shd w:val="clear" w:color="auto" w:fill="FFFFFF"/>
        </w:rPr>
        <w:t xml:space="preserve">Колледж «Космических машиностроений и </w:t>
      </w:r>
      <w:proofErr w:type="gramStart"/>
      <w:r w:rsidRPr="00B536E7">
        <w:rPr>
          <w:b w:val="0"/>
          <w:sz w:val="22"/>
          <w:szCs w:val="22"/>
          <w:shd w:val="clear" w:color="auto" w:fill="FFFFFF"/>
        </w:rPr>
        <w:t>технологий»  находится</w:t>
      </w:r>
      <w:proofErr w:type="gramEnd"/>
      <w:r w:rsidRPr="00B536E7">
        <w:rPr>
          <w:b w:val="0"/>
          <w:sz w:val="22"/>
          <w:szCs w:val="22"/>
          <w:shd w:val="clear" w:color="auto" w:fill="FFFFFF"/>
        </w:rPr>
        <w:t xml:space="preserve"> на окраине города, </w:t>
      </w:r>
      <w:r w:rsidR="001721E9">
        <w:rPr>
          <w:b w:val="0"/>
          <w:sz w:val="22"/>
          <w:szCs w:val="22"/>
          <w:shd w:val="clear" w:color="auto" w:fill="FFFFFF"/>
        </w:rPr>
        <w:t xml:space="preserve">за которым </w:t>
      </w:r>
      <w:r w:rsidRPr="00B536E7">
        <w:rPr>
          <w:b w:val="0"/>
          <w:sz w:val="22"/>
          <w:szCs w:val="22"/>
          <w:shd w:val="clear" w:color="auto" w:fill="FFFFFF"/>
        </w:rPr>
        <w:t xml:space="preserve">проходит дорога, по который за 10 минут проезжают около </w:t>
      </w:r>
      <w:r>
        <w:rPr>
          <w:b w:val="0"/>
          <w:sz w:val="22"/>
          <w:szCs w:val="22"/>
          <w:shd w:val="clear" w:color="auto" w:fill="FFFFFF"/>
        </w:rPr>
        <w:t>500</w:t>
      </w:r>
      <w:r w:rsidR="001721E9">
        <w:rPr>
          <w:b w:val="0"/>
          <w:sz w:val="22"/>
          <w:szCs w:val="22"/>
          <w:shd w:val="clear" w:color="auto" w:fill="FFFFFF"/>
        </w:rPr>
        <w:t xml:space="preserve"> машин-</w:t>
      </w:r>
      <w:r w:rsidR="00451511">
        <w:rPr>
          <w:b w:val="0"/>
          <w:sz w:val="22"/>
          <w:szCs w:val="22"/>
          <w:shd w:val="clear" w:color="auto" w:fill="FFFFFF"/>
        </w:rPr>
        <w:t xml:space="preserve"> </w:t>
      </w:r>
      <w:r w:rsidR="001721E9">
        <w:rPr>
          <w:b w:val="0"/>
          <w:sz w:val="22"/>
          <w:szCs w:val="22"/>
          <w:shd w:val="clear" w:color="auto" w:fill="FFFFFF"/>
        </w:rPr>
        <w:t>это оказывает большое влияние на окружающую природу города Королёв.</w:t>
      </w:r>
    </w:p>
    <w:p w:rsidR="00B0783D" w:rsidRDefault="005319B8" w:rsidP="00106C6D">
      <w:pPr>
        <w:pStyle w:val="a5"/>
        <w:spacing w:line="360" w:lineRule="auto"/>
        <w:ind w:firstLine="708"/>
        <w:jc w:val="both"/>
      </w:pPr>
      <w:r>
        <w:t xml:space="preserve">Автомобили </w:t>
      </w:r>
      <w:proofErr w:type="gramStart"/>
      <w:r w:rsidR="00B0783D" w:rsidRPr="00085A69">
        <w:t>сж</w:t>
      </w:r>
      <w:r>
        <w:t>игают  огромное</w:t>
      </w:r>
      <w:proofErr w:type="gramEnd"/>
      <w:r>
        <w:t xml:space="preserve"> количество нефтепродуктов, </w:t>
      </w:r>
      <w:r w:rsidR="00B0783D" w:rsidRPr="00085A69">
        <w:t>нанося одновременно ощутимый вред  атмосфере</w:t>
      </w:r>
      <w:r w:rsidR="00E41552">
        <w:t xml:space="preserve"> и здоровью человека</w:t>
      </w:r>
      <w:r w:rsidR="00B0783D" w:rsidRPr="00085A69">
        <w:t xml:space="preserve">. </w:t>
      </w:r>
      <w:r w:rsidR="002051DD" w:rsidRPr="00085A69">
        <w:t>К примеру, л</w:t>
      </w:r>
      <w:r w:rsidR="00B0783D" w:rsidRPr="00085A69">
        <w:t>егково</w:t>
      </w:r>
      <w:r w:rsidR="002051DD" w:rsidRPr="00085A69">
        <w:t>й</w:t>
      </w:r>
      <w:r w:rsidR="00B0783D" w:rsidRPr="00085A69">
        <w:t xml:space="preserve"> автомобил</w:t>
      </w:r>
      <w:r w:rsidR="00DD6357">
        <w:t xml:space="preserve">ь, проезжая в </w:t>
      </w:r>
      <w:r w:rsidR="002051DD" w:rsidRPr="00085A69">
        <w:t xml:space="preserve">среднем </w:t>
      </w:r>
      <w:r w:rsidR="00B0783D" w:rsidRPr="00085A69">
        <w:t xml:space="preserve"> в год 10 тыс. км и сжига</w:t>
      </w:r>
      <w:r w:rsidR="002051DD" w:rsidRPr="00085A69">
        <w:t>я</w:t>
      </w:r>
      <w:r w:rsidR="00B0783D" w:rsidRPr="00085A69">
        <w:t xml:space="preserve"> 10 т бензина,</w:t>
      </w:r>
      <w:r w:rsidR="002051DD" w:rsidRPr="00085A69">
        <w:t xml:space="preserve"> вы</w:t>
      </w:r>
      <w:r w:rsidR="00B0783D" w:rsidRPr="00085A69">
        <w:t>брасыва</w:t>
      </w:r>
      <w:r w:rsidR="002051DD" w:rsidRPr="00085A69">
        <w:t xml:space="preserve">ет </w:t>
      </w:r>
      <w:r w:rsidR="00B0783D" w:rsidRPr="00085A69">
        <w:t xml:space="preserve"> в атмосферу</w:t>
      </w:r>
      <w:r w:rsidR="005D18D9">
        <w:t xml:space="preserve"> до </w:t>
      </w:r>
      <w:r w:rsidR="00B0783D" w:rsidRPr="00085A69">
        <w:t xml:space="preserve"> 160 т</w:t>
      </w:r>
      <w:r w:rsidR="002051DD" w:rsidRPr="00085A69">
        <w:t>.</w:t>
      </w:r>
      <w:r w:rsidR="00B0783D" w:rsidRPr="00085A69">
        <w:t xml:space="preserve"> </w:t>
      </w:r>
      <w:r w:rsidR="00B0783D" w:rsidRPr="00085A69">
        <w:lastRenderedPageBreak/>
        <w:t xml:space="preserve">выхлопных газов, </w:t>
      </w:r>
      <w:r w:rsidR="002051DD" w:rsidRPr="00085A69">
        <w:t>содержащих ок</w:t>
      </w:r>
      <w:r w:rsidR="00F2017E">
        <w:t>оло</w:t>
      </w:r>
      <w:r w:rsidR="00F2017E" w:rsidRPr="00F2017E">
        <w:t xml:space="preserve"> 45</w:t>
      </w:r>
      <w:r w:rsidR="00B0783D" w:rsidRPr="00085A69">
        <w:t xml:space="preserve">0 различных </w:t>
      </w:r>
      <w:r w:rsidR="00F2017E" w:rsidRPr="002E76BD">
        <w:t>компонентов</w:t>
      </w:r>
      <w:r w:rsidR="00B0783D" w:rsidRPr="00085A69">
        <w:t xml:space="preserve">, в том числе 800 кг оксида углерода, 40 кг оксидов азота, 200 кг углеводородов. </w:t>
      </w:r>
    </w:p>
    <w:p w:rsidR="00A932EA" w:rsidRPr="00DD6357" w:rsidRDefault="00A932EA" w:rsidP="00106C6D">
      <w:pPr>
        <w:pStyle w:val="a5"/>
        <w:spacing w:line="360" w:lineRule="auto"/>
        <w:ind w:firstLine="709"/>
        <w:jc w:val="both"/>
      </w:pPr>
      <w:r w:rsidRPr="00DD6357">
        <w:t>Основную массу выбросов от автомобильного транспорта составляют оксид углерода (</w:t>
      </w:r>
      <w:r w:rsidR="00DE1975">
        <w:t>66,55%</w:t>
      </w:r>
      <w:r w:rsidRPr="00DD6357">
        <w:t>), диоксид азота (</w:t>
      </w:r>
      <w:r w:rsidR="00DE1975">
        <w:t xml:space="preserve">20,45%), сажа (0,32%), </w:t>
      </w:r>
      <w:proofErr w:type="gramStart"/>
      <w:r w:rsidR="00DE1975">
        <w:t>углеводороды(</w:t>
      </w:r>
      <w:proofErr w:type="gramEnd"/>
      <w:r w:rsidR="00DE1975">
        <w:t>11,53%)</w:t>
      </w:r>
      <w:r w:rsidRPr="00DD6357">
        <w:t>(рис. 1).</w:t>
      </w:r>
    </w:p>
    <w:p w:rsidR="00A932EA" w:rsidRDefault="00DE1975" w:rsidP="00106C6D">
      <w:pPr>
        <w:pStyle w:val="a5"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>
            <wp:extent cx="5238750" cy="2524125"/>
            <wp:effectExtent l="0" t="0" r="0" b="0"/>
            <wp:docPr id="1" name="Рисунок 0" descr="фото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7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EA" w:rsidRDefault="00A932EA" w:rsidP="00106C6D">
      <w:pPr>
        <w:pStyle w:val="a5"/>
        <w:spacing w:line="360" w:lineRule="auto"/>
        <w:ind w:firstLine="709"/>
        <w:jc w:val="center"/>
      </w:pPr>
      <w:r>
        <w:t>Рис 1.</w:t>
      </w:r>
    </w:p>
    <w:p w:rsidR="008D0870" w:rsidRPr="00085A69" w:rsidRDefault="008D0870" w:rsidP="00106C6D">
      <w:pPr>
        <w:pStyle w:val="a5"/>
        <w:spacing w:line="360" w:lineRule="auto"/>
        <w:ind w:firstLine="709"/>
        <w:jc w:val="both"/>
      </w:pPr>
      <w:r w:rsidRPr="00085A69">
        <w:t>По данным Г</w:t>
      </w:r>
      <w:r w:rsidR="005D18D9">
        <w:t>И</w:t>
      </w:r>
      <w:r w:rsidRPr="00085A69">
        <w:t>БДД</w:t>
      </w:r>
      <w:r w:rsidR="005D18D9">
        <w:t xml:space="preserve"> з</w:t>
      </w:r>
      <w:r>
        <w:t xml:space="preserve">агрязнение атмосферы </w:t>
      </w:r>
      <w:r w:rsidRPr="00085A69">
        <w:t xml:space="preserve">автомобильными выбросами идет в основном  по трем каналам: </w:t>
      </w:r>
    </w:p>
    <w:p w:rsidR="008D0870" w:rsidRPr="00085A69" w:rsidRDefault="008D0870" w:rsidP="00106C6D">
      <w:pPr>
        <w:pStyle w:val="a5"/>
        <w:spacing w:line="360" w:lineRule="auto"/>
        <w:ind w:firstLine="709"/>
        <w:jc w:val="both"/>
      </w:pPr>
      <w:r>
        <w:t xml:space="preserve"> - отработанный газ (</w:t>
      </w:r>
      <w:r w:rsidRPr="00085A69">
        <w:t>ОГ</w:t>
      </w:r>
      <w:r>
        <w:t>)</w:t>
      </w:r>
      <w:r w:rsidRPr="00085A69">
        <w:t>, выбрасываемы</w:t>
      </w:r>
      <w:r>
        <w:t>й</w:t>
      </w:r>
      <w:r w:rsidRPr="00085A69">
        <w:t xml:space="preserve"> через выхлопную трубу (65%); </w:t>
      </w:r>
    </w:p>
    <w:p w:rsidR="008D0870" w:rsidRPr="00085A69" w:rsidRDefault="008D0870" w:rsidP="00106C6D">
      <w:pPr>
        <w:pStyle w:val="a5"/>
        <w:spacing w:line="360" w:lineRule="auto"/>
        <w:ind w:firstLine="709"/>
        <w:jc w:val="both"/>
      </w:pPr>
      <w:r w:rsidRPr="00085A69">
        <w:t xml:space="preserve"> - картерные газы (20%); </w:t>
      </w:r>
    </w:p>
    <w:p w:rsidR="00A932EA" w:rsidRDefault="008D0870" w:rsidP="00106C6D">
      <w:pPr>
        <w:pStyle w:val="a5"/>
        <w:spacing w:line="360" w:lineRule="auto"/>
        <w:ind w:firstLine="709"/>
        <w:jc w:val="both"/>
      </w:pPr>
      <w:r w:rsidRPr="00085A69">
        <w:t xml:space="preserve"> -углеводороды в результате испарения топлива из бака, карбюратора и  трубопроводов (15%).</w:t>
      </w:r>
    </w:p>
    <w:p w:rsidR="00B0783D" w:rsidRDefault="002051DD" w:rsidP="00106C6D">
      <w:pPr>
        <w:pStyle w:val="a5"/>
        <w:spacing w:line="360" w:lineRule="auto"/>
        <w:ind w:firstLine="709"/>
        <w:jc w:val="both"/>
        <w:textAlignment w:val="baseline"/>
      </w:pPr>
      <w:r w:rsidRPr="00085A69">
        <w:t>Для иссл</w:t>
      </w:r>
      <w:r w:rsidR="00180E5A" w:rsidRPr="00085A69">
        <w:t>едова</w:t>
      </w:r>
      <w:r w:rsidR="00752898" w:rsidRPr="00085A69">
        <w:t>ния мы выбрали ули</w:t>
      </w:r>
      <w:r w:rsidR="00B0783D" w:rsidRPr="00085A69">
        <w:t>ц</w:t>
      </w:r>
      <w:r w:rsidR="00752898" w:rsidRPr="00085A69">
        <w:t xml:space="preserve">у </w:t>
      </w:r>
      <w:r w:rsidR="00B536E7">
        <w:t>Пионерскую, которая проходит вдоль нашего колледжа, и улицу Терешковой</w:t>
      </w:r>
      <w:r w:rsidR="001721E9">
        <w:t>.</w:t>
      </w:r>
      <w:r w:rsidR="00B536E7">
        <w:t xml:space="preserve"> </w:t>
      </w:r>
      <w:r w:rsidR="001721E9">
        <w:t>И</w:t>
      </w:r>
      <w:r w:rsidR="005319B8">
        <w:t xml:space="preserve"> определили,</w:t>
      </w:r>
      <w:r w:rsidR="00B0783D" w:rsidRPr="00085A69">
        <w:t xml:space="preserve"> </w:t>
      </w:r>
      <w:r w:rsidR="00752898" w:rsidRPr="00085A69">
        <w:t>какое количество автомобильного транспорта прое</w:t>
      </w:r>
      <w:r w:rsidR="005319B8">
        <w:t xml:space="preserve">зжает через контрольные точки. </w:t>
      </w:r>
      <w:r w:rsidR="00752898" w:rsidRPr="00085A69">
        <w:t xml:space="preserve">Замеры производились в течение </w:t>
      </w:r>
      <w:r w:rsidR="00E41552">
        <w:t>нескольких дней</w:t>
      </w:r>
      <w:r w:rsidR="00752898" w:rsidRPr="00085A69">
        <w:t xml:space="preserve"> в период </w:t>
      </w:r>
      <w:r w:rsidR="007D3338" w:rsidRPr="00085A69">
        <w:t>с 7-00 до</w:t>
      </w:r>
      <w:r w:rsidR="001721E9">
        <w:t xml:space="preserve"> 7:20</w:t>
      </w:r>
      <w:r w:rsidR="007D3338" w:rsidRPr="00085A69">
        <w:t xml:space="preserve"> и 19-00 до </w:t>
      </w:r>
      <w:r w:rsidR="001721E9">
        <w:t>19:20</w:t>
      </w:r>
      <w:r w:rsidR="007D3338" w:rsidRPr="00085A69">
        <w:t>.</w:t>
      </w:r>
    </w:p>
    <w:p w:rsidR="00B536E7" w:rsidRDefault="00462E55" w:rsidP="00106C6D">
      <w:pPr>
        <w:ind w:firstLine="709"/>
        <w:rPr>
          <w:b w:val="0"/>
          <w:sz w:val="24"/>
          <w:szCs w:val="24"/>
        </w:rPr>
      </w:pPr>
      <w:r w:rsidRPr="002A0DD4">
        <w:rPr>
          <w:b w:val="0"/>
          <w:sz w:val="24"/>
          <w:szCs w:val="24"/>
        </w:rPr>
        <w:t xml:space="preserve">За основу </w:t>
      </w:r>
      <w:r>
        <w:rPr>
          <w:b w:val="0"/>
          <w:sz w:val="24"/>
          <w:szCs w:val="24"/>
        </w:rPr>
        <w:t>взяли</w:t>
      </w:r>
      <w:r w:rsidRPr="002A0DD4">
        <w:rPr>
          <w:b w:val="0"/>
          <w:sz w:val="24"/>
          <w:szCs w:val="24"/>
        </w:rPr>
        <w:t xml:space="preserve"> формулу расчёт</w:t>
      </w:r>
      <w:r>
        <w:rPr>
          <w:b w:val="0"/>
          <w:sz w:val="24"/>
          <w:szCs w:val="24"/>
        </w:rPr>
        <w:t>а</w:t>
      </w:r>
      <w:r w:rsidRPr="002A0DD4">
        <w:rPr>
          <w:b w:val="0"/>
          <w:sz w:val="24"/>
          <w:szCs w:val="24"/>
        </w:rPr>
        <w:t xml:space="preserve"> выброса следующего вида: </w:t>
      </w:r>
      <w:r w:rsidRPr="002A0DD4">
        <w:rPr>
          <w:sz w:val="24"/>
          <w:szCs w:val="24"/>
          <w:lang w:val="en-US"/>
        </w:rPr>
        <w:t>M</w:t>
      </w:r>
      <w:r w:rsidRPr="002A0DD4">
        <w:rPr>
          <w:sz w:val="24"/>
          <w:szCs w:val="24"/>
        </w:rPr>
        <w:t>=</w:t>
      </w:r>
      <w:r w:rsidRPr="002A0DD4">
        <w:rPr>
          <w:sz w:val="24"/>
          <w:szCs w:val="24"/>
          <w:lang w:val="en-US"/>
        </w:rPr>
        <w:t>m</w:t>
      </w:r>
      <w:r w:rsidRPr="002A0DD4">
        <w:rPr>
          <w:sz w:val="24"/>
          <w:szCs w:val="24"/>
        </w:rPr>
        <w:t>*</w:t>
      </w:r>
      <w:r w:rsidRPr="002A0DD4">
        <w:rPr>
          <w:sz w:val="24"/>
          <w:szCs w:val="24"/>
          <w:lang w:val="en-US"/>
        </w:rPr>
        <w:t>n</w:t>
      </w:r>
      <w:r w:rsidRPr="002A0DD4">
        <w:rPr>
          <w:sz w:val="24"/>
          <w:szCs w:val="24"/>
        </w:rPr>
        <w:t>,</w:t>
      </w:r>
      <w:r w:rsidRPr="002A0DD4">
        <w:rPr>
          <w:b w:val="0"/>
          <w:sz w:val="24"/>
          <w:szCs w:val="24"/>
        </w:rPr>
        <w:t xml:space="preserve"> где</w:t>
      </w:r>
      <w:r w:rsidR="00B536E7">
        <w:rPr>
          <w:b w:val="0"/>
          <w:sz w:val="24"/>
          <w:szCs w:val="24"/>
        </w:rPr>
        <w:t>:</w:t>
      </w:r>
    </w:p>
    <w:p w:rsidR="00B536E7" w:rsidRDefault="00462E55" w:rsidP="00106C6D">
      <w:pPr>
        <w:ind w:firstLine="709"/>
        <w:rPr>
          <w:b w:val="0"/>
          <w:sz w:val="24"/>
          <w:szCs w:val="24"/>
        </w:rPr>
      </w:pPr>
      <w:r w:rsidRPr="002A0DD4">
        <w:rPr>
          <w:b w:val="0"/>
          <w:sz w:val="24"/>
          <w:szCs w:val="24"/>
        </w:rPr>
        <w:t xml:space="preserve"> </w:t>
      </w:r>
      <w:r w:rsidRPr="002A0DD4">
        <w:rPr>
          <w:sz w:val="24"/>
          <w:szCs w:val="24"/>
          <w:lang w:val="en-US"/>
        </w:rPr>
        <w:t>m</w:t>
      </w:r>
      <w:r w:rsidRPr="002A0DD4">
        <w:rPr>
          <w:b w:val="0"/>
          <w:sz w:val="24"/>
          <w:szCs w:val="24"/>
        </w:rPr>
        <w:t>-количество угарного газа, выбрасываемого одним автомобилем определённого типа, г/</w:t>
      </w:r>
      <w:proofErr w:type="gramStart"/>
      <w:r w:rsidRPr="002A0DD4">
        <w:rPr>
          <w:b w:val="0"/>
          <w:sz w:val="24"/>
          <w:szCs w:val="24"/>
        </w:rPr>
        <w:t xml:space="preserve">км </w:t>
      </w:r>
      <w:r w:rsidR="00B536E7">
        <w:rPr>
          <w:b w:val="0"/>
          <w:sz w:val="24"/>
          <w:szCs w:val="24"/>
        </w:rPr>
        <w:t>;</w:t>
      </w:r>
      <w:proofErr w:type="gramEnd"/>
    </w:p>
    <w:p w:rsidR="00B536E7" w:rsidRDefault="00462E55" w:rsidP="00106C6D">
      <w:pPr>
        <w:ind w:firstLine="70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 w:rsidRPr="002A0DD4">
        <w:rPr>
          <w:sz w:val="24"/>
          <w:szCs w:val="24"/>
          <w:lang w:val="en-US"/>
        </w:rPr>
        <w:t>n</w:t>
      </w:r>
      <w:r w:rsidRPr="002A0DD4">
        <w:rPr>
          <w:b w:val="0"/>
          <w:sz w:val="24"/>
          <w:szCs w:val="24"/>
        </w:rPr>
        <w:t>-среднее количество автомобилей определённого типа, проехавших за 1 час</w:t>
      </w:r>
      <w:r w:rsidR="00B536E7">
        <w:rPr>
          <w:b w:val="0"/>
          <w:sz w:val="24"/>
          <w:szCs w:val="24"/>
        </w:rPr>
        <w:t>;</w:t>
      </w:r>
    </w:p>
    <w:p w:rsidR="00B536E7" w:rsidRDefault="00462E55" w:rsidP="00106C6D">
      <w:pPr>
        <w:ind w:firstLine="709"/>
        <w:rPr>
          <w:b w:val="0"/>
          <w:sz w:val="24"/>
          <w:szCs w:val="24"/>
        </w:rPr>
      </w:pPr>
      <w:r w:rsidRPr="002A0DD4">
        <w:rPr>
          <w:b w:val="0"/>
          <w:sz w:val="24"/>
          <w:szCs w:val="24"/>
        </w:rPr>
        <w:t xml:space="preserve"> </w:t>
      </w:r>
      <w:r w:rsidRPr="002A0DD4">
        <w:rPr>
          <w:sz w:val="24"/>
          <w:szCs w:val="24"/>
          <w:lang w:val="en-US"/>
        </w:rPr>
        <w:t>m</w:t>
      </w:r>
      <w:r w:rsidRPr="002A0DD4">
        <w:rPr>
          <w:b w:val="0"/>
          <w:sz w:val="24"/>
          <w:szCs w:val="24"/>
        </w:rPr>
        <w:t xml:space="preserve"> -масса угарного газа, выбрасываемого автомобилями определённого типа на протяжении одного километра. </w:t>
      </w:r>
    </w:p>
    <w:p w:rsidR="00462E55" w:rsidRPr="002A0DD4" w:rsidRDefault="005D18D9" w:rsidP="00106C6D">
      <w:pPr>
        <w:ind w:firstLine="70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Предметом </w:t>
      </w:r>
      <w:r w:rsidR="00462E55" w:rsidRPr="002A0DD4">
        <w:rPr>
          <w:b w:val="0"/>
          <w:sz w:val="24"/>
          <w:szCs w:val="24"/>
        </w:rPr>
        <w:t xml:space="preserve"> отслежива</w:t>
      </w:r>
      <w:r>
        <w:rPr>
          <w:b w:val="0"/>
          <w:sz w:val="24"/>
          <w:szCs w:val="24"/>
        </w:rPr>
        <w:t xml:space="preserve">ния стали </w:t>
      </w:r>
      <w:r w:rsidR="00462E55" w:rsidRPr="002A0DD4">
        <w:rPr>
          <w:b w:val="0"/>
          <w:sz w:val="24"/>
          <w:szCs w:val="24"/>
        </w:rPr>
        <w:t xml:space="preserve"> лишь легковые</w:t>
      </w:r>
      <w:r w:rsidR="001721E9">
        <w:rPr>
          <w:b w:val="0"/>
          <w:sz w:val="24"/>
          <w:szCs w:val="24"/>
        </w:rPr>
        <w:t xml:space="preserve"> </w:t>
      </w:r>
      <w:r w:rsidR="00462E55" w:rsidRPr="002A0DD4">
        <w:rPr>
          <w:b w:val="0"/>
          <w:sz w:val="24"/>
          <w:szCs w:val="24"/>
        </w:rPr>
        <w:t>автомобили</w:t>
      </w:r>
      <w:r>
        <w:rPr>
          <w:b w:val="0"/>
          <w:sz w:val="24"/>
          <w:szCs w:val="24"/>
        </w:rPr>
        <w:t>.</w:t>
      </w:r>
    </w:p>
    <w:p w:rsidR="00462E55" w:rsidRPr="00085A69" w:rsidRDefault="00B536E7" w:rsidP="00106C6D">
      <w:pPr>
        <w:pStyle w:val="a5"/>
        <w:spacing w:line="360" w:lineRule="auto"/>
        <w:ind w:firstLine="709"/>
        <w:jc w:val="both"/>
        <w:textAlignment w:val="baseline"/>
      </w:pPr>
      <w:r>
        <w:t xml:space="preserve">    </w:t>
      </w:r>
      <w:r w:rsidR="005D18D9">
        <w:t>Л</w:t>
      </w:r>
      <w:r w:rsidR="00462E55" w:rsidRPr="002A0DD4">
        <w:t xml:space="preserve">егковой автомобиль выбрасывает в атмосферу </w:t>
      </w:r>
      <w:r w:rsidR="00462E55" w:rsidRPr="00ED2F90">
        <w:rPr>
          <w:b/>
        </w:rPr>
        <w:t>24,7 г</w:t>
      </w:r>
      <w:r w:rsidR="00462E55" w:rsidRPr="002A0DD4">
        <w:t xml:space="preserve"> угарного газа на 1 км пути</w:t>
      </w:r>
      <w:r w:rsidR="00451511">
        <w:t>.</w:t>
      </w:r>
    </w:p>
    <w:p w:rsidR="00451511" w:rsidRDefault="00422F14" w:rsidP="00106C6D">
      <w:pPr>
        <w:pStyle w:val="a5"/>
        <w:spacing w:line="360" w:lineRule="auto"/>
        <w:ind w:firstLine="709"/>
        <w:jc w:val="both"/>
      </w:pPr>
      <w:r w:rsidRPr="00085A69">
        <w:t>Д</w:t>
      </w:r>
      <w:r w:rsidR="007D3338" w:rsidRPr="00085A69">
        <w:t>анны</w:t>
      </w:r>
      <w:r w:rsidRPr="00085A69">
        <w:t>е</w:t>
      </w:r>
      <w:r w:rsidR="007D3338" w:rsidRPr="00085A69">
        <w:t>, полученны</w:t>
      </w:r>
      <w:r w:rsidRPr="00085A69">
        <w:t>е</w:t>
      </w:r>
      <w:r w:rsidR="007D3338" w:rsidRPr="00085A69">
        <w:t xml:space="preserve"> в ходе исследования</w:t>
      </w:r>
      <w:r w:rsidRPr="00085A69">
        <w:t xml:space="preserve">, </w:t>
      </w:r>
      <w:r w:rsidR="007D3338" w:rsidRPr="00085A69">
        <w:t xml:space="preserve"> </w:t>
      </w:r>
      <w:r w:rsidRPr="00085A69">
        <w:t>представлены в таб</w:t>
      </w:r>
      <w:r w:rsidR="005319B8">
        <w:t>л</w:t>
      </w:r>
      <w:r w:rsidR="00367377">
        <w:t xml:space="preserve">. 1 и </w:t>
      </w:r>
      <w:r w:rsidR="00462E55">
        <w:t>2</w:t>
      </w:r>
      <w:r w:rsidR="009A6727">
        <w:t>.</w:t>
      </w:r>
    </w:p>
    <w:p w:rsidR="00136373" w:rsidRDefault="00136373" w:rsidP="00106C6D">
      <w:pPr>
        <w:pStyle w:val="a5"/>
        <w:spacing w:line="360" w:lineRule="auto"/>
        <w:ind w:firstLine="709"/>
        <w:jc w:val="both"/>
        <w:rPr>
          <w:b/>
        </w:rPr>
      </w:pPr>
    </w:p>
    <w:p w:rsidR="007D3338" w:rsidRPr="00451511" w:rsidRDefault="00462E55" w:rsidP="00106C6D">
      <w:pPr>
        <w:pStyle w:val="a5"/>
        <w:spacing w:line="360" w:lineRule="auto"/>
        <w:ind w:firstLine="709"/>
        <w:jc w:val="both"/>
      </w:pPr>
      <w:r>
        <w:rPr>
          <w:b/>
        </w:rPr>
        <w:lastRenderedPageBreak/>
        <w:t>Таблица 1</w:t>
      </w:r>
      <w:r w:rsidR="00BB5743">
        <w:rPr>
          <w:b/>
        </w:rPr>
        <w:t>.</w:t>
      </w:r>
    </w:p>
    <w:tbl>
      <w:tblPr>
        <w:tblStyle w:val="1"/>
        <w:tblW w:w="0" w:type="auto"/>
        <w:jc w:val="center"/>
        <w:tblLook w:val="0000" w:firstRow="0" w:lastRow="0" w:firstColumn="0" w:lastColumn="0" w:noHBand="0" w:noVBand="0"/>
      </w:tblPr>
      <w:tblGrid>
        <w:gridCol w:w="2693"/>
        <w:gridCol w:w="3402"/>
        <w:gridCol w:w="3312"/>
      </w:tblGrid>
      <w:tr w:rsidR="005319B8" w:rsidRPr="00085A69" w:rsidTr="00106C6D">
        <w:trPr>
          <w:trHeight w:val="630"/>
          <w:jc w:val="center"/>
        </w:trPr>
        <w:tc>
          <w:tcPr>
            <w:tcW w:w="2693" w:type="dxa"/>
            <w:vMerge w:val="restart"/>
            <w:vAlign w:val="center"/>
          </w:tcPr>
          <w:p w:rsidR="005319B8" w:rsidRPr="00085A69" w:rsidRDefault="005319B8" w:rsidP="00106C6D">
            <w:pPr>
              <w:ind w:firstLine="709"/>
              <w:jc w:val="left"/>
              <w:rPr>
                <w:b w:val="0"/>
                <w:i/>
                <w:sz w:val="24"/>
                <w:szCs w:val="24"/>
              </w:rPr>
            </w:pPr>
            <w:r w:rsidRPr="00085A69">
              <w:rPr>
                <w:sz w:val="24"/>
                <w:szCs w:val="24"/>
              </w:rPr>
              <w:t>Улицы города</w:t>
            </w:r>
          </w:p>
        </w:tc>
        <w:tc>
          <w:tcPr>
            <w:tcW w:w="6714" w:type="dxa"/>
            <w:gridSpan w:val="2"/>
            <w:vAlign w:val="center"/>
          </w:tcPr>
          <w:p w:rsidR="005319B8" w:rsidRPr="00085A69" w:rsidRDefault="005319B8" w:rsidP="00106C6D">
            <w:pPr>
              <w:ind w:firstLine="709"/>
              <w:jc w:val="center"/>
              <w:rPr>
                <w:sz w:val="24"/>
                <w:szCs w:val="24"/>
              </w:rPr>
            </w:pPr>
            <w:r w:rsidRPr="00085A69">
              <w:rPr>
                <w:sz w:val="24"/>
                <w:szCs w:val="24"/>
              </w:rPr>
              <w:t>Количество автомобильного транспорта</w:t>
            </w:r>
          </w:p>
          <w:p w:rsidR="005319B8" w:rsidRPr="00085A69" w:rsidRDefault="005319B8" w:rsidP="00106C6D">
            <w:pPr>
              <w:ind w:firstLine="709"/>
              <w:jc w:val="center"/>
              <w:rPr>
                <w:sz w:val="24"/>
                <w:szCs w:val="24"/>
              </w:rPr>
            </w:pPr>
            <w:r w:rsidRPr="00085A69">
              <w:rPr>
                <w:sz w:val="24"/>
                <w:szCs w:val="24"/>
              </w:rPr>
              <w:t>в период (среднее значение)</w:t>
            </w:r>
          </w:p>
        </w:tc>
      </w:tr>
      <w:tr w:rsidR="005319B8" w:rsidRPr="00085A69" w:rsidTr="00106C6D">
        <w:trPr>
          <w:trHeight w:val="630"/>
          <w:jc w:val="center"/>
        </w:trPr>
        <w:tc>
          <w:tcPr>
            <w:tcW w:w="2693" w:type="dxa"/>
            <w:vMerge/>
            <w:vAlign w:val="center"/>
          </w:tcPr>
          <w:p w:rsidR="005319B8" w:rsidRPr="00085A69" w:rsidRDefault="005319B8" w:rsidP="00106C6D">
            <w:pPr>
              <w:ind w:firstLine="709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5319B8" w:rsidRPr="00085A69" w:rsidRDefault="005319B8" w:rsidP="00106C6D">
            <w:pPr>
              <w:ind w:firstLine="709"/>
              <w:jc w:val="center"/>
              <w:rPr>
                <w:sz w:val="24"/>
                <w:szCs w:val="24"/>
              </w:rPr>
            </w:pPr>
            <w:r w:rsidRPr="00085A69">
              <w:rPr>
                <w:sz w:val="24"/>
                <w:szCs w:val="24"/>
              </w:rPr>
              <w:t xml:space="preserve">с 7.00 до </w:t>
            </w:r>
            <w:r w:rsidR="001721E9">
              <w:rPr>
                <w:sz w:val="24"/>
                <w:szCs w:val="24"/>
              </w:rPr>
              <w:t>7:20</w:t>
            </w:r>
          </w:p>
        </w:tc>
        <w:tc>
          <w:tcPr>
            <w:tcW w:w="3312" w:type="dxa"/>
            <w:vAlign w:val="center"/>
          </w:tcPr>
          <w:p w:rsidR="005319B8" w:rsidRPr="00085A69" w:rsidRDefault="001721E9" w:rsidP="00106C6D">
            <w:pPr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 </w:t>
            </w:r>
            <w:r w:rsidR="005319B8" w:rsidRPr="00085A69">
              <w:rPr>
                <w:sz w:val="24"/>
                <w:szCs w:val="24"/>
              </w:rPr>
              <w:t xml:space="preserve">19.00 до </w:t>
            </w:r>
            <w:r>
              <w:rPr>
                <w:sz w:val="24"/>
                <w:szCs w:val="24"/>
              </w:rPr>
              <w:t>19:20</w:t>
            </w:r>
          </w:p>
        </w:tc>
      </w:tr>
      <w:tr w:rsidR="00422F14" w:rsidRPr="00085A69" w:rsidTr="00106C6D">
        <w:trPr>
          <w:trHeight w:val="347"/>
          <w:jc w:val="center"/>
        </w:trPr>
        <w:tc>
          <w:tcPr>
            <w:tcW w:w="2693" w:type="dxa"/>
          </w:tcPr>
          <w:p w:rsidR="00422F14" w:rsidRPr="00085A69" w:rsidRDefault="00422F14" w:rsidP="00106C6D">
            <w:pPr>
              <w:jc w:val="left"/>
              <w:rPr>
                <w:sz w:val="24"/>
                <w:szCs w:val="24"/>
              </w:rPr>
            </w:pPr>
            <w:r w:rsidRPr="00085A69">
              <w:rPr>
                <w:sz w:val="24"/>
                <w:szCs w:val="24"/>
              </w:rPr>
              <w:t xml:space="preserve">ул. </w:t>
            </w:r>
            <w:r w:rsidR="001721E9">
              <w:rPr>
                <w:sz w:val="24"/>
                <w:szCs w:val="24"/>
              </w:rPr>
              <w:t>Пионерская</w:t>
            </w:r>
          </w:p>
        </w:tc>
        <w:tc>
          <w:tcPr>
            <w:tcW w:w="3402" w:type="dxa"/>
            <w:vAlign w:val="center"/>
          </w:tcPr>
          <w:p w:rsidR="00422F14" w:rsidRPr="00085A69" w:rsidRDefault="001721E9" w:rsidP="00106C6D">
            <w:pPr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</w:t>
            </w:r>
          </w:p>
        </w:tc>
        <w:tc>
          <w:tcPr>
            <w:tcW w:w="3312" w:type="dxa"/>
            <w:vAlign w:val="center"/>
          </w:tcPr>
          <w:p w:rsidR="00422F14" w:rsidRPr="00085A69" w:rsidRDefault="00ED2F90" w:rsidP="00106C6D">
            <w:pPr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213</w:t>
            </w:r>
          </w:p>
        </w:tc>
      </w:tr>
      <w:tr w:rsidR="00422F14" w:rsidRPr="00085A69" w:rsidTr="00106C6D">
        <w:trPr>
          <w:trHeight w:val="409"/>
          <w:jc w:val="center"/>
        </w:trPr>
        <w:tc>
          <w:tcPr>
            <w:tcW w:w="2693" w:type="dxa"/>
          </w:tcPr>
          <w:p w:rsidR="00422F14" w:rsidRPr="00085A69" w:rsidRDefault="00422F14" w:rsidP="00106C6D">
            <w:pPr>
              <w:jc w:val="left"/>
              <w:rPr>
                <w:sz w:val="24"/>
                <w:szCs w:val="24"/>
              </w:rPr>
            </w:pPr>
            <w:r w:rsidRPr="00085A69">
              <w:rPr>
                <w:sz w:val="24"/>
                <w:szCs w:val="24"/>
              </w:rPr>
              <w:t xml:space="preserve">ул. </w:t>
            </w:r>
            <w:r w:rsidR="001721E9">
              <w:rPr>
                <w:sz w:val="24"/>
                <w:szCs w:val="24"/>
              </w:rPr>
              <w:t>Терешковой</w:t>
            </w:r>
          </w:p>
        </w:tc>
        <w:tc>
          <w:tcPr>
            <w:tcW w:w="3402" w:type="dxa"/>
            <w:vAlign w:val="center"/>
          </w:tcPr>
          <w:p w:rsidR="00422F14" w:rsidRPr="00085A69" w:rsidRDefault="00ED2F90" w:rsidP="00106C6D">
            <w:pPr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3312" w:type="dxa"/>
            <w:vAlign w:val="center"/>
          </w:tcPr>
          <w:p w:rsidR="00422F14" w:rsidRPr="00085A69" w:rsidRDefault="00ED2F90" w:rsidP="00106C6D">
            <w:pPr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</w:t>
            </w:r>
          </w:p>
        </w:tc>
      </w:tr>
    </w:tbl>
    <w:p w:rsidR="00462E55" w:rsidRPr="00ED2F90" w:rsidRDefault="00462E55" w:rsidP="00106C6D">
      <w:pPr>
        <w:pStyle w:val="a5"/>
        <w:spacing w:line="360" w:lineRule="auto"/>
        <w:ind w:firstLine="709"/>
        <w:jc w:val="both"/>
        <w:textAlignment w:val="baseline"/>
      </w:pPr>
    </w:p>
    <w:p w:rsidR="00ED2F90" w:rsidRDefault="00ED2F90" w:rsidP="00106C6D">
      <w:pPr>
        <w:pStyle w:val="a5"/>
        <w:spacing w:line="360" w:lineRule="auto"/>
        <w:ind w:firstLine="709"/>
        <w:jc w:val="both"/>
        <w:textAlignment w:val="baseline"/>
      </w:pPr>
      <w:r w:rsidRPr="00ED2F90">
        <w:t>Следовательно, за час</w:t>
      </w:r>
      <w:r>
        <w:t>:</w:t>
      </w:r>
    </w:p>
    <w:p w:rsidR="00ED2F90" w:rsidRDefault="00ED2F90" w:rsidP="00106C6D">
      <w:pPr>
        <w:pStyle w:val="a5"/>
        <w:spacing w:line="360" w:lineRule="auto"/>
        <w:ind w:firstLine="709"/>
        <w:jc w:val="both"/>
        <w:textAlignment w:val="baseline"/>
      </w:pPr>
      <w:r>
        <w:t xml:space="preserve">- по улице Пионерская с </w:t>
      </w:r>
      <w:r w:rsidRPr="00ED2F90">
        <w:rPr>
          <w:b/>
        </w:rPr>
        <w:t>7:00 до 8:00</w:t>
      </w:r>
      <w:r>
        <w:t xml:space="preserve"> проезжает 152*3=</w:t>
      </w:r>
      <w:r w:rsidRPr="00ED2F90">
        <w:t xml:space="preserve"> </w:t>
      </w:r>
      <w:r>
        <w:t xml:space="preserve">456 машин, а с </w:t>
      </w:r>
      <w:r w:rsidRPr="00ED2F90">
        <w:rPr>
          <w:b/>
        </w:rPr>
        <w:t xml:space="preserve">19.00 до </w:t>
      </w:r>
      <w:r w:rsidR="00212287">
        <w:rPr>
          <w:b/>
        </w:rPr>
        <w:t>20:00</w:t>
      </w:r>
      <w:r>
        <w:t xml:space="preserve"> 213*3=639 машин</w:t>
      </w:r>
    </w:p>
    <w:p w:rsidR="00ED2F90" w:rsidRPr="00ED2F90" w:rsidRDefault="00ED2F90" w:rsidP="00106C6D">
      <w:pPr>
        <w:pStyle w:val="a5"/>
        <w:spacing w:line="360" w:lineRule="auto"/>
        <w:ind w:firstLine="709"/>
        <w:jc w:val="both"/>
        <w:textAlignment w:val="baseline"/>
      </w:pPr>
      <w:r>
        <w:t xml:space="preserve">- по улице Терешковой  с </w:t>
      </w:r>
      <w:r w:rsidRPr="00ED2F90">
        <w:rPr>
          <w:b/>
        </w:rPr>
        <w:t>7:00 до 8:00</w:t>
      </w:r>
      <w:r>
        <w:t xml:space="preserve"> проезжает 120*3=360, а с </w:t>
      </w:r>
      <w:r w:rsidRPr="00ED2F90">
        <w:rPr>
          <w:b/>
        </w:rPr>
        <w:t xml:space="preserve">19.00 до </w:t>
      </w:r>
      <w:r w:rsidR="00212287">
        <w:rPr>
          <w:b/>
        </w:rPr>
        <w:t>20:00</w:t>
      </w:r>
      <w:r>
        <w:t xml:space="preserve"> 195*3=585 машин.</w:t>
      </w:r>
    </w:p>
    <w:p w:rsidR="00462E55" w:rsidRPr="00462E55" w:rsidRDefault="00462E55" w:rsidP="00106C6D">
      <w:pPr>
        <w:pStyle w:val="a5"/>
        <w:spacing w:line="360" w:lineRule="auto"/>
        <w:ind w:firstLine="709"/>
        <w:jc w:val="both"/>
        <w:textAlignment w:val="baseline"/>
        <w:rPr>
          <w:b/>
        </w:rPr>
      </w:pPr>
      <w:r>
        <w:rPr>
          <w:b/>
        </w:rPr>
        <w:t>Таблица 2.</w:t>
      </w:r>
    </w:p>
    <w:tbl>
      <w:tblPr>
        <w:tblStyle w:val="1"/>
        <w:tblW w:w="0" w:type="auto"/>
        <w:jc w:val="center"/>
        <w:tblLook w:val="0000" w:firstRow="0" w:lastRow="0" w:firstColumn="0" w:lastColumn="0" w:noHBand="0" w:noVBand="0"/>
      </w:tblPr>
      <w:tblGrid>
        <w:gridCol w:w="2605"/>
        <w:gridCol w:w="3403"/>
        <w:gridCol w:w="3453"/>
      </w:tblGrid>
      <w:tr w:rsidR="00462E55" w:rsidRPr="004819DF" w:rsidTr="0053000B">
        <w:trPr>
          <w:trHeight w:val="630"/>
          <w:jc w:val="center"/>
        </w:trPr>
        <w:tc>
          <w:tcPr>
            <w:tcW w:w="2605" w:type="dxa"/>
            <w:vAlign w:val="center"/>
          </w:tcPr>
          <w:p w:rsidR="00462E55" w:rsidRPr="00543F88" w:rsidRDefault="00462E55" w:rsidP="00106C6D">
            <w:pPr>
              <w:jc w:val="center"/>
              <w:rPr>
                <w:b w:val="0"/>
                <w:i/>
                <w:sz w:val="24"/>
                <w:szCs w:val="24"/>
              </w:rPr>
            </w:pPr>
            <w:r w:rsidRPr="00543F88">
              <w:rPr>
                <w:sz w:val="24"/>
                <w:szCs w:val="24"/>
              </w:rPr>
              <w:t>Улица города</w:t>
            </w:r>
          </w:p>
        </w:tc>
        <w:tc>
          <w:tcPr>
            <w:tcW w:w="3403" w:type="dxa"/>
            <w:vAlign w:val="center"/>
          </w:tcPr>
          <w:p w:rsidR="00462E55" w:rsidRDefault="00462E55" w:rsidP="00106C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Общий выброс угарного газа </w:t>
            </w:r>
          </w:p>
          <w:p w:rsidR="00462E55" w:rsidRPr="005F5F6A" w:rsidRDefault="00462E55" w:rsidP="00106C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7.00 до 8</w:t>
            </w:r>
            <w:r w:rsidRPr="00543F88">
              <w:rPr>
                <w:sz w:val="24"/>
                <w:szCs w:val="24"/>
              </w:rPr>
              <w:t>.00</w:t>
            </w:r>
            <w:r>
              <w:rPr>
                <w:sz w:val="24"/>
                <w:szCs w:val="24"/>
              </w:rPr>
              <w:t xml:space="preserve"> </w:t>
            </w:r>
            <w:r w:rsidRPr="005F5F6A">
              <w:rPr>
                <w:sz w:val="24"/>
                <w:szCs w:val="24"/>
              </w:rPr>
              <w:t>(г/км)</w:t>
            </w:r>
          </w:p>
        </w:tc>
        <w:tc>
          <w:tcPr>
            <w:tcW w:w="3453" w:type="dxa"/>
            <w:vAlign w:val="center"/>
          </w:tcPr>
          <w:p w:rsidR="00462E55" w:rsidRDefault="00462E55" w:rsidP="00106C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Общий выброс угарного газа </w:t>
            </w:r>
          </w:p>
          <w:p w:rsidR="00462E55" w:rsidRPr="005F5F6A" w:rsidRDefault="00462E55" w:rsidP="00106C6D">
            <w:pPr>
              <w:jc w:val="center"/>
              <w:rPr>
                <w:sz w:val="24"/>
                <w:szCs w:val="24"/>
              </w:rPr>
            </w:pPr>
            <w:r w:rsidRPr="00543F88">
              <w:rPr>
                <w:sz w:val="24"/>
                <w:szCs w:val="24"/>
              </w:rPr>
              <w:t>с 19.00 до 20.00</w:t>
            </w:r>
            <w:r w:rsidRPr="005F5F6A">
              <w:rPr>
                <w:sz w:val="24"/>
                <w:szCs w:val="24"/>
              </w:rPr>
              <w:t xml:space="preserve"> (г/км)</w:t>
            </w:r>
          </w:p>
        </w:tc>
      </w:tr>
      <w:tr w:rsidR="00462E55" w:rsidRPr="004819DF" w:rsidTr="0053000B">
        <w:trPr>
          <w:trHeight w:val="347"/>
          <w:jc w:val="center"/>
        </w:trPr>
        <w:tc>
          <w:tcPr>
            <w:tcW w:w="2605" w:type="dxa"/>
          </w:tcPr>
          <w:p w:rsidR="00462E55" w:rsidRPr="00543F88" w:rsidRDefault="00462E55" w:rsidP="00106C6D">
            <w:pPr>
              <w:rPr>
                <w:sz w:val="24"/>
                <w:szCs w:val="24"/>
              </w:rPr>
            </w:pPr>
            <w:r w:rsidRPr="00543F88">
              <w:rPr>
                <w:sz w:val="24"/>
                <w:szCs w:val="24"/>
              </w:rPr>
              <w:t xml:space="preserve">ул. </w:t>
            </w:r>
            <w:r w:rsidR="00ED2F90">
              <w:rPr>
                <w:sz w:val="24"/>
                <w:szCs w:val="24"/>
              </w:rPr>
              <w:t>Пионерская</w:t>
            </w:r>
          </w:p>
        </w:tc>
        <w:tc>
          <w:tcPr>
            <w:tcW w:w="3403" w:type="dxa"/>
          </w:tcPr>
          <w:p w:rsidR="00462E55" w:rsidRPr="00451511" w:rsidRDefault="00451511" w:rsidP="00106C6D">
            <w:pPr>
              <w:ind w:firstLine="709"/>
              <w:rPr>
                <w:b w:val="0"/>
              </w:rPr>
            </w:pPr>
            <w:r>
              <w:rPr>
                <w:b w:val="0"/>
              </w:rPr>
              <w:t>11263,2</w:t>
            </w:r>
          </w:p>
        </w:tc>
        <w:tc>
          <w:tcPr>
            <w:tcW w:w="3453" w:type="dxa"/>
          </w:tcPr>
          <w:p w:rsidR="00462E55" w:rsidRPr="00451511" w:rsidRDefault="00451511" w:rsidP="00106C6D">
            <w:pPr>
              <w:ind w:firstLine="709"/>
              <w:rPr>
                <w:b w:val="0"/>
              </w:rPr>
            </w:pPr>
            <w:r>
              <w:rPr>
                <w:b w:val="0"/>
              </w:rPr>
              <w:t>15783,3</w:t>
            </w:r>
          </w:p>
        </w:tc>
      </w:tr>
      <w:tr w:rsidR="00462E55" w:rsidRPr="004819DF" w:rsidTr="0053000B">
        <w:trPr>
          <w:trHeight w:val="409"/>
          <w:jc w:val="center"/>
        </w:trPr>
        <w:tc>
          <w:tcPr>
            <w:tcW w:w="2605" w:type="dxa"/>
          </w:tcPr>
          <w:p w:rsidR="00462E55" w:rsidRPr="00543F88" w:rsidRDefault="00462E55" w:rsidP="00106C6D">
            <w:pPr>
              <w:rPr>
                <w:sz w:val="24"/>
                <w:szCs w:val="24"/>
              </w:rPr>
            </w:pPr>
            <w:r w:rsidRPr="00543F88">
              <w:rPr>
                <w:sz w:val="24"/>
                <w:szCs w:val="24"/>
              </w:rPr>
              <w:t xml:space="preserve">ул. </w:t>
            </w:r>
            <w:r w:rsidR="00ED2F90">
              <w:rPr>
                <w:sz w:val="24"/>
                <w:szCs w:val="24"/>
              </w:rPr>
              <w:t>Терешковой</w:t>
            </w:r>
          </w:p>
        </w:tc>
        <w:tc>
          <w:tcPr>
            <w:tcW w:w="3403" w:type="dxa"/>
          </w:tcPr>
          <w:p w:rsidR="00462E55" w:rsidRPr="00451511" w:rsidRDefault="00451511" w:rsidP="00106C6D">
            <w:pPr>
              <w:ind w:firstLine="709"/>
              <w:rPr>
                <w:b w:val="0"/>
              </w:rPr>
            </w:pPr>
            <w:r>
              <w:rPr>
                <w:b w:val="0"/>
              </w:rPr>
              <w:t>8892</w:t>
            </w:r>
          </w:p>
        </w:tc>
        <w:tc>
          <w:tcPr>
            <w:tcW w:w="3453" w:type="dxa"/>
          </w:tcPr>
          <w:p w:rsidR="00462E55" w:rsidRPr="00451511" w:rsidRDefault="00451511" w:rsidP="00106C6D">
            <w:pPr>
              <w:ind w:firstLine="709"/>
              <w:rPr>
                <w:b w:val="0"/>
              </w:rPr>
            </w:pPr>
            <w:r>
              <w:rPr>
                <w:b w:val="0"/>
              </w:rPr>
              <w:t>14449,5</w:t>
            </w:r>
          </w:p>
        </w:tc>
      </w:tr>
      <w:tr w:rsidR="00462E55" w:rsidRPr="004819DF" w:rsidTr="0053000B">
        <w:trPr>
          <w:trHeight w:val="381"/>
          <w:jc w:val="center"/>
        </w:trPr>
        <w:tc>
          <w:tcPr>
            <w:tcW w:w="2605" w:type="dxa"/>
          </w:tcPr>
          <w:p w:rsidR="00462E55" w:rsidRPr="00543F88" w:rsidRDefault="00ED2F90" w:rsidP="00106C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3403" w:type="dxa"/>
          </w:tcPr>
          <w:p w:rsidR="00462E55" w:rsidRPr="008E50AB" w:rsidRDefault="00451511" w:rsidP="00106C6D">
            <w:pPr>
              <w:ind w:firstLine="709"/>
            </w:pPr>
            <w:r>
              <w:t>6718,4</w:t>
            </w:r>
          </w:p>
        </w:tc>
        <w:tc>
          <w:tcPr>
            <w:tcW w:w="3453" w:type="dxa"/>
          </w:tcPr>
          <w:p w:rsidR="00462E55" w:rsidRPr="008E50AB" w:rsidRDefault="00451511" w:rsidP="00106C6D">
            <w:pPr>
              <w:ind w:firstLine="709"/>
            </w:pPr>
            <w:r>
              <w:t>16022,8</w:t>
            </w:r>
          </w:p>
        </w:tc>
      </w:tr>
    </w:tbl>
    <w:p w:rsidR="005D18D9" w:rsidRDefault="005D18D9" w:rsidP="00106C6D">
      <w:pPr>
        <w:ind w:firstLine="709"/>
        <w:rPr>
          <w:b w:val="0"/>
          <w:sz w:val="24"/>
          <w:szCs w:val="24"/>
        </w:rPr>
      </w:pPr>
    </w:p>
    <w:p w:rsidR="00462E55" w:rsidRPr="002A0DD4" w:rsidRDefault="005D18D9" w:rsidP="00106C6D">
      <w:pPr>
        <w:ind w:firstLine="70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О</w:t>
      </w:r>
      <w:r w:rsidR="00462E55" w:rsidRPr="002A0DD4">
        <w:rPr>
          <w:b w:val="0"/>
          <w:sz w:val="24"/>
          <w:szCs w:val="24"/>
        </w:rPr>
        <w:t xml:space="preserve">бщий выброс угарного газа по улице </w:t>
      </w:r>
      <w:proofErr w:type="gramStart"/>
      <w:r w:rsidR="00ED2F90">
        <w:rPr>
          <w:b w:val="0"/>
          <w:sz w:val="24"/>
          <w:szCs w:val="24"/>
        </w:rPr>
        <w:t xml:space="preserve">Пионерская </w:t>
      </w:r>
      <w:r w:rsidR="00462E55" w:rsidRPr="002A0DD4">
        <w:rPr>
          <w:b w:val="0"/>
          <w:sz w:val="24"/>
          <w:szCs w:val="24"/>
        </w:rPr>
        <w:t xml:space="preserve"> в</w:t>
      </w:r>
      <w:proofErr w:type="gramEnd"/>
      <w:r w:rsidR="00462E55" w:rsidRPr="002A0DD4">
        <w:rPr>
          <w:b w:val="0"/>
          <w:sz w:val="24"/>
          <w:szCs w:val="24"/>
        </w:rPr>
        <w:t xml:space="preserve"> период с </w:t>
      </w:r>
      <w:r w:rsidR="00C6481D">
        <w:rPr>
          <w:b w:val="0"/>
          <w:sz w:val="24"/>
          <w:szCs w:val="24"/>
        </w:rPr>
        <w:t>7-8</w:t>
      </w:r>
      <w:r w:rsidR="00462E55" w:rsidRPr="002A0DD4">
        <w:rPr>
          <w:b w:val="0"/>
          <w:sz w:val="24"/>
          <w:szCs w:val="24"/>
        </w:rPr>
        <w:t xml:space="preserve"> составил: </w:t>
      </w:r>
      <w:r w:rsidR="00C6481D">
        <w:rPr>
          <w:b w:val="0"/>
          <w:sz w:val="24"/>
          <w:szCs w:val="24"/>
        </w:rPr>
        <w:t>456</w:t>
      </w:r>
      <w:r w:rsidR="00462E55" w:rsidRPr="002A0DD4">
        <w:rPr>
          <w:b w:val="0"/>
          <w:sz w:val="24"/>
          <w:szCs w:val="24"/>
        </w:rPr>
        <w:t>*24,7=</w:t>
      </w:r>
      <w:r w:rsidR="00C6481D">
        <w:rPr>
          <w:b w:val="0"/>
          <w:sz w:val="24"/>
          <w:szCs w:val="24"/>
        </w:rPr>
        <w:t>11263,2</w:t>
      </w:r>
      <w:r w:rsidR="00462E55" w:rsidRPr="002A0DD4">
        <w:rPr>
          <w:b w:val="0"/>
          <w:sz w:val="24"/>
          <w:szCs w:val="24"/>
        </w:rPr>
        <w:t xml:space="preserve"> г/км; по улице </w:t>
      </w:r>
      <w:r w:rsidR="00ED2F90">
        <w:rPr>
          <w:b w:val="0"/>
          <w:sz w:val="24"/>
          <w:szCs w:val="24"/>
        </w:rPr>
        <w:t xml:space="preserve">Терешковой  </w:t>
      </w:r>
      <w:r w:rsidR="00C6481D">
        <w:rPr>
          <w:b w:val="0"/>
          <w:sz w:val="24"/>
          <w:szCs w:val="24"/>
        </w:rPr>
        <w:t>360</w:t>
      </w:r>
      <w:r w:rsidR="00ED2F90">
        <w:rPr>
          <w:b w:val="0"/>
          <w:sz w:val="24"/>
          <w:szCs w:val="24"/>
        </w:rPr>
        <w:t>*24,7=</w:t>
      </w:r>
      <w:r w:rsidR="00C6481D">
        <w:rPr>
          <w:b w:val="0"/>
          <w:sz w:val="24"/>
          <w:szCs w:val="24"/>
        </w:rPr>
        <w:t>8892</w:t>
      </w:r>
      <w:r w:rsidR="00ED2F90">
        <w:rPr>
          <w:b w:val="0"/>
          <w:sz w:val="24"/>
          <w:szCs w:val="24"/>
        </w:rPr>
        <w:t xml:space="preserve"> г/км</w:t>
      </w:r>
      <w:r w:rsidR="00462E55" w:rsidRPr="002A0DD4">
        <w:rPr>
          <w:b w:val="0"/>
          <w:sz w:val="24"/>
          <w:szCs w:val="24"/>
        </w:rPr>
        <w:t xml:space="preserve">, а в период с 18-19 по улице </w:t>
      </w:r>
      <w:r w:rsidR="00ED2F90">
        <w:rPr>
          <w:b w:val="0"/>
          <w:sz w:val="24"/>
          <w:szCs w:val="24"/>
        </w:rPr>
        <w:t xml:space="preserve">Пионерская </w:t>
      </w:r>
      <w:r w:rsidR="00462E55" w:rsidRPr="002A0DD4">
        <w:rPr>
          <w:b w:val="0"/>
          <w:sz w:val="24"/>
          <w:szCs w:val="24"/>
        </w:rPr>
        <w:t xml:space="preserve"> составил: </w:t>
      </w:r>
      <w:r w:rsidR="00C6481D">
        <w:rPr>
          <w:b w:val="0"/>
          <w:sz w:val="24"/>
          <w:szCs w:val="24"/>
        </w:rPr>
        <w:t>639</w:t>
      </w:r>
      <w:r w:rsidR="00462E55" w:rsidRPr="002A0DD4">
        <w:rPr>
          <w:b w:val="0"/>
          <w:sz w:val="24"/>
          <w:szCs w:val="24"/>
        </w:rPr>
        <w:t>*24,7=</w:t>
      </w:r>
      <w:r w:rsidR="00C6481D">
        <w:rPr>
          <w:b w:val="0"/>
          <w:sz w:val="24"/>
          <w:szCs w:val="24"/>
        </w:rPr>
        <w:t xml:space="preserve">15783,3 </w:t>
      </w:r>
      <w:r w:rsidR="00462E55" w:rsidRPr="002A0DD4">
        <w:rPr>
          <w:b w:val="0"/>
          <w:sz w:val="24"/>
          <w:szCs w:val="24"/>
        </w:rPr>
        <w:t xml:space="preserve"> г/км, по улице </w:t>
      </w:r>
      <w:r w:rsidR="00ED2F90">
        <w:rPr>
          <w:b w:val="0"/>
          <w:sz w:val="24"/>
          <w:szCs w:val="24"/>
        </w:rPr>
        <w:t>Терешковой</w:t>
      </w:r>
      <w:r w:rsidR="00462E55" w:rsidRPr="002A0DD4">
        <w:rPr>
          <w:b w:val="0"/>
          <w:sz w:val="24"/>
          <w:szCs w:val="24"/>
        </w:rPr>
        <w:t xml:space="preserve"> </w:t>
      </w:r>
      <w:r w:rsidR="00C6481D">
        <w:rPr>
          <w:b w:val="0"/>
          <w:sz w:val="24"/>
          <w:szCs w:val="24"/>
        </w:rPr>
        <w:t>585</w:t>
      </w:r>
      <w:r w:rsidR="00462E55" w:rsidRPr="002A0DD4">
        <w:rPr>
          <w:b w:val="0"/>
          <w:sz w:val="24"/>
          <w:szCs w:val="24"/>
        </w:rPr>
        <w:t>*24,7=</w:t>
      </w:r>
      <w:r w:rsidR="00C6481D">
        <w:rPr>
          <w:b w:val="0"/>
          <w:sz w:val="24"/>
          <w:szCs w:val="24"/>
        </w:rPr>
        <w:t>14449,5</w:t>
      </w:r>
      <w:r w:rsidR="00462E55" w:rsidRPr="002A0DD4">
        <w:rPr>
          <w:b w:val="0"/>
          <w:sz w:val="24"/>
          <w:szCs w:val="24"/>
        </w:rPr>
        <w:t xml:space="preserve"> г/км</w:t>
      </w:r>
      <w:r w:rsidR="00C6481D">
        <w:rPr>
          <w:b w:val="0"/>
          <w:sz w:val="24"/>
          <w:szCs w:val="24"/>
        </w:rPr>
        <w:t>.</w:t>
      </w:r>
    </w:p>
    <w:p w:rsidR="00462E55" w:rsidRDefault="00462E55" w:rsidP="00106C6D">
      <w:pPr>
        <w:pStyle w:val="a5"/>
        <w:spacing w:line="360" w:lineRule="auto"/>
        <w:ind w:firstLine="709"/>
        <w:jc w:val="both"/>
        <w:rPr>
          <w:rFonts w:ascii="Helvetica" w:hAnsi="Helvetica" w:cs="Helvetica"/>
          <w:color w:val="555555"/>
          <w:sz w:val="21"/>
          <w:szCs w:val="21"/>
        </w:rPr>
      </w:pPr>
      <w:r w:rsidRPr="00085A69">
        <w:t xml:space="preserve">Время </w:t>
      </w:r>
      <w:r>
        <w:t xml:space="preserve">для замеров было </w:t>
      </w:r>
      <w:r w:rsidRPr="00085A69">
        <w:t>выбрано не</w:t>
      </w:r>
      <w:r w:rsidR="00E41552">
        <w:t xml:space="preserve"> </w:t>
      </w:r>
      <w:r w:rsidRPr="00085A69">
        <w:t>случайно</w:t>
      </w:r>
      <w:r>
        <w:t>:</w:t>
      </w:r>
      <w:r w:rsidRPr="00085A69">
        <w:t xml:space="preserve"> с 7.00 до 8.00</w:t>
      </w:r>
      <w:r>
        <w:t xml:space="preserve">, как правило, начинаются учебные занятия в образовательных учреждениях, рабочий день на предприятиях. Период  </w:t>
      </w:r>
      <w:r w:rsidRPr="00085A69">
        <w:t xml:space="preserve">19.00 </w:t>
      </w:r>
      <w:r>
        <w:t>-</w:t>
      </w:r>
      <w:r w:rsidRPr="00085A69">
        <w:t xml:space="preserve"> 20.00</w:t>
      </w:r>
      <w:r>
        <w:t xml:space="preserve"> часов - наиболее удачное время для отдыха, прогулок, занятий спортом и др.</w:t>
      </w:r>
      <w:r w:rsidRPr="00305B45">
        <w:rPr>
          <w:rFonts w:ascii="Helvetica" w:hAnsi="Helvetica" w:cs="Helvetica"/>
          <w:color w:val="555555"/>
          <w:sz w:val="21"/>
          <w:szCs w:val="21"/>
        </w:rPr>
        <w:t xml:space="preserve"> </w:t>
      </w:r>
    </w:p>
    <w:p w:rsidR="00D9563A" w:rsidRDefault="00D9563A" w:rsidP="00106C6D">
      <w:pPr>
        <w:ind w:firstLine="709"/>
        <w:rPr>
          <w:b w:val="0"/>
          <w:sz w:val="24"/>
          <w:szCs w:val="24"/>
        </w:rPr>
      </w:pPr>
      <w:r w:rsidRPr="00CC7DB7">
        <w:rPr>
          <w:b w:val="0"/>
          <w:sz w:val="24"/>
          <w:szCs w:val="24"/>
        </w:rPr>
        <w:t xml:space="preserve">По данным </w:t>
      </w:r>
      <w:bookmarkStart w:id="0" w:name="_GoBack"/>
      <w:bookmarkEnd w:id="0"/>
      <w:r w:rsidRPr="00CC7DB7">
        <w:rPr>
          <w:b w:val="0"/>
          <w:sz w:val="24"/>
          <w:szCs w:val="24"/>
        </w:rPr>
        <w:t>на 21.09.201</w:t>
      </w:r>
      <w:r w:rsidR="00C6481D">
        <w:rPr>
          <w:b w:val="0"/>
          <w:sz w:val="24"/>
          <w:szCs w:val="24"/>
        </w:rPr>
        <w:t>6</w:t>
      </w:r>
      <w:r w:rsidRPr="00CC7DB7">
        <w:rPr>
          <w:b w:val="0"/>
          <w:sz w:val="24"/>
          <w:szCs w:val="24"/>
        </w:rPr>
        <w:t>:</w:t>
      </w:r>
      <w:r w:rsidRPr="00E62B86">
        <w:rPr>
          <w:b w:val="0"/>
          <w:sz w:val="24"/>
          <w:szCs w:val="24"/>
        </w:rPr>
        <w:t xml:space="preserve"> количество автомобилей в </w:t>
      </w:r>
      <w:r w:rsidR="00451511">
        <w:rPr>
          <w:b w:val="0"/>
          <w:sz w:val="24"/>
          <w:szCs w:val="24"/>
        </w:rPr>
        <w:t>Королёве</w:t>
      </w:r>
      <w:r w:rsidRPr="00E62B86">
        <w:rPr>
          <w:b w:val="0"/>
          <w:sz w:val="24"/>
          <w:szCs w:val="24"/>
        </w:rPr>
        <w:t xml:space="preserve"> уже превысило 300 тысяч. Ежегодно эта цифра увеличи</w:t>
      </w:r>
      <w:r>
        <w:rPr>
          <w:b w:val="0"/>
          <w:sz w:val="24"/>
          <w:szCs w:val="24"/>
        </w:rPr>
        <w:t xml:space="preserve">вается примерно на </w:t>
      </w:r>
      <w:r w:rsidR="00451511">
        <w:rPr>
          <w:b w:val="0"/>
          <w:sz w:val="24"/>
          <w:szCs w:val="24"/>
        </w:rPr>
        <w:t>5</w:t>
      </w:r>
      <w:r>
        <w:rPr>
          <w:b w:val="0"/>
          <w:sz w:val="24"/>
          <w:szCs w:val="24"/>
        </w:rPr>
        <w:t>%. Т</w:t>
      </w:r>
      <w:r w:rsidRPr="00E62B86">
        <w:rPr>
          <w:b w:val="0"/>
          <w:sz w:val="24"/>
          <w:szCs w:val="24"/>
        </w:rPr>
        <w:t>ранспорт выбрасывает в воздух порядка 88 тысяч тонн загрязняющих веществ, что составляет 68% от общего количества выбросов</w:t>
      </w:r>
      <w:r>
        <w:rPr>
          <w:b w:val="0"/>
          <w:sz w:val="24"/>
          <w:szCs w:val="24"/>
        </w:rPr>
        <w:t xml:space="preserve"> </w:t>
      </w:r>
      <w:r w:rsidRPr="00CC7DB7">
        <w:rPr>
          <w:b w:val="0"/>
          <w:sz w:val="24"/>
          <w:szCs w:val="24"/>
        </w:rPr>
        <w:t>[</w:t>
      </w:r>
      <w:r w:rsidR="009A6727">
        <w:rPr>
          <w:b w:val="0"/>
          <w:sz w:val="24"/>
          <w:szCs w:val="24"/>
        </w:rPr>
        <w:t>1</w:t>
      </w:r>
      <w:r w:rsidRPr="00CC7DB7">
        <w:rPr>
          <w:b w:val="0"/>
          <w:sz w:val="24"/>
          <w:szCs w:val="24"/>
        </w:rPr>
        <w:t>]</w:t>
      </w:r>
      <w:r w:rsidRPr="00E62B86">
        <w:rPr>
          <w:b w:val="0"/>
          <w:sz w:val="24"/>
          <w:szCs w:val="24"/>
        </w:rPr>
        <w:t>.</w:t>
      </w:r>
    </w:p>
    <w:p w:rsidR="00046DE6" w:rsidRPr="002A0DD4" w:rsidRDefault="00046DE6" w:rsidP="00046DE6">
      <w:pPr>
        <w:ind w:firstLine="70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</w:t>
      </w:r>
      <w:r w:rsidRPr="00E62B86">
        <w:rPr>
          <w:b w:val="0"/>
          <w:sz w:val="24"/>
          <w:szCs w:val="24"/>
        </w:rPr>
        <w:t>овременн</w:t>
      </w:r>
      <w:r>
        <w:rPr>
          <w:b w:val="0"/>
          <w:sz w:val="24"/>
          <w:szCs w:val="24"/>
        </w:rPr>
        <w:t>ый</w:t>
      </w:r>
      <w:r w:rsidRPr="00E62B86">
        <w:rPr>
          <w:b w:val="0"/>
          <w:sz w:val="24"/>
          <w:szCs w:val="24"/>
        </w:rPr>
        <w:t xml:space="preserve"> автотранспорт нанос</w:t>
      </w:r>
      <w:r>
        <w:rPr>
          <w:b w:val="0"/>
          <w:sz w:val="24"/>
          <w:szCs w:val="24"/>
        </w:rPr>
        <w:t>и</w:t>
      </w:r>
      <w:r w:rsidRPr="00E62B86">
        <w:rPr>
          <w:b w:val="0"/>
          <w:sz w:val="24"/>
          <w:szCs w:val="24"/>
        </w:rPr>
        <w:t xml:space="preserve">т большой ущерб не только окружающей среде, но и </w:t>
      </w:r>
      <w:r>
        <w:rPr>
          <w:b w:val="0"/>
          <w:sz w:val="24"/>
          <w:szCs w:val="24"/>
        </w:rPr>
        <w:t xml:space="preserve">здоровью </w:t>
      </w:r>
      <w:r w:rsidRPr="00E62B86">
        <w:rPr>
          <w:b w:val="0"/>
          <w:sz w:val="24"/>
          <w:szCs w:val="24"/>
        </w:rPr>
        <w:t>человеку.</w:t>
      </w:r>
    </w:p>
    <w:p w:rsidR="00085A69" w:rsidRDefault="00BB5743" w:rsidP="00106C6D">
      <w:pPr>
        <w:pStyle w:val="a5"/>
        <w:spacing w:line="360" w:lineRule="auto"/>
        <w:ind w:firstLine="709"/>
        <w:jc w:val="both"/>
      </w:pPr>
      <w:r>
        <w:lastRenderedPageBreak/>
        <w:t>Воздействие влияния автомобильных выбросов на организм человека представлено в таб</w:t>
      </w:r>
      <w:r w:rsidR="005319B8">
        <w:t>л</w:t>
      </w:r>
      <w:r>
        <w:t>.</w:t>
      </w:r>
      <w:r w:rsidR="00462E55">
        <w:t>3</w:t>
      </w:r>
      <w:r w:rsidR="00BE564F">
        <w:t>.</w:t>
      </w:r>
    </w:p>
    <w:p w:rsidR="00B0783D" w:rsidRPr="00BB5743" w:rsidRDefault="00462E55" w:rsidP="00106C6D">
      <w:pPr>
        <w:pStyle w:val="a5"/>
        <w:spacing w:line="360" w:lineRule="auto"/>
        <w:ind w:firstLine="709"/>
        <w:rPr>
          <w:b/>
        </w:rPr>
      </w:pPr>
      <w:r>
        <w:rPr>
          <w:b/>
        </w:rPr>
        <w:t>Таблица 3</w:t>
      </w:r>
      <w:r w:rsidR="00BB5743">
        <w:rPr>
          <w:b/>
        </w:rPr>
        <w:t xml:space="preserve">. </w:t>
      </w:r>
      <w:r w:rsidR="00B0783D" w:rsidRPr="00BB5743">
        <w:rPr>
          <w:b/>
        </w:rPr>
        <w:t xml:space="preserve">Воздействие вредных веществ на </w:t>
      </w:r>
      <w:r w:rsidR="00BB5743">
        <w:rPr>
          <w:b/>
        </w:rPr>
        <w:t>организм</w:t>
      </w:r>
      <w:r w:rsidR="00B0783D" w:rsidRPr="00BB5743">
        <w:rPr>
          <w:b/>
        </w:rPr>
        <w:t xml:space="preserve"> человека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8"/>
        <w:gridCol w:w="6662"/>
      </w:tblGrid>
      <w:tr w:rsidR="00B0783D" w:rsidRPr="00BB5743" w:rsidTr="00ED4D75">
        <w:trPr>
          <w:jc w:val="center"/>
        </w:trPr>
        <w:tc>
          <w:tcPr>
            <w:tcW w:w="2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83D" w:rsidRPr="00BB5743" w:rsidRDefault="00B0783D" w:rsidP="00106C6D">
            <w:pPr>
              <w:jc w:val="left"/>
              <w:rPr>
                <w:sz w:val="24"/>
                <w:szCs w:val="24"/>
              </w:rPr>
            </w:pPr>
            <w:r w:rsidRPr="00BB5743">
              <w:rPr>
                <w:sz w:val="24"/>
                <w:szCs w:val="24"/>
              </w:rPr>
              <w:t>Вредные вещества</w:t>
            </w:r>
          </w:p>
        </w:tc>
        <w:tc>
          <w:tcPr>
            <w:tcW w:w="6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83D" w:rsidRPr="00BB5743" w:rsidRDefault="00B0783D" w:rsidP="00106C6D">
            <w:pPr>
              <w:jc w:val="left"/>
              <w:rPr>
                <w:sz w:val="24"/>
                <w:szCs w:val="24"/>
              </w:rPr>
            </w:pPr>
            <w:r w:rsidRPr="00BB5743">
              <w:rPr>
                <w:sz w:val="24"/>
                <w:szCs w:val="24"/>
              </w:rPr>
              <w:t xml:space="preserve">Последствия воздействия на организм человека </w:t>
            </w:r>
          </w:p>
        </w:tc>
      </w:tr>
      <w:tr w:rsidR="00B0783D" w:rsidRPr="00BB5743" w:rsidTr="00ED4D75">
        <w:trPr>
          <w:jc w:val="center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83D" w:rsidRPr="00BB5743" w:rsidRDefault="00B0783D" w:rsidP="00106C6D">
            <w:pPr>
              <w:rPr>
                <w:b w:val="0"/>
                <w:sz w:val="24"/>
                <w:szCs w:val="24"/>
              </w:rPr>
            </w:pPr>
            <w:r w:rsidRPr="00BB5743">
              <w:rPr>
                <w:b w:val="0"/>
                <w:sz w:val="24"/>
                <w:szCs w:val="24"/>
              </w:rPr>
              <w:t xml:space="preserve">Оксид углерода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83D" w:rsidRPr="00BB5743" w:rsidRDefault="00B0783D" w:rsidP="00106C6D">
            <w:pPr>
              <w:ind w:firstLine="709"/>
              <w:rPr>
                <w:b w:val="0"/>
                <w:sz w:val="24"/>
                <w:szCs w:val="24"/>
              </w:rPr>
            </w:pPr>
            <w:r w:rsidRPr="00BB5743">
              <w:rPr>
                <w:b w:val="0"/>
                <w:sz w:val="24"/>
                <w:szCs w:val="24"/>
              </w:rPr>
              <w:t xml:space="preserve">Препятствует абсорбированию кровью кислорода, что ослабляет мыслительные способности, замедляет рефлексы, вызывает сонливость и может быть причиной потери сознания и смерти. </w:t>
            </w:r>
          </w:p>
        </w:tc>
      </w:tr>
      <w:tr w:rsidR="00B0783D" w:rsidRPr="00BB5743" w:rsidTr="00ED4D75">
        <w:trPr>
          <w:jc w:val="center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83D" w:rsidRPr="00BB5743" w:rsidRDefault="00B0783D" w:rsidP="00106C6D">
            <w:pPr>
              <w:rPr>
                <w:b w:val="0"/>
                <w:sz w:val="24"/>
                <w:szCs w:val="24"/>
              </w:rPr>
            </w:pPr>
            <w:r w:rsidRPr="00BB5743">
              <w:rPr>
                <w:b w:val="0"/>
                <w:sz w:val="24"/>
                <w:szCs w:val="24"/>
              </w:rPr>
              <w:t xml:space="preserve">Свинец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83D" w:rsidRPr="00BB5743" w:rsidRDefault="00B0783D" w:rsidP="00106C6D">
            <w:pPr>
              <w:ind w:firstLine="709"/>
              <w:rPr>
                <w:b w:val="0"/>
                <w:sz w:val="24"/>
                <w:szCs w:val="24"/>
              </w:rPr>
            </w:pPr>
            <w:r w:rsidRPr="00BB5743">
              <w:rPr>
                <w:b w:val="0"/>
                <w:sz w:val="24"/>
                <w:szCs w:val="24"/>
              </w:rPr>
              <w:t xml:space="preserve">Влияет на кровеносную, нервную и мочеполовую системы; вызывает снижение умственных способностей у детей, откладывается в костях и др. тканях, поэтому опасен в течение длительного времени. </w:t>
            </w:r>
          </w:p>
        </w:tc>
      </w:tr>
      <w:tr w:rsidR="00B0783D" w:rsidRPr="00BB5743" w:rsidTr="00ED4D75">
        <w:trPr>
          <w:jc w:val="center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83D" w:rsidRPr="00BB5743" w:rsidRDefault="00B0783D" w:rsidP="00106C6D">
            <w:pPr>
              <w:rPr>
                <w:b w:val="0"/>
                <w:sz w:val="24"/>
                <w:szCs w:val="24"/>
              </w:rPr>
            </w:pPr>
            <w:r w:rsidRPr="00BB5743">
              <w:rPr>
                <w:b w:val="0"/>
                <w:sz w:val="24"/>
                <w:szCs w:val="24"/>
              </w:rPr>
              <w:t xml:space="preserve">Оксиды азота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83D" w:rsidRPr="00BB5743" w:rsidRDefault="00B0783D" w:rsidP="00106C6D">
            <w:pPr>
              <w:ind w:firstLine="709"/>
              <w:rPr>
                <w:b w:val="0"/>
                <w:sz w:val="24"/>
                <w:szCs w:val="24"/>
              </w:rPr>
            </w:pPr>
            <w:r w:rsidRPr="00BB5743">
              <w:rPr>
                <w:b w:val="0"/>
                <w:sz w:val="24"/>
                <w:szCs w:val="24"/>
              </w:rPr>
              <w:t>Могут увеличивать восприимчивость организма к вирусным заболеваниям, раздражают легкие, вызывают бронхит и пневмонию.</w:t>
            </w:r>
          </w:p>
        </w:tc>
      </w:tr>
      <w:tr w:rsidR="00B0783D" w:rsidRPr="00BB5743" w:rsidTr="00ED4D75">
        <w:trPr>
          <w:jc w:val="center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83D" w:rsidRPr="00BB5743" w:rsidRDefault="00B0783D" w:rsidP="00106C6D">
            <w:pPr>
              <w:rPr>
                <w:b w:val="0"/>
                <w:sz w:val="24"/>
                <w:szCs w:val="24"/>
              </w:rPr>
            </w:pPr>
            <w:r w:rsidRPr="00BB5743">
              <w:rPr>
                <w:b w:val="0"/>
                <w:sz w:val="24"/>
                <w:szCs w:val="24"/>
              </w:rPr>
              <w:t xml:space="preserve">Азот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83D" w:rsidRPr="00BB5743" w:rsidRDefault="00B0783D" w:rsidP="00106C6D">
            <w:pPr>
              <w:ind w:firstLine="709"/>
              <w:rPr>
                <w:b w:val="0"/>
                <w:sz w:val="24"/>
                <w:szCs w:val="24"/>
              </w:rPr>
            </w:pPr>
            <w:r w:rsidRPr="00BB5743">
              <w:rPr>
                <w:b w:val="0"/>
                <w:sz w:val="24"/>
                <w:szCs w:val="24"/>
              </w:rPr>
              <w:t xml:space="preserve">Раздражает слизистую оболочку органов дыхания, вызывает кашель, нарушает работу легких; снижает сопротивляемость к простудным заболеваниям; может обострять хронические заболевания сердца, вызывать астму и бронхит. </w:t>
            </w:r>
          </w:p>
        </w:tc>
      </w:tr>
      <w:tr w:rsidR="00B0783D" w:rsidRPr="00BB5743" w:rsidTr="00ED4D75">
        <w:trPr>
          <w:jc w:val="center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19B8" w:rsidRDefault="00E16194" w:rsidP="00106C6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Токсичные </w:t>
            </w:r>
            <w:r w:rsidR="00B0783D" w:rsidRPr="00BB5743">
              <w:rPr>
                <w:b w:val="0"/>
                <w:sz w:val="24"/>
                <w:szCs w:val="24"/>
              </w:rPr>
              <w:t xml:space="preserve">выбросы </w:t>
            </w:r>
          </w:p>
          <w:p w:rsidR="00B0783D" w:rsidRPr="00BB5743" w:rsidRDefault="00B0783D" w:rsidP="00106C6D">
            <w:pPr>
              <w:rPr>
                <w:b w:val="0"/>
                <w:sz w:val="24"/>
                <w:szCs w:val="24"/>
              </w:rPr>
            </w:pPr>
            <w:r w:rsidRPr="00BB5743">
              <w:rPr>
                <w:b w:val="0"/>
                <w:sz w:val="24"/>
                <w:szCs w:val="24"/>
              </w:rPr>
              <w:t xml:space="preserve">(тяжелые металлы)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83D" w:rsidRPr="00BB5743" w:rsidRDefault="00B0783D" w:rsidP="00106C6D">
            <w:pPr>
              <w:ind w:firstLine="709"/>
              <w:rPr>
                <w:b w:val="0"/>
                <w:sz w:val="24"/>
                <w:szCs w:val="24"/>
              </w:rPr>
            </w:pPr>
            <w:r w:rsidRPr="00BB5743">
              <w:rPr>
                <w:b w:val="0"/>
                <w:sz w:val="24"/>
                <w:szCs w:val="24"/>
              </w:rPr>
              <w:t xml:space="preserve">Вызывают онкологические заболевания, нарушение функции половой системы и дефекты у новорожденных. </w:t>
            </w:r>
          </w:p>
        </w:tc>
      </w:tr>
    </w:tbl>
    <w:p w:rsidR="001572AF" w:rsidRDefault="001572AF" w:rsidP="00E41552">
      <w:pPr>
        <w:ind w:firstLine="70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Оценка риска для здоровья населения в связи с загрязнением атмосферного воздуха выбросами автотранспорта</w:t>
      </w:r>
      <w:r w:rsidR="00ED4E55">
        <w:rPr>
          <w:b w:val="0"/>
          <w:sz w:val="24"/>
          <w:szCs w:val="24"/>
        </w:rPr>
        <w:t xml:space="preserve"> показала, что в </w:t>
      </w:r>
      <w:r w:rsidR="00C6481D">
        <w:rPr>
          <w:b w:val="0"/>
          <w:sz w:val="24"/>
          <w:szCs w:val="24"/>
        </w:rPr>
        <w:t>Королёве</w:t>
      </w:r>
      <w:r w:rsidR="00ED4E55">
        <w:rPr>
          <w:b w:val="0"/>
          <w:sz w:val="24"/>
          <w:szCs w:val="24"/>
        </w:rPr>
        <w:t xml:space="preserve"> не обеспечивается безопасность среды обитания населения.</w:t>
      </w:r>
      <w:r>
        <w:rPr>
          <w:b w:val="0"/>
          <w:sz w:val="24"/>
          <w:szCs w:val="24"/>
        </w:rPr>
        <w:t xml:space="preserve"> </w:t>
      </w:r>
    </w:p>
    <w:p w:rsidR="00DE1975" w:rsidRPr="00E41552" w:rsidRDefault="00DE1975" w:rsidP="00E41552">
      <w:pPr>
        <w:shd w:val="clear" w:color="auto" w:fill="FFFFFF"/>
        <w:ind w:left="360"/>
        <w:jc w:val="left"/>
        <w:rPr>
          <w:b w:val="0"/>
          <w:sz w:val="24"/>
          <w:szCs w:val="24"/>
        </w:rPr>
      </w:pPr>
      <w:r w:rsidRPr="00E41552">
        <w:rPr>
          <w:rStyle w:val="a6"/>
          <w:sz w:val="24"/>
          <w:szCs w:val="24"/>
        </w:rPr>
        <w:t xml:space="preserve">Самыми распространенными </w:t>
      </w:r>
      <w:r w:rsidR="00046DE6">
        <w:rPr>
          <w:rStyle w:val="a6"/>
          <w:sz w:val="24"/>
          <w:szCs w:val="24"/>
        </w:rPr>
        <w:t xml:space="preserve">заболеваниями </w:t>
      </w:r>
      <w:r w:rsidRPr="00E41552">
        <w:rPr>
          <w:rStyle w:val="a6"/>
          <w:sz w:val="24"/>
          <w:szCs w:val="24"/>
        </w:rPr>
        <w:t>среди жителей города Королёва в течение последних пяти лет являются следующие:</w:t>
      </w:r>
      <w:r w:rsidRPr="00E41552">
        <w:rPr>
          <w:b w:val="0"/>
          <w:sz w:val="24"/>
          <w:szCs w:val="24"/>
        </w:rPr>
        <w:t xml:space="preserve"> </w:t>
      </w:r>
    </w:p>
    <w:p w:rsidR="00DE1975" w:rsidRPr="00E41552" w:rsidRDefault="00046DE6" w:rsidP="00E41552">
      <w:pPr>
        <w:shd w:val="clear" w:color="auto" w:fill="FFFFFF"/>
        <w:ind w:left="36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- </w:t>
      </w:r>
      <w:r w:rsidR="00DE1975" w:rsidRPr="00E41552">
        <w:rPr>
          <w:b w:val="0"/>
          <w:sz w:val="24"/>
          <w:szCs w:val="24"/>
        </w:rPr>
        <w:t>заболевания органов дыхания — 27,12%,</w:t>
      </w:r>
    </w:p>
    <w:p w:rsidR="00DE1975" w:rsidRPr="00E41552" w:rsidRDefault="00046DE6" w:rsidP="00E41552">
      <w:pPr>
        <w:shd w:val="clear" w:color="auto" w:fill="FFFFFF"/>
        <w:ind w:left="36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- </w:t>
      </w:r>
      <w:r w:rsidR="00DE1975" w:rsidRPr="00E41552">
        <w:rPr>
          <w:b w:val="0"/>
          <w:sz w:val="24"/>
          <w:szCs w:val="24"/>
        </w:rPr>
        <w:t>травмы и отравления — 26,64%,</w:t>
      </w:r>
    </w:p>
    <w:p w:rsidR="00DE1975" w:rsidRPr="00E41552" w:rsidRDefault="00046DE6" w:rsidP="00E41552">
      <w:pPr>
        <w:shd w:val="clear" w:color="auto" w:fill="FFFFFF"/>
        <w:ind w:left="36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- </w:t>
      </w:r>
      <w:r w:rsidR="00DE1975" w:rsidRPr="00E41552">
        <w:rPr>
          <w:b w:val="0"/>
          <w:sz w:val="24"/>
          <w:szCs w:val="24"/>
        </w:rPr>
        <w:t>инфекционные и паразитарные заболевания — 14,12%,</w:t>
      </w:r>
    </w:p>
    <w:p w:rsidR="00DE1975" w:rsidRPr="00E41552" w:rsidRDefault="00046DE6" w:rsidP="00E41552">
      <w:pPr>
        <w:shd w:val="clear" w:color="auto" w:fill="FFFFFF"/>
        <w:ind w:left="36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- </w:t>
      </w:r>
      <w:r w:rsidR="00DE1975" w:rsidRPr="00E41552">
        <w:rPr>
          <w:b w:val="0"/>
          <w:sz w:val="24"/>
          <w:szCs w:val="24"/>
        </w:rPr>
        <w:t>болезни кожи и подкожной клетчатки — 12,32%,</w:t>
      </w:r>
    </w:p>
    <w:p w:rsidR="00DE1975" w:rsidRPr="00E41552" w:rsidRDefault="00046DE6" w:rsidP="00E41552">
      <w:pPr>
        <w:shd w:val="clear" w:color="auto" w:fill="FFFFFF"/>
        <w:ind w:left="36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- </w:t>
      </w:r>
      <w:r w:rsidR="00DE1975" w:rsidRPr="00E41552">
        <w:rPr>
          <w:b w:val="0"/>
          <w:sz w:val="24"/>
          <w:szCs w:val="24"/>
        </w:rPr>
        <w:t>мочеполовой системы — 3,56%,</w:t>
      </w:r>
    </w:p>
    <w:p w:rsidR="00DE1975" w:rsidRPr="00E41552" w:rsidRDefault="00046DE6" w:rsidP="00E41552">
      <w:pPr>
        <w:shd w:val="clear" w:color="auto" w:fill="FFFFFF"/>
        <w:ind w:left="36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- </w:t>
      </w:r>
      <w:r w:rsidR="00DE1975" w:rsidRPr="00E41552">
        <w:rPr>
          <w:b w:val="0"/>
          <w:sz w:val="24"/>
          <w:szCs w:val="24"/>
        </w:rPr>
        <w:t>новообразования — 3,02%,</w:t>
      </w:r>
    </w:p>
    <w:p w:rsidR="00DE1975" w:rsidRPr="00E41552" w:rsidRDefault="00046DE6" w:rsidP="00E41552">
      <w:pPr>
        <w:shd w:val="clear" w:color="auto" w:fill="FFFFFF"/>
        <w:ind w:left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- </w:t>
      </w:r>
      <w:r w:rsidR="00DE1975" w:rsidRPr="00E41552">
        <w:rPr>
          <w:b w:val="0"/>
          <w:sz w:val="24"/>
          <w:szCs w:val="24"/>
        </w:rPr>
        <w:t xml:space="preserve"> кровообращения — 2,50%,</w:t>
      </w:r>
    </w:p>
    <w:p w:rsidR="00DE1975" w:rsidRPr="00E41552" w:rsidRDefault="00046DE6" w:rsidP="00E41552">
      <w:pPr>
        <w:shd w:val="clear" w:color="auto" w:fill="FFFFFF"/>
        <w:ind w:left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- </w:t>
      </w:r>
      <w:r w:rsidR="00DE1975" w:rsidRPr="00E41552">
        <w:rPr>
          <w:b w:val="0"/>
          <w:sz w:val="24"/>
          <w:szCs w:val="24"/>
        </w:rPr>
        <w:t>психические расстройства — 2,14%,</w:t>
      </w:r>
    </w:p>
    <w:p w:rsidR="00B0783D" w:rsidRPr="00E62B86" w:rsidRDefault="00B0783D" w:rsidP="00DE1975">
      <w:pPr>
        <w:ind w:right="113" w:firstLine="360"/>
        <w:rPr>
          <w:b w:val="0"/>
          <w:sz w:val="24"/>
          <w:szCs w:val="24"/>
        </w:rPr>
      </w:pPr>
      <w:r w:rsidRPr="00E62B86">
        <w:rPr>
          <w:b w:val="0"/>
          <w:sz w:val="24"/>
          <w:szCs w:val="24"/>
        </w:rPr>
        <w:lastRenderedPageBreak/>
        <w:t>Наиболее реальный путь решения проблемы загрязнения атмосферного воздуха – это:</w:t>
      </w:r>
    </w:p>
    <w:p w:rsidR="00B0783D" w:rsidRPr="00E62B86" w:rsidRDefault="00B0783D" w:rsidP="00106C6D">
      <w:pPr>
        <w:ind w:right="113" w:firstLine="709"/>
        <w:rPr>
          <w:b w:val="0"/>
          <w:sz w:val="24"/>
          <w:szCs w:val="24"/>
        </w:rPr>
      </w:pPr>
      <w:r w:rsidRPr="00E62B86">
        <w:rPr>
          <w:b w:val="0"/>
          <w:sz w:val="24"/>
          <w:szCs w:val="24"/>
        </w:rPr>
        <w:t xml:space="preserve">- модернизация автотранспорта, его регулярное техническое обслуживание; </w:t>
      </w:r>
    </w:p>
    <w:p w:rsidR="00E62B86" w:rsidRPr="00E62B86" w:rsidRDefault="00B0783D" w:rsidP="00106C6D">
      <w:pPr>
        <w:ind w:right="113" w:firstLine="709"/>
        <w:rPr>
          <w:b w:val="0"/>
          <w:sz w:val="24"/>
          <w:szCs w:val="24"/>
        </w:rPr>
      </w:pPr>
      <w:r w:rsidRPr="00E62B86">
        <w:rPr>
          <w:b w:val="0"/>
          <w:sz w:val="24"/>
          <w:szCs w:val="24"/>
        </w:rPr>
        <w:t xml:space="preserve">- внедрение инновационных технологий, повышающих </w:t>
      </w:r>
      <w:proofErr w:type="spellStart"/>
      <w:r w:rsidRPr="00E62B86">
        <w:rPr>
          <w:b w:val="0"/>
          <w:sz w:val="24"/>
          <w:szCs w:val="24"/>
        </w:rPr>
        <w:t>экологичность</w:t>
      </w:r>
      <w:proofErr w:type="spellEnd"/>
      <w:r w:rsidRPr="00E62B86">
        <w:rPr>
          <w:b w:val="0"/>
          <w:sz w:val="24"/>
          <w:szCs w:val="24"/>
        </w:rPr>
        <w:t xml:space="preserve"> двигателей. </w:t>
      </w:r>
    </w:p>
    <w:p w:rsidR="00B0783D" w:rsidRPr="00E62B86" w:rsidRDefault="00B0783D" w:rsidP="00106C6D">
      <w:pPr>
        <w:ind w:right="113" w:firstLine="709"/>
        <w:rPr>
          <w:b w:val="0"/>
          <w:sz w:val="24"/>
          <w:szCs w:val="24"/>
        </w:rPr>
      </w:pPr>
      <w:r w:rsidRPr="00E62B86">
        <w:rPr>
          <w:b w:val="0"/>
          <w:sz w:val="24"/>
          <w:szCs w:val="24"/>
        </w:rPr>
        <w:t>-</w:t>
      </w:r>
      <w:r w:rsidR="00367377">
        <w:rPr>
          <w:b w:val="0"/>
          <w:sz w:val="24"/>
          <w:szCs w:val="24"/>
        </w:rPr>
        <w:t xml:space="preserve"> </w:t>
      </w:r>
      <w:r w:rsidRPr="00E62B86">
        <w:rPr>
          <w:b w:val="0"/>
          <w:sz w:val="24"/>
          <w:szCs w:val="24"/>
        </w:rPr>
        <w:t>максимальное  озеленение  территорий  микрорайонов  и  разделительных  полос;</w:t>
      </w:r>
    </w:p>
    <w:p w:rsidR="00B0783D" w:rsidRDefault="00B0783D" w:rsidP="00106C6D">
      <w:pPr>
        <w:ind w:right="113" w:firstLine="709"/>
        <w:rPr>
          <w:b w:val="0"/>
          <w:sz w:val="24"/>
          <w:szCs w:val="24"/>
        </w:rPr>
      </w:pPr>
      <w:r w:rsidRPr="00E62B86">
        <w:rPr>
          <w:b w:val="0"/>
          <w:sz w:val="24"/>
          <w:szCs w:val="24"/>
        </w:rPr>
        <w:t xml:space="preserve">-воспитание и просвещение населения города посредством организации и совершенствования всеобщего непрерывного экологического образования; </w:t>
      </w:r>
    </w:p>
    <w:p w:rsidR="00523B95" w:rsidRDefault="00462E55" w:rsidP="00106C6D">
      <w:pPr>
        <w:ind w:right="113" w:firstLine="70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-</w:t>
      </w:r>
      <w:r w:rsidR="00367377">
        <w:rPr>
          <w:b w:val="0"/>
          <w:sz w:val="24"/>
          <w:szCs w:val="24"/>
        </w:rPr>
        <w:t xml:space="preserve"> развитие транспортной сети объездных дорог;</w:t>
      </w:r>
    </w:p>
    <w:p w:rsidR="00523B95" w:rsidRDefault="00B0783D" w:rsidP="00106C6D">
      <w:pPr>
        <w:ind w:right="113" w:firstLine="709"/>
        <w:rPr>
          <w:b w:val="0"/>
          <w:sz w:val="24"/>
          <w:szCs w:val="24"/>
        </w:rPr>
      </w:pPr>
      <w:r w:rsidRPr="00E62B86">
        <w:rPr>
          <w:b w:val="0"/>
          <w:sz w:val="24"/>
          <w:szCs w:val="24"/>
        </w:rPr>
        <w:t>- акции «День без автомобиля», цель котор</w:t>
      </w:r>
      <w:r w:rsidR="00E62B86" w:rsidRPr="00E62B86">
        <w:rPr>
          <w:b w:val="0"/>
          <w:sz w:val="24"/>
          <w:szCs w:val="24"/>
        </w:rPr>
        <w:t xml:space="preserve">ых </w:t>
      </w:r>
      <w:r w:rsidRPr="00E62B86">
        <w:rPr>
          <w:b w:val="0"/>
          <w:sz w:val="24"/>
          <w:szCs w:val="24"/>
        </w:rPr>
        <w:t xml:space="preserve"> - отказ от автомобилей для поездки на работу в пользу общественного транспорта</w:t>
      </w:r>
      <w:r w:rsidR="00523B95">
        <w:rPr>
          <w:b w:val="0"/>
          <w:sz w:val="24"/>
          <w:szCs w:val="24"/>
        </w:rPr>
        <w:t>.</w:t>
      </w:r>
    </w:p>
    <w:p w:rsidR="00523B95" w:rsidRDefault="00523B95" w:rsidP="00106C6D">
      <w:pPr>
        <w:ind w:right="113" w:firstLine="709"/>
      </w:pPr>
    </w:p>
    <w:p w:rsidR="00B0783D" w:rsidRDefault="00B0783D" w:rsidP="00106C6D">
      <w:pPr>
        <w:ind w:right="113" w:firstLine="709"/>
      </w:pPr>
      <w:r w:rsidRPr="00E62B86">
        <w:t>Литература.</w:t>
      </w:r>
    </w:p>
    <w:p w:rsidR="00F70C03" w:rsidRDefault="00F70C03" w:rsidP="00106C6D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риска здоровью населения от воздействия выбросов автотранспорта и пути его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снижения, И.В.Май, С.В.Клейн, 04.10.2011.</w:t>
      </w:r>
    </w:p>
    <w:p w:rsidR="00F70C03" w:rsidRDefault="00F70C03" w:rsidP="00106C6D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Информационный бюллетень "Оценка влияния факторов среды обитания на здоровье населения </w:t>
      </w:r>
      <w:r w:rsidR="0045151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города Королёв</w:t>
      </w:r>
      <w:r w:rsidRPr="007F4D8C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F4D8C">
        <w:rPr>
          <w:rFonts w:ascii="Times New Roman" w:eastAsia="Times New Roman" w:hAnsi="Times New Roman" w:cs="Times New Roman"/>
          <w:sz w:val="24"/>
          <w:szCs w:val="24"/>
          <w:lang w:eastAsia="ru-RU"/>
        </w:rPr>
        <w:t>09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4D8C">
        <w:rPr>
          <w:rFonts w:ascii="Times New Roman" w:eastAsia="Times New Roman" w:hAnsi="Times New Roman" w:cs="Times New Roman"/>
          <w:sz w:val="24"/>
          <w:szCs w:val="24"/>
          <w:lang w:eastAsia="ru-RU"/>
        </w:rPr>
        <w:t>Июля 2014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6481D" w:rsidRPr="00C6481D" w:rsidRDefault="00136373" w:rsidP="00106C6D">
      <w:pPr>
        <w:pStyle w:val="a5"/>
        <w:numPr>
          <w:ilvl w:val="0"/>
          <w:numId w:val="6"/>
        </w:numPr>
        <w:spacing w:line="360" w:lineRule="auto"/>
        <w:jc w:val="both"/>
      </w:pPr>
      <w:hyperlink r:id="rId9" w:history="1">
        <w:r w:rsidR="00C6481D" w:rsidRPr="007363A4">
          <w:rPr>
            <w:rStyle w:val="a4"/>
            <w:rFonts w:asciiTheme="minorHAnsi" w:eastAsiaTheme="minorHAnsi" w:hAnsiTheme="minorHAnsi" w:cstheme="minorBidi"/>
            <w:sz w:val="22"/>
            <w:szCs w:val="22"/>
            <w:lang w:eastAsia="en-US"/>
          </w:rPr>
          <w:t>http://nesiditsa.ru/city/korolev</w:t>
        </w:r>
      </w:hyperlink>
    </w:p>
    <w:p w:rsidR="00F70C03" w:rsidRPr="00F70C03" w:rsidRDefault="00136373" w:rsidP="00106C6D">
      <w:pPr>
        <w:pStyle w:val="a5"/>
        <w:numPr>
          <w:ilvl w:val="0"/>
          <w:numId w:val="6"/>
        </w:numPr>
        <w:spacing w:line="360" w:lineRule="auto"/>
        <w:jc w:val="both"/>
      </w:pPr>
      <w:hyperlink r:id="rId10" w:history="1">
        <w:r w:rsidR="00F70C03" w:rsidRPr="00F70C03">
          <w:t>http://ru.wikipedia.org/wiki/Электромобиль</w:t>
        </w:r>
      </w:hyperlink>
      <w:r w:rsidR="00F70C03" w:rsidRPr="00F70C03">
        <w:t>.</w:t>
      </w:r>
    </w:p>
    <w:p w:rsidR="00F70C03" w:rsidRPr="00D9563A" w:rsidRDefault="00F70C03" w:rsidP="00106C6D">
      <w:pPr>
        <w:ind w:right="113" w:firstLine="709"/>
        <w:rPr>
          <w:b w:val="0"/>
        </w:rPr>
      </w:pPr>
    </w:p>
    <w:sectPr w:rsidR="00F70C03" w:rsidRPr="00D9563A" w:rsidSect="00177C8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373" w:rsidRDefault="00136373" w:rsidP="00136373">
      <w:pPr>
        <w:spacing w:line="240" w:lineRule="auto"/>
      </w:pPr>
      <w:r>
        <w:separator/>
      </w:r>
    </w:p>
  </w:endnote>
  <w:endnote w:type="continuationSeparator" w:id="0">
    <w:p w:rsidR="00136373" w:rsidRDefault="00136373" w:rsidP="00136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373" w:rsidRDefault="00136373" w:rsidP="00136373">
      <w:pPr>
        <w:spacing w:line="240" w:lineRule="auto"/>
      </w:pPr>
      <w:r>
        <w:separator/>
      </w:r>
    </w:p>
  </w:footnote>
  <w:footnote w:type="continuationSeparator" w:id="0">
    <w:p w:rsidR="00136373" w:rsidRDefault="00136373" w:rsidP="001363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D1E"/>
    <w:multiLevelType w:val="multilevel"/>
    <w:tmpl w:val="704A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254BF"/>
    <w:multiLevelType w:val="multilevel"/>
    <w:tmpl w:val="F048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42B75"/>
    <w:multiLevelType w:val="hybridMultilevel"/>
    <w:tmpl w:val="A8703E40"/>
    <w:lvl w:ilvl="0" w:tplc="2EEA4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EF3A08"/>
    <w:multiLevelType w:val="hybridMultilevel"/>
    <w:tmpl w:val="65CEF99E"/>
    <w:lvl w:ilvl="0" w:tplc="4A425A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DF7E43"/>
    <w:multiLevelType w:val="hybridMultilevel"/>
    <w:tmpl w:val="4E940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B7113"/>
    <w:multiLevelType w:val="hybridMultilevel"/>
    <w:tmpl w:val="7068B590"/>
    <w:lvl w:ilvl="0" w:tplc="C6CAA9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132020A"/>
    <w:multiLevelType w:val="multilevel"/>
    <w:tmpl w:val="B4D2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D7324"/>
    <w:multiLevelType w:val="hybridMultilevel"/>
    <w:tmpl w:val="8AD6C408"/>
    <w:lvl w:ilvl="0" w:tplc="AABC65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C4EF2"/>
    <w:multiLevelType w:val="hybridMultilevel"/>
    <w:tmpl w:val="1AC69F6C"/>
    <w:lvl w:ilvl="0" w:tplc="1A12A9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20D4B"/>
    <w:multiLevelType w:val="multilevel"/>
    <w:tmpl w:val="465E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6F8A"/>
    <w:rsid w:val="000273B0"/>
    <w:rsid w:val="00046DE6"/>
    <w:rsid w:val="00085A69"/>
    <w:rsid w:val="00085EE9"/>
    <w:rsid w:val="00106C6D"/>
    <w:rsid w:val="00136373"/>
    <w:rsid w:val="001572AF"/>
    <w:rsid w:val="00165757"/>
    <w:rsid w:val="001721E9"/>
    <w:rsid w:val="00177C8E"/>
    <w:rsid w:val="00180E5A"/>
    <w:rsid w:val="001C2276"/>
    <w:rsid w:val="001E21C8"/>
    <w:rsid w:val="002051DD"/>
    <w:rsid w:val="00212287"/>
    <w:rsid w:val="0022088B"/>
    <w:rsid w:val="002C123C"/>
    <w:rsid w:val="002E25B8"/>
    <w:rsid w:val="00305B45"/>
    <w:rsid w:val="00352A62"/>
    <w:rsid w:val="00361611"/>
    <w:rsid w:val="00367377"/>
    <w:rsid w:val="003D2D39"/>
    <w:rsid w:val="00417B05"/>
    <w:rsid w:val="00422F14"/>
    <w:rsid w:val="00451511"/>
    <w:rsid w:val="00462E55"/>
    <w:rsid w:val="004F01C3"/>
    <w:rsid w:val="00516F8A"/>
    <w:rsid w:val="00523B95"/>
    <w:rsid w:val="00524632"/>
    <w:rsid w:val="005319B8"/>
    <w:rsid w:val="00550414"/>
    <w:rsid w:val="00571E77"/>
    <w:rsid w:val="005D18D9"/>
    <w:rsid w:val="005D2910"/>
    <w:rsid w:val="005D4873"/>
    <w:rsid w:val="005D4D1C"/>
    <w:rsid w:val="005F5AD1"/>
    <w:rsid w:val="006050D5"/>
    <w:rsid w:val="00752898"/>
    <w:rsid w:val="007D3338"/>
    <w:rsid w:val="007F4D8C"/>
    <w:rsid w:val="00813A3A"/>
    <w:rsid w:val="008351CA"/>
    <w:rsid w:val="0085767D"/>
    <w:rsid w:val="008D0870"/>
    <w:rsid w:val="009A6727"/>
    <w:rsid w:val="00A643C4"/>
    <w:rsid w:val="00A8186D"/>
    <w:rsid w:val="00A932EA"/>
    <w:rsid w:val="00AE1B42"/>
    <w:rsid w:val="00B0783D"/>
    <w:rsid w:val="00B536E7"/>
    <w:rsid w:val="00BB5217"/>
    <w:rsid w:val="00BB5743"/>
    <w:rsid w:val="00BC37C2"/>
    <w:rsid w:val="00BD799F"/>
    <w:rsid w:val="00BE564F"/>
    <w:rsid w:val="00C6481D"/>
    <w:rsid w:val="00C97AFB"/>
    <w:rsid w:val="00CC7DB7"/>
    <w:rsid w:val="00D8019E"/>
    <w:rsid w:val="00D9563A"/>
    <w:rsid w:val="00D96184"/>
    <w:rsid w:val="00DA502F"/>
    <w:rsid w:val="00DD6357"/>
    <w:rsid w:val="00DE1975"/>
    <w:rsid w:val="00E16194"/>
    <w:rsid w:val="00E41552"/>
    <w:rsid w:val="00E54386"/>
    <w:rsid w:val="00E62B86"/>
    <w:rsid w:val="00E70AE5"/>
    <w:rsid w:val="00ED2F90"/>
    <w:rsid w:val="00ED4E55"/>
    <w:rsid w:val="00F2017E"/>
    <w:rsid w:val="00F33C02"/>
    <w:rsid w:val="00F42FD6"/>
    <w:rsid w:val="00F70C03"/>
    <w:rsid w:val="00FA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8C516"/>
  <w15:docId w15:val="{7FDBBFFC-428A-46EA-8620-9C906A5D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F8A"/>
    <w:pPr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783D"/>
    <w:pPr>
      <w:keepNext/>
      <w:keepLines/>
      <w:spacing w:before="200" w:line="240" w:lineRule="auto"/>
      <w:jc w:val="left"/>
      <w:outlineLvl w:val="2"/>
    </w:pPr>
    <w:rPr>
      <w:rFonts w:asciiTheme="majorHAnsi" w:eastAsiaTheme="majorEastAsia" w:hAnsiTheme="majorHAnsi" w:cstheme="majorBidi"/>
      <w:b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078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B0783D"/>
    <w:pPr>
      <w:spacing w:after="200" w:line="240" w:lineRule="auto"/>
      <w:ind w:left="720"/>
      <w:contextualSpacing/>
      <w:jc w:val="left"/>
    </w:pPr>
    <w:rPr>
      <w:rFonts w:asciiTheme="minorHAnsi" w:eastAsiaTheme="minorHAnsi" w:hAnsiTheme="minorHAnsi" w:cstheme="minorBidi"/>
      <w:b w:val="0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B0783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0783D"/>
    <w:pPr>
      <w:spacing w:line="240" w:lineRule="auto"/>
      <w:jc w:val="left"/>
    </w:pPr>
    <w:rPr>
      <w:b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B0783D"/>
    <w:rPr>
      <w:i/>
      <w:iCs/>
    </w:rPr>
  </w:style>
  <w:style w:type="table" w:customStyle="1" w:styleId="1">
    <w:name w:val="Сетка таблицы1"/>
    <w:basedOn w:val="a1"/>
    <w:uiPriority w:val="59"/>
    <w:rsid w:val="00B07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B0783D"/>
    <w:rPr>
      <w:b/>
      <w:bCs/>
    </w:rPr>
  </w:style>
  <w:style w:type="table" w:styleId="a7">
    <w:name w:val="Table Grid"/>
    <w:basedOn w:val="a1"/>
    <w:uiPriority w:val="59"/>
    <w:rsid w:val="00B07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078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783D"/>
    <w:rPr>
      <w:rFonts w:ascii="Tahoma" w:eastAsia="Times New Roman" w:hAnsi="Tahoma" w:cs="Tahoma"/>
      <w:b/>
      <w:sz w:val="16"/>
      <w:szCs w:val="16"/>
      <w:lang w:eastAsia="ru-RU"/>
    </w:rPr>
  </w:style>
  <w:style w:type="character" w:styleId="aa">
    <w:name w:val="FollowedHyperlink"/>
    <w:basedOn w:val="a0"/>
    <w:uiPriority w:val="99"/>
    <w:semiHidden/>
    <w:unhideWhenUsed/>
    <w:rsid w:val="005D4873"/>
    <w:rPr>
      <w:color w:val="800080" w:themeColor="followedHyperlink"/>
      <w:u w:val="single"/>
    </w:rPr>
  </w:style>
  <w:style w:type="paragraph" w:customStyle="1" w:styleId="Style4">
    <w:name w:val="Style4"/>
    <w:basedOn w:val="a"/>
    <w:rsid w:val="00462E55"/>
    <w:pPr>
      <w:widowControl w:val="0"/>
      <w:autoSpaceDE w:val="0"/>
      <w:autoSpaceDN w:val="0"/>
      <w:adjustRightInd w:val="0"/>
      <w:spacing w:line="283" w:lineRule="exact"/>
      <w:ind w:firstLine="595"/>
    </w:pPr>
  </w:style>
  <w:style w:type="character" w:customStyle="1" w:styleId="apple-converted-space">
    <w:name w:val="apple-converted-space"/>
    <w:basedOn w:val="a0"/>
    <w:rsid w:val="00B536E7"/>
  </w:style>
  <w:style w:type="paragraph" w:customStyle="1" w:styleId="basicmiddle">
    <w:name w:val="basicmiddle"/>
    <w:basedOn w:val="a"/>
    <w:rsid w:val="00DE1975"/>
    <w:pPr>
      <w:spacing w:before="100" w:beforeAutospacing="1" w:after="100" w:afterAutospacing="1" w:line="240" w:lineRule="auto"/>
      <w:jc w:val="left"/>
    </w:pPr>
    <w:rPr>
      <w:b w:val="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13637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3637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unhideWhenUsed/>
    <w:rsid w:val="0013637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36373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9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ru.wikipedia.org/wiki/&#1069;&#1083;&#1077;&#1082;&#1090;&#1088;&#1086;&#1084;&#1086;&#1073;&#1080;&#1083;&#1100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esiditsa.ru/city/korol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B1E11-2031-403F-A0A8-2C6D01C63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PU 19</Company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Бондаренко Л.И.</dc:creator>
  <cp:lastModifiedBy>Любовь</cp:lastModifiedBy>
  <cp:revision>8</cp:revision>
  <cp:lastPrinted>2017-04-05T04:06:00Z</cp:lastPrinted>
  <dcterms:created xsi:type="dcterms:W3CDTF">2017-03-18T11:36:00Z</dcterms:created>
  <dcterms:modified xsi:type="dcterms:W3CDTF">2017-04-05T04:06:00Z</dcterms:modified>
</cp:coreProperties>
</file>