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89" w:rsidRDefault="002D5D6E">
      <w:pPr>
        <w:rPr>
          <w:lang w:val="ru-RU"/>
        </w:rPr>
      </w:pPr>
      <w:r>
        <w:rPr>
          <w:lang w:val="ru-RU"/>
        </w:rPr>
        <w:t xml:space="preserve">Формирование методологии </w:t>
      </w:r>
    </w:p>
    <w:p w:rsidR="002D5D6E" w:rsidRDefault="002D5D6E">
      <w:pPr>
        <w:rPr>
          <w:lang w:val="ru-RU"/>
        </w:rPr>
      </w:pPr>
      <w:r>
        <w:rPr>
          <w:lang w:val="ru-RU"/>
        </w:rPr>
        <w:t>1 этап – зарождение и формирование системных мышлений</w:t>
      </w:r>
    </w:p>
    <w:p w:rsidR="002D5D6E" w:rsidRDefault="002D5D6E">
      <w:pPr>
        <w:rPr>
          <w:lang w:val="ru-RU"/>
        </w:rPr>
      </w:pPr>
      <w:r>
        <w:rPr>
          <w:lang w:val="ru-RU"/>
        </w:rPr>
        <w:t xml:space="preserve">2 этап </w:t>
      </w:r>
      <w:r>
        <w:rPr>
          <w:lang w:val="ru-RU"/>
        </w:rPr>
        <w:softHyphen/>
      </w:r>
      <w:r w:rsidR="001D110A">
        <w:rPr>
          <w:lang w:val="ru-RU"/>
        </w:rPr>
        <w:t>– возникновение необходимости в оперативном решении сложных задач</w:t>
      </w:r>
      <w:r>
        <w:rPr>
          <w:lang w:val="ru-RU"/>
        </w:rPr>
        <w:t xml:space="preserve"> </w:t>
      </w:r>
    </w:p>
    <w:p w:rsidR="001D110A" w:rsidRDefault="001D110A">
      <w:pPr>
        <w:rPr>
          <w:lang w:val="ru-RU"/>
        </w:rPr>
      </w:pPr>
      <w:r>
        <w:rPr>
          <w:lang w:val="ru-RU"/>
        </w:rPr>
        <w:t>3 этап – превращение системности в метод научных исследований</w:t>
      </w:r>
    </w:p>
    <w:p w:rsidR="001D110A" w:rsidRDefault="001D110A">
      <w:pPr>
        <w:rPr>
          <w:lang w:val="ru-RU"/>
        </w:rPr>
      </w:pPr>
      <w:r>
        <w:rPr>
          <w:lang w:val="ru-RU"/>
        </w:rPr>
        <w:t>4 этап – глобализация мировых процессов и угроз</w:t>
      </w:r>
    </w:p>
    <w:p w:rsidR="001D110A" w:rsidRDefault="001D110A">
      <w:pPr>
        <w:rPr>
          <w:lang w:val="ru-RU"/>
        </w:rPr>
      </w:pPr>
      <w:r>
        <w:rPr>
          <w:lang w:val="ru-RU"/>
        </w:rPr>
        <w:t>Системность практической деятельности человека</w:t>
      </w:r>
    </w:p>
    <w:p w:rsidR="00F27B3D" w:rsidRDefault="00226AB1">
      <w:pPr>
        <w:rPr>
          <w:lang w:val="ru-RU"/>
        </w:rPr>
      </w:pPr>
      <w:r>
        <w:rPr>
          <w:lang w:val="ru-RU"/>
        </w:rPr>
        <w:t>Ручной труд, механизация, автоматизация, кибернетизация, интеллектуализация</w:t>
      </w:r>
    </w:p>
    <w:p w:rsidR="00481824" w:rsidRDefault="00F27B3D">
      <w:pPr>
        <w:rPr>
          <w:lang w:val="ru-RU"/>
        </w:rPr>
      </w:pPr>
      <w:r>
        <w:rPr>
          <w:lang w:val="ru-RU"/>
        </w:rPr>
        <w:t xml:space="preserve">Анализ реальных сложных систем </w:t>
      </w:r>
    </w:p>
    <w:p w:rsidR="00481824" w:rsidRDefault="00481824">
      <w:pPr>
        <w:rPr>
          <w:lang w:val="ru-RU"/>
        </w:rPr>
      </w:pPr>
      <w:r>
        <w:rPr>
          <w:lang w:val="ru-RU"/>
        </w:rPr>
        <w:t>ДЗ:</w:t>
      </w:r>
    </w:p>
    <w:p w:rsidR="00526972" w:rsidRDefault="00526972">
      <w:pPr>
        <w:rPr>
          <w:lang w:val="ru-RU"/>
        </w:rPr>
      </w:pPr>
      <w:r>
        <w:rPr>
          <w:lang w:val="ru-RU"/>
        </w:rPr>
        <w:t>Посмотреть вопросы:</w:t>
      </w:r>
    </w:p>
    <w:p w:rsidR="001D110A" w:rsidRDefault="00526972">
      <w:pPr>
        <w:rPr>
          <w:lang w:val="ru-RU"/>
        </w:rPr>
      </w:pPr>
      <w:r>
        <w:rPr>
          <w:lang w:val="ru-RU"/>
        </w:rPr>
        <w:t>Классификация системы</w:t>
      </w:r>
      <w:r w:rsidR="00226AB1">
        <w:rPr>
          <w:lang w:val="ru-RU"/>
        </w:rPr>
        <w:t xml:space="preserve"> </w:t>
      </w:r>
    </w:p>
    <w:p w:rsidR="00526972" w:rsidRDefault="00526972">
      <w:pPr>
        <w:rPr>
          <w:lang w:val="ru-RU"/>
        </w:rPr>
      </w:pPr>
      <w:r>
        <w:rPr>
          <w:lang w:val="ru-RU"/>
        </w:rPr>
        <w:t>эмпирическое развитие системного анализа</w:t>
      </w:r>
    </w:p>
    <w:p w:rsidR="00526972" w:rsidRPr="003E7532" w:rsidRDefault="00526972">
      <w:pPr>
        <w:rPr>
          <w:lang w:val="ru-RU"/>
        </w:rPr>
      </w:pPr>
      <w:r>
        <w:rPr>
          <w:lang w:val="ru-RU"/>
        </w:rPr>
        <w:t>существующие структуры системы</w:t>
      </w:r>
    </w:p>
    <w:p w:rsidR="003E7532" w:rsidRDefault="003E7532">
      <w:pPr>
        <w:rPr>
          <w:lang w:val="ru-RU"/>
        </w:rPr>
      </w:pPr>
      <w:r>
        <w:rPr>
          <w:lang w:val="ru-RU"/>
        </w:rPr>
        <w:t>Линейная свертка</w:t>
      </w:r>
    </w:p>
    <w:p w:rsidR="003E7532" w:rsidRDefault="003E7532">
      <w:pPr>
        <w:rPr>
          <w:lang w:val="ru-RU"/>
        </w:rPr>
      </w:pPr>
      <w:r>
        <w:rPr>
          <w:lang w:val="ru-RU"/>
        </w:rPr>
        <w:t>Метод уступок</w:t>
      </w:r>
    </w:p>
    <w:p w:rsidR="003E7532" w:rsidRPr="003E7532" w:rsidRDefault="003E7532">
      <w:pPr>
        <w:rPr>
          <w:lang w:val="ru-RU"/>
        </w:rPr>
      </w:pPr>
      <w:bookmarkStart w:id="0" w:name="_GoBack"/>
      <w:bookmarkEnd w:id="0"/>
    </w:p>
    <w:sectPr w:rsidR="003E7532" w:rsidRPr="003E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6E"/>
    <w:rsid w:val="001D110A"/>
    <w:rsid w:val="00226AB1"/>
    <w:rsid w:val="002D5D6E"/>
    <w:rsid w:val="003E7532"/>
    <w:rsid w:val="00481824"/>
    <w:rsid w:val="00526972"/>
    <w:rsid w:val="00877145"/>
    <w:rsid w:val="00EC1189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363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2014-09-25T07:18:00Z</dcterms:created>
  <dcterms:modified xsi:type="dcterms:W3CDTF">2014-11-06T11:40:00Z</dcterms:modified>
</cp:coreProperties>
</file>