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E1D" w:rsidRPr="00A70E1D" w:rsidRDefault="00A70E1D" w:rsidP="00A70E1D">
      <w:pPr>
        <w:pStyle w:val="af0"/>
        <w:jc w:val="center"/>
        <w:rPr>
          <w:rFonts w:ascii="Times New Roman" w:hAnsi="Times New Roman"/>
          <w:sz w:val="28"/>
          <w:szCs w:val="28"/>
        </w:rPr>
      </w:pPr>
      <w:r w:rsidRPr="00A70E1D">
        <w:rPr>
          <w:rFonts w:ascii="Times New Roman" w:hAnsi="Times New Roman"/>
          <w:sz w:val="28"/>
          <w:szCs w:val="28"/>
        </w:rPr>
        <w:t>Министерство образования и науки Российской Федерации</w:t>
      </w:r>
    </w:p>
    <w:p w:rsidR="00A70E1D" w:rsidRPr="00A70E1D" w:rsidRDefault="00A70E1D" w:rsidP="00A70E1D">
      <w:pPr>
        <w:pStyle w:val="af0"/>
        <w:jc w:val="center"/>
        <w:rPr>
          <w:rFonts w:ascii="Times New Roman" w:hAnsi="Times New Roman"/>
          <w:sz w:val="28"/>
          <w:szCs w:val="28"/>
        </w:rPr>
      </w:pPr>
      <w:r w:rsidRPr="00A70E1D">
        <w:rPr>
          <w:rFonts w:ascii="Times New Roman" w:hAnsi="Times New Roman"/>
          <w:sz w:val="28"/>
          <w:szCs w:val="28"/>
        </w:rPr>
        <w:t>ФГАОУ ВО «Севастопольский государственный университет»</w:t>
      </w:r>
    </w:p>
    <w:p w:rsidR="00A70E1D" w:rsidRPr="00A70E1D" w:rsidRDefault="00A70E1D" w:rsidP="00A70E1D">
      <w:pPr>
        <w:pStyle w:val="af0"/>
        <w:jc w:val="center"/>
        <w:rPr>
          <w:rFonts w:ascii="Times New Roman" w:hAnsi="Times New Roman"/>
          <w:sz w:val="28"/>
          <w:szCs w:val="28"/>
        </w:rPr>
      </w:pPr>
      <w:r w:rsidRPr="00A70E1D">
        <w:rPr>
          <w:rFonts w:ascii="Times New Roman" w:hAnsi="Times New Roman"/>
          <w:sz w:val="28"/>
          <w:szCs w:val="28"/>
        </w:rPr>
        <w:t>Институт информационных технологий и управления в технических системах</w:t>
      </w: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jc w:val="right"/>
        <w:rPr>
          <w:rFonts w:eastAsia="Calibri"/>
          <w:sz w:val="28"/>
          <w:szCs w:val="28"/>
        </w:rPr>
      </w:pPr>
    </w:p>
    <w:p w:rsidR="00A70E1D" w:rsidRPr="00A70E1D" w:rsidRDefault="00A70E1D" w:rsidP="00A70E1D">
      <w:pPr>
        <w:jc w:val="right"/>
        <w:rPr>
          <w:rFonts w:eastAsia="Calibri"/>
          <w:sz w:val="28"/>
          <w:szCs w:val="28"/>
        </w:rPr>
      </w:pPr>
    </w:p>
    <w:p w:rsidR="00A70E1D" w:rsidRPr="00A70E1D" w:rsidRDefault="00A70E1D" w:rsidP="00A70E1D">
      <w:pPr>
        <w:jc w:val="right"/>
        <w:rPr>
          <w:rFonts w:eastAsia="Calibri"/>
          <w:sz w:val="28"/>
          <w:szCs w:val="28"/>
        </w:rPr>
      </w:pPr>
      <w:r w:rsidRPr="00A70E1D">
        <w:rPr>
          <w:rFonts w:eastAsia="Calibri"/>
          <w:sz w:val="28"/>
          <w:szCs w:val="28"/>
        </w:rPr>
        <w:t>Кафедра Информационных систем</w:t>
      </w: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4F5004" w:rsidRDefault="00A70E1D" w:rsidP="00A70E1D">
      <w:pPr>
        <w:pStyle w:val="af0"/>
        <w:jc w:val="center"/>
        <w:rPr>
          <w:rFonts w:ascii="Times New Roman" w:hAnsi="Times New Roman"/>
          <w:sz w:val="28"/>
          <w:szCs w:val="28"/>
        </w:rPr>
      </w:pPr>
      <w:r w:rsidRPr="004F5004">
        <w:rPr>
          <w:rFonts w:ascii="Times New Roman" w:hAnsi="Times New Roman"/>
          <w:sz w:val="28"/>
          <w:szCs w:val="28"/>
        </w:rPr>
        <w:t>ПОЯСНИТЕЛЬНАЯ ЗАПИСКА</w:t>
      </w:r>
    </w:p>
    <w:p w:rsidR="00A70E1D" w:rsidRPr="004F5004" w:rsidRDefault="00A70E1D" w:rsidP="00A70E1D">
      <w:pPr>
        <w:pStyle w:val="af0"/>
        <w:jc w:val="center"/>
        <w:rPr>
          <w:rFonts w:ascii="Times New Roman" w:hAnsi="Times New Roman"/>
          <w:sz w:val="28"/>
          <w:szCs w:val="28"/>
        </w:rPr>
      </w:pPr>
      <w:r>
        <w:rPr>
          <w:rFonts w:ascii="Times New Roman" w:hAnsi="Times New Roman"/>
          <w:sz w:val="28"/>
          <w:szCs w:val="28"/>
        </w:rPr>
        <w:t>к курсовому проекту</w:t>
      </w:r>
    </w:p>
    <w:p w:rsidR="00A70E1D" w:rsidRPr="00A70E1D" w:rsidRDefault="00A70E1D" w:rsidP="00A70E1D">
      <w:pPr>
        <w:pStyle w:val="af0"/>
        <w:jc w:val="center"/>
        <w:rPr>
          <w:rFonts w:ascii="Times New Roman" w:hAnsi="Times New Roman"/>
          <w:sz w:val="28"/>
          <w:szCs w:val="28"/>
          <w:lang w:val="ru-RU"/>
        </w:rPr>
      </w:pPr>
      <w:r w:rsidRPr="004F5004">
        <w:rPr>
          <w:rFonts w:ascii="Times New Roman" w:hAnsi="Times New Roman"/>
          <w:sz w:val="28"/>
          <w:szCs w:val="28"/>
        </w:rPr>
        <w:t xml:space="preserve">по </w:t>
      </w:r>
      <w:proofErr w:type="spellStart"/>
      <w:r w:rsidRPr="004F5004">
        <w:rPr>
          <w:rFonts w:ascii="Times New Roman" w:hAnsi="Times New Roman"/>
          <w:sz w:val="28"/>
          <w:szCs w:val="28"/>
        </w:rPr>
        <w:t>дисциплине</w:t>
      </w:r>
      <w:proofErr w:type="spellEnd"/>
      <w:r w:rsidRPr="004F5004">
        <w:rPr>
          <w:rFonts w:ascii="Times New Roman" w:hAnsi="Times New Roman"/>
          <w:sz w:val="28"/>
          <w:szCs w:val="28"/>
        </w:rPr>
        <w:t xml:space="preserve"> «</w:t>
      </w:r>
      <w:proofErr w:type="spellStart"/>
      <w:r w:rsidRPr="004F5004">
        <w:rPr>
          <w:rFonts w:ascii="Times New Roman" w:hAnsi="Times New Roman"/>
          <w:sz w:val="28"/>
          <w:szCs w:val="28"/>
        </w:rPr>
        <w:t>Технологии</w:t>
      </w:r>
      <w:proofErr w:type="spellEnd"/>
      <w:r w:rsidRPr="004F5004">
        <w:rPr>
          <w:rFonts w:ascii="Times New Roman" w:hAnsi="Times New Roman"/>
          <w:sz w:val="28"/>
          <w:szCs w:val="28"/>
        </w:rPr>
        <w:t xml:space="preserve"> </w:t>
      </w:r>
      <w:proofErr w:type="spellStart"/>
      <w:r w:rsidRPr="004F5004">
        <w:rPr>
          <w:rFonts w:ascii="Times New Roman" w:hAnsi="Times New Roman"/>
          <w:sz w:val="28"/>
          <w:szCs w:val="28"/>
        </w:rPr>
        <w:t>проектирования</w:t>
      </w:r>
      <w:proofErr w:type="spellEnd"/>
      <w:r w:rsidRPr="004F5004">
        <w:rPr>
          <w:rFonts w:ascii="Times New Roman" w:hAnsi="Times New Roman"/>
          <w:sz w:val="28"/>
          <w:szCs w:val="28"/>
        </w:rPr>
        <w:t xml:space="preserve"> </w:t>
      </w:r>
      <w:proofErr w:type="spellStart"/>
      <w:r w:rsidRPr="004F5004">
        <w:rPr>
          <w:rFonts w:ascii="Times New Roman" w:hAnsi="Times New Roman"/>
          <w:sz w:val="28"/>
          <w:szCs w:val="28"/>
        </w:rPr>
        <w:t>информационных</w:t>
      </w:r>
      <w:proofErr w:type="spellEnd"/>
      <w:r w:rsidRPr="004F5004">
        <w:rPr>
          <w:rFonts w:ascii="Times New Roman" w:hAnsi="Times New Roman"/>
          <w:sz w:val="28"/>
          <w:szCs w:val="28"/>
        </w:rPr>
        <w:t xml:space="preserve"> систем»</w:t>
      </w: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4F5004" w:rsidRDefault="00A70E1D" w:rsidP="00A70E1D">
      <w:pPr>
        <w:pStyle w:val="af0"/>
        <w:ind w:firstLine="7088"/>
        <w:rPr>
          <w:rFonts w:ascii="Times New Roman" w:hAnsi="Times New Roman"/>
          <w:sz w:val="28"/>
          <w:szCs w:val="28"/>
        </w:rPr>
      </w:pPr>
      <w:proofErr w:type="spellStart"/>
      <w:r w:rsidRPr="004F5004">
        <w:rPr>
          <w:rFonts w:ascii="Times New Roman" w:hAnsi="Times New Roman"/>
          <w:sz w:val="28"/>
          <w:szCs w:val="28"/>
        </w:rPr>
        <w:t>Выполнил</w:t>
      </w:r>
      <w:proofErr w:type="spellEnd"/>
      <w:r w:rsidRPr="004F5004">
        <w:rPr>
          <w:rFonts w:ascii="Times New Roman" w:hAnsi="Times New Roman"/>
          <w:sz w:val="28"/>
          <w:szCs w:val="28"/>
        </w:rPr>
        <w:t>:</w:t>
      </w:r>
    </w:p>
    <w:p w:rsidR="00A70E1D" w:rsidRPr="00A70E1D" w:rsidRDefault="00A70E1D" w:rsidP="00A70E1D">
      <w:pPr>
        <w:pStyle w:val="af0"/>
        <w:ind w:firstLine="7088"/>
        <w:rPr>
          <w:rFonts w:ascii="Times New Roman" w:hAnsi="Times New Roman"/>
          <w:sz w:val="28"/>
          <w:szCs w:val="28"/>
          <w:lang w:val="ru-RU"/>
        </w:rPr>
      </w:pPr>
      <w:r>
        <w:rPr>
          <w:rFonts w:ascii="Times New Roman" w:hAnsi="Times New Roman"/>
          <w:sz w:val="28"/>
          <w:szCs w:val="28"/>
        </w:rPr>
        <w:t>с</w:t>
      </w:r>
      <w:r w:rsidRPr="004F5004">
        <w:rPr>
          <w:rFonts w:ascii="Times New Roman" w:hAnsi="Times New Roman"/>
          <w:sz w:val="28"/>
          <w:szCs w:val="28"/>
        </w:rPr>
        <w:t xml:space="preserve">т. гр. ИСм-11о </w:t>
      </w:r>
    </w:p>
    <w:p w:rsidR="00A70E1D" w:rsidRPr="004F5004" w:rsidRDefault="00A70E1D" w:rsidP="00A70E1D">
      <w:pPr>
        <w:pStyle w:val="af0"/>
        <w:ind w:firstLine="7088"/>
        <w:rPr>
          <w:rFonts w:ascii="Times New Roman" w:hAnsi="Times New Roman"/>
          <w:sz w:val="28"/>
          <w:szCs w:val="28"/>
        </w:rPr>
      </w:pPr>
      <w:r>
        <w:rPr>
          <w:rFonts w:ascii="Times New Roman" w:hAnsi="Times New Roman"/>
          <w:sz w:val="28"/>
          <w:szCs w:val="28"/>
          <w:lang w:val="ru-RU"/>
        </w:rPr>
        <w:t>Лисянский А. И</w:t>
      </w:r>
      <w:r>
        <w:rPr>
          <w:rFonts w:ascii="Times New Roman" w:hAnsi="Times New Roman"/>
          <w:sz w:val="28"/>
          <w:szCs w:val="28"/>
        </w:rPr>
        <w:t>.</w:t>
      </w:r>
    </w:p>
    <w:p w:rsidR="00A70E1D" w:rsidRPr="00A70E1D" w:rsidRDefault="00A70E1D" w:rsidP="00A70E1D">
      <w:pPr>
        <w:pStyle w:val="af0"/>
        <w:ind w:firstLine="7088"/>
        <w:rPr>
          <w:rFonts w:ascii="Times New Roman" w:hAnsi="Times New Roman"/>
          <w:sz w:val="28"/>
          <w:szCs w:val="28"/>
          <w:lang w:val="ru-RU"/>
        </w:rPr>
      </w:pPr>
    </w:p>
    <w:p w:rsidR="00A70E1D" w:rsidRPr="004F5004" w:rsidRDefault="00A70E1D" w:rsidP="00A70E1D">
      <w:pPr>
        <w:pStyle w:val="af0"/>
        <w:ind w:firstLine="7088"/>
        <w:rPr>
          <w:rFonts w:ascii="Times New Roman" w:hAnsi="Times New Roman"/>
          <w:sz w:val="28"/>
          <w:szCs w:val="28"/>
        </w:rPr>
      </w:pPr>
      <w:proofErr w:type="spellStart"/>
      <w:r w:rsidRPr="004F5004">
        <w:rPr>
          <w:rFonts w:ascii="Times New Roman" w:hAnsi="Times New Roman"/>
          <w:sz w:val="28"/>
          <w:szCs w:val="28"/>
        </w:rPr>
        <w:t>Проверил</w:t>
      </w:r>
      <w:proofErr w:type="spellEnd"/>
      <w:r w:rsidRPr="004F5004">
        <w:rPr>
          <w:rFonts w:ascii="Times New Roman" w:hAnsi="Times New Roman"/>
          <w:sz w:val="28"/>
          <w:szCs w:val="28"/>
        </w:rPr>
        <w:t>:</w:t>
      </w:r>
    </w:p>
    <w:p w:rsidR="00A70E1D" w:rsidRPr="004F5004" w:rsidRDefault="00A70E1D" w:rsidP="00A70E1D">
      <w:pPr>
        <w:pStyle w:val="af0"/>
        <w:ind w:firstLine="7088"/>
        <w:rPr>
          <w:rFonts w:ascii="Times New Roman" w:hAnsi="Times New Roman"/>
          <w:sz w:val="28"/>
          <w:szCs w:val="28"/>
        </w:rPr>
      </w:pPr>
      <w:r>
        <w:rPr>
          <w:rFonts w:ascii="Times New Roman" w:hAnsi="Times New Roman"/>
          <w:sz w:val="28"/>
          <w:szCs w:val="28"/>
        </w:rPr>
        <w:t xml:space="preserve">проф. </w:t>
      </w:r>
      <w:proofErr w:type="spellStart"/>
      <w:r>
        <w:rPr>
          <w:rFonts w:ascii="Times New Roman" w:hAnsi="Times New Roman"/>
          <w:sz w:val="28"/>
          <w:szCs w:val="28"/>
        </w:rPr>
        <w:t>Доронина</w:t>
      </w:r>
      <w:proofErr w:type="spellEnd"/>
      <w:r>
        <w:rPr>
          <w:rFonts w:ascii="Times New Roman" w:hAnsi="Times New Roman"/>
          <w:sz w:val="28"/>
          <w:szCs w:val="28"/>
        </w:rPr>
        <w:t xml:space="preserve"> Ю.В.</w:t>
      </w:r>
    </w:p>
    <w:p w:rsidR="00A70E1D" w:rsidRPr="004F5004" w:rsidRDefault="00A70E1D" w:rsidP="00A70E1D">
      <w:pPr>
        <w:ind w:firstLine="7088"/>
        <w:jc w:val="left"/>
        <w:rPr>
          <w:rFonts w:eastAsia="Calibri"/>
          <w:szCs w:val="28"/>
        </w:rPr>
      </w:pPr>
    </w:p>
    <w:p w:rsidR="00A70E1D" w:rsidRPr="004F5004" w:rsidRDefault="00A70E1D" w:rsidP="00A70E1D">
      <w:pPr>
        <w:rPr>
          <w:rFonts w:eastAsia="Calibri"/>
          <w:szCs w:val="28"/>
        </w:rPr>
      </w:pPr>
    </w:p>
    <w:p w:rsidR="00A70E1D" w:rsidRDefault="00A70E1D" w:rsidP="00A70E1D">
      <w:pPr>
        <w:rPr>
          <w:rFonts w:eastAsia="Calibri"/>
          <w:szCs w:val="28"/>
        </w:rPr>
      </w:pPr>
    </w:p>
    <w:p w:rsidR="00A70E1D" w:rsidRDefault="00A70E1D" w:rsidP="00A70E1D">
      <w:pPr>
        <w:rPr>
          <w:rFonts w:eastAsia="Calibri"/>
          <w:szCs w:val="28"/>
        </w:rPr>
      </w:pPr>
    </w:p>
    <w:p w:rsid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4F5004" w:rsidRDefault="00A70E1D" w:rsidP="00A70E1D">
      <w:pPr>
        <w:rPr>
          <w:rFonts w:eastAsia="Calibri"/>
          <w:szCs w:val="28"/>
        </w:rPr>
      </w:pPr>
    </w:p>
    <w:p w:rsidR="00A70E1D" w:rsidRPr="004F5004" w:rsidRDefault="00A70E1D" w:rsidP="00A70E1D">
      <w:pPr>
        <w:rPr>
          <w:rFonts w:eastAsia="Calibri"/>
          <w:szCs w:val="28"/>
        </w:rPr>
      </w:pPr>
      <w:r w:rsidRPr="004F5004">
        <w:rPr>
          <w:rFonts w:eastAsia="Calibri"/>
          <w:szCs w:val="28"/>
        </w:rPr>
        <w:t>Севастополь</w:t>
      </w:r>
    </w:p>
    <w:p w:rsidR="00A70E1D" w:rsidRPr="004F5004" w:rsidRDefault="00A70E1D" w:rsidP="00A70E1D">
      <w:pPr>
        <w:rPr>
          <w:rFonts w:eastAsia="Calibri"/>
          <w:szCs w:val="28"/>
        </w:rPr>
      </w:pPr>
      <w:r>
        <w:rPr>
          <w:rFonts w:eastAsia="Calibri"/>
          <w:szCs w:val="28"/>
        </w:rPr>
        <w:t>2017</w:t>
      </w:r>
    </w:p>
    <w:sdt>
      <w:sdtPr>
        <w:rPr>
          <w:rFonts w:ascii="Times New Roman" w:eastAsia="Times New Roman" w:hAnsi="Times New Roman" w:cs="Times New Roman"/>
          <w:b w:val="0"/>
          <w:bCs w:val="0"/>
          <w:color w:val="auto"/>
          <w:sz w:val="24"/>
          <w:szCs w:val="24"/>
          <w:lang w:val="ru-RU" w:eastAsia="ru-RU"/>
        </w:rPr>
        <w:id w:val="-1204015258"/>
        <w:docPartObj>
          <w:docPartGallery w:val="Table of Contents"/>
          <w:docPartUnique/>
        </w:docPartObj>
      </w:sdtPr>
      <w:sdtContent>
        <w:p w:rsidR="005E745D" w:rsidRDefault="005E745D">
          <w:pPr>
            <w:pStyle w:val="ad"/>
          </w:pPr>
          <w:r>
            <w:rPr>
              <w:lang w:val="ru-RU"/>
            </w:rPr>
            <w:t>Оглавление</w:t>
          </w:r>
        </w:p>
        <w:p w:rsidR="00D23F8E" w:rsidRDefault="005E745D">
          <w:pPr>
            <w:pStyle w:val="11"/>
            <w:tabs>
              <w:tab w:val="right" w:leader="dot" w:pos="9911"/>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482574216" w:history="1">
            <w:r w:rsidR="00D23F8E" w:rsidRPr="002371B6">
              <w:rPr>
                <w:rStyle w:val="a6"/>
                <w:noProof/>
              </w:rPr>
              <w:t>Введение</w:t>
            </w:r>
            <w:r w:rsidR="00D23F8E">
              <w:rPr>
                <w:noProof/>
                <w:webHidden/>
              </w:rPr>
              <w:tab/>
            </w:r>
            <w:r w:rsidR="00D23F8E">
              <w:rPr>
                <w:noProof/>
                <w:webHidden/>
              </w:rPr>
              <w:fldChar w:fldCharType="begin"/>
            </w:r>
            <w:r w:rsidR="00D23F8E">
              <w:rPr>
                <w:noProof/>
                <w:webHidden/>
              </w:rPr>
              <w:instrText xml:space="preserve"> PAGEREF _Toc482574216 \h </w:instrText>
            </w:r>
            <w:r w:rsidR="00D23F8E">
              <w:rPr>
                <w:noProof/>
                <w:webHidden/>
              </w:rPr>
            </w:r>
            <w:r w:rsidR="00D23F8E">
              <w:rPr>
                <w:noProof/>
                <w:webHidden/>
              </w:rPr>
              <w:fldChar w:fldCharType="separate"/>
            </w:r>
            <w:r w:rsidR="00D23F8E">
              <w:rPr>
                <w:noProof/>
                <w:webHidden/>
              </w:rPr>
              <w:t>3</w:t>
            </w:r>
            <w:r w:rsidR="00D23F8E">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17" w:history="1">
            <w:r w:rsidRPr="002371B6">
              <w:rPr>
                <w:rStyle w:val="a6"/>
                <w:noProof/>
              </w:rPr>
              <w:t>1. Постановка задачи</w:t>
            </w:r>
            <w:r>
              <w:rPr>
                <w:noProof/>
                <w:webHidden/>
              </w:rPr>
              <w:tab/>
            </w:r>
            <w:r>
              <w:rPr>
                <w:noProof/>
                <w:webHidden/>
              </w:rPr>
              <w:fldChar w:fldCharType="begin"/>
            </w:r>
            <w:r>
              <w:rPr>
                <w:noProof/>
                <w:webHidden/>
              </w:rPr>
              <w:instrText xml:space="preserve"> PAGEREF _Toc482574217 \h </w:instrText>
            </w:r>
            <w:r>
              <w:rPr>
                <w:noProof/>
                <w:webHidden/>
              </w:rPr>
            </w:r>
            <w:r>
              <w:rPr>
                <w:noProof/>
                <w:webHidden/>
              </w:rPr>
              <w:fldChar w:fldCharType="separate"/>
            </w:r>
            <w:r>
              <w:rPr>
                <w:noProof/>
                <w:webHidden/>
              </w:rPr>
              <w:t>4</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18" w:history="1">
            <w:r w:rsidRPr="002371B6">
              <w:rPr>
                <w:rStyle w:val="a6"/>
                <w:noProof/>
              </w:rPr>
              <w:t>1.1. Описание предметной области</w:t>
            </w:r>
            <w:r>
              <w:rPr>
                <w:noProof/>
                <w:webHidden/>
              </w:rPr>
              <w:tab/>
            </w:r>
            <w:r>
              <w:rPr>
                <w:noProof/>
                <w:webHidden/>
              </w:rPr>
              <w:fldChar w:fldCharType="begin"/>
            </w:r>
            <w:r>
              <w:rPr>
                <w:noProof/>
                <w:webHidden/>
              </w:rPr>
              <w:instrText xml:space="preserve"> PAGEREF _Toc482574218 \h </w:instrText>
            </w:r>
            <w:r>
              <w:rPr>
                <w:noProof/>
                <w:webHidden/>
              </w:rPr>
            </w:r>
            <w:r>
              <w:rPr>
                <w:noProof/>
                <w:webHidden/>
              </w:rPr>
              <w:fldChar w:fldCharType="separate"/>
            </w:r>
            <w:r>
              <w:rPr>
                <w:noProof/>
                <w:webHidden/>
              </w:rPr>
              <w:t>4</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19" w:history="1">
            <w:r w:rsidRPr="002371B6">
              <w:rPr>
                <w:rStyle w:val="a6"/>
                <w:noProof/>
              </w:rPr>
              <w:t>1.2. Описание входных данных</w:t>
            </w:r>
            <w:r>
              <w:rPr>
                <w:noProof/>
                <w:webHidden/>
              </w:rPr>
              <w:tab/>
            </w:r>
            <w:r>
              <w:rPr>
                <w:noProof/>
                <w:webHidden/>
              </w:rPr>
              <w:fldChar w:fldCharType="begin"/>
            </w:r>
            <w:r>
              <w:rPr>
                <w:noProof/>
                <w:webHidden/>
              </w:rPr>
              <w:instrText xml:space="preserve"> PAGEREF _Toc482574219 \h </w:instrText>
            </w:r>
            <w:r>
              <w:rPr>
                <w:noProof/>
                <w:webHidden/>
              </w:rPr>
            </w:r>
            <w:r>
              <w:rPr>
                <w:noProof/>
                <w:webHidden/>
              </w:rPr>
              <w:fldChar w:fldCharType="separate"/>
            </w:r>
            <w:r>
              <w:rPr>
                <w:noProof/>
                <w:webHidden/>
              </w:rPr>
              <w:t>6</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20" w:history="1">
            <w:r w:rsidRPr="002371B6">
              <w:rPr>
                <w:rStyle w:val="a6"/>
                <w:noProof/>
              </w:rPr>
              <w:t>1.3. Требования к ИС</w:t>
            </w:r>
            <w:r>
              <w:rPr>
                <w:noProof/>
                <w:webHidden/>
              </w:rPr>
              <w:tab/>
            </w:r>
            <w:r>
              <w:rPr>
                <w:noProof/>
                <w:webHidden/>
              </w:rPr>
              <w:fldChar w:fldCharType="begin"/>
            </w:r>
            <w:r>
              <w:rPr>
                <w:noProof/>
                <w:webHidden/>
              </w:rPr>
              <w:instrText xml:space="preserve"> PAGEREF _Toc482574220 \h </w:instrText>
            </w:r>
            <w:r>
              <w:rPr>
                <w:noProof/>
                <w:webHidden/>
              </w:rPr>
            </w:r>
            <w:r>
              <w:rPr>
                <w:noProof/>
                <w:webHidden/>
              </w:rPr>
              <w:fldChar w:fldCharType="separate"/>
            </w:r>
            <w:r>
              <w:rPr>
                <w:noProof/>
                <w:webHidden/>
              </w:rPr>
              <w:t>8</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21" w:history="1">
            <w:r w:rsidRPr="002371B6">
              <w:rPr>
                <w:rStyle w:val="a6"/>
                <w:noProof/>
              </w:rPr>
              <w:t>1.4. Ограничения при создании ИС</w:t>
            </w:r>
            <w:r>
              <w:rPr>
                <w:noProof/>
                <w:webHidden/>
              </w:rPr>
              <w:tab/>
            </w:r>
            <w:r>
              <w:rPr>
                <w:noProof/>
                <w:webHidden/>
              </w:rPr>
              <w:fldChar w:fldCharType="begin"/>
            </w:r>
            <w:r>
              <w:rPr>
                <w:noProof/>
                <w:webHidden/>
              </w:rPr>
              <w:instrText xml:space="preserve"> PAGEREF _Toc482574221 \h </w:instrText>
            </w:r>
            <w:r>
              <w:rPr>
                <w:noProof/>
                <w:webHidden/>
              </w:rPr>
            </w:r>
            <w:r>
              <w:rPr>
                <w:noProof/>
                <w:webHidden/>
              </w:rPr>
              <w:fldChar w:fldCharType="separate"/>
            </w:r>
            <w:r>
              <w:rPr>
                <w:noProof/>
                <w:webHidden/>
              </w:rPr>
              <w:t>9</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22" w:history="1">
            <w:r w:rsidRPr="002371B6">
              <w:rPr>
                <w:rStyle w:val="a6"/>
                <w:noProof/>
              </w:rPr>
              <w:t>2. Описание комплекса технологий для проектирования ИС</w:t>
            </w:r>
            <w:r>
              <w:rPr>
                <w:noProof/>
                <w:webHidden/>
              </w:rPr>
              <w:tab/>
            </w:r>
            <w:r>
              <w:rPr>
                <w:noProof/>
                <w:webHidden/>
              </w:rPr>
              <w:fldChar w:fldCharType="begin"/>
            </w:r>
            <w:r>
              <w:rPr>
                <w:noProof/>
                <w:webHidden/>
              </w:rPr>
              <w:instrText xml:space="preserve"> PAGEREF _Toc482574222 \h </w:instrText>
            </w:r>
            <w:r>
              <w:rPr>
                <w:noProof/>
                <w:webHidden/>
              </w:rPr>
            </w:r>
            <w:r>
              <w:rPr>
                <w:noProof/>
                <w:webHidden/>
              </w:rPr>
              <w:fldChar w:fldCharType="separate"/>
            </w:r>
            <w:r>
              <w:rPr>
                <w:noProof/>
                <w:webHidden/>
              </w:rPr>
              <w:t>10</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23" w:history="1">
            <w:r w:rsidRPr="002371B6">
              <w:rPr>
                <w:rStyle w:val="a6"/>
                <w:noProof/>
              </w:rPr>
              <w:t>2.1. Обоснование выбора модели жизненного цикла при проектировании ИС</w:t>
            </w:r>
            <w:r>
              <w:rPr>
                <w:noProof/>
                <w:webHidden/>
              </w:rPr>
              <w:tab/>
            </w:r>
            <w:r>
              <w:rPr>
                <w:noProof/>
                <w:webHidden/>
              </w:rPr>
              <w:fldChar w:fldCharType="begin"/>
            </w:r>
            <w:r>
              <w:rPr>
                <w:noProof/>
                <w:webHidden/>
              </w:rPr>
              <w:instrText xml:space="preserve"> PAGEREF _Toc482574223 \h </w:instrText>
            </w:r>
            <w:r>
              <w:rPr>
                <w:noProof/>
                <w:webHidden/>
              </w:rPr>
            </w:r>
            <w:r>
              <w:rPr>
                <w:noProof/>
                <w:webHidden/>
              </w:rPr>
              <w:fldChar w:fldCharType="separate"/>
            </w:r>
            <w:r>
              <w:rPr>
                <w:noProof/>
                <w:webHidden/>
              </w:rPr>
              <w:t>11</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24" w:history="1">
            <w:r w:rsidRPr="002371B6">
              <w:rPr>
                <w:rStyle w:val="a6"/>
                <w:noProof/>
              </w:rPr>
              <w:t>2.2. Описание вложенных уровней проектирования ИС</w:t>
            </w:r>
            <w:r>
              <w:rPr>
                <w:noProof/>
                <w:webHidden/>
              </w:rPr>
              <w:tab/>
            </w:r>
            <w:r>
              <w:rPr>
                <w:noProof/>
                <w:webHidden/>
              </w:rPr>
              <w:fldChar w:fldCharType="begin"/>
            </w:r>
            <w:r>
              <w:rPr>
                <w:noProof/>
                <w:webHidden/>
              </w:rPr>
              <w:instrText xml:space="preserve"> PAGEREF _Toc482574224 \h </w:instrText>
            </w:r>
            <w:r>
              <w:rPr>
                <w:noProof/>
                <w:webHidden/>
              </w:rPr>
            </w:r>
            <w:r>
              <w:rPr>
                <w:noProof/>
                <w:webHidden/>
              </w:rPr>
              <w:fldChar w:fldCharType="separate"/>
            </w:r>
            <w:r>
              <w:rPr>
                <w:noProof/>
                <w:webHidden/>
              </w:rPr>
              <w:t>12</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25" w:history="1">
            <w:r w:rsidRPr="002371B6">
              <w:rPr>
                <w:rStyle w:val="a6"/>
                <w:noProof/>
              </w:rPr>
              <w:t>2.3. Обоснование комплекса технологий при проектировании ИС</w:t>
            </w:r>
            <w:r>
              <w:rPr>
                <w:noProof/>
                <w:webHidden/>
              </w:rPr>
              <w:tab/>
            </w:r>
            <w:r>
              <w:rPr>
                <w:noProof/>
                <w:webHidden/>
              </w:rPr>
              <w:fldChar w:fldCharType="begin"/>
            </w:r>
            <w:r>
              <w:rPr>
                <w:noProof/>
                <w:webHidden/>
              </w:rPr>
              <w:instrText xml:space="preserve"> PAGEREF _Toc482574225 \h </w:instrText>
            </w:r>
            <w:r>
              <w:rPr>
                <w:noProof/>
                <w:webHidden/>
              </w:rPr>
            </w:r>
            <w:r>
              <w:rPr>
                <w:noProof/>
                <w:webHidden/>
              </w:rPr>
              <w:fldChar w:fldCharType="separate"/>
            </w:r>
            <w:r>
              <w:rPr>
                <w:noProof/>
                <w:webHidden/>
              </w:rPr>
              <w:t>15</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26" w:history="1">
            <w:r w:rsidRPr="002371B6">
              <w:rPr>
                <w:rStyle w:val="a6"/>
                <w:noProof/>
              </w:rPr>
              <w:t>2.4. Формализованное описание комплекса технологий при проектировании ИС</w:t>
            </w:r>
            <w:r>
              <w:rPr>
                <w:noProof/>
                <w:webHidden/>
              </w:rPr>
              <w:tab/>
            </w:r>
            <w:r>
              <w:rPr>
                <w:noProof/>
                <w:webHidden/>
              </w:rPr>
              <w:fldChar w:fldCharType="begin"/>
            </w:r>
            <w:r>
              <w:rPr>
                <w:noProof/>
                <w:webHidden/>
              </w:rPr>
              <w:instrText xml:space="preserve"> PAGEREF _Toc482574226 \h </w:instrText>
            </w:r>
            <w:r>
              <w:rPr>
                <w:noProof/>
                <w:webHidden/>
              </w:rPr>
            </w:r>
            <w:r>
              <w:rPr>
                <w:noProof/>
                <w:webHidden/>
              </w:rPr>
              <w:fldChar w:fldCharType="separate"/>
            </w:r>
            <w:r>
              <w:rPr>
                <w:noProof/>
                <w:webHidden/>
              </w:rPr>
              <w:t>16</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27" w:history="1">
            <w:r w:rsidRPr="002371B6">
              <w:rPr>
                <w:rStyle w:val="a6"/>
                <w:noProof/>
              </w:rPr>
              <w:t>3. Оценка эффективности выбранного комплекса технологий при проектировании ИС</w:t>
            </w:r>
            <w:r>
              <w:rPr>
                <w:noProof/>
                <w:webHidden/>
              </w:rPr>
              <w:tab/>
            </w:r>
            <w:r>
              <w:rPr>
                <w:noProof/>
                <w:webHidden/>
              </w:rPr>
              <w:fldChar w:fldCharType="begin"/>
            </w:r>
            <w:r>
              <w:rPr>
                <w:noProof/>
                <w:webHidden/>
              </w:rPr>
              <w:instrText xml:space="preserve"> PAGEREF _Toc482574227 \h </w:instrText>
            </w:r>
            <w:r>
              <w:rPr>
                <w:noProof/>
                <w:webHidden/>
              </w:rPr>
            </w:r>
            <w:r>
              <w:rPr>
                <w:noProof/>
                <w:webHidden/>
              </w:rPr>
              <w:fldChar w:fldCharType="separate"/>
            </w:r>
            <w:r>
              <w:rPr>
                <w:noProof/>
                <w:webHidden/>
              </w:rPr>
              <w:t>17</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28" w:history="1">
            <w:r w:rsidRPr="002371B6">
              <w:rPr>
                <w:rStyle w:val="a6"/>
                <w:noProof/>
              </w:rPr>
              <w:t>3.1. Выбор критериев оценки комплекса технологий при проектировании ИС</w:t>
            </w:r>
            <w:r>
              <w:rPr>
                <w:noProof/>
                <w:webHidden/>
              </w:rPr>
              <w:tab/>
            </w:r>
            <w:r>
              <w:rPr>
                <w:noProof/>
                <w:webHidden/>
              </w:rPr>
              <w:fldChar w:fldCharType="begin"/>
            </w:r>
            <w:r>
              <w:rPr>
                <w:noProof/>
                <w:webHidden/>
              </w:rPr>
              <w:instrText xml:space="preserve"> PAGEREF _Toc482574228 \h </w:instrText>
            </w:r>
            <w:r>
              <w:rPr>
                <w:noProof/>
                <w:webHidden/>
              </w:rPr>
            </w:r>
            <w:r>
              <w:rPr>
                <w:noProof/>
                <w:webHidden/>
              </w:rPr>
              <w:fldChar w:fldCharType="separate"/>
            </w:r>
            <w:r>
              <w:rPr>
                <w:noProof/>
                <w:webHidden/>
              </w:rPr>
              <w:t>17</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29" w:history="1">
            <w:r w:rsidRPr="002371B6">
              <w:rPr>
                <w:rStyle w:val="a6"/>
                <w:noProof/>
              </w:rPr>
              <w:t>3.2. Расчет показателя эффективности оценки комплекса технологий</w:t>
            </w:r>
            <w:r>
              <w:rPr>
                <w:noProof/>
                <w:webHidden/>
              </w:rPr>
              <w:tab/>
            </w:r>
            <w:r>
              <w:rPr>
                <w:noProof/>
                <w:webHidden/>
              </w:rPr>
              <w:fldChar w:fldCharType="begin"/>
            </w:r>
            <w:r>
              <w:rPr>
                <w:noProof/>
                <w:webHidden/>
              </w:rPr>
              <w:instrText xml:space="preserve"> PAGEREF _Toc482574229 \h </w:instrText>
            </w:r>
            <w:r>
              <w:rPr>
                <w:noProof/>
                <w:webHidden/>
              </w:rPr>
            </w:r>
            <w:r>
              <w:rPr>
                <w:noProof/>
                <w:webHidden/>
              </w:rPr>
              <w:fldChar w:fldCharType="separate"/>
            </w:r>
            <w:r>
              <w:rPr>
                <w:noProof/>
                <w:webHidden/>
              </w:rPr>
              <w:t>17</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30" w:history="1">
            <w:r w:rsidRPr="002371B6">
              <w:rPr>
                <w:rStyle w:val="a6"/>
                <w:noProof/>
              </w:rPr>
              <w:t>4. Оценка возможных эксплуатационных характеристик ИС в задаче НИР</w:t>
            </w:r>
            <w:r>
              <w:rPr>
                <w:noProof/>
                <w:webHidden/>
              </w:rPr>
              <w:tab/>
            </w:r>
            <w:r>
              <w:rPr>
                <w:noProof/>
                <w:webHidden/>
              </w:rPr>
              <w:fldChar w:fldCharType="begin"/>
            </w:r>
            <w:r>
              <w:rPr>
                <w:noProof/>
                <w:webHidden/>
              </w:rPr>
              <w:instrText xml:space="preserve"> PAGEREF _Toc482574230 \h </w:instrText>
            </w:r>
            <w:r>
              <w:rPr>
                <w:noProof/>
                <w:webHidden/>
              </w:rPr>
            </w:r>
            <w:r>
              <w:rPr>
                <w:noProof/>
                <w:webHidden/>
              </w:rPr>
              <w:fldChar w:fldCharType="separate"/>
            </w:r>
            <w:r>
              <w:rPr>
                <w:noProof/>
                <w:webHidden/>
              </w:rPr>
              <w:t>21</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31" w:history="1">
            <w:r w:rsidRPr="002371B6">
              <w:rPr>
                <w:rStyle w:val="a6"/>
                <w:noProof/>
              </w:rPr>
              <w:t>4.1. Сравнительная оценка эффективности</w:t>
            </w:r>
            <w:r>
              <w:rPr>
                <w:noProof/>
                <w:webHidden/>
              </w:rPr>
              <w:tab/>
            </w:r>
            <w:r>
              <w:rPr>
                <w:noProof/>
                <w:webHidden/>
              </w:rPr>
              <w:fldChar w:fldCharType="begin"/>
            </w:r>
            <w:r>
              <w:rPr>
                <w:noProof/>
                <w:webHidden/>
              </w:rPr>
              <w:instrText xml:space="preserve"> PAGEREF _Toc482574231 \h </w:instrText>
            </w:r>
            <w:r>
              <w:rPr>
                <w:noProof/>
                <w:webHidden/>
              </w:rPr>
            </w:r>
            <w:r>
              <w:rPr>
                <w:noProof/>
                <w:webHidden/>
              </w:rPr>
              <w:fldChar w:fldCharType="separate"/>
            </w:r>
            <w:r>
              <w:rPr>
                <w:noProof/>
                <w:webHidden/>
              </w:rPr>
              <w:t>21</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32" w:history="1">
            <w:r w:rsidRPr="002371B6">
              <w:rPr>
                <w:rStyle w:val="a6"/>
                <w:noProof/>
              </w:rPr>
              <w:t>4.2. Расчет информационных характеристик системы</w:t>
            </w:r>
            <w:r>
              <w:rPr>
                <w:noProof/>
                <w:webHidden/>
              </w:rPr>
              <w:tab/>
            </w:r>
            <w:r>
              <w:rPr>
                <w:noProof/>
                <w:webHidden/>
              </w:rPr>
              <w:fldChar w:fldCharType="begin"/>
            </w:r>
            <w:r>
              <w:rPr>
                <w:noProof/>
                <w:webHidden/>
              </w:rPr>
              <w:instrText xml:space="preserve"> PAGEREF _Toc482574232 \h </w:instrText>
            </w:r>
            <w:r>
              <w:rPr>
                <w:noProof/>
                <w:webHidden/>
              </w:rPr>
            </w:r>
            <w:r>
              <w:rPr>
                <w:noProof/>
                <w:webHidden/>
              </w:rPr>
              <w:fldChar w:fldCharType="separate"/>
            </w:r>
            <w:r>
              <w:rPr>
                <w:noProof/>
                <w:webHidden/>
              </w:rPr>
              <w:t>23</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33" w:history="1">
            <w:r w:rsidRPr="002371B6">
              <w:rPr>
                <w:rStyle w:val="a6"/>
                <w:noProof/>
              </w:rPr>
              <w:t>4.3. Описание результатов системы</w:t>
            </w:r>
            <w:r>
              <w:rPr>
                <w:noProof/>
                <w:webHidden/>
              </w:rPr>
              <w:tab/>
            </w:r>
            <w:r>
              <w:rPr>
                <w:noProof/>
                <w:webHidden/>
              </w:rPr>
              <w:fldChar w:fldCharType="begin"/>
            </w:r>
            <w:r>
              <w:rPr>
                <w:noProof/>
                <w:webHidden/>
              </w:rPr>
              <w:instrText xml:space="preserve"> PAGEREF _Toc482574233 \h </w:instrText>
            </w:r>
            <w:r>
              <w:rPr>
                <w:noProof/>
                <w:webHidden/>
              </w:rPr>
            </w:r>
            <w:r>
              <w:rPr>
                <w:noProof/>
                <w:webHidden/>
              </w:rPr>
              <w:fldChar w:fldCharType="separate"/>
            </w:r>
            <w:r>
              <w:rPr>
                <w:noProof/>
                <w:webHidden/>
              </w:rPr>
              <w:t>24</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34" w:history="1">
            <w:r w:rsidRPr="002371B6">
              <w:rPr>
                <w:rStyle w:val="a6"/>
                <w:noProof/>
              </w:rPr>
              <w:t>Заключение</w:t>
            </w:r>
            <w:r>
              <w:rPr>
                <w:noProof/>
                <w:webHidden/>
              </w:rPr>
              <w:tab/>
            </w:r>
            <w:r>
              <w:rPr>
                <w:noProof/>
                <w:webHidden/>
              </w:rPr>
              <w:fldChar w:fldCharType="begin"/>
            </w:r>
            <w:r>
              <w:rPr>
                <w:noProof/>
                <w:webHidden/>
              </w:rPr>
              <w:instrText xml:space="preserve"> PAGEREF _Toc482574234 \h </w:instrText>
            </w:r>
            <w:r>
              <w:rPr>
                <w:noProof/>
                <w:webHidden/>
              </w:rPr>
            </w:r>
            <w:r>
              <w:rPr>
                <w:noProof/>
                <w:webHidden/>
              </w:rPr>
              <w:fldChar w:fldCharType="separate"/>
            </w:r>
            <w:r>
              <w:rPr>
                <w:noProof/>
                <w:webHidden/>
              </w:rPr>
              <w:t>25</w:t>
            </w:r>
            <w:r>
              <w:rPr>
                <w:noProof/>
                <w:webHidden/>
              </w:rPr>
              <w:fldChar w:fldCharType="end"/>
            </w:r>
          </w:hyperlink>
        </w:p>
        <w:p w:rsidR="00D23F8E" w:rsidRDefault="00D23F8E">
          <w:pPr>
            <w:pStyle w:val="11"/>
            <w:tabs>
              <w:tab w:val="right" w:leader="dot" w:pos="9911"/>
            </w:tabs>
            <w:rPr>
              <w:rFonts w:asciiTheme="minorHAnsi" w:eastAsiaTheme="minorEastAsia" w:hAnsiTheme="minorHAnsi" w:cstheme="minorBidi"/>
              <w:noProof/>
              <w:sz w:val="22"/>
              <w:szCs w:val="22"/>
              <w:lang w:val="uk-UA" w:eastAsia="uk-UA"/>
            </w:rPr>
          </w:pPr>
          <w:hyperlink w:anchor="_Toc482574235" w:history="1">
            <w:r w:rsidRPr="002371B6">
              <w:rPr>
                <w:rStyle w:val="a6"/>
                <w:noProof/>
              </w:rPr>
              <w:t>Список использованной литературы</w:t>
            </w:r>
            <w:r>
              <w:rPr>
                <w:noProof/>
                <w:webHidden/>
              </w:rPr>
              <w:tab/>
            </w:r>
            <w:r>
              <w:rPr>
                <w:noProof/>
                <w:webHidden/>
              </w:rPr>
              <w:fldChar w:fldCharType="begin"/>
            </w:r>
            <w:r>
              <w:rPr>
                <w:noProof/>
                <w:webHidden/>
              </w:rPr>
              <w:instrText xml:space="preserve"> PAGEREF _Toc482574235 \h </w:instrText>
            </w:r>
            <w:r>
              <w:rPr>
                <w:noProof/>
                <w:webHidden/>
              </w:rPr>
            </w:r>
            <w:r>
              <w:rPr>
                <w:noProof/>
                <w:webHidden/>
              </w:rPr>
              <w:fldChar w:fldCharType="separate"/>
            </w:r>
            <w:r>
              <w:rPr>
                <w:noProof/>
                <w:webHidden/>
              </w:rPr>
              <w:t>26</w:t>
            </w:r>
            <w:r>
              <w:rPr>
                <w:noProof/>
                <w:webHidden/>
              </w:rPr>
              <w:fldChar w:fldCharType="end"/>
            </w:r>
          </w:hyperlink>
        </w:p>
        <w:p w:rsidR="005E745D" w:rsidRDefault="005E745D">
          <w:r>
            <w:rPr>
              <w:b/>
              <w:bCs/>
            </w:rPr>
            <w:fldChar w:fldCharType="end"/>
          </w:r>
        </w:p>
      </w:sdtContent>
    </w:sdt>
    <w:p w:rsidR="00A70E1D" w:rsidRDefault="005E745D">
      <w:pPr>
        <w:jc w:val="left"/>
        <w:rPr>
          <w:b/>
          <w:sz w:val="28"/>
          <w:szCs w:val="28"/>
        </w:rPr>
      </w:pPr>
      <w:r>
        <w:rPr>
          <w:b/>
          <w:sz w:val="28"/>
          <w:szCs w:val="28"/>
        </w:rPr>
        <w:br w:type="page"/>
      </w:r>
    </w:p>
    <w:p w:rsidR="00A70E1D" w:rsidRPr="005E745D" w:rsidRDefault="00A70E1D" w:rsidP="00A70E1D">
      <w:pPr>
        <w:pStyle w:val="1"/>
        <w:rPr>
          <w:color w:val="auto"/>
        </w:rPr>
      </w:pPr>
      <w:bookmarkStart w:id="0" w:name="_Toc482574216"/>
      <w:r>
        <w:rPr>
          <w:color w:val="auto"/>
        </w:rPr>
        <w:lastRenderedPageBreak/>
        <w:t>Введение</w:t>
      </w:r>
      <w:bookmarkEnd w:id="0"/>
    </w:p>
    <w:p w:rsidR="005E745D" w:rsidRDefault="005E745D" w:rsidP="00A70E1D">
      <w:pPr>
        <w:ind w:firstLine="709"/>
        <w:jc w:val="both"/>
        <w:rPr>
          <w:sz w:val="28"/>
          <w:szCs w:val="28"/>
        </w:rPr>
      </w:pPr>
    </w:p>
    <w:p w:rsidR="00033EB0" w:rsidRPr="00033EB0" w:rsidRDefault="00033EB0" w:rsidP="00033EB0">
      <w:pPr>
        <w:ind w:firstLine="709"/>
        <w:jc w:val="both"/>
        <w:rPr>
          <w:sz w:val="28"/>
          <w:szCs w:val="28"/>
        </w:rPr>
      </w:pPr>
      <w:r w:rsidRPr="00033EB0">
        <w:rPr>
          <w:sz w:val="28"/>
          <w:szCs w:val="28"/>
        </w:rPr>
        <w:t>Целью курсового проекта является активизация исследовательской деятельности в рамках подготовки выпускной квалификационной работы.</w:t>
      </w:r>
    </w:p>
    <w:p w:rsidR="00E556D6" w:rsidRPr="00E556D6" w:rsidRDefault="00E556D6" w:rsidP="00033EB0">
      <w:pPr>
        <w:ind w:firstLine="709"/>
        <w:jc w:val="both"/>
        <w:rPr>
          <w:sz w:val="28"/>
          <w:szCs w:val="28"/>
        </w:rPr>
      </w:pPr>
      <w:r w:rsidRPr="00E556D6">
        <w:rPr>
          <w:sz w:val="28"/>
          <w:szCs w:val="28"/>
        </w:rPr>
        <w:t xml:space="preserve">В ходе выполнения курсового проекта необходимо выявить комплекс технологий проектирования, эффективно реализующих поставленную задачу по каждому этапу ЖЦ, на основе выбранного комплекса выполнить формальное описание, оценить эффективность выбранного комплекса технологий, выполнить расчет характеристик </w:t>
      </w:r>
      <w:r w:rsidR="001E181F">
        <w:rPr>
          <w:sz w:val="28"/>
          <w:szCs w:val="28"/>
        </w:rPr>
        <w:t>тестирования системы и её информационных параметров.</w:t>
      </w:r>
    </w:p>
    <w:p w:rsidR="001E181F" w:rsidRDefault="00033EB0" w:rsidP="00033EB0">
      <w:pPr>
        <w:ind w:firstLine="709"/>
        <w:jc w:val="both"/>
        <w:rPr>
          <w:sz w:val="28"/>
          <w:szCs w:val="28"/>
        </w:rPr>
      </w:pPr>
      <w:r w:rsidRPr="001E181F">
        <w:rPr>
          <w:sz w:val="28"/>
          <w:szCs w:val="28"/>
        </w:rPr>
        <w:t xml:space="preserve">Пояснительная записка состоит из четырех разделов. </w:t>
      </w:r>
    </w:p>
    <w:p w:rsidR="001E181F" w:rsidRDefault="00033EB0" w:rsidP="00033EB0">
      <w:pPr>
        <w:ind w:firstLine="709"/>
        <w:jc w:val="both"/>
        <w:rPr>
          <w:sz w:val="28"/>
          <w:szCs w:val="28"/>
        </w:rPr>
      </w:pPr>
      <w:r w:rsidRPr="001E181F">
        <w:rPr>
          <w:sz w:val="28"/>
          <w:szCs w:val="28"/>
        </w:rPr>
        <w:t xml:space="preserve">В разделе «Постановка задачи» описывается предметная область, входные и выходные данные, требования к ИС, ограничения при создании ИС. </w:t>
      </w:r>
    </w:p>
    <w:p w:rsidR="001E181F" w:rsidRDefault="00033EB0" w:rsidP="00033EB0">
      <w:pPr>
        <w:ind w:firstLine="709"/>
        <w:jc w:val="both"/>
        <w:rPr>
          <w:sz w:val="28"/>
          <w:szCs w:val="28"/>
        </w:rPr>
      </w:pPr>
      <w:r w:rsidRPr="001E181F">
        <w:rPr>
          <w:sz w:val="28"/>
          <w:szCs w:val="28"/>
        </w:rPr>
        <w:t xml:space="preserve">В «Описание комплекса технологий при проектировании ИС» разделе описывается обоснование выбора жизненного цикла ИС, вложенные уровни проектирования ИС. Описание обоснования выбранного комплекса технологий и формализованное описание комплекса технологий, который используется при проектировании ИС. </w:t>
      </w:r>
    </w:p>
    <w:p w:rsidR="001E181F" w:rsidRDefault="00033EB0" w:rsidP="00033EB0">
      <w:pPr>
        <w:ind w:firstLine="709"/>
        <w:jc w:val="both"/>
        <w:rPr>
          <w:sz w:val="28"/>
          <w:szCs w:val="28"/>
        </w:rPr>
      </w:pPr>
      <w:r w:rsidRPr="001E181F">
        <w:rPr>
          <w:sz w:val="28"/>
          <w:szCs w:val="28"/>
        </w:rPr>
        <w:t xml:space="preserve">В разделе «Оценка эффективности выбранного комплекса технологий при проектировании ИС» описан выбор критериев для оценки выбранного комплекса технологий. Описаны результаты </w:t>
      </w:r>
      <w:proofErr w:type="gramStart"/>
      <w:r w:rsidRPr="001E181F">
        <w:rPr>
          <w:sz w:val="28"/>
          <w:szCs w:val="28"/>
        </w:rPr>
        <w:t>расчета показателя эффективности оценки выбранного комплекса</w:t>
      </w:r>
      <w:proofErr w:type="gramEnd"/>
      <w:r w:rsidRPr="001E181F">
        <w:rPr>
          <w:sz w:val="28"/>
          <w:szCs w:val="28"/>
        </w:rPr>
        <w:t xml:space="preserve"> технологий, а также альтернативного комплекса технологий. </w:t>
      </w:r>
    </w:p>
    <w:p w:rsidR="00033EB0" w:rsidRPr="001E181F" w:rsidRDefault="00033EB0" w:rsidP="00033EB0">
      <w:pPr>
        <w:ind w:firstLine="709"/>
        <w:jc w:val="both"/>
        <w:rPr>
          <w:sz w:val="28"/>
          <w:szCs w:val="28"/>
        </w:rPr>
      </w:pPr>
      <w:r w:rsidRPr="001E181F">
        <w:rPr>
          <w:sz w:val="28"/>
          <w:szCs w:val="28"/>
        </w:rPr>
        <w:t>В разделе «Оценка возможных эксплуатационных характеристик ИС задач</w:t>
      </w:r>
      <w:r w:rsidR="00EC67F2">
        <w:rPr>
          <w:sz w:val="28"/>
          <w:szCs w:val="28"/>
        </w:rPr>
        <w:t>и</w:t>
      </w:r>
      <w:r w:rsidRPr="001E181F">
        <w:rPr>
          <w:sz w:val="28"/>
          <w:szCs w:val="28"/>
        </w:rPr>
        <w:t xml:space="preserve"> НИР» описан расчет информационных характеристик</w:t>
      </w:r>
      <w:r w:rsidR="00EC67F2" w:rsidRPr="00EC67F2">
        <w:rPr>
          <w:sz w:val="28"/>
          <w:szCs w:val="28"/>
        </w:rPr>
        <w:t xml:space="preserve"> </w:t>
      </w:r>
      <w:r w:rsidR="00EC67F2">
        <w:rPr>
          <w:sz w:val="28"/>
          <w:szCs w:val="28"/>
        </w:rPr>
        <w:t>тестирования системы и описания полученных результатов</w:t>
      </w:r>
      <w:r w:rsidRPr="001E181F">
        <w:rPr>
          <w:sz w:val="28"/>
          <w:szCs w:val="28"/>
        </w:rPr>
        <w:t>.</w:t>
      </w:r>
    </w:p>
    <w:p w:rsidR="00A70E1D" w:rsidRDefault="00A70E1D">
      <w:pPr>
        <w:jc w:val="left"/>
        <w:rPr>
          <w:sz w:val="28"/>
          <w:szCs w:val="28"/>
        </w:rPr>
      </w:pPr>
      <w:r>
        <w:rPr>
          <w:sz w:val="28"/>
          <w:szCs w:val="28"/>
        </w:rPr>
        <w:br w:type="page"/>
      </w:r>
    </w:p>
    <w:p w:rsidR="001B0963" w:rsidRPr="005E745D" w:rsidRDefault="004909D3" w:rsidP="005E745D">
      <w:pPr>
        <w:pStyle w:val="1"/>
        <w:rPr>
          <w:color w:val="auto"/>
        </w:rPr>
      </w:pPr>
      <w:bookmarkStart w:id="1" w:name="_Toc482574217"/>
      <w:r w:rsidRPr="005E745D">
        <w:rPr>
          <w:color w:val="auto"/>
        </w:rPr>
        <w:lastRenderedPageBreak/>
        <w:t>1</w:t>
      </w:r>
      <w:r w:rsidR="00960372">
        <w:rPr>
          <w:color w:val="auto"/>
        </w:rPr>
        <w:t>.</w:t>
      </w:r>
      <w:r w:rsidRPr="005E745D">
        <w:rPr>
          <w:color w:val="auto"/>
        </w:rPr>
        <w:t xml:space="preserve"> </w:t>
      </w:r>
      <w:r w:rsidR="001B0963" w:rsidRPr="005E745D">
        <w:rPr>
          <w:color w:val="auto"/>
        </w:rPr>
        <w:t>Постановка задачи</w:t>
      </w:r>
      <w:bookmarkEnd w:id="1"/>
    </w:p>
    <w:p w:rsidR="001B0963" w:rsidRPr="00606C80" w:rsidRDefault="001B0963" w:rsidP="00566CF6">
      <w:pPr>
        <w:spacing w:line="360" w:lineRule="auto"/>
        <w:ind w:firstLine="709"/>
        <w:jc w:val="both"/>
        <w:rPr>
          <w:sz w:val="28"/>
          <w:szCs w:val="28"/>
        </w:rPr>
      </w:pPr>
    </w:p>
    <w:p w:rsidR="001B0963" w:rsidRPr="00606C80" w:rsidRDefault="001B0963" w:rsidP="006B71C8">
      <w:pPr>
        <w:ind w:firstLine="709"/>
        <w:jc w:val="both"/>
        <w:rPr>
          <w:sz w:val="28"/>
          <w:szCs w:val="28"/>
        </w:rPr>
      </w:pPr>
      <w:r w:rsidRPr="00606C80">
        <w:rPr>
          <w:sz w:val="28"/>
          <w:szCs w:val="28"/>
        </w:rPr>
        <w:t xml:space="preserve">Основной задачей в направлении НИР является усовершенствование </w:t>
      </w:r>
      <w:proofErr w:type="gramStart"/>
      <w:r w:rsidRPr="00606C80">
        <w:rPr>
          <w:sz w:val="28"/>
          <w:szCs w:val="28"/>
        </w:rPr>
        <w:t>методов построения расписаний обработки партий</w:t>
      </w:r>
      <w:proofErr w:type="gramEnd"/>
      <w:r w:rsidRPr="00606C80">
        <w:rPr>
          <w:sz w:val="28"/>
          <w:szCs w:val="28"/>
        </w:rPr>
        <w:t xml:space="preserve"> и построений комплектов, а так же их выпуска с заданной периодичностью.</w:t>
      </w:r>
    </w:p>
    <w:p w:rsidR="00604CD0" w:rsidRPr="005E745D" w:rsidRDefault="001B0963" w:rsidP="005E745D">
      <w:pPr>
        <w:pStyle w:val="1"/>
        <w:rPr>
          <w:color w:val="auto"/>
        </w:rPr>
      </w:pPr>
      <w:bookmarkStart w:id="2" w:name="_Toc482574218"/>
      <w:r w:rsidRPr="005E745D">
        <w:rPr>
          <w:color w:val="auto"/>
        </w:rPr>
        <w:t>1.1</w:t>
      </w:r>
      <w:r w:rsidR="00960372">
        <w:rPr>
          <w:color w:val="auto"/>
        </w:rPr>
        <w:t>.</w:t>
      </w:r>
      <w:r w:rsidRPr="005E745D">
        <w:rPr>
          <w:color w:val="auto"/>
        </w:rPr>
        <w:t xml:space="preserve"> </w:t>
      </w:r>
      <w:r w:rsidR="004D449F" w:rsidRPr="005E745D">
        <w:rPr>
          <w:color w:val="auto"/>
        </w:rPr>
        <w:t>Описание предметной области</w:t>
      </w:r>
      <w:bookmarkEnd w:id="2"/>
    </w:p>
    <w:p w:rsidR="004D449F" w:rsidRPr="00606C80" w:rsidRDefault="004D449F" w:rsidP="00566CF6">
      <w:pPr>
        <w:spacing w:line="360" w:lineRule="auto"/>
        <w:ind w:firstLine="709"/>
        <w:jc w:val="both"/>
        <w:rPr>
          <w:sz w:val="28"/>
          <w:szCs w:val="28"/>
        </w:rPr>
      </w:pPr>
    </w:p>
    <w:p w:rsidR="005C74F6" w:rsidRPr="00606C80" w:rsidRDefault="005C74F6" w:rsidP="006B71C8">
      <w:pPr>
        <w:ind w:firstLine="709"/>
        <w:jc w:val="both"/>
        <w:rPr>
          <w:sz w:val="28"/>
          <w:szCs w:val="28"/>
        </w:rPr>
      </w:pPr>
      <w:r w:rsidRPr="00606C80">
        <w:rPr>
          <w:sz w:val="28"/>
          <w:szCs w:val="28"/>
        </w:rPr>
        <w:t xml:space="preserve">В настоящее время изменение, </w:t>
      </w:r>
      <w:proofErr w:type="gramStart"/>
      <w:r w:rsidRPr="00606C80">
        <w:rPr>
          <w:sz w:val="28"/>
          <w:szCs w:val="28"/>
        </w:rPr>
        <w:t>вносимые</w:t>
      </w:r>
      <w:proofErr w:type="gramEnd"/>
      <w:r w:rsidRPr="00606C80">
        <w:rPr>
          <w:sz w:val="28"/>
          <w:szCs w:val="28"/>
        </w:rPr>
        <w:t xml:space="preserve"> человеком в природную среду, имеют региональный и глобальный характер. В этой ситуации без применения космических средств наблюдения нельзя выявить антропогенные воздействия на природную </w:t>
      </w:r>
      <w:r w:rsidR="00813A60" w:rsidRPr="00606C80">
        <w:rPr>
          <w:sz w:val="28"/>
          <w:szCs w:val="28"/>
        </w:rPr>
        <w:t>среду,</w:t>
      </w:r>
      <w:r w:rsidRPr="00606C80">
        <w:rPr>
          <w:sz w:val="28"/>
          <w:szCs w:val="28"/>
        </w:rPr>
        <w:t xml:space="preserve"> а так же определить их динамику. Большинство систем космического мониторинга предоставляет информацию как глобального уровня о воздействиях на природную среду, так и данных регионального уровня. Систематические наблюдения за </w:t>
      </w:r>
      <w:proofErr w:type="spellStart"/>
      <w:r w:rsidRPr="00606C80">
        <w:rPr>
          <w:sz w:val="28"/>
          <w:szCs w:val="28"/>
        </w:rPr>
        <w:t>антропогеническими</w:t>
      </w:r>
      <w:proofErr w:type="spellEnd"/>
      <w:r w:rsidRPr="00606C80">
        <w:rPr>
          <w:sz w:val="28"/>
          <w:szCs w:val="28"/>
        </w:rPr>
        <w:t xml:space="preserve"> воздействиями на окружающую среду.</w:t>
      </w:r>
    </w:p>
    <w:p w:rsidR="009B4240" w:rsidRPr="00606C80" w:rsidRDefault="00483A50" w:rsidP="006B71C8">
      <w:pPr>
        <w:ind w:firstLine="709"/>
        <w:jc w:val="both"/>
        <w:rPr>
          <w:sz w:val="28"/>
          <w:szCs w:val="28"/>
        </w:rPr>
      </w:pPr>
      <w:r w:rsidRPr="00606C80">
        <w:rPr>
          <w:sz w:val="28"/>
          <w:szCs w:val="28"/>
        </w:rPr>
        <w:t>Прогнозирование будущих явлений и процессов – весьма сложная задача. В</w:t>
      </w:r>
      <w:r w:rsidR="009B4240" w:rsidRPr="00606C80">
        <w:rPr>
          <w:sz w:val="28"/>
          <w:szCs w:val="28"/>
        </w:rPr>
        <w:t xml:space="preserve"> </w:t>
      </w:r>
      <w:r w:rsidRPr="00606C80">
        <w:rPr>
          <w:sz w:val="28"/>
          <w:szCs w:val="28"/>
        </w:rPr>
        <w:t>тех</w:t>
      </w:r>
      <w:r w:rsidR="009B4240" w:rsidRPr="00606C80">
        <w:rPr>
          <w:sz w:val="28"/>
          <w:szCs w:val="28"/>
        </w:rPr>
        <w:t xml:space="preserve"> </w:t>
      </w:r>
      <w:r w:rsidRPr="00606C80">
        <w:rPr>
          <w:sz w:val="28"/>
          <w:szCs w:val="28"/>
        </w:rPr>
        <w:t>случаях,</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протекают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монотонно</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в условиях сильного зашумления, широко используются количественные методы (статистические методы, методы моделирования и</w:t>
      </w:r>
      <w:r w:rsidR="009B4240" w:rsidRPr="00606C80">
        <w:rPr>
          <w:sz w:val="28"/>
          <w:szCs w:val="28"/>
        </w:rPr>
        <w:t xml:space="preserve"> </w:t>
      </w:r>
      <w:r w:rsidRPr="00606C80">
        <w:rPr>
          <w:sz w:val="28"/>
          <w:szCs w:val="28"/>
        </w:rPr>
        <w:t>т.д.), на основе которых в той</w:t>
      </w:r>
      <w:r w:rsidR="009B4240" w:rsidRPr="00606C80">
        <w:rPr>
          <w:sz w:val="28"/>
          <w:szCs w:val="28"/>
        </w:rPr>
        <w:t xml:space="preserve"> </w:t>
      </w:r>
      <w:r w:rsidRPr="00606C80">
        <w:rPr>
          <w:sz w:val="28"/>
          <w:szCs w:val="28"/>
        </w:rPr>
        <w:t>или</w:t>
      </w:r>
      <w:r w:rsidR="009B4240" w:rsidRPr="00606C80">
        <w:rPr>
          <w:sz w:val="28"/>
          <w:szCs w:val="28"/>
        </w:rPr>
        <w:t xml:space="preserve"> </w:t>
      </w:r>
      <w:r w:rsidRPr="00606C80">
        <w:rPr>
          <w:sz w:val="28"/>
          <w:szCs w:val="28"/>
        </w:rPr>
        <w:t>иной</w:t>
      </w:r>
      <w:r w:rsidR="009B4240" w:rsidRPr="00606C80">
        <w:rPr>
          <w:sz w:val="28"/>
          <w:szCs w:val="28"/>
        </w:rPr>
        <w:t xml:space="preserve"> </w:t>
      </w:r>
      <w:r w:rsidRPr="00606C80">
        <w:rPr>
          <w:sz w:val="28"/>
          <w:szCs w:val="28"/>
        </w:rPr>
        <w:t>мере</w:t>
      </w:r>
      <w:r w:rsidR="009B4240" w:rsidRPr="00606C80">
        <w:rPr>
          <w:sz w:val="28"/>
          <w:szCs w:val="28"/>
        </w:rPr>
        <w:t xml:space="preserve"> </w:t>
      </w:r>
      <w:r w:rsidRPr="00606C80">
        <w:rPr>
          <w:sz w:val="28"/>
          <w:szCs w:val="28"/>
        </w:rPr>
        <w:t>осуществляют</w:t>
      </w:r>
      <w:r w:rsidR="009B4240" w:rsidRPr="00606C80">
        <w:rPr>
          <w:sz w:val="28"/>
          <w:szCs w:val="28"/>
        </w:rPr>
        <w:t xml:space="preserve"> </w:t>
      </w:r>
      <w:r w:rsidRPr="00606C80">
        <w:rPr>
          <w:sz w:val="28"/>
          <w:szCs w:val="28"/>
        </w:rPr>
        <w:t>экстраполяцию,</w:t>
      </w:r>
      <w:r w:rsidR="009B4240" w:rsidRPr="00606C80">
        <w:rPr>
          <w:sz w:val="28"/>
          <w:szCs w:val="28"/>
        </w:rPr>
        <w:t xml:space="preserve"> </w:t>
      </w:r>
      <w:r w:rsidRPr="00606C80">
        <w:rPr>
          <w:sz w:val="28"/>
          <w:szCs w:val="28"/>
        </w:rPr>
        <w:t>основывающуюся</w:t>
      </w:r>
      <w:r w:rsidR="009B4240" w:rsidRPr="00606C80">
        <w:rPr>
          <w:sz w:val="28"/>
          <w:szCs w:val="28"/>
        </w:rPr>
        <w:t xml:space="preserve"> </w:t>
      </w:r>
      <w:r w:rsidRPr="00606C80">
        <w:rPr>
          <w:sz w:val="28"/>
          <w:szCs w:val="28"/>
        </w:rPr>
        <w:t>на интерполировании</w:t>
      </w:r>
      <w:r w:rsidR="009B4240" w:rsidRPr="00606C80">
        <w:rPr>
          <w:sz w:val="28"/>
          <w:szCs w:val="28"/>
        </w:rPr>
        <w:t xml:space="preserve"> </w:t>
      </w:r>
      <w:r w:rsidRPr="00606C80">
        <w:rPr>
          <w:sz w:val="28"/>
          <w:szCs w:val="28"/>
        </w:rPr>
        <w:t>известного прошлого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 xml:space="preserve">настоящего. </w:t>
      </w:r>
    </w:p>
    <w:p w:rsidR="00512A0A" w:rsidRPr="00B23AF9" w:rsidRDefault="00483A50" w:rsidP="006B71C8">
      <w:pPr>
        <w:ind w:firstLine="709"/>
        <w:jc w:val="both"/>
        <w:rPr>
          <w:sz w:val="28"/>
          <w:szCs w:val="28"/>
        </w:rPr>
      </w:pPr>
      <w:r w:rsidRPr="00606C80">
        <w:rPr>
          <w:sz w:val="28"/>
          <w:szCs w:val="28"/>
        </w:rPr>
        <w:t>Эти методы прогноза достаточно</w:t>
      </w:r>
      <w:r w:rsidR="009B4240" w:rsidRPr="00606C80">
        <w:rPr>
          <w:sz w:val="28"/>
          <w:szCs w:val="28"/>
        </w:rPr>
        <w:t xml:space="preserve"> </w:t>
      </w:r>
      <w:r w:rsidRPr="00606C80">
        <w:rPr>
          <w:sz w:val="28"/>
          <w:szCs w:val="28"/>
        </w:rPr>
        <w:t>хорошо</w:t>
      </w:r>
      <w:r w:rsidR="009B4240" w:rsidRPr="00606C80">
        <w:rPr>
          <w:sz w:val="28"/>
          <w:szCs w:val="28"/>
        </w:rPr>
        <w:t xml:space="preserve"> </w:t>
      </w:r>
      <w:r w:rsidRPr="00606C80">
        <w:rPr>
          <w:sz w:val="28"/>
          <w:szCs w:val="28"/>
        </w:rPr>
        <w:t>работали</w:t>
      </w:r>
      <w:r w:rsidR="009B4240" w:rsidRPr="00606C80">
        <w:rPr>
          <w:sz w:val="28"/>
          <w:szCs w:val="28"/>
        </w:rPr>
        <w:t xml:space="preserve"> </w:t>
      </w:r>
      <w:r w:rsidRPr="00606C80">
        <w:rPr>
          <w:sz w:val="28"/>
          <w:szCs w:val="28"/>
        </w:rPr>
        <w:t>тогда,</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развития</w:t>
      </w:r>
      <w:r w:rsidR="009B4240" w:rsidRPr="00606C80">
        <w:rPr>
          <w:sz w:val="28"/>
          <w:szCs w:val="28"/>
        </w:rPr>
        <w:t xml:space="preserve"> </w:t>
      </w:r>
      <w:r w:rsidRPr="00606C80">
        <w:rPr>
          <w:sz w:val="28"/>
          <w:szCs w:val="28"/>
        </w:rPr>
        <w:t>происходили достаточно медленно. Но в век научно-технического прогресса все изменения происходят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быстро,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поэтому</w:t>
      </w:r>
      <w:r w:rsidR="009B4240" w:rsidRPr="00606C80">
        <w:rPr>
          <w:sz w:val="28"/>
          <w:szCs w:val="28"/>
        </w:rPr>
        <w:t xml:space="preserve"> </w:t>
      </w:r>
      <w:r w:rsidRPr="00606C80">
        <w:rPr>
          <w:sz w:val="28"/>
          <w:szCs w:val="28"/>
        </w:rPr>
        <w:t>линейная</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нелинейная экстраполяция во многих случаях не может быть использована. Особенно это</w:t>
      </w:r>
      <w:r w:rsidR="00512A0A" w:rsidRPr="00606C80">
        <w:rPr>
          <w:sz w:val="28"/>
          <w:szCs w:val="28"/>
        </w:rPr>
        <w:t xml:space="preserve"> трудно сделать, когда будущие формы и структуры принципиально отличаются от прошлого. </w:t>
      </w:r>
      <w:r w:rsidR="00EE7D83" w:rsidRPr="00606C80">
        <w:rPr>
          <w:sz w:val="28"/>
          <w:szCs w:val="28"/>
        </w:rPr>
        <w:t>Как отмечалось в работе [1</w:t>
      </w:r>
      <w:r w:rsidR="00512A0A" w:rsidRPr="00606C80">
        <w:rPr>
          <w:sz w:val="28"/>
          <w:szCs w:val="28"/>
        </w:rPr>
        <w:t>], наибольшее влияние на прогресс изделий оказывают новые технологии</w:t>
      </w:r>
      <w:r w:rsidR="00B23AF9" w:rsidRPr="00B23AF9">
        <w:rPr>
          <w:sz w:val="28"/>
          <w:szCs w:val="28"/>
        </w:rPr>
        <w:t>.</w:t>
      </w:r>
    </w:p>
    <w:p w:rsidR="00512A0A" w:rsidRPr="00606C80" w:rsidRDefault="00EE7D83" w:rsidP="006B71C8">
      <w:pPr>
        <w:ind w:firstLine="709"/>
        <w:jc w:val="both"/>
        <w:rPr>
          <w:sz w:val="28"/>
          <w:szCs w:val="28"/>
        </w:rPr>
      </w:pPr>
      <w:r w:rsidRPr="00606C80">
        <w:rPr>
          <w:sz w:val="28"/>
          <w:szCs w:val="28"/>
        </w:rPr>
        <w:t>Экологический мониторинг (мониторинг окружающей среды) — это комплексная система наблюдений за состоянием окружающей среды, оценки и прогноза изменений состояния окружающей среды под воздействием природных и антропогенных факторов</w:t>
      </w:r>
      <w:r w:rsidR="000F1CF1" w:rsidRPr="00606C80">
        <w:rPr>
          <w:sz w:val="28"/>
          <w:szCs w:val="28"/>
        </w:rPr>
        <w:t xml:space="preserve"> </w:t>
      </w:r>
      <w:r w:rsidRPr="00606C80">
        <w:rPr>
          <w:sz w:val="28"/>
          <w:szCs w:val="28"/>
        </w:rPr>
        <w:t>[2].</w:t>
      </w:r>
    </w:p>
    <w:p w:rsidR="007D7FBD" w:rsidRPr="00606C80" w:rsidRDefault="007D7FBD" w:rsidP="006B71C8">
      <w:pPr>
        <w:ind w:firstLine="709"/>
        <w:jc w:val="both"/>
        <w:rPr>
          <w:sz w:val="28"/>
          <w:szCs w:val="28"/>
        </w:rPr>
      </w:pPr>
      <w:r w:rsidRPr="00606C80">
        <w:rPr>
          <w:sz w:val="28"/>
          <w:szCs w:val="28"/>
        </w:rPr>
        <w:t>Состояние окружающей среды, соответственно и среды обитания, непрерывно изменяется. Эти изменения различны по характеру, направленности, величине, неравномерно распределены в пространстве и во времени. Естественные, природные, изменения состояния среды имеют весьма важную особенность — они, как правило, происходят около некоторого среднего относительно постоянного уровня. Их средние значения могут существенно изменяться лишь в течение длительных интервалов времени.</w:t>
      </w:r>
    </w:p>
    <w:p w:rsidR="007D7FBD" w:rsidRPr="00606C80" w:rsidRDefault="007D7FBD" w:rsidP="006B71C8">
      <w:pPr>
        <w:ind w:firstLine="709"/>
        <w:jc w:val="both"/>
        <w:rPr>
          <w:sz w:val="28"/>
          <w:szCs w:val="28"/>
        </w:rPr>
      </w:pPr>
      <w:r w:rsidRPr="00606C80">
        <w:rPr>
          <w:sz w:val="28"/>
          <w:szCs w:val="28"/>
        </w:rPr>
        <w:t>Совсем другой особенностью обладают техногенные изменения состояния среды обитания, которые стали особенно значительными в последние десятилетия. Техногенные изменения в отдельных случаях приводят к резкому, быстрому изменению среднего состояния природной среды в регионе.</w:t>
      </w:r>
    </w:p>
    <w:p w:rsidR="007D7FBD" w:rsidRPr="00606C80" w:rsidRDefault="007D7FBD" w:rsidP="006B71C8">
      <w:pPr>
        <w:ind w:firstLine="709"/>
        <w:jc w:val="both"/>
        <w:rPr>
          <w:sz w:val="28"/>
          <w:szCs w:val="28"/>
        </w:rPr>
      </w:pPr>
      <w:r w:rsidRPr="00606C80">
        <w:rPr>
          <w:sz w:val="28"/>
          <w:szCs w:val="28"/>
        </w:rPr>
        <w:lastRenderedPageBreak/>
        <w:t>Для изучения и оценки негативных последствий техногенного воздействия возникла необходимость организации специальной системы контроля (наблюдения) и анализа состояния окружающей среды, в первую очередь из-за загрязнений и эффектов, вызванных ими в среде. Такую систему называют системой мониторинга состояния окружающей среды, которая является частью универсальной системы контроля состояния окружающей среды.</w:t>
      </w:r>
    </w:p>
    <w:p w:rsidR="007D7FBD" w:rsidRPr="00606C80" w:rsidRDefault="007D7FBD" w:rsidP="006B71C8">
      <w:pPr>
        <w:ind w:firstLine="709"/>
        <w:jc w:val="both"/>
        <w:rPr>
          <w:sz w:val="28"/>
          <w:szCs w:val="28"/>
        </w:rPr>
      </w:pPr>
      <w:r w:rsidRPr="00606C80">
        <w:rPr>
          <w:sz w:val="28"/>
          <w:szCs w:val="28"/>
        </w:rPr>
        <w:t>Мониторинг представляет собой комплекс мероприятий по определению состояния окружающей среды и отслеживанию изменений в ее состоянии.</w:t>
      </w:r>
    </w:p>
    <w:p w:rsidR="007D7FBD" w:rsidRPr="00606C80" w:rsidRDefault="007D7FBD" w:rsidP="006B71C8">
      <w:pPr>
        <w:ind w:firstLine="709"/>
        <w:jc w:val="both"/>
        <w:rPr>
          <w:sz w:val="28"/>
          <w:szCs w:val="28"/>
        </w:rPr>
      </w:pPr>
      <w:r w:rsidRPr="00606C80">
        <w:rPr>
          <w:sz w:val="28"/>
          <w:szCs w:val="28"/>
        </w:rPr>
        <w:t>Основными задачами мониторинга являются:</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систематические наблюдения за состоянием среды и источниками, воздействующими на окружающую среду;</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оценка фактического состояния природной среды;</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прогноз состояния окружающей среды и оценка прогнозируемого состояния последней.</w:t>
      </w:r>
    </w:p>
    <w:p w:rsidR="00E0601C" w:rsidRPr="00606C80" w:rsidRDefault="00E0601C" w:rsidP="006B71C8">
      <w:pPr>
        <w:ind w:firstLine="709"/>
        <w:jc w:val="both"/>
        <w:rPr>
          <w:sz w:val="28"/>
          <w:szCs w:val="28"/>
        </w:rPr>
      </w:pPr>
      <w:r w:rsidRPr="00606C80">
        <w:rPr>
          <w:sz w:val="28"/>
          <w:szCs w:val="28"/>
        </w:rPr>
        <w:t xml:space="preserve">Ускорение процесса мониторинга возможно за счет ускорение системы обработки данных. Так как в системе используются данные метеорологических спутников получаемые с заданной периодичностью, то необходимо ускорить этап обработки данных, потому как процесс сбора и накопления данных невозможно ускорить по причине периодичности получения данных со спутников. </w:t>
      </w:r>
    </w:p>
    <w:p w:rsidR="00E0601C" w:rsidRPr="00606C80" w:rsidRDefault="00E0601C" w:rsidP="006B71C8">
      <w:pPr>
        <w:ind w:firstLine="709"/>
        <w:jc w:val="both"/>
        <w:rPr>
          <w:sz w:val="28"/>
          <w:szCs w:val="28"/>
        </w:rPr>
      </w:pPr>
      <w:r w:rsidRPr="00606C80">
        <w:rPr>
          <w:sz w:val="28"/>
          <w:szCs w:val="28"/>
        </w:rPr>
        <w:t>Ускорение процессов обработки возможно путем его управления и распределения ресурсов обработки. В такой системе снимки прох</w:t>
      </w:r>
      <w:r w:rsidR="00071208" w:rsidRPr="00606C80">
        <w:rPr>
          <w:sz w:val="28"/>
          <w:szCs w:val="28"/>
        </w:rPr>
        <w:t xml:space="preserve">одят несколько этапов обработки перед тем, как попадут на вход модели прогнозирования. </w:t>
      </w:r>
      <w:r w:rsidR="0047325F" w:rsidRPr="00606C80">
        <w:rPr>
          <w:sz w:val="28"/>
          <w:szCs w:val="28"/>
        </w:rPr>
        <w:t>Управление осуществляется путем изменения порядка обработки снимков</w:t>
      </w:r>
    </w:p>
    <w:p w:rsidR="0047325F" w:rsidRPr="00606C80" w:rsidRDefault="0047325F" w:rsidP="006B71C8">
      <w:pPr>
        <w:ind w:firstLine="709"/>
        <w:jc w:val="both"/>
        <w:rPr>
          <w:sz w:val="28"/>
          <w:szCs w:val="28"/>
        </w:rPr>
      </w:pPr>
      <w:r w:rsidRPr="00606C80">
        <w:rPr>
          <w:sz w:val="28"/>
          <w:szCs w:val="28"/>
        </w:rPr>
        <w:t xml:space="preserve">Система управления обработки накладывает определенные условия на свое функционирование, так как при увеличении определенных параметров времена функционирования системы управления несоизмеримы </w:t>
      </w:r>
      <w:proofErr w:type="gramStart"/>
      <w:r w:rsidRPr="00606C80">
        <w:rPr>
          <w:sz w:val="28"/>
          <w:szCs w:val="28"/>
        </w:rPr>
        <w:t>с</w:t>
      </w:r>
      <w:proofErr w:type="gramEnd"/>
      <w:r w:rsidRPr="00606C80">
        <w:rPr>
          <w:sz w:val="28"/>
          <w:szCs w:val="28"/>
        </w:rPr>
        <w:t xml:space="preserve"> временами самой обработки снимков без учета системы управления.</w:t>
      </w:r>
    </w:p>
    <w:p w:rsidR="006E2B15" w:rsidRPr="00606C80" w:rsidRDefault="006E2B15" w:rsidP="006B71C8">
      <w:pPr>
        <w:ind w:firstLine="709"/>
        <w:jc w:val="both"/>
        <w:rPr>
          <w:sz w:val="28"/>
          <w:szCs w:val="28"/>
        </w:rPr>
      </w:pPr>
      <w:r w:rsidRPr="00606C80">
        <w:rPr>
          <w:sz w:val="28"/>
          <w:szCs w:val="28"/>
        </w:rPr>
        <w:t>Основным ограничением является количество</w:t>
      </w:r>
      <w:r w:rsidR="0047325F" w:rsidRPr="00606C80">
        <w:rPr>
          <w:sz w:val="28"/>
          <w:szCs w:val="28"/>
        </w:rPr>
        <w:t xml:space="preserve"> различных типов обрабатываемых снимков и</w:t>
      </w:r>
      <w:r w:rsidRPr="00606C80">
        <w:rPr>
          <w:sz w:val="28"/>
          <w:szCs w:val="28"/>
        </w:rPr>
        <w:t xml:space="preserve"> необходимый состав комплектов</w:t>
      </w:r>
      <w:r w:rsidR="0047325F" w:rsidRPr="00606C80">
        <w:rPr>
          <w:sz w:val="28"/>
          <w:szCs w:val="28"/>
        </w:rPr>
        <w:t xml:space="preserve"> для передачи их на вход системы построения прогноза</w:t>
      </w:r>
      <w:r w:rsidRPr="00606C80">
        <w:rPr>
          <w:sz w:val="28"/>
          <w:szCs w:val="28"/>
        </w:rPr>
        <w:t>, а так же время обработки комплекта.</w:t>
      </w:r>
      <w:r w:rsidR="0047325F" w:rsidRPr="00606C80">
        <w:rPr>
          <w:sz w:val="28"/>
          <w:szCs w:val="28"/>
        </w:rPr>
        <w:t xml:space="preserve"> Это ограничение </w:t>
      </w:r>
      <w:r w:rsidRPr="00606C80">
        <w:rPr>
          <w:sz w:val="28"/>
          <w:szCs w:val="28"/>
        </w:rPr>
        <w:t>накладывается в связи с тем, что при значительном росте этого параметра проектируемая ИС будет затрачивать огромное</w:t>
      </w:r>
      <w:r w:rsidR="0047325F" w:rsidRPr="00606C80">
        <w:rPr>
          <w:sz w:val="28"/>
          <w:szCs w:val="28"/>
        </w:rPr>
        <w:t xml:space="preserve"> время</w:t>
      </w:r>
      <w:r w:rsidRPr="00606C80">
        <w:rPr>
          <w:sz w:val="28"/>
          <w:szCs w:val="28"/>
        </w:rPr>
        <w:t xml:space="preserve"> на получение результата. В связи с этим можно ввести ограничение только на рассматриваемые </w:t>
      </w:r>
      <w:r w:rsidR="0047325F" w:rsidRPr="00606C80">
        <w:rPr>
          <w:sz w:val="28"/>
          <w:szCs w:val="28"/>
        </w:rPr>
        <w:t>типы снимков (радиол</w:t>
      </w:r>
      <w:r w:rsidR="00B152B4" w:rsidRPr="00606C80">
        <w:rPr>
          <w:sz w:val="28"/>
          <w:szCs w:val="28"/>
        </w:rPr>
        <w:t>окационные, мультиспектральные)</w:t>
      </w:r>
      <w:r w:rsidRPr="00606C80">
        <w:rPr>
          <w:sz w:val="28"/>
          <w:szCs w:val="28"/>
        </w:rPr>
        <w:t>.</w:t>
      </w:r>
    </w:p>
    <w:p w:rsidR="006E2B15" w:rsidRPr="00606C80" w:rsidRDefault="006E2B15" w:rsidP="006B71C8">
      <w:pPr>
        <w:ind w:firstLine="709"/>
        <w:jc w:val="both"/>
        <w:rPr>
          <w:sz w:val="28"/>
          <w:szCs w:val="28"/>
        </w:rPr>
      </w:pPr>
      <w:r w:rsidRPr="00606C80">
        <w:rPr>
          <w:sz w:val="28"/>
          <w:szCs w:val="28"/>
        </w:rPr>
        <w:t>Ограничение на состав комплектов обусловлен той же причиной, что и ограничение на количество типов</w:t>
      </w:r>
      <w:r w:rsidR="00B152B4" w:rsidRPr="00606C80">
        <w:rPr>
          <w:sz w:val="28"/>
          <w:szCs w:val="28"/>
        </w:rPr>
        <w:t xml:space="preserve"> снимков</w:t>
      </w:r>
      <w:r w:rsidRPr="00606C80">
        <w:rPr>
          <w:sz w:val="28"/>
          <w:szCs w:val="28"/>
        </w:rPr>
        <w:t>, так как непосредственно влияет на результирующий состав.</w:t>
      </w:r>
    </w:p>
    <w:p w:rsidR="006E2B15" w:rsidRPr="00606C80" w:rsidRDefault="006E2B15" w:rsidP="006B71C8">
      <w:pPr>
        <w:ind w:firstLine="709"/>
        <w:jc w:val="both"/>
        <w:rPr>
          <w:sz w:val="28"/>
          <w:szCs w:val="28"/>
        </w:rPr>
      </w:pPr>
      <w:r w:rsidRPr="00606C80">
        <w:rPr>
          <w:sz w:val="28"/>
          <w:szCs w:val="28"/>
        </w:rPr>
        <w:t xml:space="preserve">Ограничение на время формирования комплекта обусловлено минимизацией времени обработки всех </w:t>
      </w:r>
      <w:r w:rsidR="0077316D" w:rsidRPr="00606C80">
        <w:rPr>
          <w:sz w:val="28"/>
          <w:szCs w:val="28"/>
        </w:rPr>
        <w:t>работ снимков</w:t>
      </w:r>
      <w:r w:rsidR="00945C6A" w:rsidRPr="00606C80">
        <w:rPr>
          <w:sz w:val="28"/>
          <w:szCs w:val="28"/>
        </w:rPr>
        <w:t>, а так ж</w:t>
      </w:r>
      <w:r w:rsidRPr="00606C80">
        <w:rPr>
          <w:sz w:val="28"/>
          <w:szCs w:val="28"/>
        </w:rPr>
        <w:t>е временем переналадки и простоя конвейера обработки. Ограничение этого параметра накладывается снизу, то есть нельзя задать порог ниже, чем установленный.</w:t>
      </w:r>
    </w:p>
    <w:p w:rsidR="006E2B15" w:rsidRPr="00606C80" w:rsidRDefault="006E2B15" w:rsidP="006B71C8">
      <w:pPr>
        <w:ind w:firstLine="709"/>
        <w:jc w:val="both"/>
        <w:rPr>
          <w:sz w:val="28"/>
          <w:szCs w:val="28"/>
        </w:rPr>
      </w:pPr>
      <w:r w:rsidRPr="00606C80">
        <w:rPr>
          <w:sz w:val="28"/>
          <w:szCs w:val="28"/>
        </w:rPr>
        <w:t>Так же есть ограничение на длину конвейера, так как любой обрабатывающий конвейер имеет фиксированную длину и имеет свои параметры на каждом его сегменте.</w:t>
      </w:r>
    </w:p>
    <w:p w:rsidR="00970D65" w:rsidRDefault="008E7DFE" w:rsidP="006B71C8">
      <w:pPr>
        <w:ind w:firstLine="709"/>
        <w:jc w:val="both"/>
        <w:rPr>
          <w:sz w:val="28"/>
          <w:szCs w:val="28"/>
        </w:rPr>
      </w:pPr>
      <w:r w:rsidRPr="00606C80">
        <w:rPr>
          <w:sz w:val="28"/>
          <w:szCs w:val="28"/>
        </w:rPr>
        <w:lastRenderedPageBreak/>
        <w:t>Для достижения поставленной цели необходимо рассмотреть систему, формирующую входные комплекты данных для модели прогнозирования в целом, а так же рассмотреть отдельный пункт конвейеризации данных</w:t>
      </w:r>
      <w:r w:rsidR="006B71C8">
        <w:rPr>
          <w:sz w:val="28"/>
          <w:szCs w:val="28"/>
        </w:rPr>
        <w:t>.</w:t>
      </w:r>
    </w:p>
    <w:p w:rsidR="006B71C8" w:rsidRPr="006B71C8" w:rsidRDefault="006B71C8" w:rsidP="006B71C8">
      <w:pPr>
        <w:ind w:firstLine="709"/>
        <w:jc w:val="both"/>
        <w:rPr>
          <w:sz w:val="28"/>
          <w:szCs w:val="28"/>
        </w:rPr>
      </w:pPr>
    </w:p>
    <w:p w:rsidR="007813B9" w:rsidRPr="00620B49" w:rsidRDefault="009C006E" w:rsidP="007813B9">
      <w:pPr>
        <w:spacing w:line="360" w:lineRule="auto"/>
        <w:rPr>
          <w:color w:val="FF0000"/>
          <w:sz w:val="28"/>
          <w:szCs w:val="28"/>
          <w:lang w:val="en-US"/>
        </w:rPr>
      </w:pPr>
      <w:r>
        <w:rPr>
          <w:noProof/>
          <w:color w:val="FF0000"/>
          <w:sz w:val="28"/>
          <w:szCs w:val="28"/>
          <w:lang w:val="uk-UA" w:eastAsia="uk-UA"/>
        </w:rPr>
        <w:drawing>
          <wp:inline distT="0" distB="0" distL="0" distR="0" wp14:anchorId="4645801B" wp14:editId="73505B3B">
            <wp:extent cx="4341412" cy="1313204"/>
            <wp:effectExtent l="0" t="0" r="254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есть.png"/>
                    <pic:cNvPicPr/>
                  </pic:nvPicPr>
                  <pic:blipFill>
                    <a:blip r:embed="rId9">
                      <a:extLst>
                        <a:ext uri="{28A0092B-C50C-407E-A947-70E740481C1C}">
                          <a14:useLocalDpi xmlns:a14="http://schemas.microsoft.com/office/drawing/2010/main" val="0"/>
                        </a:ext>
                      </a:extLst>
                    </a:blip>
                    <a:stretch>
                      <a:fillRect/>
                    </a:stretch>
                  </pic:blipFill>
                  <pic:spPr>
                    <a:xfrm>
                      <a:off x="0" y="0"/>
                      <a:ext cx="4341847" cy="1313336"/>
                    </a:xfrm>
                    <a:prstGeom prst="rect">
                      <a:avLst/>
                    </a:prstGeom>
                  </pic:spPr>
                </pic:pic>
              </a:graphicData>
            </a:graphic>
          </wp:inline>
        </w:drawing>
      </w:r>
    </w:p>
    <w:p w:rsidR="007813B9" w:rsidRDefault="00614CAB" w:rsidP="006B71C8">
      <w:pPr>
        <w:rPr>
          <w:sz w:val="28"/>
          <w:szCs w:val="28"/>
        </w:rPr>
      </w:pPr>
      <w:r>
        <w:rPr>
          <w:sz w:val="28"/>
          <w:szCs w:val="28"/>
        </w:rPr>
        <w:t>Рис.</w:t>
      </w:r>
      <w:r w:rsidR="007813B9" w:rsidRPr="00606C80">
        <w:rPr>
          <w:sz w:val="28"/>
          <w:szCs w:val="28"/>
        </w:rPr>
        <w:t xml:space="preserve"> </w:t>
      </w:r>
      <w:r w:rsidR="009C006E">
        <w:rPr>
          <w:sz w:val="28"/>
          <w:szCs w:val="28"/>
        </w:rPr>
        <w:t>1</w:t>
      </w:r>
      <w:r>
        <w:rPr>
          <w:sz w:val="28"/>
          <w:szCs w:val="28"/>
        </w:rPr>
        <w:t>.1.</w:t>
      </w:r>
      <w:r w:rsidR="007813B9" w:rsidRPr="00606C80">
        <w:rPr>
          <w:sz w:val="28"/>
          <w:szCs w:val="28"/>
        </w:rPr>
        <w:t xml:space="preserve"> Концептуальная модель системы обработки снимков до введения управления обработкой</w:t>
      </w:r>
    </w:p>
    <w:p w:rsidR="006B71C8" w:rsidRPr="00606C80" w:rsidRDefault="006B71C8" w:rsidP="006B71C8">
      <w:pPr>
        <w:rPr>
          <w:sz w:val="28"/>
          <w:szCs w:val="28"/>
        </w:rPr>
      </w:pPr>
    </w:p>
    <w:p w:rsidR="00970D65" w:rsidRPr="00620B49" w:rsidRDefault="009C006E" w:rsidP="00566CF6">
      <w:pPr>
        <w:spacing w:line="360" w:lineRule="auto"/>
        <w:rPr>
          <w:noProof/>
          <w:color w:val="FF0000"/>
          <w:sz w:val="28"/>
          <w:szCs w:val="28"/>
          <w:highlight w:val="yellow"/>
          <w:lang w:val="uk-UA" w:eastAsia="uk-UA"/>
        </w:rPr>
      </w:pPr>
      <w:r>
        <w:rPr>
          <w:noProof/>
          <w:color w:val="FF0000"/>
          <w:sz w:val="28"/>
          <w:szCs w:val="28"/>
          <w:lang w:val="uk-UA" w:eastAsia="uk-UA"/>
        </w:rPr>
        <w:drawing>
          <wp:inline distT="0" distB="0" distL="0" distR="0" wp14:anchorId="6CC8D4F3" wp14:editId="6F9E6B7B">
            <wp:extent cx="5311471" cy="1611326"/>
            <wp:effectExtent l="0" t="0" r="381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должно быть.png"/>
                    <pic:cNvPicPr/>
                  </pic:nvPicPr>
                  <pic:blipFill>
                    <a:blip r:embed="rId10">
                      <a:extLst>
                        <a:ext uri="{28A0092B-C50C-407E-A947-70E740481C1C}">
                          <a14:useLocalDpi xmlns:a14="http://schemas.microsoft.com/office/drawing/2010/main" val="0"/>
                        </a:ext>
                      </a:extLst>
                    </a:blip>
                    <a:stretch>
                      <a:fillRect/>
                    </a:stretch>
                  </pic:blipFill>
                  <pic:spPr>
                    <a:xfrm>
                      <a:off x="0" y="0"/>
                      <a:ext cx="5304126" cy="1609098"/>
                    </a:xfrm>
                    <a:prstGeom prst="rect">
                      <a:avLst/>
                    </a:prstGeom>
                  </pic:spPr>
                </pic:pic>
              </a:graphicData>
            </a:graphic>
          </wp:inline>
        </w:drawing>
      </w:r>
    </w:p>
    <w:p w:rsidR="00970D65" w:rsidRPr="00606C80" w:rsidRDefault="00614CAB" w:rsidP="006B71C8">
      <w:pPr>
        <w:rPr>
          <w:sz w:val="28"/>
          <w:szCs w:val="28"/>
        </w:rPr>
      </w:pPr>
      <w:r>
        <w:rPr>
          <w:sz w:val="28"/>
          <w:szCs w:val="28"/>
        </w:rPr>
        <w:t>Рис.</w:t>
      </w:r>
      <w:r w:rsidR="00970D65" w:rsidRPr="00606C80">
        <w:rPr>
          <w:sz w:val="28"/>
          <w:szCs w:val="28"/>
        </w:rPr>
        <w:t xml:space="preserve"> </w:t>
      </w:r>
      <w:r>
        <w:rPr>
          <w:sz w:val="28"/>
          <w:szCs w:val="28"/>
        </w:rPr>
        <w:t>1.</w:t>
      </w:r>
      <w:r w:rsidR="00480E8C" w:rsidRPr="00606C80">
        <w:rPr>
          <w:sz w:val="28"/>
          <w:szCs w:val="28"/>
        </w:rPr>
        <w:t>2</w:t>
      </w:r>
      <w:r>
        <w:rPr>
          <w:sz w:val="28"/>
          <w:szCs w:val="28"/>
        </w:rPr>
        <w:t>.</w:t>
      </w:r>
      <w:r w:rsidR="00970D65" w:rsidRPr="00606C80">
        <w:rPr>
          <w:sz w:val="28"/>
          <w:szCs w:val="28"/>
        </w:rPr>
        <w:t xml:space="preserve"> Концептуальная модель системы обработки </w:t>
      </w:r>
      <w:r w:rsidR="00B152B4" w:rsidRPr="00606C80">
        <w:rPr>
          <w:sz w:val="28"/>
          <w:szCs w:val="28"/>
        </w:rPr>
        <w:t xml:space="preserve">снимков </w:t>
      </w:r>
      <w:r w:rsidR="00480E8C" w:rsidRPr="00606C80">
        <w:rPr>
          <w:sz w:val="28"/>
          <w:szCs w:val="28"/>
        </w:rPr>
        <w:t>после введения управления обработкой</w:t>
      </w:r>
    </w:p>
    <w:p w:rsidR="00970D65" w:rsidRPr="00606C80" w:rsidRDefault="00970D65" w:rsidP="00566CF6">
      <w:pPr>
        <w:spacing w:line="360" w:lineRule="auto"/>
        <w:ind w:firstLine="709"/>
        <w:jc w:val="both"/>
        <w:rPr>
          <w:sz w:val="28"/>
          <w:szCs w:val="28"/>
        </w:rPr>
      </w:pPr>
    </w:p>
    <w:p w:rsidR="00970D65" w:rsidRDefault="007813B9" w:rsidP="006B71C8">
      <w:pPr>
        <w:ind w:firstLine="709"/>
        <w:jc w:val="both"/>
        <w:rPr>
          <w:sz w:val="28"/>
          <w:szCs w:val="28"/>
        </w:rPr>
      </w:pPr>
      <w:r w:rsidRPr="00606C80">
        <w:rPr>
          <w:sz w:val="28"/>
          <w:szCs w:val="28"/>
        </w:rPr>
        <w:t xml:space="preserve">Для подобной задачи пользователю необходимо большое количество раз повторить однообразное действие для получения данных. </w:t>
      </w:r>
      <w:r w:rsidR="00970D65" w:rsidRPr="00606C80">
        <w:rPr>
          <w:sz w:val="28"/>
          <w:szCs w:val="28"/>
        </w:rPr>
        <w:t>Рассматриваемая выше проблема решает задачи, указанные в части концептуальной модели «Конвейеризация данных».</w:t>
      </w:r>
    </w:p>
    <w:p w:rsidR="00614CAB" w:rsidRPr="00606C80" w:rsidRDefault="00614CAB" w:rsidP="006B71C8">
      <w:pPr>
        <w:ind w:firstLine="709"/>
        <w:jc w:val="both"/>
        <w:rPr>
          <w:sz w:val="28"/>
          <w:szCs w:val="28"/>
        </w:rPr>
      </w:pPr>
    </w:p>
    <w:p w:rsidR="000474B3" w:rsidRPr="005E745D" w:rsidRDefault="000474B3" w:rsidP="005E745D">
      <w:pPr>
        <w:pStyle w:val="1"/>
        <w:rPr>
          <w:color w:val="auto"/>
        </w:rPr>
      </w:pPr>
      <w:bookmarkStart w:id="3" w:name="_Toc482574219"/>
      <w:r w:rsidRPr="005E745D">
        <w:rPr>
          <w:color w:val="auto"/>
        </w:rPr>
        <w:t>1.2</w:t>
      </w:r>
      <w:r w:rsidR="00960372">
        <w:rPr>
          <w:color w:val="auto"/>
        </w:rPr>
        <w:t>.</w:t>
      </w:r>
      <w:r w:rsidRPr="005E745D">
        <w:rPr>
          <w:color w:val="auto"/>
        </w:rPr>
        <w:t xml:space="preserve"> Описание входных данных</w:t>
      </w:r>
      <w:bookmarkEnd w:id="3"/>
    </w:p>
    <w:p w:rsidR="000474B3" w:rsidRPr="00606C80" w:rsidRDefault="000474B3" w:rsidP="000474B3">
      <w:pPr>
        <w:spacing w:line="360" w:lineRule="auto"/>
        <w:ind w:firstLine="709"/>
        <w:jc w:val="both"/>
        <w:rPr>
          <w:sz w:val="28"/>
          <w:szCs w:val="28"/>
        </w:rPr>
      </w:pPr>
    </w:p>
    <w:p w:rsidR="00C22F31" w:rsidRPr="00606C80" w:rsidRDefault="00AA71C0" w:rsidP="006B71C8">
      <w:pPr>
        <w:ind w:firstLine="709"/>
        <w:jc w:val="both"/>
        <w:rPr>
          <w:sz w:val="28"/>
          <w:szCs w:val="28"/>
        </w:rPr>
      </w:pPr>
      <w:r w:rsidRPr="00606C80">
        <w:rPr>
          <w:sz w:val="28"/>
          <w:szCs w:val="28"/>
        </w:rPr>
        <w:t>Входными данными в разрабатываемую ИС являются снимки</w:t>
      </w:r>
      <w:r w:rsidR="000474B3" w:rsidRPr="00606C80">
        <w:rPr>
          <w:sz w:val="28"/>
          <w:szCs w:val="28"/>
        </w:rPr>
        <w:t xml:space="preserve">. </w:t>
      </w:r>
      <w:r w:rsidR="00C22F31" w:rsidRPr="00606C80">
        <w:rPr>
          <w:sz w:val="28"/>
          <w:szCs w:val="28"/>
        </w:rPr>
        <w:t xml:space="preserve">Для классификации протекающих процессов будут использоваться </w:t>
      </w:r>
      <w:r w:rsidR="00C21574" w:rsidRPr="00606C80">
        <w:rPr>
          <w:sz w:val="28"/>
          <w:szCs w:val="28"/>
        </w:rPr>
        <w:t>различные в</w:t>
      </w:r>
      <w:r w:rsidR="00C22F31" w:rsidRPr="00606C80">
        <w:rPr>
          <w:sz w:val="28"/>
          <w:szCs w:val="28"/>
        </w:rPr>
        <w:t>иды снимков, получаемые в многоканальном спектре от спутника</w:t>
      </w:r>
      <w:r w:rsidR="00C21574" w:rsidRPr="00606C80">
        <w:rPr>
          <w:sz w:val="28"/>
          <w:szCs w:val="28"/>
        </w:rPr>
        <w:t>.</w:t>
      </w:r>
    </w:p>
    <w:p w:rsidR="00C21574" w:rsidRDefault="00607F16" w:rsidP="006B71C8">
      <w:pPr>
        <w:ind w:firstLine="709"/>
        <w:jc w:val="both"/>
        <w:rPr>
          <w:sz w:val="28"/>
          <w:szCs w:val="28"/>
        </w:rPr>
      </w:pPr>
      <w:r w:rsidRPr="00606C80">
        <w:rPr>
          <w:sz w:val="28"/>
          <w:szCs w:val="28"/>
        </w:rPr>
        <w:t xml:space="preserve">При дистанционном зондировании Земли из космоса используется оптический диапазон электромагнитных волн и микроволновый участок радиодиапазона. </w:t>
      </w:r>
      <w:proofErr w:type="gramStart"/>
      <w:r w:rsidRPr="00606C80">
        <w:rPr>
          <w:sz w:val="28"/>
          <w:szCs w:val="28"/>
        </w:rPr>
        <w:t xml:space="preserve">На Рис.6 представлен оптический диапазон, включающий в себя ультрафиолетовый (УФ) участок спектра, видимый участок - синяя полоса (С), зеленая (З), красная (К); инфракрасный участок (ИК) - ближний ИК (БИК), средний ИК (СИК) и тепловой ИК (ТИК) </w:t>
      </w:r>
      <w:r w:rsidR="00631A3E" w:rsidRPr="00606C80">
        <w:rPr>
          <w:sz w:val="28"/>
          <w:szCs w:val="28"/>
        </w:rPr>
        <w:t>[3</w:t>
      </w:r>
      <w:r w:rsidRPr="00606C80">
        <w:rPr>
          <w:sz w:val="28"/>
          <w:szCs w:val="28"/>
        </w:rPr>
        <w:t>].</w:t>
      </w:r>
      <w:proofErr w:type="gramEnd"/>
    </w:p>
    <w:p w:rsidR="006B71C8" w:rsidRPr="00606C80" w:rsidRDefault="006B71C8" w:rsidP="006B71C8">
      <w:pPr>
        <w:ind w:firstLine="709"/>
        <w:jc w:val="both"/>
        <w:rPr>
          <w:sz w:val="28"/>
          <w:szCs w:val="28"/>
        </w:rPr>
      </w:pPr>
    </w:p>
    <w:p w:rsidR="00607F16" w:rsidRPr="00606C80" w:rsidRDefault="00A2349C" w:rsidP="00607F16">
      <w:pPr>
        <w:spacing w:line="360" w:lineRule="auto"/>
        <w:rPr>
          <w:noProof/>
          <w:lang w:eastAsia="uk-UA"/>
        </w:rPr>
      </w:pPr>
      <w:r w:rsidRPr="00606C80">
        <w:rPr>
          <w:noProof/>
          <w:lang w:val="uk-UA" w:eastAsia="uk-UA"/>
        </w:rPr>
        <w:lastRenderedPageBreak/>
        <w:drawing>
          <wp:inline distT="0" distB="0" distL="0" distR="0" wp14:anchorId="2B8E3B9B" wp14:editId="0A916EC5">
            <wp:extent cx="4794636" cy="1162593"/>
            <wp:effectExtent l="0" t="0" r="635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872" cy="1167257"/>
                    </a:xfrm>
                    <a:prstGeom prst="rect">
                      <a:avLst/>
                    </a:prstGeom>
                    <a:noFill/>
                    <a:ln>
                      <a:noFill/>
                    </a:ln>
                  </pic:spPr>
                </pic:pic>
              </a:graphicData>
            </a:graphic>
          </wp:inline>
        </w:drawing>
      </w:r>
    </w:p>
    <w:p w:rsidR="00607F16" w:rsidRPr="00606C80" w:rsidRDefault="00607F16" w:rsidP="006B71C8">
      <w:pPr>
        <w:ind w:firstLine="540"/>
        <w:rPr>
          <w:noProof/>
          <w:sz w:val="28"/>
          <w:szCs w:val="28"/>
          <w:lang w:eastAsia="uk-UA"/>
        </w:rPr>
      </w:pPr>
      <w:r w:rsidRPr="00606C80">
        <w:rPr>
          <w:noProof/>
          <w:sz w:val="28"/>
          <w:szCs w:val="28"/>
          <w:lang w:eastAsia="uk-UA"/>
        </w:rPr>
        <w:t>Рис</w:t>
      </w:r>
      <w:r w:rsidR="00614CAB">
        <w:rPr>
          <w:noProof/>
          <w:sz w:val="28"/>
          <w:szCs w:val="28"/>
          <w:lang w:eastAsia="uk-UA"/>
        </w:rPr>
        <w:t>.</w:t>
      </w:r>
      <w:r w:rsidRPr="00606C80">
        <w:rPr>
          <w:noProof/>
          <w:sz w:val="28"/>
          <w:szCs w:val="28"/>
          <w:lang w:eastAsia="uk-UA"/>
        </w:rPr>
        <w:t xml:space="preserve"> </w:t>
      </w:r>
      <w:r w:rsidR="00614CAB">
        <w:rPr>
          <w:noProof/>
          <w:sz w:val="28"/>
          <w:szCs w:val="28"/>
          <w:lang w:eastAsia="uk-UA"/>
        </w:rPr>
        <w:t>1.</w:t>
      </w:r>
      <w:r w:rsidR="00EB37FE">
        <w:rPr>
          <w:noProof/>
          <w:sz w:val="28"/>
          <w:szCs w:val="28"/>
          <w:lang w:eastAsia="uk-UA"/>
        </w:rPr>
        <w:t>3</w:t>
      </w:r>
      <w:r w:rsidR="00614CAB">
        <w:rPr>
          <w:noProof/>
          <w:sz w:val="28"/>
          <w:szCs w:val="28"/>
          <w:lang w:eastAsia="uk-UA"/>
        </w:rPr>
        <w:t>.</w:t>
      </w:r>
      <w:r w:rsidRPr="00606C80">
        <w:rPr>
          <w:noProof/>
          <w:sz w:val="28"/>
          <w:szCs w:val="28"/>
          <w:lang w:eastAsia="uk-UA"/>
        </w:rPr>
        <w:t xml:space="preserve"> Соотвестсвие длины волны оптическому диапазону</w:t>
      </w:r>
    </w:p>
    <w:p w:rsidR="00DA5444" w:rsidRPr="00606C80" w:rsidRDefault="00DA5444" w:rsidP="00566CF6">
      <w:pPr>
        <w:spacing w:line="360" w:lineRule="auto"/>
        <w:ind w:firstLine="709"/>
        <w:jc w:val="both"/>
        <w:rPr>
          <w:sz w:val="28"/>
          <w:szCs w:val="28"/>
        </w:rPr>
      </w:pPr>
    </w:p>
    <w:p w:rsidR="00AA71C0" w:rsidRPr="00606C80" w:rsidRDefault="000474B3" w:rsidP="006B71C8">
      <w:pPr>
        <w:ind w:firstLine="709"/>
        <w:jc w:val="both"/>
        <w:rPr>
          <w:sz w:val="28"/>
          <w:szCs w:val="28"/>
        </w:rPr>
      </w:pPr>
      <w:r w:rsidRPr="00606C80">
        <w:rPr>
          <w:sz w:val="28"/>
          <w:szCs w:val="28"/>
        </w:rPr>
        <w:t xml:space="preserve">В качестве источников снимков будут использоваться бесплатные </w:t>
      </w:r>
      <w:r w:rsidR="00AA71C0" w:rsidRPr="00606C80">
        <w:rPr>
          <w:sz w:val="28"/>
          <w:szCs w:val="28"/>
        </w:rPr>
        <w:t>ресурс</w:t>
      </w:r>
      <w:r w:rsidRPr="00606C80">
        <w:rPr>
          <w:sz w:val="28"/>
          <w:szCs w:val="28"/>
        </w:rPr>
        <w:t>ы</w:t>
      </w:r>
      <w:r w:rsidR="004909D3" w:rsidRPr="00606C80">
        <w:rPr>
          <w:sz w:val="28"/>
          <w:szCs w:val="28"/>
        </w:rPr>
        <w:t xml:space="preserve"> распространения геоинформационных данных</w:t>
      </w:r>
      <w:r w:rsidRPr="00606C80">
        <w:rPr>
          <w:sz w:val="28"/>
          <w:szCs w:val="28"/>
        </w:rPr>
        <w:t xml:space="preserve"> с определенной интенсивностью и с использованием различной аппаратуры получения снимков</w:t>
      </w:r>
      <w:r w:rsidR="00AA71C0" w:rsidRPr="00606C80">
        <w:rPr>
          <w:sz w:val="28"/>
          <w:szCs w:val="28"/>
        </w:rPr>
        <w:t>:</w:t>
      </w:r>
    </w:p>
    <w:p w:rsidR="00AA71C0" w:rsidRPr="00606C80" w:rsidRDefault="00AA71C0" w:rsidP="00996EEA">
      <w:pPr>
        <w:pStyle w:val="a3"/>
        <w:numPr>
          <w:ilvl w:val="0"/>
          <w:numId w:val="2"/>
        </w:numPr>
        <w:tabs>
          <w:tab w:val="left" w:pos="1134"/>
        </w:tabs>
        <w:spacing w:line="360" w:lineRule="auto"/>
        <w:ind w:left="0" w:firstLine="709"/>
        <w:jc w:val="both"/>
        <w:rPr>
          <w:sz w:val="28"/>
          <w:szCs w:val="28"/>
        </w:rPr>
      </w:pPr>
      <w:r w:rsidRPr="00606C80">
        <w:rPr>
          <w:sz w:val="28"/>
          <w:szCs w:val="28"/>
        </w:rPr>
        <w:t>sputnic1.infospace.ru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moscow.planeta.smislab.ru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earthexplorer.usgs.gov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landsat.usgs.gov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ladsweb.nascom.nasa.gov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roscosmos.ru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proofErr w:type="spellStart"/>
      <w:r w:rsidRPr="00606C80">
        <w:rPr>
          <w:sz w:val="28"/>
          <w:szCs w:val="28"/>
        </w:rPr>
        <w:t>aviso.altimetry.fz</w:t>
      </w:r>
      <w:proofErr w:type="spellEnd"/>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sdc.ict.nsc.ru</w:t>
      </w:r>
      <w:r w:rsidR="00996EEA">
        <w:rPr>
          <w:sz w:val="28"/>
          <w:szCs w:val="28"/>
        </w:rPr>
        <w:t>.</w:t>
      </w:r>
    </w:p>
    <w:p w:rsidR="008F30F5" w:rsidRPr="00606C80" w:rsidRDefault="008F30F5" w:rsidP="006B71C8">
      <w:pPr>
        <w:ind w:firstLine="709"/>
        <w:jc w:val="both"/>
        <w:rPr>
          <w:sz w:val="28"/>
          <w:szCs w:val="28"/>
        </w:rPr>
      </w:pPr>
      <w:r w:rsidRPr="00606C80">
        <w:rPr>
          <w:sz w:val="28"/>
          <w:szCs w:val="28"/>
        </w:rPr>
        <w:t xml:space="preserve">Выходными данными из ИС будут сформированные комплекты </w:t>
      </w:r>
      <w:r w:rsidR="0077316D" w:rsidRPr="00606C80">
        <w:rPr>
          <w:sz w:val="28"/>
          <w:szCs w:val="28"/>
        </w:rPr>
        <w:t>работ</w:t>
      </w:r>
      <w:r w:rsidRPr="00606C80">
        <w:rPr>
          <w:sz w:val="28"/>
          <w:szCs w:val="28"/>
        </w:rPr>
        <w:t xml:space="preserve">, передаваемых на обработку для последующего построения модели прогноза. Комплекты будут формироваться из входных данных за определенное время с заданным отклонением. Вследствие чего можно утвердить, что времена формирования </w:t>
      </w:r>
      <w:r w:rsidR="00945C6A" w:rsidRPr="00606C80">
        <w:rPr>
          <w:sz w:val="28"/>
          <w:szCs w:val="28"/>
        </w:rPr>
        <w:t>комплекта,</w:t>
      </w:r>
      <w:r w:rsidRPr="00606C80">
        <w:rPr>
          <w:sz w:val="28"/>
          <w:szCs w:val="28"/>
        </w:rPr>
        <w:t xml:space="preserve"> а так же отклонения являются входными параметрами системы.</w:t>
      </w:r>
    </w:p>
    <w:p w:rsidR="00D51B89" w:rsidRDefault="00D51B89" w:rsidP="006B71C8">
      <w:pPr>
        <w:ind w:firstLine="709"/>
        <w:jc w:val="both"/>
        <w:rPr>
          <w:sz w:val="28"/>
          <w:szCs w:val="28"/>
        </w:rPr>
      </w:pPr>
      <w:r>
        <w:rPr>
          <w:sz w:val="28"/>
          <w:szCs w:val="28"/>
        </w:rPr>
        <w:t xml:space="preserve">Для </w:t>
      </w:r>
      <w:r w:rsidRPr="00606C80">
        <w:rPr>
          <w:sz w:val="28"/>
          <w:szCs w:val="28"/>
        </w:rPr>
        <w:t>построения концептуальной модели системы</w:t>
      </w:r>
      <w:r>
        <w:rPr>
          <w:sz w:val="28"/>
          <w:szCs w:val="28"/>
        </w:rPr>
        <w:t xml:space="preserve"> введем следующие понятия:</w:t>
      </w:r>
    </w:p>
    <w:p w:rsidR="00D51B89" w:rsidRPr="00D51B89" w:rsidRDefault="00D51B89" w:rsidP="00D23F8E">
      <w:pPr>
        <w:pStyle w:val="a3"/>
        <w:numPr>
          <w:ilvl w:val="0"/>
          <w:numId w:val="15"/>
        </w:numPr>
        <w:tabs>
          <w:tab w:val="left" w:pos="851"/>
        </w:tabs>
        <w:ind w:left="0" w:firstLine="567"/>
        <w:jc w:val="both"/>
        <w:rPr>
          <w:sz w:val="28"/>
          <w:szCs w:val="28"/>
        </w:rPr>
      </w:pPr>
      <w:r w:rsidRPr="00D51B89">
        <w:rPr>
          <w:sz w:val="28"/>
          <w:szCs w:val="28"/>
        </w:rPr>
        <w:t>Партия данных – набор однотипных данных, объединенных в группу с целью последовательной их обработки.</w:t>
      </w:r>
    </w:p>
    <w:p w:rsidR="00D51B89" w:rsidRPr="00D51B89" w:rsidRDefault="00D51B89" w:rsidP="00D23F8E">
      <w:pPr>
        <w:pStyle w:val="a3"/>
        <w:numPr>
          <w:ilvl w:val="0"/>
          <w:numId w:val="15"/>
        </w:numPr>
        <w:tabs>
          <w:tab w:val="left" w:pos="851"/>
        </w:tabs>
        <w:ind w:left="0" w:firstLine="567"/>
        <w:jc w:val="both"/>
        <w:rPr>
          <w:sz w:val="28"/>
          <w:szCs w:val="28"/>
        </w:rPr>
      </w:pPr>
      <w:r w:rsidRPr="00D51B89">
        <w:rPr>
          <w:sz w:val="28"/>
          <w:szCs w:val="28"/>
        </w:rPr>
        <w:t>Комплект партий данных – набор разнотипных партий данных определенного размера (заранее заданного для каждого типа).</w:t>
      </w:r>
    </w:p>
    <w:p w:rsidR="00D51B89" w:rsidRDefault="00D51B89" w:rsidP="006B71C8">
      <w:pPr>
        <w:ind w:firstLine="709"/>
        <w:jc w:val="both"/>
        <w:rPr>
          <w:sz w:val="28"/>
          <w:szCs w:val="28"/>
        </w:rPr>
      </w:pPr>
      <w:r>
        <w:rPr>
          <w:sz w:val="28"/>
          <w:szCs w:val="28"/>
        </w:rPr>
        <w:t>Все входные данные распределяются по типам, тем самым формируя начальные составы данных разного типа. После чего из этих подготовленных данных формируются партии</w:t>
      </w:r>
      <w:r w:rsidR="00DD1A24">
        <w:rPr>
          <w:sz w:val="28"/>
          <w:szCs w:val="28"/>
        </w:rPr>
        <w:t xml:space="preserve">. Комплекты формируются </w:t>
      </w:r>
      <w:r w:rsidR="006B71C8">
        <w:rPr>
          <w:sz w:val="28"/>
          <w:szCs w:val="28"/>
        </w:rPr>
        <w:t>из составленных партий данных. Различные  виды комплектов имеют различный состав партий (отличаются необходимыми наборами партий по типам, количеству и составу)</w:t>
      </w:r>
    </w:p>
    <w:p w:rsidR="006B71C8" w:rsidRDefault="006B71C8" w:rsidP="006B71C8">
      <w:pPr>
        <w:ind w:firstLine="709"/>
        <w:jc w:val="both"/>
        <w:rPr>
          <w:sz w:val="28"/>
          <w:szCs w:val="28"/>
        </w:rPr>
      </w:pPr>
    </w:p>
    <w:p w:rsidR="00D51B89" w:rsidRDefault="00DD1A24" w:rsidP="00DD1A24">
      <w:pPr>
        <w:spacing w:line="360" w:lineRule="auto"/>
        <w:rPr>
          <w:noProof/>
          <w:lang w:val="uk-UA" w:eastAsia="uk-UA"/>
        </w:rPr>
      </w:pPr>
      <w:r w:rsidRPr="00DD1A24">
        <w:rPr>
          <w:noProof/>
          <w:lang w:val="uk-UA" w:eastAsia="uk-UA"/>
        </w:rPr>
        <w:lastRenderedPageBreak/>
        <w:drawing>
          <wp:inline distT="0" distB="0" distL="0" distR="0" wp14:anchorId="08533DA8" wp14:editId="7C711172">
            <wp:extent cx="5570775" cy="3021496"/>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а комплекта.png"/>
                    <pic:cNvPicPr/>
                  </pic:nvPicPr>
                  <pic:blipFill>
                    <a:blip r:embed="rId12">
                      <a:extLst>
                        <a:ext uri="{28A0092B-C50C-407E-A947-70E740481C1C}">
                          <a14:useLocalDpi xmlns:a14="http://schemas.microsoft.com/office/drawing/2010/main" val="0"/>
                        </a:ext>
                      </a:extLst>
                    </a:blip>
                    <a:stretch>
                      <a:fillRect/>
                    </a:stretch>
                  </pic:blipFill>
                  <pic:spPr>
                    <a:xfrm>
                      <a:off x="0" y="0"/>
                      <a:ext cx="5575045" cy="3023812"/>
                    </a:xfrm>
                    <a:prstGeom prst="rect">
                      <a:avLst/>
                    </a:prstGeom>
                  </pic:spPr>
                </pic:pic>
              </a:graphicData>
            </a:graphic>
          </wp:inline>
        </w:drawing>
      </w:r>
    </w:p>
    <w:p w:rsidR="00DD1A24" w:rsidRDefault="00DD1A24" w:rsidP="00DD1A24">
      <w:pPr>
        <w:spacing w:line="360" w:lineRule="auto"/>
        <w:ind w:firstLine="540"/>
        <w:rPr>
          <w:noProof/>
          <w:sz w:val="28"/>
          <w:szCs w:val="28"/>
          <w:lang w:eastAsia="uk-UA"/>
        </w:rPr>
      </w:pPr>
      <w:r w:rsidRPr="00DD1A24">
        <w:rPr>
          <w:noProof/>
          <w:sz w:val="28"/>
          <w:szCs w:val="28"/>
          <w:lang w:eastAsia="uk-UA"/>
        </w:rPr>
        <w:t>Рис</w:t>
      </w:r>
      <w:r w:rsidR="00614CAB">
        <w:rPr>
          <w:noProof/>
          <w:sz w:val="28"/>
          <w:szCs w:val="28"/>
          <w:lang w:eastAsia="uk-UA"/>
        </w:rPr>
        <w:t>.</w:t>
      </w:r>
      <w:r w:rsidRPr="00DD1A24">
        <w:rPr>
          <w:noProof/>
          <w:sz w:val="28"/>
          <w:szCs w:val="28"/>
          <w:lang w:eastAsia="uk-UA"/>
        </w:rPr>
        <w:t xml:space="preserve"> </w:t>
      </w:r>
      <w:r w:rsidR="00614CAB">
        <w:rPr>
          <w:noProof/>
          <w:sz w:val="28"/>
          <w:szCs w:val="28"/>
          <w:lang w:eastAsia="uk-UA"/>
        </w:rPr>
        <w:t>1.</w:t>
      </w:r>
      <w:r w:rsidRPr="00DD1A24">
        <w:rPr>
          <w:noProof/>
          <w:sz w:val="28"/>
          <w:szCs w:val="28"/>
          <w:lang w:eastAsia="uk-UA"/>
        </w:rPr>
        <w:t>4</w:t>
      </w:r>
      <w:r w:rsidR="00614CAB">
        <w:rPr>
          <w:noProof/>
          <w:sz w:val="28"/>
          <w:szCs w:val="28"/>
          <w:lang w:eastAsia="uk-UA"/>
        </w:rPr>
        <w:t>.</w:t>
      </w:r>
      <w:r w:rsidRPr="00DD1A24">
        <w:rPr>
          <w:noProof/>
          <w:sz w:val="28"/>
          <w:szCs w:val="28"/>
          <w:lang w:eastAsia="uk-UA"/>
        </w:rPr>
        <w:t xml:space="preserve"> </w:t>
      </w:r>
      <w:r>
        <w:rPr>
          <w:noProof/>
          <w:sz w:val="28"/>
          <w:szCs w:val="28"/>
          <w:lang w:eastAsia="uk-UA"/>
        </w:rPr>
        <w:t>Структура комплекта и партии</w:t>
      </w:r>
    </w:p>
    <w:p w:rsidR="00600743" w:rsidRPr="005E745D" w:rsidRDefault="001B0963" w:rsidP="005E745D">
      <w:pPr>
        <w:pStyle w:val="1"/>
        <w:rPr>
          <w:color w:val="auto"/>
        </w:rPr>
      </w:pPr>
      <w:bookmarkStart w:id="4" w:name="_Toc482574220"/>
      <w:r w:rsidRPr="005E745D">
        <w:rPr>
          <w:color w:val="auto"/>
        </w:rPr>
        <w:t>1.3</w:t>
      </w:r>
      <w:r w:rsidR="00960372">
        <w:rPr>
          <w:color w:val="auto"/>
        </w:rPr>
        <w:t>.</w:t>
      </w:r>
      <w:r w:rsidRPr="005E745D">
        <w:rPr>
          <w:color w:val="auto"/>
        </w:rPr>
        <w:t xml:space="preserve"> </w:t>
      </w:r>
      <w:r w:rsidR="00600743" w:rsidRPr="005E745D">
        <w:rPr>
          <w:color w:val="auto"/>
        </w:rPr>
        <w:t>Требования к ИС</w:t>
      </w:r>
      <w:bookmarkEnd w:id="4"/>
    </w:p>
    <w:p w:rsidR="00600743" w:rsidRPr="00606C80" w:rsidRDefault="00600743" w:rsidP="00566CF6">
      <w:pPr>
        <w:spacing w:line="360" w:lineRule="auto"/>
        <w:ind w:firstLine="709"/>
        <w:jc w:val="both"/>
        <w:rPr>
          <w:sz w:val="28"/>
          <w:szCs w:val="28"/>
        </w:rPr>
      </w:pPr>
    </w:p>
    <w:p w:rsidR="00634664" w:rsidRDefault="00E934F6" w:rsidP="006B71C8">
      <w:pPr>
        <w:ind w:firstLine="709"/>
        <w:jc w:val="both"/>
        <w:rPr>
          <w:sz w:val="28"/>
          <w:szCs w:val="28"/>
        </w:rPr>
      </w:pPr>
      <w:r w:rsidRPr="00606C80">
        <w:rPr>
          <w:sz w:val="28"/>
          <w:szCs w:val="28"/>
        </w:rPr>
        <w:t xml:space="preserve">В системе обработки данных можно сформулировать следующий ряд требований. Эти требования относятся как к системе </w:t>
      </w:r>
      <w:r w:rsidR="00CC4D8D" w:rsidRPr="00606C80">
        <w:rPr>
          <w:sz w:val="28"/>
          <w:szCs w:val="28"/>
        </w:rPr>
        <w:t>в целом</w:t>
      </w:r>
      <w:r w:rsidRPr="00606C80">
        <w:rPr>
          <w:sz w:val="28"/>
          <w:szCs w:val="28"/>
        </w:rPr>
        <w:t xml:space="preserve">, так и к подсистеме, отвечающей за </w:t>
      </w:r>
      <w:r w:rsidR="00D76D35" w:rsidRPr="00606C80">
        <w:rPr>
          <w:sz w:val="28"/>
          <w:szCs w:val="28"/>
        </w:rPr>
        <w:t>управление</w:t>
      </w:r>
      <w:r w:rsidRPr="00606C80">
        <w:rPr>
          <w:sz w:val="28"/>
          <w:szCs w:val="28"/>
        </w:rPr>
        <w:t xml:space="preserve"> обработк</w:t>
      </w:r>
      <w:r w:rsidR="00D76D35" w:rsidRPr="00606C80">
        <w:rPr>
          <w:sz w:val="28"/>
          <w:szCs w:val="28"/>
        </w:rPr>
        <w:t>ой</w:t>
      </w:r>
      <w:r w:rsidRPr="00606C80">
        <w:rPr>
          <w:sz w:val="28"/>
          <w:szCs w:val="28"/>
        </w:rPr>
        <w:t xml:space="preserve"> данных.</w:t>
      </w:r>
    </w:p>
    <w:p w:rsidR="00634664" w:rsidRPr="00634664" w:rsidRDefault="00634664" w:rsidP="006B71C8">
      <w:pPr>
        <w:ind w:firstLine="709"/>
        <w:jc w:val="both"/>
        <w:rPr>
          <w:sz w:val="28"/>
          <w:szCs w:val="28"/>
        </w:rPr>
      </w:pPr>
      <w:r>
        <w:rPr>
          <w:sz w:val="28"/>
          <w:szCs w:val="28"/>
        </w:rPr>
        <w:t>Для разрабатываемой системы введены следующие требования:</w:t>
      </w:r>
    </w:p>
    <w:p w:rsidR="00E934F6" w:rsidRPr="00634664" w:rsidRDefault="00E934F6" w:rsidP="006B71C8">
      <w:pPr>
        <w:pStyle w:val="a3"/>
        <w:numPr>
          <w:ilvl w:val="0"/>
          <w:numId w:val="12"/>
        </w:numPr>
        <w:tabs>
          <w:tab w:val="left" w:pos="993"/>
        </w:tabs>
        <w:ind w:left="0" w:firstLine="567"/>
        <w:jc w:val="both"/>
        <w:rPr>
          <w:sz w:val="28"/>
          <w:szCs w:val="28"/>
        </w:rPr>
      </w:pPr>
      <w:r w:rsidRPr="00634664">
        <w:rPr>
          <w:sz w:val="28"/>
          <w:szCs w:val="28"/>
        </w:rPr>
        <w:t xml:space="preserve">Требования к системе </w:t>
      </w:r>
      <w:r w:rsidR="00D76D35" w:rsidRPr="00634664">
        <w:rPr>
          <w:sz w:val="28"/>
          <w:szCs w:val="28"/>
        </w:rPr>
        <w:t xml:space="preserve">управления </w:t>
      </w:r>
      <w:r w:rsidRPr="00634664">
        <w:rPr>
          <w:sz w:val="28"/>
          <w:szCs w:val="28"/>
        </w:rPr>
        <w:t>обработки</w:t>
      </w:r>
    </w:p>
    <w:p w:rsidR="00600743"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В</w:t>
      </w:r>
      <w:r w:rsidR="00600743" w:rsidRPr="00634664">
        <w:rPr>
          <w:sz w:val="28"/>
          <w:szCs w:val="28"/>
        </w:rPr>
        <w:t>озможность воспринимать д</w:t>
      </w:r>
      <w:r w:rsidRPr="00634664">
        <w:rPr>
          <w:sz w:val="28"/>
          <w:szCs w:val="28"/>
        </w:rPr>
        <w:t xml:space="preserve">анные различных типов на </w:t>
      </w:r>
      <w:r w:rsidR="00634664">
        <w:rPr>
          <w:sz w:val="28"/>
          <w:szCs w:val="28"/>
        </w:rPr>
        <w:t>входе – основная задача системы;</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М</w:t>
      </w:r>
      <w:r w:rsidR="00600743" w:rsidRPr="00634664">
        <w:rPr>
          <w:sz w:val="28"/>
          <w:szCs w:val="28"/>
        </w:rPr>
        <w:t>инимизация времени определения состава комплекта</w:t>
      </w:r>
      <w:r w:rsidRPr="00634664">
        <w:rPr>
          <w:sz w:val="28"/>
          <w:szCs w:val="28"/>
        </w:rPr>
        <w:t xml:space="preserve"> для получения</w:t>
      </w:r>
      <w:r w:rsidR="00634664">
        <w:rPr>
          <w:sz w:val="28"/>
          <w:szCs w:val="28"/>
        </w:rPr>
        <w:t xml:space="preserve"> быстрых результатов прогноза;</w:t>
      </w:r>
    </w:p>
    <w:p w:rsidR="00600743"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М</w:t>
      </w:r>
      <w:r w:rsidR="00600743" w:rsidRPr="00634664">
        <w:rPr>
          <w:sz w:val="28"/>
          <w:szCs w:val="28"/>
        </w:rPr>
        <w:t>инимизация времени обработки составленного комплекта</w:t>
      </w:r>
      <w:r w:rsidRPr="00634664">
        <w:rPr>
          <w:sz w:val="28"/>
          <w:szCs w:val="28"/>
        </w:rPr>
        <w:t xml:space="preserve"> для увеличения количества обрабатываемых комплектов</w:t>
      </w:r>
      <w:r w:rsidR="00634664">
        <w:rPr>
          <w:sz w:val="28"/>
          <w:szCs w:val="28"/>
        </w:rPr>
        <w:t>;</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Корректность полученных данных на выходе системы для построения точного прогноза.</w:t>
      </w:r>
    </w:p>
    <w:p w:rsidR="005356F7" w:rsidRPr="00634664" w:rsidRDefault="005356F7" w:rsidP="006B71C8">
      <w:pPr>
        <w:pStyle w:val="a3"/>
        <w:numPr>
          <w:ilvl w:val="0"/>
          <w:numId w:val="12"/>
        </w:numPr>
        <w:tabs>
          <w:tab w:val="left" w:pos="993"/>
        </w:tabs>
        <w:ind w:left="0" w:firstLine="567"/>
        <w:jc w:val="both"/>
        <w:rPr>
          <w:sz w:val="28"/>
          <w:szCs w:val="28"/>
        </w:rPr>
      </w:pPr>
      <w:r w:rsidRPr="00634664">
        <w:rPr>
          <w:sz w:val="28"/>
          <w:szCs w:val="28"/>
        </w:rPr>
        <w:t>Требования к надежности</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Надежность хранения данных на входе и выходе системы необходима для получения точного прогноза</w:t>
      </w:r>
      <w:r w:rsidR="00634664">
        <w:rPr>
          <w:sz w:val="28"/>
          <w:szCs w:val="28"/>
        </w:rPr>
        <w:t>;</w:t>
      </w:r>
    </w:p>
    <w:p w:rsidR="005356F7" w:rsidRPr="00634664" w:rsidRDefault="00F27F6A" w:rsidP="006B71C8">
      <w:pPr>
        <w:pStyle w:val="a3"/>
        <w:numPr>
          <w:ilvl w:val="1"/>
          <w:numId w:val="12"/>
        </w:numPr>
        <w:tabs>
          <w:tab w:val="left" w:pos="993"/>
        </w:tabs>
        <w:ind w:left="0" w:firstLine="993"/>
        <w:jc w:val="both"/>
        <w:rPr>
          <w:sz w:val="28"/>
          <w:szCs w:val="28"/>
        </w:rPr>
      </w:pPr>
      <w:r w:rsidRPr="00634664">
        <w:rPr>
          <w:sz w:val="28"/>
          <w:szCs w:val="28"/>
        </w:rPr>
        <w:t>Целостность данных на входе и выходе системы для работы с полным набором данных.</w:t>
      </w:r>
    </w:p>
    <w:p w:rsidR="00E934F6" w:rsidRPr="00634664" w:rsidRDefault="00E934F6" w:rsidP="006B71C8">
      <w:pPr>
        <w:pStyle w:val="a3"/>
        <w:numPr>
          <w:ilvl w:val="0"/>
          <w:numId w:val="12"/>
        </w:numPr>
        <w:tabs>
          <w:tab w:val="left" w:pos="993"/>
        </w:tabs>
        <w:ind w:left="0" w:firstLine="567"/>
        <w:jc w:val="both"/>
        <w:rPr>
          <w:sz w:val="28"/>
          <w:szCs w:val="28"/>
        </w:rPr>
      </w:pPr>
      <w:r w:rsidRPr="00634664">
        <w:rPr>
          <w:sz w:val="28"/>
          <w:szCs w:val="28"/>
        </w:rPr>
        <w:t>Доступ к данным</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Среднее время доступа к данным</w:t>
      </w:r>
      <w:r w:rsidR="005356F7" w:rsidRPr="00634664">
        <w:rPr>
          <w:sz w:val="28"/>
          <w:szCs w:val="28"/>
        </w:rPr>
        <w:t xml:space="preserve"> необходимо для определения эффективного расписания обработки комплектов</w:t>
      </w:r>
      <w:r w:rsidR="00634664">
        <w:rPr>
          <w:sz w:val="28"/>
          <w:szCs w:val="28"/>
        </w:rPr>
        <w:t>;</w:t>
      </w:r>
    </w:p>
    <w:p w:rsidR="001B0963"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Время реакции системы</w:t>
      </w:r>
      <w:r w:rsidR="005356F7" w:rsidRPr="00634664">
        <w:rPr>
          <w:sz w:val="28"/>
          <w:szCs w:val="28"/>
        </w:rPr>
        <w:t xml:space="preserve"> означает, что проектируемая система должна оперативно преступить к выполнению поставленных задач и выдать результаты, как только они готовы.</w:t>
      </w:r>
    </w:p>
    <w:p w:rsidR="005356F7" w:rsidRPr="00606C80" w:rsidRDefault="00634664" w:rsidP="006B71C8">
      <w:pPr>
        <w:ind w:firstLine="709"/>
        <w:jc w:val="both"/>
        <w:rPr>
          <w:sz w:val="28"/>
          <w:szCs w:val="28"/>
        </w:rPr>
      </w:pPr>
      <w:r>
        <w:rPr>
          <w:sz w:val="28"/>
          <w:szCs w:val="28"/>
        </w:rPr>
        <w:t>На рисунке 7 представлено составленное дерево требований к системе</w:t>
      </w:r>
    </w:p>
    <w:p w:rsidR="005356F7" w:rsidRPr="00606C80" w:rsidRDefault="00A2349C" w:rsidP="00566CF6">
      <w:pPr>
        <w:spacing w:line="360" w:lineRule="auto"/>
        <w:ind w:firstLine="709"/>
        <w:rPr>
          <w:sz w:val="28"/>
          <w:szCs w:val="28"/>
        </w:rPr>
      </w:pPr>
      <w:r w:rsidRPr="00606C80">
        <w:rPr>
          <w:noProof/>
          <w:sz w:val="28"/>
          <w:szCs w:val="28"/>
          <w:lang w:val="uk-UA" w:eastAsia="uk-UA"/>
        </w:rPr>
        <w:lastRenderedPageBreak/>
        <w:drawing>
          <wp:inline distT="0" distB="0" distL="0" distR="0" wp14:anchorId="18B74431" wp14:editId="49BFD65B">
            <wp:extent cx="4117642" cy="3458817"/>
            <wp:effectExtent l="0" t="0" r="0" b="889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2867" cy="3471606"/>
                    </a:xfrm>
                    <a:prstGeom prst="rect">
                      <a:avLst/>
                    </a:prstGeom>
                    <a:noFill/>
                    <a:ln>
                      <a:noFill/>
                    </a:ln>
                  </pic:spPr>
                </pic:pic>
              </a:graphicData>
            </a:graphic>
          </wp:inline>
        </w:drawing>
      </w:r>
    </w:p>
    <w:p w:rsidR="00CC4D8D" w:rsidRDefault="00DD1A24" w:rsidP="00A70E1D">
      <w:pPr>
        <w:ind w:firstLine="709"/>
        <w:rPr>
          <w:sz w:val="28"/>
          <w:szCs w:val="28"/>
        </w:rPr>
      </w:pPr>
      <w:r>
        <w:rPr>
          <w:sz w:val="28"/>
          <w:szCs w:val="28"/>
        </w:rPr>
        <w:t>Рис</w:t>
      </w:r>
      <w:r w:rsidR="00614CAB">
        <w:rPr>
          <w:sz w:val="28"/>
          <w:szCs w:val="28"/>
        </w:rPr>
        <w:t>.</w:t>
      </w:r>
      <w:r>
        <w:rPr>
          <w:sz w:val="28"/>
          <w:szCs w:val="28"/>
        </w:rPr>
        <w:t xml:space="preserve"> </w:t>
      </w:r>
      <w:r w:rsidR="00614CAB">
        <w:rPr>
          <w:sz w:val="28"/>
          <w:szCs w:val="28"/>
        </w:rPr>
        <w:t>1.</w:t>
      </w:r>
      <w:r>
        <w:rPr>
          <w:sz w:val="28"/>
          <w:szCs w:val="28"/>
        </w:rPr>
        <w:t>5</w:t>
      </w:r>
      <w:r w:rsidR="00614CAB">
        <w:rPr>
          <w:sz w:val="28"/>
          <w:szCs w:val="28"/>
        </w:rPr>
        <w:t>.</w:t>
      </w:r>
      <w:r w:rsidR="00CC4D8D" w:rsidRPr="00606C80">
        <w:rPr>
          <w:sz w:val="28"/>
          <w:szCs w:val="28"/>
        </w:rPr>
        <w:t xml:space="preserve"> </w:t>
      </w:r>
      <w:r w:rsidR="00634664">
        <w:rPr>
          <w:sz w:val="28"/>
          <w:szCs w:val="28"/>
        </w:rPr>
        <w:t xml:space="preserve">Дерево </w:t>
      </w:r>
      <w:r w:rsidR="00CC4D8D" w:rsidRPr="00606C80">
        <w:rPr>
          <w:sz w:val="28"/>
          <w:szCs w:val="28"/>
        </w:rPr>
        <w:t>требовани</w:t>
      </w:r>
      <w:r w:rsidR="00634664">
        <w:rPr>
          <w:sz w:val="28"/>
          <w:szCs w:val="28"/>
        </w:rPr>
        <w:t>й</w:t>
      </w:r>
      <w:r w:rsidR="00CC4D8D" w:rsidRPr="00606C80">
        <w:rPr>
          <w:sz w:val="28"/>
          <w:szCs w:val="28"/>
        </w:rPr>
        <w:t xml:space="preserve"> к системе</w:t>
      </w:r>
    </w:p>
    <w:p w:rsidR="00614CAB" w:rsidRPr="00606C80" w:rsidRDefault="00614CAB" w:rsidP="00566CF6">
      <w:pPr>
        <w:spacing w:line="360" w:lineRule="auto"/>
        <w:ind w:firstLine="709"/>
        <w:rPr>
          <w:sz w:val="28"/>
          <w:szCs w:val="28"/>
        </w:rPr>
      </w:pPr>
    </w:p>
    <w:p w:rsidR="00C54BD4" w:rsidRPr="005E745D" w:rsidRDefault="001B0963" w:rsidP="005E745D">
      <w:pPr>
        <w:pStyle w:val="1"/>
        <w:rPr>
          <w:color w:val="auto"/>
        </w:rPr>
      </w:pPr>
      <w:bookmarkStart w:id="5" w:name="_Toc482574221"/>
      <w:r w:rsidRPr="005E745D">
        <w:rPr>
          <w:color w:val="auto"/>
        </w:rPr>
        <w:t>1.4</w:t>
      </w:r>
      <w:r w:rsidR="00960372">
        <w:rPr>
          <w:color w:val="auto"/>
        </w:rPr>
        <w:t>.</w:t>
      </w:r>
      <w:r w:rsidRPr="005E745D">
        <w:rPr>
          <w:color w:val="auto"/>
        </w:rPr>
        <w:t xml:space="preserve"> </w:t>
      </w:r>
      <w:r w:rsidR="00C54BD4" w:rsidRPr="005E745D">
        <w:rPr>
          <w:color w:val="auto"/>
        </w:rPr>
        <w:t>Ограничения при создании ИС</w:t>
      </w:r>
      <w:bookmarkEnd w:id="5"/>
    </w:p>
    <w:p w:rsidR="00C54BD4" w:rsidRPr="00606C80" w:rsidRDefault="00C54BD4" w:rsidP="00566CF6">
      <w:pPr>
        <w:spacing w:line="360" w:lineRule="auto"/>
        <w:ind w:firstLine="709"/>
        <w:jc w:val="both"/>
        <w:rPr>
          <w:sz w:val="28"/>
          <w:szCs w:val="28"/>
        </w:rPr>
      </w:pPr>
    </w:p>
    <w:p w:rsidR="008C271A" w:rsidRPr="00606C80" w:rsidRDefault="00634664" w:rsidP="006B71C8">
      <w:pPr>
        <w:ind w:firstLine="709"/>
        <w:jc w:val="both"/>
        <w:rPr>
          <w:sz w:val="28"/>
          <w:szCs w:val="28"/>
        </w:rPr>
      </w:pPr>
      <w:r>
        <w:rPr>
          <w:sz w:val="28"/>
          <w:szCs w:val="28"/>
        </w:rPr>
        <w:t>Для разрабатываемой системы введены следующие ограничения:</w:t>
      </w:r>
    </w:p>
    <w:p w:rsidR="006E2B15" w:rsidRPr="006B71C8" w:rsidRDefault="003F062B" w:rsidP="00D23F8E">
      <w:pPr>
        <w:pStyle w:val="a3"/>
        <w:numPr>
          <w:ilvl w:val="0"/>
          <w:numId w:val="16"/>
        </w:numPr>
        <w:tabs>
          <w:tab w:val="left" w:pos="1134"/>
        </w:tabs>
        <w:ind w:left="0" w:firstLine="709"/>
        <w:jc w:val="both"/>
        <w:rPr>
          <w:sz w:val="28"/>
          <w:szCs w:val="28"/>
        </w:rPr>
      </w:pPr>
      <w:r w:rsidRPr="006B71C8">
        <w:rPr>
          <w:sz w:val="28"/>
          <w:szCs w:val="28"/>
        </w:rPr>
        <w:t xml:space="preserve">ограничение </w:t>
      </w:r>
      <w:r w:rsidR="006E2B15" w:rsidRPr="006B71C8">
        <w:rPr>
          <w:sz w:val="28"/>
          <w:szCs w:val="28"/>
        </w:rPr>
        <w:t xml:space="preserve">на количество типов данных не должно превышать 10 различных типов данных, так как построение расписания при большем количестве типов </w:t>
      </w:r>
      <w:r w:rsidR="00E934F6" w:rsidRPr="006B71C8">
        <w:rPr>
          <w:sz w:val="28"/>
          <w:szCs w:val="28"/>
        </w:rPr>
        <w:t>имеет большую затрату по</w:t>
      </w:r>
      <w:r w:rsidR="00634664" w:rsidRPr="006B71C8">
        <w:rPr>
          <w:sz w:val="28"/>
          <w:szCs w:val="28"/>
        </w:rPr>
        <w:t xml:space="preserve"> времени и не всегда эффективно;</w:t>
      </w:r>
    </w:p>
    <w:p w:rsidR="00E221C1" w:rsidRPr="006B71C8" w:rsidRDefault="003F062B" w:rsidP="00D23F8E">
      <w:pPr>
        <w:pStyle w:val="a3"/>
        <w:numPr>
          <w:ilvl w:val="0"/>
          <w:numId w:val="16"/>
        </w:numPr>
        <w:tabs>
          <w:tab w:val="left" w:pos="1134"/>
        </w:tabs>
        <w:ind w:left="0" w:firstLine="709"/>
        <w:jc w:val="both"/>
        <w:rPr>
          <w:sz w:val="28"/>
          <w:szCs w:val="28"/>
        </w:rPr>
      </w:pPr>
      <w:r w:rsidRPr="006B71C8">
        <w:rPr>
          <w:sz w:val="28"/>
          <w:szCs w:val="28"/>
        </w:rPr>
        <w:t xml:space="preserve">ограничение </w:t>
      </w:r>
      <w:r w:rsidR="00E221C1" w:rsidRPr="006B71C8">
        <w:rPr>
          <w:sz w:val="28"/>
          <w:szCs w:val="28"/>
        </w:rPr>
        <w:t xml:space="preserve">на количество видов формируемых комплектов не должно превышать </w:t>
      </w:r>
      <w:r w:rsidR="00650AFA" w:rsidRPr="006B71C8">
        <w:rPr>
          <w:sz w:val="28"/>
          <w:szCs w:val="28"/>
        </w:rPr>
        <w:t>5 различных видов комплектов, так как эффективное расписание для большего числа комплектов сложнее постр</w:t>
      </w:r>
      <w:r w:rsidR="00634664" w:rsidRPr="006B71C8">
        <w:rPr>
          <w:sz w:val="28"/>
          <w:szCs w:val="28"/>
        </w:rPr>
        <w:t>оить в рамках заданного времени;</w:t>
      </w:r>
    </w:p>
    <w:p w:rsidR="00650AFA" w:rsidRPr="006B71C8" w:rsidRDefault="003F062B" w:rsidP="00D23F8E">
      <w:pPr>
        <w:pStyle w:val="a3"/>
        <w:numPr>
          <w:ilvl w:val="0"/>
          <w:numId w:val="16"/>
        </w:numPr>
        <w:tabs>
          <w:tab w:val="left" w:pos="1134"/>
        </w:tabs>
        <w:ind w:left="0" w:firstLine="709"/>
        <w:jc w:val="both"/>
        <w:rPr>
          <w:sz w:val="28"/>
          <w:szCs w:val="28"/>
        </w:rPr>
      </w:pPr>
      <w:r w:rsidRPr="006B71C8">
        <w:rPr>
          <w:sz w:val="28"/>
          <w:szCs w:val="28"/>
        </w:rPr>
        <w:t xml:space="preserve">ограничение </w:t>
      </w:r>
      <w:r w:rsidR="00650AFA" w:rsidRPr="006B71C8">
        <w:rPr>
          <w:sz w:val="28"/>
          <w:szCs w:val="28"/>
        </w:rPr>
        <w:t>на минимальное время выпуска комплекта равное длительности всех составляющих комплекта на их количество соответственно, так как комплект не может быть обработан бы</w:t>
      </w:r>
      <w:r w:rsidR="00634664" w:rsidRPr="006B71C8">
        <w:rPr>
          <w:sz w:val="28"/>
          <w:szCs w:val="28"/>
        </w:rPr>
        <w:t>стрее, чем все его составляющие;</w:t>
      </w:r>
    </w:p>
    <w:p w:rsidR="00650AFA" w:rsidRPr="006B71C8" w:rsidRDefault="003F062B" w:rsidP="00D23F8E">
      <w:pPr>
        <w:pStyle w:val="a3"/>
        <w:numPr>
          <w:ilvl w:val="0"/>
          <w:numId w:val="16"/>
        </w:numPr>
        <w:tabs>
          <w:tab w:val="left" w:pos="1134"/>
        </w:tabs>
        <w:ind w:left="0" w:firstLine="709"/>
        <w:jc w:val="both"/>
        <w:rPr>
          <w:sz w:val="28"/>
          <w:szCs w:val="28"/>
        </w:rPr>
      </w:pPr>
      <w:r w:rsidRPr="006B71C8">
        <w:rPr>
          <w:sz w:val="28"/>
          <w:szCs w:val="28"/>
        </w:rPr>
        <w:t>д</w:t>
      </w:r>
      <w:r w:rsidR="00650AFA" w:rsidRPr="006B71C8">
        <w:rPr>
          <w:sz w:val="28"/>
          <w:szCs w:val="28"/>
        </w:rPr>
        <w:t>лина конвейера не должна превышать 25 элементов конвейера. Это обусловлено увеличением расходов программы на оперативную память системы.</w:t>
      </w:r>
    </w:p>
    <w:p w:rsidR="00E0601C" w:rsidRPr="00606C80" w:rsidRDefault="00E0601C" w:rsidP="00566CF6">
      <w:pPr>
        <w:spacing w:line="360" w:lineRule="auto"/>
        <w:rPr>
          <w:b/>
          <w:sz w:val="28"/>
          <w:szCs w:val="28"/>
        </w:rPr>
      </w:pPr>
    </w:p>
    <w:p w:rsidR="005E745D" w:rsidRDefault="005E745D">
      <w:pPr>
        <w:jc w:val="left"/>
        <w:rPr>
          <w:b/>
          <w:sz w:val="28"/>
          <w:szCs w:val="28"/>
        </w:rPr>
      </w:pPr>
      <w:r>
        <w:rPr>
          <w:b/>
          <w:sz w:val="28"/>
          <w:szCs w:val="28"/>
        </w:rPr>
        <w:br w:type="page"/>
      </w:r>
    </w:p>
    <w:p w:rsidR="002218B3" w:rsidRPr="005E745D" w:rsidRDefault="002218B3" w:rsidP="005E745D">
      <w:pPr>
        <w:pStyle w:val="1"/>
        <w:rPr>
          <w:color w:val="auto"/>
        </w:rPr>
      </w:pPr>
      <w:bookmarkStart w:id="6" w:name="_Toc482574222"/>
      <w:r w:rsidRPr="005E745D">
        <w:rPr>
          <w:color w:val="auto"/>
        </w:rPr>
        <w:lastRenderedPageBreak/>
        <w:t>2</w:t>
      </w:r>
      <w:r w:rsidR="00960372">
        <w:rPr>
          <w:color w:val="auto"/>
        </w:rPr>
        <w:t>.</w:t>
      </w:r>
      <w:r w:rsidRPr="005E745D">
        <w:rPr>
          <w:color w:val="auto"/>
        </w:rPr>
        <w:t xml:space="preserve"> Описание комплекса технологий для проектирования ИС</w:t>
      </w:r>
      <w:bookmarkEnd w:id="6"/>
    </w:p>
    <w:p w:rsidR="002218B3" w:rsidRPr="00606C80" w:rsidRDefault="002218B3" w:rsidP="00566CF6">
      <w:pPr>
        <w:spacing w:line="360" w:lineRule="auto"/>
        <w:rPr>
          <w:sz w:val="28"/>
          <w:szCs w:val="28"/>
        </w:rPr>
      </w:pPr>
    </w:p>
    <w:p w:rsidR="00813A60" w:rsidRPr="00606C80" w:rsidRDefault="00813A60" w:rsidP="006B71C8">
      <w:pPr>
        <w:ind w:firstLine="709"/>
        <w:jc w:val="both"/>
        <w:rPr>
          <w:sz w:val="28"/>
          <w:szCs w:val="28"/>
        </w:rPr>
      </w:pPr>
      <w:r w:rsidRPr="00606C80">
        <w:rPr>
          <w:sz w:val="28"/>
          <w:szCs w:val="28"/>
        </w:rPr>
        <w:t>Для проектирования системы необходимо построение концептуальн</w:t>
      </w:r>
      <w:r w:rsidR="00B63E25">
        <w:rPr>
          <w:sz w:val="28"/>
          <w:szCs w:val="28"/>
        </w:rPr>
        <w:t>ой модели</w:t>
      </w:r>
      <w:r w:rsidRPr="00606C80">
        <w:rPr>
          <w:sz w:val="28"/>
          <w:szCs w:val="28"/>
        </w:rPr>
        <w:t xml:space="preserve"> системы в целом на текущий момент времени и</w:t>
      </w:r>
      <w:r w:rsidR="00B63E25">
        <w:rPr>
          <w:sz w:val="28"/>
          <w:szCs w:val="28"/>
        </w:rPr>
        <w:t xml:space="preserve"> </w:t>
      </w:r>
      <w:r w:rsidR="00B63E25" w:rsidRPr="00606C80">
        <w:rPr>
          <w:sz w:val="28"/>
          <w:szCs w:val="28"/>
        </w:rPr>
        <w:t>концептуальн</w:t>
      </w:r>
      <w:r w:rsidR="00B63E25">
        <w:rPr>
          <w:sz w:val="28"/>
          <w:szCs w:val="28"/>
        </w:rPr>
        <w:t>ой модели</w:t>
      </w:r>
      <w:r w:rsidRPr="00606C80">
        <w:rPr>
          <w:sz w:val="28"/>
          <w:szCs w:val="28"/>
        </w:rPr>
        <w:t xml:space="preserve"> систем</w:t>
      </w:r>
      <w:r w:rsidR="00B63E25">
        <w:rPr>
          <w:sz w:val="28"/>
          <w:szCs w:val="28"/>
        </w:rPr>
        <w:t>ы</w:t>
      </w:r>
      <w:r w:rsidRPr="00606C80">
        <w:rPr>
          <w:sz w:val="28"/>
          <w:szCs w:val="28"/>
        </w:rPr>
        <w:t xml:space="preserve"> в идеализированном виде. Необходимость построения модели системы обуславливает использование технологии </w:t>
      </w:r>
      <w:r w:rsidR="00684A00" w:rsidRPr="006B71C8">
        <w:rPr>
          <w:sz w:val="28"/>
          <w:szCs w:val="28"/>
        </w:rPr>
        <w:t>DFD</w:t>
      </w:r>
      <w:r w:rsidR="00684A00" w:rsidRPr="003F062B">
        <w:rPr>
          <w:sz w:val="28"/>
          <w:szCs w:val="28"/>
        </w:rPr>
        <w:t xml:space="preserve"> </w:t>
      </w:r>
      <w:r w:rsidR="00684A00">
        <w:rPr>
          <w:sz w:val="28"/>
          <w:szCs w:val="28"/>
        </w:rPr>
        <w:t xml:space="preserve">и </w:t>
      </w:r>
      <w:r w:rsidR="00684A00" w:rsidRPr="006B71C8">
        <w:rPr>
          <w:sz w:val="28"/>
          <w:szCs w:val="28"/>
        </w:rPr>
        <w:t>WFD</w:t>
      </w:r>
      <w:r w:rsidRPr="00606C80">
        <w:rPr>
          <w:sz w:val="28"/>
          <w:szCs w:val="28"/>
        </w:rPr>
        <w:t>.</w:t>
      </w:r>
    </w:p>
    <w:p w:rsidR="004909D3" w:rsidRDefault="00FC5575" w:rsidP="006B71C8">
      <w:pPr>
        <w:ind w:firstLine="709"/>
        <w:jc w:val="both"/>
        <w:rPr>
          <w:sz w:val="28"/>
          <w:szCs w:val="28"/>
        </w:rPr>
      </w:pPr>
      <w:r w:rsidRPr="00606C80">
        <w:rPr>
          <w:sz w:val="28"/>
          <w:szCs w:val="28"/>
        </w:rPr>
        <w:t>Для детализации системы управления в целом необходимо использовать диаграмму потоков данных и работ</w:t>
      </w:r>
      <w:r w:rsidR="004909D3" w:rsidRPr="00606C80">
        <w:rPr>
          <w:sz w:val="28"/>
          <w:szCs w:val="28"/>
        </w:rPr>
        <w:t xml:space="preserve"> для отображения порядка управления в системе. Необходимо использовать стандарты IDEF и WFD для полной декомпозиции.</w:t>
      </w:r>
    </w:p>
    <w:p w:rsidR="0013793A" w:rsidRDefault="00B63E25" w:rsidP="006B71C8">
      <w:pPr>
        <w:ind w:firstLine="709"/>
        <w:jc w:val="both"/>
        <w:rPr>
          <w:sz w:val="28"/>
          <w:szCs w:val="28"/>
        </w:rPr>
      </w:pPr>
      <w:r>
        <w:rPr>
          <w:sz w:val="28"/>
          <w:szCs w:val="28"/>
        </w:rPr>
        <w:t xml:space="preserve">Для описания бизнес процессов среды необходимо использовать диаграмму описания и моделирования бизнес процессов для отображения структуры и взаимодействия системы на разных уровнях, а так же передачу управления. Необходимо использовать стандарт </w:t>
      </w:r>
      <w:r w:rsidRPr="006B71C8">
        <w:rPr>
          <w:sz w:val="28"/>
          <w:szCs w:val="28"/>
        </w:rPr>
        <w:t>BPMN</w:t>
      </w:r>
      <w:r w:rsidRPr="00B63E25">
        <w:rPr>
          <w:sz w:val="28"/>
          <w:szCs w:val="28"/>
        </w:rPr>
        <w:t xml:space="preserve"> </w:t>
      </w:r>
      <w:r>
        <w:rPr>
          <w:sz w:val="28"/>
          <w:szCs w:val="28"/>
        </w:rPr>
        <w:t>для построения и анализа моделей системы.</w:t>
      </w:r>
    </w:p>
    <w:p w:rsidR="002218B3" w:rsidRPr="00606C80" w:rsidRDefault="00AD77AF" w:rsidP="00614CAB">
      <w:pPr>
        <w:spacing w:line="360" w:lineRule="auto"/>
        <w:rPr>
          <w:sz w:val="28"/>
          <w:szCs w:val="28"/>
        </w:rPr>
      </w:pPr>
      <w:r>
        <w:rPr>
          <w:sz w:val="28"/>
          <w:szCs w:val="28"/>
        </w:rPr>
        <w:t xml:space="preserve">Таблица </w:t>
      </w:r>
      <w:r w:rsidR="00614CAB">
        <w:rPr>
          <w:sz w:val="28"/>
          <w:szCs w:val="28"/>
        </w:rPr>
        <w:t>2.</w:t>
      </w:r>
      <w:r>
        <w:rPr>
          <w:sz w:val="28"/>
          <w:szCs w:val="28"/>
        </w:rPr>
        <w:t>1</w:t>
      </w:r>
      <w:r w:rsidR="00614CAB">
        <w:rPr>
          <w:sz w:val="28"/>
          <w:szCs w:val="28"/>
        </w:rPr>
        <w:t>.</w:t>
      </w:r>
      <w:r>
        <w:rPr>
          <w:sz w:val="28"/>
          <w:szCs w:val="28"/>
        </w:rPr>
        <w:t xml:space="preserve"> Перечень используемых технологий и стандартов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
        <w:gridCol w:w="1341"/>
        <w:gridCol w:w="2045"/>
        <w:gridCol w:w="1044"/>
        <w:gridCol w:w="1589"/>
        <w:gridCol w:w="1984"/>
        <w:gridCol w:w="845"/>
      </w:tblGrid>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 </w:t>
            </w:r>
            <w:proofErr w:type="gramStart"/>
            <w:r w:rsidRPr="00606C80">
              <w:rPr>
                <w:rFonts w:eastAsia="Calibri"/>
                <w:sz w:val="20"/>
                <w:szCs w:val="20"/>
              </w:rPr>
              <w:t>п</w:t>
            </w:r>
            <w:proofErr w:type="gramEnd"/>
            <w:r w:rsidRPr="00606C80">
              <w:rPr>
                <w:rFonts w:eastAsia="Calibri"/>
                <w:sz w:val="20"/>
                <w:szCs w:val="20"/>
              </w:rPr>
              <w:t>/п</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Технология</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Методология</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Стандарт</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Связь с другими методологиями </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Возможное применение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Уточнение </w:t>
            </w:r>
          </w:p>
        </w:tc>
      </w:tr>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1</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Отображения и моделирования 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функционального моделирования процессов – IDEF0 (</w:t>
            </w:r>
            <w:proofErr w:type="spellStart"/>
            <w:r w:rsidRPr="00606C80">
              <w:rPr>
                <w:rFonts w:eastAsia="Calibri"/>
                <w:sz w:val="20"/>
                <w:szCs w:val="20"/>
              </w:rPr>
              <w:t>Integrated</w:t>
            </w:r>
            <w:proofErr w:type="spellEnd"/>
            <w:r w:rsidRPr="00606C80">
              <w:rPr>
                <w:rFonts w:eastAsia="Calibri"/>
                <w:sz w:val="20"/>
                <w:szCs w:val="20"/>
              </w:rPr>
              <w:t xml:space="preserve"> </w:t>
            </w:r>
            <w:proofErr w:type="spellStart"/>
            <w:r w:rsidRPr="00606C80">
              <w:rPr>
                <w:rFonts w:eastAsia="Calibri"/>
                <w:sz w:val="20"/>
                <w:szCs w:val="20"/>
              </w:rPr>
              <w:t>DEfinition</w:t>
            </w:r>
            <w:proofErr w:type="spellEnd"/>
            <w:r w:rsidRPr="00606C80">
              <w:rPr>
                <w:rFonts w:eastAsia="Calibri"/>
                <w:sz w:val="20"/>
                <w:szCs w:val="20"/>
              </w:rPr>
              <w:t xml:space="preserve"> </w:t>
            </w:r>
            <w:proofErr w:type="spellStart"/>
            <w:r w:rsidRPr="00606C80">
              <w:rPr>
                <w:rFonts w:eastAsia="Calibri"/>
                <w:sz w:val="20"/>
                <w:szCs w:val="20"/>
              </w:rPr>
              <w:t>Function</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На этапе описания процессов системы, с целью построения процессуальной декомпозиции</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IDEF0</w:t>
            </w:r>
            <w:r w:rsidR="009B4240" w:rsidRPr="00606C80">
              <w:rPr>
                <w:rFonts w:eastAsia="Calibri"/>
                <w:sz w:val="20"/>
                <w:szCs w:val="20"/>
              </w:rPr>
              <w:t xml:space="preserve"> </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2</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Отображения и моделирования процессов </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функциональное моделирование потоков работ – WFD (</w:t>
            </w:r>
            <w:proofErr w:type="spellStart"/>
            <w:r w:rsidRPr="00606C80">
              <w:rPr>
                <w:rFonts w:eastAsia="Calibri"/>
                <w:sz w:val="20"/>
                <w:szCs w:val="20"/>
              </w:rPr>
              <w:t>Work</w:t>
            </w:r>
            <w:proofErr w:type="spellEnd"/>
            <w:r w:rsidRPr="00606C80">
              <w:rPr>
                <w:rFonts w:eastAsia="Calibri"/>
                <w:sz w:val="20"/>
                <w:szCs w:val="20"/>
              </w:rPr>
              <w:t xml:space="preserve"> </w:t>
            </w:r>
            <w:proofErr w:type="spellStart"/>
            <w:r w:rsidRPr="00606C80">
              <w:rPr>
                <w:rFonts w:eastAsia="Calibri"/>
                <w:sz w:val="20"/>
                <w:szCs w:val="20"/>
              </w:rPr>
              <w:t>Flow</w:t>
            </w:r>
            <w:proofErr w:type="spellEnd"/>
            <w:r w:rsidRPr="00606C80">
              <w:rPr>
                <w:rFonts w:eastAsia="Calibri"/>
                <w:sz w:val="20"/>
                <w:szCs w:val="20"/>
              </w:rPr>
              <w:t xml:space="preserve"> </w:t>
            </w:r>
            <w:proofErr w:type="spellStart"/>
            <w:r w:rsidRPr="00606C80">
              <w:rPr>
                <w:rFonts w:eastAsia="Calibri"/>
                <w:sz w:val="20"/>
                <w:szCs w:val="20"/>
              </w:rPr>
              <w:t>Diagrams</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представляет модель системы как иерархию диаграмм потоков работ, описывающих процессы верхнего уровня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3</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процессов</w:t>
            </w:r>
          </w:p>
        </w:tc>
        <w:tc>
          <w:tcPr>
            <w:tcW w:w="2045" w:type="dxa"/>
            <w:shd w:val="clear" w:color="auto" w:fill="auto"/>
          </w:tcPr>
          <w:p w:rsidR="002218B3" w:rsidRPr="000855C0" w:rsidRDefault="002218B3" w:rsidP="00566CF6">
            <w:pPr>
              <w:spacing w:line="360" w:lineRule="auto"/>
              <w:rPr>
                <w:rFonts w:eastAsia="Calibri"/>
                <w:sz w:val="20"/>
                <w:szCs w:val="20"/>
                <w:lang w:val="en-US"/>
              </w:rPr>
            </w:pPr>
            <w:r w:rsidRPr="00606C80">
              <w:rPr>
                <w:rFonts w:eastAsia="Calibri"/>
                <w:sz w:val="20"/>
                <w:szCs w:val="20"/>
              </w:rPr>
              <w:t>потоки</w:t>
            </w:r>
            <w:r w:rsidRPr="000855C0">
              <w:rPr>
                <w:rFonts w:eastAsia="Calibri"/>
                <w:sz w:val="20"/>
                <w:szCs w:val="20"/>
                <w:lang w:val="en-US"/>
              </w:rPr>
              <w:t xml:space="preserve"> </w:t>
            </w:r>
            <w:r w:rsidRPr="00606C80">
              <w:rPr>
                <w:rFonts w:eastAsia="Calibri"/>
                <w:sz w:val="20"/>
                <w:szCs w:val="20"/>
              </w:rPr>
              <w:t>работ</w:t>
            </w:r>
            <w:r w:rsidRPr="000855C0">
              <w:rPr>
                <w:rFonts w:eastAsia="Calibri"/>
                <w:sz w:val="20"/>
                <w:szCs w:val="20"/>
                <w:lang w:val="en-US"/>
              </w:rPr>
              <w:t xml:space="preserve"> </w:t>
            </w:r>
            <w:r w:rsidRPr="00606C80">
              <w:rPr>
                <w:rFonts w:eastAsia="Calibri"/>
                <w:sz w:val="20"/>
                <w:szCs w:val="20"/>
              </w:rPr>
              <w:t>внутри</w:t>
            </w:r>
            <w:r w:rsidRPr="000855C0">
              <w:rPr>
                <w:rFonts w:eastAsia="Calibri"/>
                <w:sz w:val="20"/>
                <w:szCs w:val="20"/>
                <w:lang w:val="en-US"/>
              </w:rPr>
              <w:t xml:space="preserve"> </w:t>
            </w:r>
            <w:r w:rsidRPr="00606C80">
              <w:rPr>
                <w:rFonts w:eastAsia="Calibri"/>
                <w:sz w:val="20"/>
                <w:szCs w:val="20"/>
              </w:rPr>
              <w:t>объектов</w:t>
            </w:r>
            <w:r w:rsidRPr="000855C0">
              <w:rPr>
                <w:rFonts w:eastAsia="Calibri"/>
                <w:sz w:val="20"/>
                <w:szCs w:val="20"/>
                <w:lang w:val="en-US"/>
              </w:rPr>
              <w:t xml:space="preserve"> – IDEF0 (Integrated </w:t>
            </w:r>
            <w:proofErr w:type="spellStart"/>
            <w:r w:rsidRPr="000855C0">
              <w:rPr>
                <w:rFonts w:eastAsia="Calibri"/>
                <w:sz w:val="20"/>
                <w:szCs w:val="20"/>
                <w:lang w:val="en-US"/>
              </w:rPr>
              <w:t>DEfinition</w:t>
            </w:r>
            <w:proofErr w:type="spellEnd"/>
            <w:r w:rsidRPr="000855C0">
              <w:rPr>
                <w:rFonts w:eastAsia="Calibri"/>
                <w:sz w:val="20"/>
                <w:szCs w:val="20"/>
                <w:lang w:val="en-US"/>
              </w:rPr>
              <w:t xml:space="preserve"> Function)</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анализировать сценарии из реальной жизни, описания потоков работ</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IDEF3</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4</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бизнес-процессов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моделирование, анализ и реорганизация бизнес-процессов – BPMN (</w:t>
            </w:r>
            <w:proofErr w:type="spellStart"/>
            <w:r w:rsidRPr="00606C80">
              <w:rPr>
                <w:rFonts w:eastAsia="Calibri"/>
                <w:sz w:val="20"/>
                <w:szCs w:val="20"/>
              </w:rPr>
              <w:t>Business</w:t>
            </w:r>
            <w:proofErr w:type="spellEnd"/>
            <w:r w:rsidRPr="00606C80">
              <w:rPr>
                <w:rFonts w:eastAsia="Calibri"/>
                <w:sz w:val="20"/>
                <w:szCs w:val="20"/>
              </w:rPr>
              <w:t xml:space="preserve"> </w:t>
            </w:r>
            <w:proofErr w:type="spellStart"/>
            <w:r w:rsidRPr="00606C80">
              <w:rPr>
                <w:rFonts w:eastAsia="Calibri"/>
                <w:sz w:val="20"/>
                <w:szCs w:val="20"/>
              </w:rPr>
              <w:t>Process</w:t>
            </w:r>
            <w:proofErr w:type="spellEnd"/>
            <w:r w:rsidRPr="00606C80">
              <w:rPr>
                <w:rFonts w:eastAsia="Calibri"/>
                <w:sz w:val="20"/>
                <w:szCs w:val="20"/>
              </w:rPr>
              <w:t xml:space="preserve"> </w:t>
            </w:r>
            <w:proofErr w:type="spellStart"/>
            <w:r w:rsidRPr="00606C80">
              <w:rPr>
                <w:rFonts w:eastAsia="Calibri"/>
                <w:sz w:val="20"/>
                <w:szCs w:val="20"/>
              </w:rPr>
              <w:t>Model</w:t>
            </w:r>
            <w:proofErr w:type="spellEnd"/>
            <w:r w:rsidRPr="00606C80">
              <w:rPr>
                <w:rFonts w:eastAsia="Calibri"/>
                <w:sz w:val="20"/>
                <w:szCs w:val="20"/>
              </w:rPr>
              <w:t xml:space="preserve"> </w:t>
            </w:r>
            <w:proofErr w:type="spellStart"/>
            <w:r w:rsidRPr="00606C80">
              <w:rPr>
                <w:rFonts w:eastAsia="Calibri"/>
                <w:sz w:val="20"/>
                <w:szCs w:val="20"/>
              </w:rPr>
              <w:t>and</w:t>
            </w:r>
            <w:proofErr w:type="spellEnd"/>
            <w:r w:rsidRPr="00606C80">
              <w:rPr>
                <w:rFonts w:eastAsia="Calibri"/>
                <w:sz w:val="20"/>
                <w:szCs w:val="20"/>
              </w:rPr>
              <w:t xml:space="preserve"> </w:t>
            </w:r>
            <w:proofErr w:type="spellStart"/>
            <w:r w:rsidRPr="00606C80">
              <w:rPr>
                <w:rFonts w:eastAsia="Calibri"/>
                <w:sz w:val="20"/>
                <w:szCs w:val="20"/>
              </w:rPr>
              <w:t>Notation</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c>
          <w:tcPr>
            <w:tcW w:w="1589" w:type="dxa"/>
            <w:shd w:val="clear" w:color="auto" w:fill="auto"/>
          </w:tcPr>
          <w:p w:rsidR="002218B3" w:rsidRPr="00606C80" w:rsidRDefault="002218B3" w:rsidP="00566CF6">
            <w:pPr>
              <w:spacing w:line="360" w:lineRule="auto"/>
              <w:rPr>
                <w:rFonts w:eastAsia="Calibri"/>
                <w:sz w:val="20"/>
                <w:szCs w:val="20"/>
              </w:rPr>
            </w:pP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Реализация бизнес логики проекта</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r>
    </w:tbl>
    <w:p w:rsidR="002218B3" w:rsidRPr="005E745D" w:rsidRDefault="002218B3" w:rsidP="005E745D">
      <w:pPr>
        <w:pStyle w:val="1"/>
        <w:rPr>
          <w:color w:val="auto"/>
        </w:rPr>
      </w:pPr>
      <w:bookmarkStart w:id="7" w:name="_Toc482574223"/>
      <w:r w:rsidRPr="005E745D">
        <w:rPr>
          <w:color w:val="auto"/>
        </w:rPr>
        <w:lastRenderedPageBreak/>
        <w:t>2.1</w:t>
      </w:r>
      <w:r w:rsidR="00960372">
        <w:rPr>
          <w:color w:val="auto"/>
        </w:rPr>
        <w:t>.</w:t>
      </w:r>
      <w:r w:rsidRPr="005E745D">
        <w:rPr>
          <w:color w:val="auto"/>
        </w:rPr>
        <w:t xml:space="preserve"> Обоснование выбора модели жизненного цикла при проектировании ИС</w:t>
      </w:r>
      <w:bookmarkEnd w:id="7"/>
    </w:p>
    <w:p w:rsidR="002218B3" w:rsidRPr="00606C80" w:rsidRDefault="002218B3" w:rsidP="00566CF6">
      <w:pPr>
        <w:spacing w:line="360" w:lineRule="auto"/>
        <w:rPr>
          <w:sz w:val="28"/>
          <w:szCs w:val="28"/>
        </w:rPr>
      </w:pPr>
    </w:p>
    <w:p w:rsidR="00AD77AF" w:rsidRDefault="00AD77AF" w:rsidP="006B71C8">
      <w:pPr>
        <w:ind w:firstLine="709"/>
        <w:jc w:val="both"/>
        <w:rPr>
          <w:sz w:val="28"/>
          <w:szCs w:val="28"/>
        </w:rPr>
      </w:pPr>
      <w:r>
        <w:rPr>
          <w:sz w:val="28"/>
          <w:szCs w:val="28"/>
        </w:rPr>
        <w:t>Для выбора модели жизненного цикла будет использоваться сравнительная таблица на основе</w:t>
      </w:r>
      <w:r w:rsidR="00684A00">
        <w:rPr>
          <w:sz w:val="28"/>
          <w:szCs w:val="28"/>
        </w:rPr>
        <w:t xml:space="preserve"> некоторых признаков, а именно:</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простота </w:t>
      </w:r>
      <w:r w:rsidR="00684A00" w:rsidRPr="00684A00">
        <w:rPr>
          <w:sz w:val="28"/>
          <w:szCs w:val="28"/>
        </w:rPr>
        <w:t>определения требований;</w:t>
      </w:r>
    </w:p>
    <w:p w:rsidR="00684A00" w:rsidRPr="00684A00" w:rsidRDefault="003F062B" w:rsidP="00684A00">
      <w:pPr>
        <w:pStyle w:val="a3"/>
        <w:numPr>
          <w:ilvl w:val="0"/>
          <w:numId w:val="14"/>
        </w:numPr>
        <w:spacing w:line="360" w:lineRule="auto"/>
        <w:ind w:left="851"/>
        <w:jc w:val="both"/>
        <w:rPr>
          <w:sz w:val="28"/>
          <w:szCs w:val="28"/>
        </w:rPr>
      </w:pPr>
      <w:r>
        <w:rPr>
          <w:sz w:val="28"/>
          <w:szCs w:val="28"/>
        </w:rPr>
        <w:t xml:space="preserve">наличие </w:t>
      </w:r>
      <w:r w:rsidRPr="00684A00">
        <w:rPr>
          <w:sz w:val="28"/>
          <w:szCs w:val="28"/>
        </w:rPr>
        <w:t xml:space="preserve">заранее </w:t>
      </w:r>
      <w:r w:rsidR="00684A00" w:rsidRPr="00684A00">
        <w:rPr>
          <w:sz w:val="28"/>
          <w:szCs w:val="28"/>
        </w:rPr>
        <w:t>определенны</w:t>
      </w:r>
      <w:r>
        <w:rPr>
          <w:sz w:val="28"/>
          <w:szCs w:val="28"/>
        </w:rPr>
        <w:t>х требований</w:t>
      </w:r>
      <w:r w:rsidR="00684A00" w:rsidRPr="00684A00">
        <w:rPr>
          <w:sz w:val="28"/>
          <w:szCs w:val="28"/>
        </w:rPr>
        <w:t>;</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способность </w:t>
      </w:r>
      <w:r w:rsidR="00684A00" w:rsidRPr="00684A00">
        <w:rPr>
          <w:sz w:val="28"/>
          <w:szCs w:val="28"/>
        </w:rPr>
        <w:t>изменять требования;</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демонстрация </w:t>
      </w:r>
      <w:r w:rsidR="00684A00" w:rsidRPr="00684A00">
        <w:rPr>
          <w:sz w:val="28"/>
          <w:szCs w:val="28"/>
        </w:rPr>
        <w:t>требований с целью их определения;</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демонстрация </w:t>
      </w:r>
      <w:r w:rsidR="00684A00" w:rsidRPr="00684A00">
        <w:rPr>
          <w:sz w:val="28"/>
          <w:szCs w:val="28"/>
        </w:rPr>
        <w:t>проверки концепции модели;</w:t>
      </w:r>
    </w:p>
    <w:p w:rsidR="00684A00" w:rsidRDefault="003F062B" w:rsidP="00FA79A1">
      <w:pPr>
        <w:pStyle w:val="a3"/>
        <w:numPr>
          <w:ilvl w:val="0"/>
          <w:numId w:val="14"/>
        </w:numPr>
        <w:spacing w:line="360" w:lineRule="auto"/>
        <w:ind w:left="851"/>
        <w:jc w:val="both"/>
        <w:rPr>
          <w:sz w:val="28"/>
          <w:szCs w:val="28"/>
        </w:rPr>
      </w:pPr>
      <w:r w:rsidRPr="00684A00">
        <w:rPr>
          <w:sz w:val="28"/>
          <w:szCs w:val="28"/>
        </w:rPr>
        <w:t xml:space="preserve">отображение </w:t>
      </w:r>
      <w:r w:rsidR="00684A00" w:rsidRPr="00684A00">
        <w:rPr>
          <w:sz w:val="28"/>
          <w:szCs w:val="28"/>
        </w:rPr>
        <w:t xml:space="preserve">требований на </w:t>
      </w:r>
      <w:r w:rsidR="00FA79A1">
        <w:rPr>
          <w:sz w:val="28"/>
          <w:szCs w:val="28"/>
        </w:rPr>
        <w:t>функциональные свойства</w:t>
      </w:r>
      <w:r w:rsidR="00684A00" w:rsidRPr="00684A00">
        <w:rPr>
          <w:sz w:val="28"/>
          <w:szCs w:val="28"/>
        </w:rPr>
        <w:t xml:space="preserve"> системы</w:t>
      </w:r>
      <w:r w:rsidR="00FA79A1">
        <w:rPr>
          <w:sz w:val="28"/>
          <w:szCs w:val="28"/>
        </w:rPr>
        <w:t>.</w:t>
      </w:r>
    </w:p>
    <w:p w:rsidR="00FA79A1" w:rsidRPr="00FA79A1" w:rsidRDefault="00FA79A1" w:rsidP="006B71C8">
      <w:pPr>
        <w:ind w:firstLine="709"/>
        <w:jc w:val="both"/>
        <w:rPr>
          <w:sz w:val="28"/>
          <w:szCs w:val="28"/>
        </w:rPr>
      </w:pPr>
      <w:r>
        <w:rPr>
          <w:sz w:val="28"/>
          <w:szCs w:val="28"/>
        </w:rPr>
        <w:t>На основе этих признаков составлена сравнительная таблица распространенных моделей жизненного цикла.</w:t>
      </w:r>
    </w:p>
    <w:p w:rsidR="002218B3" w:rsidRPr="00606C80" w:rsidRDefault="00AD77AF" w:rsidP="00614CAB">
      <w:pPr>
        <w:spacing w:line="360" w:lineRule="auto"/>
        <w:rPr>
          <w:sz w:val="28"/>
          <w:szCs w:val="28"/>
        </w:rPr>
      </w:pPr>
      <w:r>
        <w:rPr>
          <w:sz w:val="28"/>
          <w:szCs w:val="28"/>
        </w:rPr>
        <w:t>Таблица 2</w:t>
      </w:r>
      <w:r w:rsidR="00614CAB">
        <w:rPr>
          <w:sz w:val="28"/>
          <w:szCs w:val="28"/>
        </w:rPr>
        <w:t>.2.</w:t>
      </w:r>
      <w:r>
        <w:rPr>
          <w:sz w:val="28"/>
          <w:szCs w:val="28"/>
        </w:rPr>
        <w:t xml:space="preserve"> </w:t>
      </w:r>
      <w:r w:rsidR="00684A00">
        <w:rPr>
          <w:sz w:val="28"/>
          <w:szCs w:val="28"/>
        </w:rPr>
        <w:t>Сравнительная</w:t>
      </w:r>
      <w:r>
        <w:rPr>
          <w:sz w:val="28"/>
          <w:szCs w:val="28"/>
        </w:rPr>
        <w:t xml:space="preserve"> таблица моделей жизненного цикла</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134"/>
        <w:gridCol w:w="1701"/>
        <w:gridCol w:w="962"/>
        <w:gridCol w:w="1731"/>
      </w:tblGrid>
      <w:tr w:rsidR="002218B3" w:rsidRPr="00606C80" w:rsidTr="002218B3">
        <w:tc>
          <w:tcPr>
            <w:tcW w:w="2802" w:type="dxa"/>
            <w:shd w:val="clear" w:color="auto" w:fill="auto"/>
          </w:tcPr>
          <w:p w:rsidR="002218B3" w:rsidRPr="00606C80" w:rsidRDefault="00684A00" w:rsidP="00566CF6">
            <w:pPr>
              <w:spacing w:line="360" w:lineRule="auto"/>
              <w:rPr>
                <w:rFonts w:eastAsia="Calibri"/>
                <w:sz w:val="22"/>
                <w:szCs w:val="22"/>
              </w:rPr>
            </w:pPr>
            <w:r>
              <w:rPr>
                <w:rFonts w:eastAsia="Calibri"/>
                <w:sz w:val="22"/>
                <w:szCs w:val="22"/>
              </w:rPr>
              <w:t>Признак</w:t>
            </w:r>
            <w:r w:rsidR="002218B3" w:rsidRPr="00606C80">
              <w:rPr>
                <w:rFonts w:eastAsia="Calibri"/>
                <w:sz w:val="22"/>
                <w:szCs w:val="22"/>
              </w:rPr>
              <w:t xml:space="preserve"> \ модель</w:t>
            </w:r>
          </w:p>
        </w:tc>
        <w:tc>
          <w:tcPr>
            <w:tcW w:w="1559"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Каскадная</w:t>
            </w:r>
          </w:p>
        </w:tc>
        <w:tc>
          <w:tcPr>
            <w:tcW w:w="1134"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V-модель</w:t>
            </w:r>
          </w:p>
        </w:tc>
        <w:tc>
          <w:tcPr>
            <w:tcW w:w="170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Спиральная</w:t>
            </w:r>
          </w:p>
        </w:tc>
        <w:tc>
          <w:tcPr>
            <w:tcW w:w="96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RAD</w:t>
            </w:r>
          </w:p>
        </w:tc>
        <w:tc>
          <w:tcPr>
            <w:tcW w:w="173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DATARUN</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Являются ли требования легко определимыми и/или хорошо известными?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Могут ли быть требования заранее определены?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Часто ли будут изменяться требования?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Нужно ли демонстрировать требования с целью их определения?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Требуется ли для демонстрации возможностей проверка концепции?</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Отражают ли требования на раннем этапе функциональные свойства системы?</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bl>
    <w:p w:rsidR="00125070" w:rsidRDefault="00125070" w:rsidP="006B71C8">
      <w:pPr>
        <w:ind w:firstLine="709"/>
        <w:jc w:val="both"/>
        <w:rPr>
          <w:sz w:val="28"/>
          <w:szCs w:val="28"/>
        </w:rPr>
      </w:pPr>
    </w:p>
    <w:p w:rsidR="002218B3" w:rsidRPr="00606C80" w:rsidRDefault="002218B3" w:rsidP="006B71C8">
      <w:pPr>
        <w:ind w:firstLine="709"/>
        <w:jc w:val="both"/>
        <w:rPr>
          <w:sz w:val="28"/>
          <w:szCs w:val="28"/>
        </w:rPr>
      </w:pPr>
      <w:r w:rsidRPr="00606C80">
        <w:rPr>
          <w:sz w:val="28"/>
          <w:szCs w:val="28"/>
        </w:rPr>
        <w:t xml:space="preserve">Так как необходимо разрабатывать систему с изначально </w:t>
      </w:r>
      <w:r w:rsidR="00125070">
        <w:rPr>
          <w:sz w:val="28"/>
          <w:szCs w:val="28"/>
        </w:rPr>
        <w:t xml:space="preserve">не </w:t>
      </w:r>
      <w:r w:rsidRPr="00606C80">
        <w:rPr>
          <w:sz w:val="28"/>
          <w:szCs w:val="28"/>
        </w:rPr>
        <w:t xml:space="preserve">заданными и </w:t>
      </w:r>
      <w:r w:rsidR="00125070">
        <w:rPr>
          <w:sz w:val="28"/>
          <w:szCs w:val="28"/>
        </w:rPr>
        <w:t>плохо</w:t>
      </w:r>
      <w:r w:rsidRPr="00606C80">
        <w:rPr>
          <w:sz w:val="28"/>
          <w:szCs w:val="28"/>
        </w:rPr>
        <w:t xml:space="preserve"> определенными требованиями </w:t>
      </w:r>
      <w:r w:rsidR="00125070">
        <w:rPr>
          <w:sz w:val="28"/>
          <w:szCs w:val="28"/>
        </w:rPr>
        <w:t>с возможным последующим их изменением</w:t>
      </w:r>
      <w:r w:rsidRPr="00606C80">
        <w:rPr>
          <w:sz w:val="28"/>
          <w:szCs w:val="28"/>
        </w:rPr>
        <w:t xml:space="preserve">, то необходимо выбрать соответствующую модель. Из представленных в </w:t>
      </w:r>
      <w:r w:rsidRPr="00606C80">
        <w:rPr>
          <w:sz w:val="28"/>
          <w:szCs w:val="28"/>
        </w:rPr>
        <w:lastRenderedPageBreak/>
        <w:t xml:space="preserve">сравнении моделей для разработки системы подойдет V-модель, RAD и DATARUN. Для ускорения разработки и демонстрации заказчику необходимо на каждом этапе разработки получать прототип системы, а так же реализацию определенных требований. Для этого подходят , RAD и DATARUN. </w:t>
      </w:r>
    </w:p>
    <w:p w:rsidR="002218B3" w:rsidRPr="00606C80" w:rsidRDefault="002218B3" w:rsidP="006B71C8">
      <w:pPr>
        <w:ind w:firstLine="709"/>
        <w:jc w:val="both"/>
        <w:rPr>
          <w:sz w:val="28"/>
          <w:szCs w:val="28"/>
        </w:rPr>
      </w:pPr>
      <w:r w:rsidRPr="00606C80">
        <w:rPr>
          <w:sz w:val="28"/>
          <w:szCs w:val="28"/>
        </w:rPr>
        <w:t xml:space="preserve">Для разработки системы была выбрана методология </w:t>
      </w:r>
      <w:proofErr w:type="gramStart"/>
      <w:r w:rsidRPr="00606C80">
        <w:rPr>
          <w:sz w:val="28"/>
          <w:szCs w:val="28"/>
        </w:rPr>
        <w:t>DATARUN</w:t>
      </w:r>
      <w:proofErr w:type="gramEnd"/>
      <w:r w:rsidRPr="00606C80">
        <w:rPr>
          <w:sz w:val="28"/>
          <w:szCs w:val="28"/>
        </w:rPr>
        <w:t xml:space="preserve"> так как является быстрой методологий с возможностью взаимодействовать всем заинтересованным ролям в разработки системы на всех этапах. </w:t>
      </w:r>
    </w:p>
    <w:p w:rsidR="002218B3" w:rsidRPr="00606C80" w:rsidRDefault="002218B3" w:rsidP="006B71C8">
      <w:pPr>
        <w:ind w:firstLine="709"/>
        <w:jc w:val="both"/>
        <w:rPr>
          <w:sz w:val="28"/>
          <w:szCs w:val="28"/>
        </w:rPr>
      </w:pPr>
      <w:r w:rsidRPr="00606C80">
        <w:rPr>
          <w:sz w:val="28"/>
          <w:szCs w:val="28"/>
        </w:rPr>
        <w:t>DATARUN - уникальная концепция в ряду методов. Эта методология гарантирует, что на каждой стадии выполняется только существенная для целей проекта работа, облегчающая быстрое создание приложений. Повторения и избыточность в спецификациях исключаются, создается управляемая, основанная на моделях форма итеративной разработки. Исходные версии объектов доступны для непосредственного использования на следующих фазах проектного цикла. Создаваемая информационная система описывается рядом последовательных моделей, каждая из которых является развитием предыдущей и наследует правила и данные, определенные в более ранних моделях. Наследование свойств позволяет многократно использовать различные спецификации на всех уровнях прикладного проекта.</w:t>
      </w:r>
    </w:p>
    <w:p w:rsidR="002218B3" w:rsidRPr="00606C80" w:rsidRDefault="002218B3" w:rsidP="006B71C8">
      <w:pPr>
        <w:ind w:firstLine="709"/>
        <w:jc w:val="both"/>
        <w:rPr>
          <w:sz w:val="28"/>
          <w:szCs w:val="28"/>
        </w:rPr>
      </w:pPr>
      <w:r w:rsidRPr="00606C80">
        <w:rPr>
          <w:sz w:val="28"/>
          <w:szCs w:val="28"/>
        </w:rPr>
        <w:t>Методология DATARUN ведет заказчика и разработчика информационной системы по всем этапам жизненного цикла проекта, от стадии первоначальной экономической оценки затрат на проект до выхода реального приложения. Она позволяет координировать и контролировать работу всех групп лиц, занятых в работе над проектом.</w:t>
      </w:r>
    </w:p>
    <w:p w:rsidR="002218B3" w:rsidRDefault="002218B3" w:rsidP="006B71C8">
      <w:pPr>
        <w:ind w:firstLine="709"/>
        <w:jc w:val="both"/>
        <w:rPr>
          <w:sz w:val="28"/>
          <w:szCs w:val="28"/>
        </w:rPr>
      </w:pPr>
      <w:r w:rsidRPr="00606C80">
        <w:rPr>
          <w:sz w:val="28"/>
          <w:szCs w:val="28"/>
        </w:rPr>
        <w:t xml:space="preserve">Методология DATARUN обеспечена средствами автоматизированной поддержки: для управления проектной деятельностью имеется система </w:t>
      </w:r>
      <w:proofErr w:type="spellStart"/>
      <w:r w:rsidRPr="00606C80">
        <w:rPr>
          <w:sz w:val="28"/>
          <w:szCs w:val="28"/>
        </w:rPr>
        <w:t>Software</w:t>
      </w:r>
      <w:proofErr w:type="spellEnd"/>
      <w:r w:rsidRPr="00606C80">
        <w:rPr>
          <w:sz w:val="28"/>
          <w:szCs w:val="28"/>
        </w:rPr>
        <w:t xml:space="preserve"> </w:t>
      </w:r>
      <w:proofErr w:type="spellStart"/>
      <w:r w:rsidRPr="00606C80">
        <w:rPr>
          <w:sz w:val="28"/>
          <w:szCs w:val="28"/>
        </w:rPr>
        <w:t>Engineering</w:t>
      </w:r>
      <w:proofErr w:type="spellEnd"/>
      <w:r w:rsidRPr="00606C80">
        <w:rPr>
          <w:sz w:val="28"/>
          <w:szCs w:val="28"/>
        </w:rPr>
        <w:t xml:space="preserve"> </w:t>
      </w:r>
      <w:proofErr w:type="spellStart"/>
      <w:r w:rsidRPr="00606C80">
        <w:rPr>
          <w:sz w:val="28"/>
          <w:szCs w:val="28"/>
        </w:rPr>
        <w:t>Companion</w:t>
      </w:r>
      <w:proofErr w:type="spellEnd"/>
      <w:r w:rsidRPr="00606C80">
        <w:rPr>
          <w:sz w:val="28"/>
          <w:szCs w:val="28"/>
        </w:rPr>
        <w:t xml:space="preserve">, позволяющая детально расписывать ведение проекта, распределять проектные роли среди исполнителей, контролировать выполнение заданий. </w:t>
      </w:r>
    </w:p>
    <w:p w:rsidR="00787A99" w:rsidRPr="00125070" w:rsidRDefault="00787A99" w:rsidP="006B71C8">
      <w:pPr>
        <w:ind w:firstLine="709"/>
        <w:jc w:val="both"/>
        <w:rPr>
          <w:sz w:val="28"/>
          <w:szCs w:val="28"/>
        </w:rPr>
      </w:pPr>
      <w:r>
        <w:rPr>
          <w:sz w:val="28"/>
          <w:szCs w:val="28"/>
        </w:rPr>
        <w:t xml:space="preserve">Таким </w:t>
      </w:r>
      <w:r w:rsidR="000C0179">
        <w:rPr>
          <w:sz w:val="28"/>
          <w:szCs w:val="28"/>
        </w:rPr>
        <w:t>образом,</w:t>
      </w:r>
      <w:r w:rsidR="00125070">
        <w:rPr>
          <w:sz w:val="28"/>
          <w:szCs w:val="28"/>
        </w:rPr>
        <w:t xml:space="preserve"> выбранная модель жизненного цикла </w:t>
      </w:r>
      <w:r w:rsidR="00125070">
        <w:rPr>
          <w:sz w:val="28"/>
          <w:szCs w:val="28"/>
          <w:lang w:val="en-US"/>
        </w:rPr>
        <w:t>DATARUN</w:t>
      </w:r>
      <w:r w:rsidR="00125070" w:rsidRPr="00125070">
        <w:rPr>
          <w:sz w:val="28"/>
          <w:szCs w:val="28"/>
        </w:rPr>
        <w:t xml:space="preserve"> </w:t>
      </w:r>
      <w:r w:rsidR="00125070">
        <w:rPr>
          <w:sz w:val="28"/>
          <w:szCs w:val="28"/>
        </w:rPr>
        <w:t>способствует поэтапной разработке системы с последующей демонстрацией инкремента функциональности с возможными последующими корректировками и доработками. Выбранная методология хорошо документирована и способствует полному пониманию проекта всех его участников (как заказчика, так и исполнителей).</w:t>
      </w:r>
    </w:p>
    <w:p w:rsidR="002B3A90" w:rsidRPr="005E745D" w:rsidRDefault="002B3A90" w:rsidP="005E745D">
      <w:pPr>
        <w:pStyle w:val="1"/>
        <w:rPr>
          <w:color w:val="auto"/>
        </w:rPr>
      </w:pPr>
      <w:bookmarkStart w:id="8" w:name="_Toc482574224"/>
      <w:r w:rsidRPr="005E745D">
        <w:rPr>
          <w:color w:val="auto"/>
        </w:rPr>
        <w:t>2.2</w:t>
      </w:r>
      <w:r w:rsidR="00960372">
        <w:rPr>
          <w:color w:val="auto"/>
        </w:rPr>
        <w:t>.</w:t>
      </w:r>
      <w:r w:rsidRPr="005E745D">
        <w:rPr>
          <w:color w:val="auto"/>
        </w:rPr>
        <w:t xml:space="preserve"> Описание вложенных уровней проектирования ИС</w:t>
      </w:r>
      <w:bookmarkEnd w:id="8"/>
    </w:p>
    <w:p w:rsidR="002B3A90" w:rsidRPr="00606C80" w:rsidRDefault="002B3A90" w:rsidP="002B3A90">
      <w:pPr>
        <w:spacing w:line="360" w:lineRule="auto"/>
        <w:rPr>
          <w:sz w:val="28"/>
          <w:szCs w:val="28"/>
        </w:rPr>
      </w:pPr>
    </w:p>
    <w:p w:rsidR="00607F16" w:rsidRPr="00606C80" w:rsidRDefault="00831EE3" w:rsidP="006B71C8">
      <w:pPr>
        <w:ind w:firstLine="709"/>
        <w:jc w:val="both"/>
        <w:rPr>
          <w:sz w:val="28"/>
          <w:szCs w:val="28"/>
        </w:rPr>
      </w:pPr>
      <w:r w:rsidRPr="00606C80">
        <w:rPr>
          <w:sz w:val="28"/>
          <w:szCs w:val="28"/>
        </w:rPr>
        <w:t>Вложенными уровнями проектирования рассматриваемой системы является проектирование её отдельных частей и взаимосвязь</w:t>
      </w:r>
      <w:r w:rsidR="00A05FEF" w:rsidRPr="00606C80">
        <w:rPr>
          <w:sz w:val="28"/>
          <w:szCs w:val="28"/>
        </w:rPr>
        <w:t xml:space="preserve"> этих частей.</w:t>
      </w:r>
    </w:p>
    <w:p w:rsidR="005C6EC1" w:rsidRPr="00606C80" w:rsidRDefault="00A05FEF" w:rsidP="006B71C8">
      <w:pPr>
        <w:ind w:firstLine="709"/>
        <w:jc w:val="both"/>
        <w:rPr>
          <w:sz w:val="28"/>
          <w:szCs w:val="28"/>
        </w:rPr>
      </w:pPr>
      <w:r w:rsidRPr="00606C80">
        <w:rPr>
          <w:sz w:val="28"/>
          <w:szCs w:val="28"/>
        </w:rPr>
        <w:t xml:space="preserve">За систему управления обработкой отвечает система конвейеризации работ обработки снимков. </w:t>
      </w:r>
      <w:r w:rsidR="001431D0" w:rsidRPr="00606C80">
        <w:rPr>
          <w:sz w:val="28"/>
          <w:szCs w:val="28"/>
        </w:rPr>
        <w:t>Для получения эффективных сроков обработки комплектов снимков для заданного региона используются алгоритмы построения расписаний обработки с заданными директивн</w:t>
      </w:r>
      <w:r w:rsidR="005C6EC1" w:rsidRPr="00606C80">
        <w:rPr>
          <w:sz w:val="28"/>
          <w:szCs w:val="28"/>
        </w:rPr>
        <w:t>ыми сроками выпуска комплектов.</w:t>
      </w:r>
    </w:p>
    <w:p w:rsidR="00A05FEF" w:rsidRPr="00606C80" w:rsidRDefault="001431D0" w:rsidP="006B71C8">
      <w:pPr>
        <w:ind w:firstLine="709"/>
        <w:jc w:val="both"/>
        <w:rPr>
          <w:sz w:val="28"/>
          <w:szCs w:val="28"/>
        </w:rPr>
      </w:pPr>
      <w:r w:rsidRPr="00606C80">
        <w:rPr>
          <w:sz w:val="28"/>
          <w:szCs w:val="28"/>
        </w:rPr>
        <w:t xml:space="preserve">Проектируемая система должна </w:t>
      </w:r>
      <w:r w:rsidR="005C6EC1" w:rsidRPr="00606C80">
        <w:rPr>
          <w:sz w:val="28"/>
          <w:szCs w:val="28"/>
        </w:rPr>
        <w:t xml:space="preserve">включаться в основную систему обработки, получать на вход каталогизированные данные и выдавать в виде результата </w:t>
      </w:r>
      <w:r w:rsidR="005C6EC1" w:rsidRPr="00606C80">
        <w:rPr>
          <w:sz w:val="28"/>
          <w:szCs w:val="28"/>
        </w:rPr>
        <w:lastRenderedPageBreak/>
        <w:t>расписание обработки комплекта снимков для заданного региона. Выходные данные должны быть получены за заданное время с заданным отклонением от него.</w:t>
      </w:r>
    </w:p>
    <w:p w:rsidR="007669C6" w:rsidRDefault="007669C6" w:rsidP="006B71C8">
      <w:pPr>
        <w:ind w:firstLine="709"/>
        <w:jc w:val="both"/>
        <w:rPr>
          <w:sz w:val="28"/>
          <w:szCs w:val="28"/>
        </w:rPr>
      </w:pPr>
      <w:r w:rsidRPr="00606C80">
        <w:rPr>
          <w:sz w:val="28"/>
          <w:szCs w:val="28"/>
        </w:rPr>
        <w:t xml:space="preserve">Так же в системе обработки снимков существует система автоматизированного получения снимков. По заданным точкам на карте формируется запрос </w:t>
      </w:r>
      <w:r w:rsidR="00FF7BDF" w:rsidRPr="00606C80">
        <w:rPr>
          <w:sz w:val="28"/>
          <w:szCs w:val="28"/>
        </w:rPr>
        <w:t>к источникам снимков. От источников в ответе получаем многоканальные снимки в разных спектрах. После чего происходит каталогизация данных.</w:t>
      </w:r>
    </w:p>
    <w:p w:rsidR="006B71C8" w:rsidRPr="00606C80" w:rsidRDefault="006B71C8" w:rsidP="006B71C8">
      <w:pPr>
        <w:ind w:firstLine="709"/>
        <w:jc w:val="both"/>
        <w:rPr>
          <w:sz w:val="28"/>
          <w:szCs w:val="28"/>
        </w:rPr>
      </w:pPr>
    </w:p>
    <w:p w:rsidR="00E5387D" w:rsidRPr="00606C80" w:rsidRDefault="00A2349C" w:rsidP="001431D0">
      <w:pPr>
        <w:rPr>
          <w:noProof/>
          <w:lang w:eastAsia="uk-UA"/>
        </w:rPr>
      </w:pPr>
      <w:r w:rsidRPr="00606C80">
        <w:rPr>
          <w:noProof/>
          <w:lang w:val="uk-UA" w:eastAsia="uk-UA"/>
        </w:rPr>
        <w:drawing>
          <wp:inline distT="0" distB="0" distL="0" distR="0" wp14:anchorId="5F8F30A1" wp14:editId="13498CF2">
            <wp:extent cx="3339548" cy="3339548"/>
            <wp:effectExtent l="0" t="0" r="0" b="0"/>
            <wp:docPr id="8" name="Рисунок 8" descr="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иаграмм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9400" cy="3339400"/>
                    </a:xfrm>
                    <a:prstGeom prst="rect">
                      <a:avLst/>
                    </a:prstGeom>
                    <a:noFill/>
                    <a:ln>
                      <a:noFill/>
                    </a:ln>
                  </pic:spPr>
                </pic:pic>
              </a:graphicData>
            </a:graphic>
          </wp:inline>
        </w:drawing>
      </w:r>
    </w:p>
    <w:p w:rsidR="00E5387D" w:rsidRPr="00606C80" w:rsidRDefault="00614CAB" w:rsidP="00804A7E">
      <w:pPr>
        <w:spacing w:line="360" w:lineRule="auto"/>
        <w:rPr>
          <w:sz w:val="28"/>
          <w:szCs w:val="28"/>
        </w:rPr>
      </w:pPr>
      <w:r>
        <w:rPr>
          <w:sz w:val="28"/>
          <w:szCs w:val="28"/>
        </w:rPr>
        <w:t>Рис.</w:t>
      </w:r>
      <w:r w:rsidR="00E5387D" w:rsidRPr="00606C80">
        <w:rPr>
          <w:sz w:val="28"/>
          <w:szCs w:val="28"/>
        </w:rPr>
        <w:t xml:space="preserve"> </w:t>
      </w:r>
      <w:r>
        <w:rPr>
          <w:sz w:val="28"/>
          <w:szCs w:val="28"/>
        </w:rPr>
        <w:t>2.1</w:t>
      </w:r>
      <w:r w:rsidRPr="00787A99">
        <w:rPr>
          <w:sz w:val="28"/>
          <w:szCs w:val="28"/>
          <w:highlight w:val="yellow"/>
        </w:rPr>
        <w:t>.</w:t>
      </w:r>
      <w:r w:rsidR="00E5387D" w:rsidRPr="00787A99">
        <w:rPr>
          <w:sz w:val="28"/>
          <w:szCs w:val="28"/>
          <w:highlight w:val="yellow"/>
        </w:rPr>
        <w:t xml:space="preserve"> Диаграмма Венна</w:t>
      </w:r>
    </w:p>
    <w:p w:rsidR="00E5387D" w:rsidRPr="00606C80" w:rsidRDefault="00E5387D" w:rsidP="001431D0"/>
    <w:p w:rsidR="001431D0" w:rsidRPr="00606C80" w:rsidRDefault="00357FEC" w:rsidP="001431D0">
      <w:pPr>
        <w:spacing w:line="360" w:lineRule="auto"/>
        <w:rPr>
          <w:noProof/>
          <w:lang w:eastAsia="uk-UA"/>
        </w:rPr>
      </w:pPr>
      <w:r>
        <w:rPr>
          <w:noProof/>
          <w:lang w:val="uk-UA" w:eastAsia="uk-UA"/>
        </w:rPr>
        <w:drawing>
          <wp:inline distT="0" distB="0" distL="0" distR="0" wp14:anchorId="07B0EE71" wp14:editId="29B82651">
            <wp:extent cx="5645426" cy="326475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ель процессов.png"/>
                    <pic:cNvPicPr/>
                  </pic:nvPicPr>
                  <pic:blipFill>
                    <a:blip r:embed="rId15">
                      <a:extLst>
                        <a:ext uri="{28A0092B-C50C-407E-A947-70E740481C1C}">
                          <a14:useLocalDpi xmlns:a14="http://schemas.microsoft.com/office/drawing/2010/main" val="0"/>
                        </a:ext>
                      </a:extLst>
                    </a:blip>
                    <a:stretch>
                      <a:fillRect/>
                    </a:stretch>
                  </pic:blipFill>
                  <pic:spPr>
                    <a:xfrm>
                      <a:off x="0" y="0"/>
                      <a:ext cx="5646062" cy="3265120"/>
                    </a:xfrm>
                    <a:prstGeom prst="rect">
                      <a:avLst/>
                    </a:prstGeom>
                  </pic:spPr>
                </pic:pic>
              </a:graphicData>
            </a:graphic>
          </wp:inline>
        </w:drawing>
      </w:r>
    </w:p>
    <w:p w:rsidR="00E5387D" w:rsidRPr="00606C80" w:rsidRDefault="00DD1A24" w:rsidP="00E5387D">
      <w:pPr>
        <w:spacing w:line="360" w:lineRule="auto"/>
        <w:rPr>
          <w:sz w:val="28"/>
          <w:szCs w:val="28"/>
        </w:rPr>
      </w:pPr>
      <w:r>
        <w:rPr>
          <w:sz w:val="28"/>
          <w:szCs w:val="28"/>
        </w:rPr>
        <w:t>Рис</w:t>
      </w:r>
      <w:r w:rsidR="00614CAB">
        <w:rPr>
          <w:sz w:val="28"/>
          <w:szCs w:val="28"/>
        </w:rPr>
        <w:t>.</w:t>
      </w:r>
      <w:r>
        <w:rPr>
          <w:sz w:val="28"/>
          <w:szCs w:val="28"/>
        </w:rPr>
        <w:t xml:space="preserve"> </w:t>
      </w:r>
      <w:r w:rsidR="00614CAB">
        <w:rPr>
          <w:sz w:val="28"/>
          <w:szCs w:val="28"/>
        </w:rPr>
        <w:t xml:space="preserve">2.2. </w:t>
      </w:r>
      <w:r w:rsidR="006C4D69" w:rsidRPr="00606C80">
        <w:rPr>
          <w:sz w:val="28"/>
          <w:szCs w:val="28"/>
        </w:rPr>
        <w:t>М</w:t>
      </w:r>
      <w:r w:rsidR="00E5387D" w:rsidRPr="00606C80">
        <w:rPr>
          <w:sz w:val="28"/>
          <w:szCs w:val="28"/>
        </w:rPr>
        <w:t>одель</w:t>
      </w:r>
      <w:r w:rsidR="006C4D69" w:rsidRPr="00606C80">
        <w:rPr>
          <w:sz w:val="28"/>
          <w:szCs w:val="28"/>
        </w:rPr>
        <w:t xml:space="preserve"> процессов</w:t>
      </w:r>
      <w:r w:rsidR="00E5387D" w:rsidRPr="00606C80">
        <w:rPr>
          <w:sz w:val="28"/>
          <w:szCs w:val="28"/>
        </w:rPr>
        <w:t xml:space="preserve"> подсистемы управления обработкой</w:t>
      </w:r>
    </w:p>
    <w:p w:rsidR="00C35CBC" w:rsidRPr="00606C80" w:rsidRDefault="00C35CBC" w:rsidP="0017103D">
      <w:pPr>
        <w:spacing w:line="360" w:lineRule="auto"/>
        <w:ind w:firstLine="709"/>
        <w:jc w:val="both"/>
        <w:rPr>
          <w:sz w:val="28"/>
          <w:szCs w:val="28"/>
        </w:rPr>
      </w:pPr>
    </w:p>
    <w:p w:rsidR="00DD1A24" w:rsidRPr="00606C80" w:rsidRDefault="00DD1A24" w:rsidP="006B71C8">
      <w:pPr>
        <w:ind w:firstLine="709"/>
        <w:jc w:val="both"/>
        <w:rPr>
          <w:sz w:val="28"/>
          <w:szCs w:val="28"/>
        </w:rPr>
      </w:pPr>
      <w:r w:rsidRPr="00606C80">
        <w:rPr>
          <w:sz w:val="28"/>
          <w:szCs w:val="28"/>
        </w:rPr>
        <w:lastRenderedPageBreak/>
        <w:t>Для построения концептуальной модели системы воспользуемся технологией моделирования потоков данных.</w:t>
      </w:r>
    </w:p>
    <w:p w:rsidR="00DD1A24" w:rsidRDefault="00DD1A24" w:rsidP="006B71C8">
      <w:pPr>
        <w:ind w:firstLine="709"/>
        <w:jc w:val="both"/>
        <w:rPr>
          <w:sz w:val="28"/>
          <w:szCs w:val="28"/>
        </w:rPr>
      </w:pPr>
      <w:r w:rsidRPr="00606C80">
        <w:rPr>
          <w:sz w:val="28"/>
          <w:szCs w:val="28"/>
        </w:rPr>
        <w:t>Для начала представим нашу систему в виде одного блока верхнего уровня, решающего глобальную поставленную задачу</w:t>
      </w:r>
    </w:p>
    <w:p w:rsidR="006B71C8" w:rsidRPr="00606C80" w:rsidRDefault="006B71C8" w:rsidP="006B71C8">
      <w:pPr>
        <w:ind w:firstLine="709"/>
        <w:jc w:val="both"/>
        <w:rPr>
          <w:sz w:val="28"/>
          <w:szCs w:val="28"/>
        </w:rPr>
      </w:pPr>
    </w:p>
    <w:p w:rsidR="00DD1A24" w:rsidRPr="00606C80" w:rsidRDefault="00DD1A24" w:rsidP="00DD1A24">
      <w:pPr>
        <w:spacing w:line="360" w:lineRule="auto"/>
        <w:ind w:firstLine="540"/>
        <w:rPr>
          <w:noProof/>
          <w:sz w:val="28"/>
          <w:szCs w:val="28"/>
          <w:lang w:eastAsia="uk-UA"/>
        </w:rPr>
      </w:pPr>
      <w:r w:rsidRPr="00606C80">
        <w:rPr>
          <w:noProof/>
          <w:lang w:val="uk-UA" w:eastAsia="uk-UA"/>
        </w:rPr>
        <w:drawing>
          <wp:inline distT="0" distB="0" distL="0" distR="0" wp14:anchorId="18A2ACEC" wp14:editId="33D095C1">
            <wp:extent cx="2727297" cy="2213006"/>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l="7889" t="16000" r="15582"/>
                    <a:stretch>
                      <a:fillRect/>
                    </a:stretch>
                  </pic:blipFill>
                  <pic:spPr bwMode="auto">
                    <a:xfrm>
                      <a:off x="0" y="0"/>
                      <a:ext cx="2733332" cy="2217903"/>
                    </a:xfrm>
                    <a:prstGeom prst="rect">
                      <a:avLst/>
                    </a:prstGeom>
                    <a:noFill/>
                    <a:ln>
                      <a:noFill/>
                    </a:ln>
                  </pic:spPr>
                </pic:pic>
              </a:graphicData>
            </a:graphic>
          </wp:inline>
        </w:drawing>
      </w:r>
    </w:p>
    <w:p w:rsidR="00DD1A24" w:rsidRPr="00606C80" w:rsidRDefault="00614CAB" w:rsidP="00DD1A24">
      <w:pPr>
        <w:spacing w:line="360" w:lineRule="auto"/>
        <w:ind w:firstLine="540"/>
        <w:rPr>
          <w:noProof/>
          <w:sz w:val="28"/>
          <w:szCs w:val="28"/>
          <w:lang w:eastAsia="uk-UA"/>
        </w:rPr>
      </w:pPr>
      <w:r>
        <w:rPr>
          <w:noProof/>
          <w:sz w:val="28"/>
          <w:szCs w:val="28"/>
          <w:lang w:eastAsia="uk-UA"/>
        </w:rPr>
        <w:t>Рис.</w:t>
      </w:r>
      <w:r w:rsidR="00DD1A24" w:rsidRPr="00606C80">
        <w:rPr>
          <w:noProof/>
          <w:sz w:val="28"/>
          <w:szCs w:val="28"/>
          <w:lang w:eastAsia="uk-UA"/>
        </w:rPr>
        <w:t xml:space="preserve"> </w:t>
      </w:r>
      <w:r>
        <w:rPr>
          <w:noProof/>
          <w:sz w:val="28"/>
          <w:szCs w:val="28"/>
          <w:lang w:eastAsia="uk-UA"/>
        </w:rPr>
        <w:t>2.3.</w:t>
      </w:r>
      <w:r w:rsidR="00DD1A24" w:rsidRPr="00606C80">
        <w:rPr>
          <w:noProof/>
          <w:sz w:val="28"/>
          <w:szCs w:val="28"/>
          <w:lang w:eastAsia="uk-UA"/>
        </w:rPr>
        <w:t xml:space="preserve"> Основная цель проекта</w:t>
      </w:r>
    </w:p>
    <w:p w:rsidR="00DD1A24" w:rsidRDefault="00DD1A24" w:rsidP="006B71C8">
      <w:pPr>
        <w:ind w:firstLine="709"/>
        <w:jc w:val="both"/>
        <w:rPr>
          <w:sz w:val="28"/>
          <w:szCs w:val="28"/>
        </w:rPr>
      </w:pPr>
      <w:r w:rsidRPr="00606C80">
        <w:rPr>
          <w:sz w:val="28"/>
          <w:szCs w:val="28"/>
        </w:rPr>
        <w:t>Декомпозиция основной цели на подцели выявляет последовательности выделенных подцелей и их взаимосвязь</w:t>
      </w:r>
    </w:p>
    <w:p w:rsidR="006B71C8" w:rsidRPr="00606C80" w:rsidRDefault="006B71C8" w:rsidP="006B71C8">
      <w:pPr>
        <w:ind w:firstLine="709"/>
        <w:jc w:val="both"/>
        <w:rPr>
          <w:sz w:val="28"/>
          <w:szCs w:val="28"/>
        </w:rPr>
      </w:pPr>
    </w:p>
    <w:p w:rsidR="00DD1A24" w:rsidRPr="00606C80" w:rsidRDefault="00DD1A24" w:rsidP="00DD1A24">
      <w:pPr>
        <w:spacing w:line="360" w:lineRule="auto"/>
        <w:rPr>
          <w:noProof/>
          <w:sz w:val="28"/>
          <w:szCs w:val="28"/>
          <w:lang w:eastAsia="uk-UA"/>
        </w:rPr>
      </w:pPr>
      <w:r w:rsidRPr="00606C80">
        <w:rPr>
          <w:noProof/>
          <w:lang w:val="uk-UA" w:eastAsia="uk-UA"/>
        </w:rPr>
        <w:drawing>
          <wp:inline distT="0" distB="0" distL="0" distR="0" wp14:anchorId="640DD38B" wp14:editId="017971D0">
            <wp:extent cx="5184251" cy="2030364"/>
            <wp:effectExtent l="0" t="0" r="0" b="8255"/>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4355" cy="2034321"/>
                    </a:xfrm>
                    <a:prstGeom prst="rect">
                      <a:avLst/>
                    </a:prstGeom>
                    <a:noFill/>
                    <a:ln>
                      <a:noFill/>
                    </a:ln>
                  </pic:spPr>
                </pic:pic>
              </a:graphicData>
            </a:graphic>
          </wp:inline>
        </w:drawing>
      </w:r>
    </w:p>
    <w:p w:rsidR="00DD1A24" w:rsidRDefault="00DD1A24" w:rsidP="00DD1A24">
      <w:pPr>
        <w:spacing w:line="360" w:lineRule="auto"/>
        <w:ind w:firstLine="540"/>
        <w:rPr>
          <w:noProof/>
          <w:sz w:val="28"/>
          <w:szCs w:val="28"/>
          <w:lang w:eastAsia="uk-UA"/>
        </w:rPr>
      </w:pPr>
      <w:r w:rsidRPr="00606C80">
        <w:rPr>
          <w:noProof/>
          <w:sz w:val="28"/>
          <w:szCs w:val="28"/>
          <w:lang w:eastAsia="uk-UA"/>
        </w:rPr>
        <w:t>Рис</w:t>
      </w:r>
      <w:r w:rsidR="00614CAB">
        <w:rPr>
          <w:noProof/>
          <w:sz w:val="28"/>
          <w:szCs w:val="28"/>
          <w:lang w:eastAsia="uk-UA"/>
        </w:rPr>
        <w:t>.</w:t>
      </w:r>
      <w:r w:rsidRPr="00606C80">
        <w:rPr>
          <w:noProof/>
          <w:sz w:val="28"/>
          <w:szCs w:val="28"/>
          <w:lang w:eastAsia="uk-UA"/>
        </w:rPr>
        <w:t xml:space="preserve"> </w:t>
      </w:r>
      <w:r w:rsidR="00614CAB">
        <w:rPr>
          <w:noProof/>
          <w:sz w:val="28"/>
          <w:szCs w:val="28"/>
          <w:lang w:eastAsia="uk-UA"/>
        </w:rPr>
        <w:t>2.3.</w:t>
      </w:r>
      <w:r w:rsidRPr="00606C80">
        <w:rPr>
          <w:noProof/>
          <w:sz w:val="28"/>
          <w:szCs w:val="28"/>
          <w:lang w:eastAsia="uk-UA"/>
        </w:rPr>
        <w:t xml:space="preserve"> Детализация основной цели проекта на первом уровне</w:t>
      </w:r>
    </w:p>
    <w:p w:rsidR="006B71C8" w:rsidRPr="00606C80" w:rsidRDefault="006B71C8" w:rsidP="00DD1A24">
      <w:pPr>
        <w:spacing w:line="360" w:lineRule="auto"/>
        <w:ind w:firstLine="540"/>
        <w:rPr>
          <w:noProof/>
          <w:sz w:val="28"/>
          <w:szCs w:val="28"/>
          <w:lang w:eastAsia="uk-UA"/>
        </w:rPr>
      </w:pPr>
    </w:p>
    <w:p w:rsidR="00DD1A24" w:rsidRPr="00606C80" w:rsidRDefault="00DD1A24" w:rsidP="006B71C8">
      <w:pPr>
        <w:ind w:firstLine="709"/>
        <w:jc w:val="both"/>
        <w:rPr>
          <w:sz w:val="28"/>
          <w:szCs w:val="28"/>
        </w:rPr>
      </w:pPr>
      <w:r w:rsidRPr="00606C80">
        <w:rPr>
          <w:sz w:val="28"/>
          <w:szCs w:val="28"/>
        </w:rPr>
        <w:t>Декомпозиция узла получения новых решений покажет этапы, необходимые для получения новых решений на основе имеющихся, переход к увеличению окрестности поиска и направление экстремизмами целевой функции.</w:t>
      </w:r>
    </w:p>
    <w:p w:rsidR="00DD1A24" w:rsidRPr="00606C80" w:rsidRDefault="00DD1A24" w:rsidP="00DD1A24">
      <w:pPr>
        <w:spacing w:line="360" w:lineRule="auto"/>
        <w:rPr>
          <w:noProof/>
          <w:sz w:val="28"/>
          <w:szCs w:val="28"/>
          <w:lang w:eastAsia="uk-UA"/>
        </w:rPr>
      </w:pPr>
      <w:r w:rsidRPr="00606C80">
        <w:rPr>
          <w:noProof/>
          <w:lang w:val="uk-UA" w:eastAsia="uk-UA"/>
        </w:rPr>
        <w:lastRenderedPageBreak/>
        <w:drawing>
          <wp:inline distT="0" distB="0" distL="0" distR="0" wp14:anchorId="2B0FE4C6" wp14:editId="1BC839DA">
            <wp:extent cx="5049078" cy="2031168"/>
            <wp:effectExtent l="0" t="0" r="0" b="762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5916" cy="2033919"/>
                    </a:xfrm>
                    <a:prstGeom prst="rect">
                      <a:avLst/>
                    </a:prstGeom>
                    <a:noFill/>
                    <a:ln>
                      <a:noFill/>
                    </a:ln>
                  </pic:spPr>
                </pic:pic>
              </a:graphicData>
            </a:graphic>
          </wp:inline>
        </w:drawing>
      </w:r>
    </w:p>
    <w:p w:rsidR="00DD1A24" w:rsidRDefault="00DD1A24" w:rsidP="00DD1A24">
      <w:pPr>
        <w:spacing w:line="360" w:lineRule="auto"/>
        <w:ind w:firstLine="540"/>
        <w:rPr>
          <w:sz w:val="28"/>
          <w:szCs w:val="28"/>
        </w:rPr>
      </w:pPr>
      <w:r w:rsidRPr="00606C80">
        <w:rPr>
          <w:noProof/>
          <w:sz w:val="28"/>
          <w:szCs w:val="28"/>
          <w:lang w:eastAsia="uk-UA"/>
        </w:rPr>
        <w:t>Рис</w:t>
      </w:r>
      <w:r w:rsidR="00614CAB">
        <w:rPr>
          <w:noProof/>
          <w:sz w:val="28"/>
          <w:szCs w:val="28"/>
          <w:lang w:eastAsia="uk-UA"/>
        </w:rPr>
        <w:t>.</w:t>
      </w:r>
      <w:r w:rsidRPr="00606C80">
        <w:rPr>
          <w:noProof/>
          <w:sz w:val="28"/>
          <w:szCs w:val="28"/>
          <w:lang w:eastAsia="uk-UA"/>
        </w:rPr>
        <w:t xml:space="preserve"> </w:t>
      </w:r>
      <w:r w:rsidR="00614CAB">
        <w:rPr>
          <w:noProof/>
          <w:sz w:val="28"/>
          <w:szCs w:val="28"/>
          <w:lang w:eastAsia="uk-UA"/>
        </w:rPr>
        <w:t>2.4.</w:t>
      </w:r>
      <w:r w:rsidRPr="00606C80">
        <w:rPr>
          <w:noProof/>
          <w:sz w:val="28"/>
          <w:szCs w:val="28"/>
          <w:lang w:eastAsia="uk-UA"/>
        </w:rPr>
        <w:t xml:space="preserve"> Детализация </w:t>
      </w:r>
      <w:r w:rsidRPr="00606C80">
        <w:rPr>
          <w:sz w:val="28"/>
          <w:szCs w:val="28"/>
        </w:rPr>
        <w:t>узла получения новых решений</w:t>
      </w:r>
    </w:p>
    <w:p w:rsidR="00787A99" w:rsidRPr="00606C80" w:rsidRDefault="00787A99" w:rsidP="00125070">
      <w:pPr>
        <w:ind w:firstLine="709"/>
        <w:jc w:val="left"/>
        <w:rPr>
          <w:sz w:val="28"/>
          <w:szCs w:val="28"/>
        </w:rPr>
      </w:pPr>
      <w:r>
        <w:rPr>
          <w:sz w:val="28"/>
          <w:szCs w:val="28"/>
        </w:rPr>
        <w:t>На основании</w:t>
      </w:r>
      <w:r w:rsidR="00125070">
        <w:rPr>
          <w:sz w:val="28"/>
          <w:szCs w:val="28"/>
        </w:rPr>
        <w:t xml:space="preserve"> полученных детализированных уровней модели можно разбить процедуру проектирования и разработки на </w:t>
      </w:r>
      <w:r w:rsidR="000C0179">
        <w:rPr>
          <w:sz w:val="28"/>
          <w:szCs w:val="28"/>
        </w:rPr>
        <w:t xml:space="preserve">отдельные этапы, реализуя за отведенную итерацию определенный элемент структуры, соединяя их последовательно и в дальнейшем получая </w:t>
      </w:r>
      <w:r w:rsidR="00D15F24">
        <w:rPr>
          <w:sz w:val="28"/>
          <w:szCs w:val="28"/>
        </w:rPr>
        <w:t>систему целиком.</w:t>
      </w:r>
    </w:p>
    <w:p w:rsidR="002B3A90" w:rsidRPr="005E745D" w:rsidRDefault="002B3A90" w:rsidP="005E745D">
      <w:pPr>
        <w:pStyle w:val="1"/>
        <w:rPr>
          <w:color w:val="auto"/>
        </w:rPr>
      </w:pPr>
      <w:bookmarkStart w:id="9" w:name="_Toc482574225"/>
      <w:r w:rsidRPr="005E745D">
        <w:rPr>
          <w:color w:val="auto"/>
        </w:rPr>
        <w:t>2.3</w:t>
      </w:r>
      <w:r w:rsidR="00960372">
        <w:rPr>
          <w:color w:val="auto"/>
        </w:rPr>
        <w:t>.</w:t>
      </w:r>
      <w:r w:rsidRPr="005E745D">
        <w:rPr>
          <w:color w:val="auto"/>
        </w:rPr>
        <w:t xml:space="preserve"> Обоснование комплекса технологий при проектировании ИС</w:t>
      </w:r>
      <w:bookmarkEnd w:id="9"/>
    </w:p>
    <w:p w:rsidR="002B3A90" w:rsidRPr="00606C80" w:rsidRDefault="002B3A90" w:rsidP="002B3A90">
      <w:pPr>
        <w:spacing w:line="360" w:lineRule="auto"/>
        <w:rPr>
          <w:sz w:val="28"/>
          <w:szCs w:val="28"/>
        </w:rPr>
      </w:pPr>
    </w:p>
    <w:p w:rsidR="00FB102F" w:rsidRPr="00606C80" w:rsidRDefault="00FB102F" w:rsidP="00787A99">
      <w:pPr>
        <w:ind w:firstLine="709"/>
        <w:jc w:val="left"/>
        <w:rPr>
          <w:sz w:val="28"/>
          <w:szCs w:val="28"/>
        </w:rPr>
      </w:pPr>
      <w:r w:rsidRPr="00606C80">
        <w:rPr>
          <w:sz w:val="28"/>
          <w:szCs w:val="28"/>
        </w:rPr>
        <w:t xml:space="preserve">На начальном этапе описания требований и их анализ производился ручным методом в системе MS </w:t>
      </w:r>
      <w:proofErr w:type="spellStart"/>
      <w:r w:rsidRPr="00606C80">
        <w:rPr>
          <w:sz w:val="28"/>
          <w:szCs w:val="28"/>
        </w:rPr>
        <w:t>Word</w:t>
      </w:r>
      <w:proofErr w:type="spellEnd"/>
      <w:r w:rsidRPr="00606C80">
        <w:rPr>
          <w:sz w:val="28"/>
          <w:szCs w:val="28"/>
        </w:rPr>
        <w:t xml:space="preserve">, DIA. MS </w:t>
      </w:r>
      <w:proofErr w:type="spellStart"/>
      <w:r w:rsidRPr="00606C80">
        <w:rPr>
          <w:sz w:val="28"/>
          <w:szCs w:val="28"/>
        </w:rPr>
        <w:t>Word</w:t>
      </w:r>
      <w:proofErr w:type="spellEnd"/>
      <w:r w:rsidRPr="00606C80">
        <w:rPr>
          <w:sz w:val="28"/>
          <w:szCs w:val="28"/>
        </w:rPr>
        <w:t xml:space="preserve"> является универсальным средством для составления электронных документов. Для создания диаграмм на этапе определения и анализа требований использовалось средство DIA, которое позволяет строить диаграммы любой сложнос</w:t>
      </w:r>
      <w:r w:rsidR="00E64503" w:rsidRPr="00606C80">
        <w:rPr>
          <w:sz w:val="28"/>
          <w:szCs w:val="28"/>
        </w:rPr>
        <w:t>ти.</w:t>
      </w:r>
    </w:p>
    <w:p w:rsidR="00E64503" w:rsidRPr="00606C80" w:rsidRDefault="00E64503" w:rsidP="006B71C8">
      <w:pPr>
        <w:ind w:firstLine="709"/>
        <w:jc w:val="both"/>
        <w:rPr>
          <w:sz w:val="28"/>
          <w:szCs w:val="28"/>
        </w:rPr>
      </w:pPr>
      <w:r w:rsidRPr="00606C80">
        <w:rPr>
          <w:sz w:val="28"/>
          <w:szCs w:val="28"/>
        </w:rPr>
        <w:t xml:space="preserve">Для проектирования </w:t>
      </w:r>
      <w:r w:rsidR="0033295F" w:rsidRPr="00606C80">
        <w:rPr>
          <w:sz w:val="28"/>
          <w:szCs w:val="28"/>
        </w:rPr>
        <w:t xml:space="preserve">системы и построения диаграмм потоков работ и данных будут использоваться CASE – средства ARIS и RAMUS. Оба средства </w:t>
      </w:r>
      <w:r w:rsidR="00606C80" w:rsidRPr="00606C80">
        <w:rPr>
          <w:sz w:val="28"/>
          <w:szCs w:val="28"/>
        </w:rPr>
        <w:t>заточены</w:t>
      </w:r>
      <w:r w:rsidR="0033295F" w:rsidRPr="00606C80">
        <w:rPr>
          <w:sz w:val="28"/>
          <w:szCs w:val="28"/>
        </w:rPr>
        <w:t xml:space="preserve"> под IDEF</w:t>
      </w:r>
      <w:r w:rsidR="00C239FB" w:rsidRPr="00C239FB">
        <w:rPr>
          <w:sz w:val="28"/>
          <w:szCs w:val="28"/>
        </w:rPr>
        <w:t>/</w:t>
      </w:r>
      <w:r w:rsidR="00C239FB" w:rsidRPr="006B71C8">
        <w:rPr>
          <w:sz w:val="28"/>
          <w:szCs w:val="28"/>
        </w:rPr>
        <w:t>DWFD</w:t>
      </w:r>
      <w:r w:rsidR="0033295F" w:rsidRPr="00606C80">
        <w:rPr>
          <w:sz w:val="28"/>
          <w:szCs w:val="28"/>
        </w:rPr>
        <w:t xml:space="preserve"> </w:t>
      </w:r>
      <w:r w:rsidR="00606C80" w:rsidRPr="00606C80">
        <w:rPr>
          <w:sz w:val="28"/>
          <w:szCs w:val="28"/>
        </w:rPr>
        <w:t>стандарты и удобство при документировании разработки.</w:t>
      </w:r>
    </w:p>
    <w:p w:rsidR="00606C80" w:rsidRPr="00542FD7" w:rsidRDefault="00606C80" w:rsidP="006B71C8">
      <w:pPr>
        <w:ind w:firstLine="709"/>
        <w:jc w:val="both"/>
        <w:rPr>
          <w:sz w:val="28"/>
          <w:szCs w:val="28"/>
        </w:rPr>
      </w:pPr>
      <w:r w:rsidRPr="00606C80">
        <w:rPr>
          <w:sz w:val="28"/>
          <w:szCs w:val="28"/>
        </w:rPr>
        <w:t>В качестве парадигмы для разработки была выбрана технология ООП и использовалась визуальная среда разработки</w:t>
      </w:r>
      <w:r>
        <w:rPr>
          <w:sz w:val="28"/>
          <w:szCs w:val="28"/>
        </w:rPr>
        <w:t xml:space="preserve"> </w:t>
      </w:r>
      <w:proofErr w:type="spellStart"/>
      <w:r w:rsidRPr="00606C80">
        <w:rPr>
          <w:sz w:val="28"/>
          <w:szCs w:val="28"/>
        </w:rPr>
        <w:t>Visual</w:t>
      </w:r>
      <w:proofErr w:type="spellEnd"/>
      <w:r w:rsidRPr="00606C80">
        <w:rPr>
          <w:sz w:val="28"/>
          <w:szCs w:val="28"/>
        </w:rPr>
        <w:t xml:space="preserve"> </w:t>
      </w:r>
      <w:proofErr w:type="spellStart"/>
      <w:r w:rsidRPr="00606C80">
        <w:rPr>
          <w:sz w:val="28"/>
          <w:szCs w:val="28"/>
        </w:rPr>
        <w:t>Studio</w:t>
      </w:r>
      <w:proofErr w:type="spellEnd"/>
      <w:r>
        <w:rPr>
          <w:sz w:val="28"/>
          <w:szCs w:val="28"/>
        </w:rPr>
        <w:t>.</w:t>
      </w:r>
      <w:r w:rsidR="000524A6">
        <w:rPr>
          <w:sz w:val="28"/>
          <w:szCs w:val="28"/>
        </w:rPr>
        <w:t xml:space="preserve"> В выбранной среде можно использовать как автоматическое, так и ручное тестирование.</w:t>
      </w:r>
      <w:r w:rsidR="00542FD7" w:rsidRPr="00542FD7">
        <w:rPr>
          <w:sz w:val="28"/>
          <w:szCs w:val="28"/>
        </w:rPr>
        <w:t xml:space="preserve"> </w:t>
      </w:r>
      <w:r w:rsidR="00542FD7">
        <w:rPr>
          <w:sz w:val="28"/>
          <w:szCs w:val="28"/>
        </w:rPr>
        <w:t xml:space="preserve">Результаты тестов заносятся в </w:t>
      </w:r>
      <w:r w:rsidR="00542FD7" w:rsidRPr="006B71C8">
        <w:rPr>
          <w:sz w:val="28"/>
          <w:szCs w:val="28"/>
        </w:rPr>
        <w:t>MS</w:t>
      </w:r>
      <w:r w:rsidR="00542FD7" w:rsidRPr="00BA3DDF">
        <w:rPr>
          <w:sz w:val="28"/>
          <w:szCs w:val="28"/>
        </w:rPr>
        <w:t xml:space="preserve"> </w:t>
      </w:r>
      <w:proofErr w:type="spellStart"/>
      <w:r w:rsidR="00542FD7" w:rsidRPr="006B71C8">
        <w:rPr>
          <w:sz w:val="28"/>
          <w:szCs w:val="28"/>
        </w:rPr>
        <w:t>Excel</w:t>
      </w:r>
      <w:proofErr w:type="spellEnd"/>
      <w:r w:rsidR="00542FD7">
        <w:rPr>
          <w:sz w:val="28"/>
          <w:szCs w:val="28"/>
        </w:rPr>
        <w:t xml:space="preserve">. </w:t>
      </w:r>
    </w:p>
    <w:p w:rsidR="000524A6" w:rsidRDefault="000524A6" w:rsidP="006B71C8">
      <w:pPr>
        <w:ind w:firstLine="709"/>
        <w:jc w:val="both"/>
        <w:rPr>
          <w:sz w:val="28"/>
          <w:szCs w:val="28"/>
        </w:rPr>
      </w:pPr>
      <w:r>
        <w:rPr>
          <w:sz w:val="28"/>
          <w:szCs w:val="28"/>
        </w:rPr>
        <w:t xml:space="preserve">Для оценки качества тестов и работы системы в целом </w:t>
      </w:r>
      <w:r w:rsidR="00F14A14">
        <w:rPr>
          <w:sz w:val="28"/>
          <w:szCs w:val="28"/>
        </w:rPr>
        <w:t xml:space="preserve">используется пакет программ </w:t>
      </w:r>
      <w:r w:rsidR="00F14A14" w:rsidRPr="006B71C8">
        <w:rPr>
          <w:sz w:val="28"/>
          <w:szCs w:val="28"/>
        </w:rPr>
        <w:t>MS</w:t>
      </w:r>
      <w:r w:rsidR="00F14A14" w:rsidRPr="00F14A14">
        <w:rPr>
          <w:sz w:val="28"/>
          <w:szCs w:val="28"/>
        </w:rPr>
        <w:t xml:space="preserve"> </w:t>
      </w:r>
      <w:proofErr w:type="spellStart"/>
      <w:r w:rsidR="00F14A14" w:rsidRPr="006B71C8">
        <w:rPr>
          <w:sz w:val="28"/>
          <w:szCs w:val="28"/>
        </w:rPr>
        <w:t>Word</w:t>
      </w:r>
      <w:proofErr w:type="spellEnd"/>
      <w:r w:rsidR="00F14A14" w:rsidRPr="00F14A14">
        <w:rPr>
          <w:sz w:val="28"/>
          <w:szCs w:val="28"/>
        </w:rPr>
        <w:t xml:space="preserve"> </w:t>
      </w:r>
      <w:r w:rsidR="00F14A14">
        <w:rPr>
          <w:sz w:val="28"/>
          <w:szCs w:val="28"/>
        </w:rPr>
        <w:t xml:space="preserve">и </w:t>
      </w:r>
      <w:r w:rsidR="00F14A14" w:rsidRPr="006B71C8">
        <w:rPr>
          <w:sz w:val="28"/>
          <w:szCs w:val="28"/>
        </w:rPr>
        <w:t>MS</w:t>
      </w:r>
      <w:r w:rsidR="00F14A14" w:rsidRPr="00F14A14">
        <w:rPr>
          <w:sz w:val="28"/>
          <w:szCs w:val="28"/>
        </w:rPr>
        <w:t xml:space="preserve"> </w:t>
      </w:r>
      <w:proofErr w:type="spellStart"/>
      <w:r w:rsidR="00F14A14" w:rsidRPr="006B71C8">
        <w:rPr>
          <w:sz w:val="28"/>
          <w:szCs w:val="28"/>
        </w:rPr>
        <w:t>Excel</w:t>
      </w:r>
      <w:proofErr w:type="spellEnd"/>
      <w:r w:rsidR="00EC3575">
        <w:rPr>
          <w:sz w:val="28"/>
          <w:szCs w:val="28"/>
        </w:rPr>
        <w:t>.</w:t>
      </w:r>
    </w:p>
    <w:p w:rsidR="00EC3575" w:rsidRDefault="00EC3575" w:rsidP="006B71C8">
      <w:pPr>
        <w:ind w:firstLine="709"/>
        <w:jc w:val="both"/>
        <w:rPr>
          <w:sz w:val="28"/>
          <w:szCs w:val="28"/>
        </w:rPr>
      </w:pPr>
      <w:r>
        <w:rPr>
          <w:sz w:val="28"/>
          <w:szCs w:val="28"/>
        </w:rPr>
        <w:t>В результате итерационной разработки ИС на выходе цикла получается система с инкрементом функциональности, протестированная и документированная на всех этапах.</w:t>
      </w:r>
    </w:p>
    <w:p w:rsidR="00125070" w:rsidRDefault="00125070" w:rsidP="006B71C8">
      <w:pPr>
        <w:ind w:firstLine="709"/>
        <w:jc w:val="both"/>
        <w:rPr>
          <w:sz w:val="28"/>
          <w:szCs w:val="28"/>
        </w:rPr>
      </w:pPr>
    </w:p>
    <w:p w:rsidR="00125070" w:rsidRPr="00606C80" w:rsidRDefault="00125070" w:rsidP="00125070">
      <w:pPr>
        <w:rPr>
          <w:noProof/>
          <w:lang w:eastAsia="uk-UA"/>
        </w:rPr>
      </w:pPr>
      <w:r>
        <w:rPr>
          <w:noProof/>
          <w:lang w:val="uk-UA" w:eastAsia="uk-UA"/>
        </w:rPr>
        <w:drawing>
          <wp:inline distT="0" distB="0" distL="0" distR="0" wp14:anchorId="54276BFD" wp14:editId="0766A1B4">
            <wp:extent cx="5526157" cy="13184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мплекс технологий.png"/>
                    <pic:cNvPicPr/>
                  </pic:nvPicPr>
                  <pic:blipFill>
                    <a:blip r:embed="rId19">
                      <a:extLst>
                        <a:ext uri="{28A0092B-C50C-407E-A947-70E740481C1C}">
                          <a14:useLocalDpi xmlns:a14="http://schemas.microsoft.com/office/drawing/2010/main" val="0"/>
                        </a:ext>
                      </a:extLst>
                    </a:blip>
                    <a:stretch>
                      <a:fillRect/>
                    </a:stretch>
                  </pic:blipFill>
                  <pic:spPr>
                    <a:xfrm>
                      <a:off x="0" y="0"/>
                      <a:ext cx="5533919" cy="1320332"/>
                    </a:xfrm>
                    <a:prstGeom prst="rect">
                      <a:avLst/>
                    </a:prstGeom>
                  </pic:spPr>
                </pic:pic>
              </a:graphicData>
            </a:graphic>
          </wp:inline>
        </w:drawing>
      </w:r>
    </w:p>
    <w:p w:rsidR="00125070" w:rsidRPr="00606C80" w:rsidRDefault="00125070" w:rsidP="00125070">
      <w:pPr>
        <w:spacing w:line="360" w:lineRule="auto"/>
        <w:rPr>
          <w:sz w:val="28"/>
          <w:szCs w:val="28"/>
        </w:rPr>
      </w:pPr>
      <w:r w:rsidRPr="00606C80">
        <w:rPr>
          <w:sz w:val="28"/>
          <w:szCs w:val="28"/>
        </w:rPr>
        <w:t>Рис</w:t>
      </w:r>
      <w:r>
        <w:rPr>
          <w:sz w:val="28"/>
          <w:szCs w:val="28"/>
        </w:rPr>
        <w:t>.</w:t>
      </w:r>
      <w:r w:rsidRPr="00606C80">
        <w:rPr>
          <w:sz w:val="28"/>
          <w:szCs w:val="28"/>
        </w:rPr>
        <w:t xml:space="preserve"> </w:t>
      </w:r>
      <w:r>
        <w:rPr>
          <w:sz w:val="28"/>
          <w:szCs w:val="28"/>
        </w:rPr>
        <w:t>2.5.</w:t>
      </w:r>
      <w:r w:rsidRPr="00606C80">
        <w:rPr>
          <w:sz w:val="28"/>
          <w:szCs w:val="28"/>
        </w:rPr>
        <w:t xml:space="preserve"> Распределение выбранных технологий по этапам ЖЦ</w:t>
      </w:r>
    </w:p>
    <w:p w:rsidR="00125070" w:rsidRPr="00F14A14" w:rsidRDefault="00125070" w:rsidP="006B71C8">
      <w:pPr>
        <w:ind w:firstLine="709"/>
        <w:jc w:val="both"/>
        <w:rPr>
          <w:sz w:val="28"/>
          <w:szCs w:val="28"/>
        </w:rPr>
      </w:pPr>
    </w:p>
    <w:p w:rsidR="001B00CA" w:rsidRPr="005E745D" w:rsidRDefault="001B00CA" w:rsidP="005E745D">
      <w:pPr>
        <w:pStyle w:val="1"/>
        <w:rPr>
          <w:color w:val="auto"/>
        </w:rPr>
      </w:pPr>
      <w:bookmarkStart w:id="10" w:name="_Toc482574226"/>
      <w:r w:rsidRPr="005E745D">
        <w:rPr>
          <w:color w:val="auto"/>
        </w:rPr>
        <w:t>2.4</w:t>
      </w:r>
      <w:r w:rsidR="00960372">
        <w:rPr>
          <w:color w:val="auto"/>
        </w:rPr>
        <w:t>.</w:t>
      </w:r>
      <w:r w:rsidRPr="005E745D">
        <w:rPr>
          <w:color w:val="auto"/>
        </w:rPr>
        <w:t xml:space="preserve"> Формализованное описание комплекса технологий при проектировании ИС</w:t>
      </w:r>
      <w:bookmarkEnd w:id="10"/>
    </w:p>
    <w:p w:rsidR="001B00CA" w:rsidRPr="00606C80" w:rsidRDefault="001B00CA" w:rsidP="001B00CA">
      <w:pPr>
        <w:rPr>
          <w:color w:val="000000"/>
          <w:szCs w:val="28"/>
        </w:rPr>
      </w:pPr>
    </w:p>
    <w:p w:rsidR="001B00CA" w:rsidRPr="00606C80" w:rsidRDefault="001B00CA" w:rsidP="006B71C8">
      <w:pPr>
        <w:ind w:firstLine="709"/>
        <w:jc w:val="both"/>
        <w:rPr>
          <w:sz w:val="28"/>
          <w:szCs w:val="28"/>
        </w:rPr>
      </w:pPr>
      <w:r w:rsidRPr="00606C80">
        <w:rPr>
          <w:sz w:val="28"/>
          <w:szCs w:val="28"/>
        </w:rPr>
        <w:t xml:space="preserve">На основе </w:t>
      </w:r>
      <w:r w:rsidR="001978CA">
        <w:rPr>
          <w:sz w:val="28"/>
          <w:szCs w:val="28"/>
        </w:rPr>
        <w:t>схемы приведенной на рис.</w:t>
      </w:r>
      <w:r w:rsidR="00240620">
        <w:rPr>
          <w:sz w:val="28"/>
          <w:szCs w:val="28"/>
        </w:rPr>
        <w:t xml:space="preserve"> </w:t>
      </w:r>
      <w:r w:rsidR="001978CA">
        <w:rPr>
          <w:sz w:val="28"/>
          <w:szCs w:val="28"/>
        </w:rPr>
        <w:t>2.5.</w:t>
      </w:r>
      <w:r w:rsidRPr="00606C80">
        <w:rPr>
          <w:sz w:val="28"/>
          <w:szCs w:val="28"/>
        </w:rPr>
        <w:t xml:space="preserve"> можно формализовать описание комплекса технологий. Формализованное описание комплекта технологий при проектировании ИС представлено форм</w:t>
      </w:r>
      <w:r w:rsidR="00240620">
        <w:rPr>
          <w:sz w:val="28"/>
          <w:szCs w:val="28"/>
        </w:rPr>
        <w:t xml:space="preserve">улой </w:t>
      </w:r>
      <w:r w:rsidRPr="00606C80">
        <w:rPr>
          <w:sz w:val="28"/>
          <w:szCs w:val="28"/>
        </w:rPr>
        <w:t>1:</w:t>
      </w:r>
    </w:p>
    <w:p w:rsidR="00A128B3" w:rsidRPr="00606C80" w:rsidRDefault="00A128B3" w:rsidP="001B00CA">
      <w:pPr>
        <w:spacing w:line="360" w:lineRule="auto"/>
        <w:ind w:firstLine="709"/>
        <w:jc w:val="both"/>
        <w:rPr>
          <w:sz w:val="28"/>
          <w:szCs w:val="28"/>
        </w:rPr>
      </w:pPr>
    </w:p>
    <w:p w:rsidR="00A128B3" w:rsidRPr="00BA3DDF" w:rsidRDefault="00A128B3" w:rsidP="00D15F24">
      <w:pPr>
        <w:tabs>
          <w:tab w:val="right" w:pos="9355"/>
        </w:tabs>
        <w:rPr>
          <w:rFonts w:eastAsiaTheme="minorEastAsia"/>
          <w:sz w:val="28"/>
          <w:szCs w:val="28"/>
        </w:rPr>
      </w:pPr>
      <m:oMath>
        <m:r>
          <w:rPr>
            <w:rFonts w:ascii="Cambria Math" w:hAnsi="Cambria Math"/>
            <w:sz w:val="28"/>
            <w:szCs w:val="28"/>
          </w:rPr>
          <m:t>TD:≪</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ПрО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ПО</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ПрО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мегасис.</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декомп.процесса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данных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работ</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ПО</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ПО</m:t>
            </m:r>
          </m:sub>
        </m:sSub>
        <m:r>
          <w:rPr>
            <w:rFonts w:ascii="Cambria Math" w:hAnsi="Cambria Math"/>
            <w:sz w:val="28"/>
            <w:szCs w:val="28"/>
          </w:rPr>
          <m:t>&gt;&gt;</m:t>
        </m:r>
      </m:oMath>
      <w:r w:rsidRPr="00BA3DDF">
        <w:rPr>
          <w:rFonts w:eastAsiaTheme="minorEastAsia"/>
          <w:sz w:val="28"/>
          <w:szCs w:val="28"/>
        </w:rPr>
        <w:t>,</w:t>
      </w:r>
    </w:p>
    <w:p w:rsidR="00BA3DDF" w:rsidRPr="00B23AF9" w:rsidRDefault="00BA3DDF" w:rsidP="001B00CA">
      <w:pPr>
        <w:spacing w:line="360" w:lineRule="auto"/>
        <w:ind w:firstLine="709"/>
        <w:jc w:val="both"/>
        <w:rPr>
          <w:sz w:val="28"/>
          <w:szCs w:val="28"/>
        </w:rPr>
      </w:pPr>
    </w:p>
    <w:p w:rsidR="001B00CA" w:rsidRPr="00606C80" w:rsidRDefault="001B00CA" w:rsidP="00787A99">
      <w:pPr>
        <w:jc w:val="both"/>
        <w:rPr>
          <w:sz w:val="28"/>
          <w:szCs w:val="28"/>
        </w:rPr>
      </w:pPr>
      <w:r w:rsidRPr="00606C80">
        <w:rPr>
          <w:sz w:val="28"/>
          <w:szCs w:val="28"/>
        </w:rPr>
        <w:t>где</w:t>
      </w:r>
      <w:r w:rsidRPr="00606C80">
        <w:rPr>
          <w:sz w:val="28"/>
          <w:szCs w:val="28"/>
        </w:rPr>
        <w:tab/>
      </w:r>
      <m:oMath>
        <m:r>
          <m:rPr>
            <m:sty m:val="p"/>
          </m:rPr>
          <w:rPr>
            <w:rFonts w:ascii="Cambria Math" w:hAnsi="Cambria Math"/>
            <w:sz w:val="28"/>
            <w:szCs w:val="28"/>
          </w:rPr>
          <m:t>TD</m:t>
        </m:r>
      </m:oMath>
      <w:r w:rsidRPr="00606C80">
        <w:rPr>
          <w:sz w:val="28"/>
          <w:szCs w:val="28"/>
        </w:rPr>
        <w:t xml:space="preserve"> – технологии проектирования;</w:t>
      </w:r>
    </w:p>
    <w:p w:rsidR="001B00CA" w:rsidRPr="006B71C8" w:rsidRDefault="00C01400"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ПрО</m:t>
            </m:r>
          </m:sub>
        </m:sSub>
      </m:oMath>
      <w:r w:rsidR="001B00CA" w:rsidRPr="006B71C8">
        <w:rPr>
          <w:sz w:val="28"/>
          <w:szCs w:val="28"/>
        </w:rPr>
        <w:t xml:space="preserve"> – средства анализа предметной области;</w:t>
      </w:r>
    </w:p>
    <w:p w:rsidR="001B00CA" w:rsidRPr="00606C80" w:rsidRDefault="00C01400"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тр</m:t>
            </m:r>
          </m:sub>
        </m:sSub>
      </m:oMath>
      <w:r w:rsidR="001B00CA" w:rsidRPr="00606C80">
        <w:rPr>
          <w:sz w:val="28"/>
          <w:szCs w:val="28"/>
        </w:rPr>
        <w:t xml:space="preserve"> – средства анализа требований;</w:t>
      </w:r>
    </w:p>
    <w:p w:rsidR="001B00CA" w:rsidRPr="00606C80" w:rsidRDefault="00C01400"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ПО</m:t>
            </m:r>
          </m:sub>
        </m:sSub>
      </m:oMath>
      <w:r w:rsidR="001B00CA" w:rsidRPr="00606C80">
        <w:rPr>
          <w:sz w:val="28"/>
          <w:szCs w:val="28"/>
        </w:rPr>
        <w:t xml:space="preserve"> – средства анализа программного обеспечения;</w:t>
      </w:r>
    </w:p>
    <w:p w:rsidR="001B00CA" w:rsidRPr="00606C80" w:rsidRDefault="00C01400"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O</m:t>
            </m:r>
          </m:e>
          <m:sub>
            <m:r>
              <m:rPr>
                <m:sty m:val="p"/>
              </m:rPr>
              <w:rPr>
                <w:rFonts w:ascii="Cambria Math" w:hAnsi="Cambria Math"/>
                <w:sz w:val="28"/>
                <w:szCs w:val="28"/>
              </w:rPr>
              <m:t>ПрО</m:t>
            </m:r>
          </m:sub>
        </m:sSub>
      </m:oMath>
      <w:r w:rsidR="001B00CA" w:rsidRPr="00606C80">
        <w:rPr>
          <w:sz w:val="28"/>
          <w:szCs w:val="28"/>
        </w:rPr>
        <w:t xml:space="preserve"> – средства описания предметной области;</w:t>
      </w:r>
    </w:p>
    <w:p w:rsidR="001B00CA" w:rsidRPr="00606C80" w:rsidRDefault="00C01400"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O</m:t>
            </m:r>
          </m:e>
          <m:sub>
            <m:r>
              <m:rPr>
                <m:sty m:val="p"/>
              </m:rPr>
              <w:rPr>
                <w:rFonts w:ascii="Cambria Math" w:hAnsi="Cambria Math"/>
                <w:sz w:val="28"/>
                <w:szCs w:val="28"/>
              </w:rPr>
              <m:t>мегасис.</m:t>
            </m:r>
          </m:sub>
        </m:sSub>
      </m:oMath>
      <w:r w:rsidR="001B00CA" w:rsidRPr="00606C80">
        <w:rPr>
          <w:sz w:val="28"/>
          <w:szCs w:val="28"/>
        </w:rPr>
        <w:t xml:space="preserve"> – средства описания мега-системы;</w:t>
      </w:r>
    </w:p>
    <w:p w:rsidR="001B00CA" w:rsidRPr="00606C80" w:rsidRDefault="00C01400"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декомп.процесса</m:t>
            </m:r>
          </m:sub>
        </m:sSub>
      </m:oMath>
      <w:r w:rsidR="001B00CA" w:rsidRPr="00606C80">
        <w:rPr>
          <w:sz w:val="28"/>
          <w:szCs w:val="28"/>
        </w:rPr>
        <w:t xml:space="preserve"> – средства проектирования декомпозиции процесса;</w:t>
      </w:r>
    </w:p>
    <w:p w:rsidR="001B00CA" w:rsidRPr="00606C80" w:rsidRDefault="00C01400"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потоков данных</m:t>
            </m:r>
          </m:sub>
        </m:sSub>
      </m:oMath>
      <w:r w:rsidR="001B00CA" w:rsidRPr="00606C80">
        <w:rPr>
          <w:sz w:val="28"/>
          <w:szCs w:val="28"/>
        </w:rPr>
        <w:t xml:space="preserve"> – средства проектирования поток</w:t>
      </w:r>
      <w:proofErr w:type="spellStart"/>
      <w:r w:rsidR="00267BAB">
        <w:rPr>
          <w:sz w:val="28"/>
          <w:szCs w:val="28"/>
        </w:rPr>
        <w:t>ов</w:t>
      </w:r>
      <w:proofErr w:type="spellEnd"/>
      <w:r w:rsidR="001B00CA" w:rsidRPr="00606C80">
        <w:rPr>
          <w:sz w:val="28"/>
          <w:szCs w:val="28"/>
        </w:rPr>
        <w:t xml:space="preserve"> данных;</w:t>
      </w:r>
    </w:p>
    <w:p w:rsidR="001B00CA" w:rsidRPr="00606C80" w:rsidRDefault="00C01400"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потоков работ</m:t>
            </m:r>
          </m:sub>
        </m:sSub>
      </m:oMath>
      <w:r w:rsidR="001B00CA" w:rsidRPr="00606C80">
        <w:rPr>
          <w:sz w:val="28"/>
          <w:szCs w:val="28"/>
        </w:rPr>
        <w:t xml:space="preserve"> – средства проектирования потоков работ;</w:t>
      </w:r>
    </w:p>
    <w:p w:rsidR="001B00CA" w:rsidRPr="00606C80" w:rsidRDefault="00C01400"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ПО</m:t>
            </m:r>
          </m:sub>
        </m:sSub>
      </m:oMath>
      <w:r w:rsidR="001B00CA" w:rsidRPr="00606C80">
        <w:rPr>
          <w:sz w:val="28"/>
          <w:szCs w:val="28"/>
        </w:rPr>
        <w:t xml:space="preserve"> – средства разработки программного обеспечения;</w:t>
      </w:r>
    </w:p>
    <w:p w:rsidR="001B00CA" w:rsidRPr="000C6BA4" w:rsidRDefault="00C01400" w:rsidP="006B71C8">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ПО</m:t>
            </m:r>
          </m:sub>
        </m:sSub>
      </m:oMath>
      <w:r w:rsidR="001B00CA" w:rsidRPr="00606C80">
        <w:rPr>
          <w:sz w:val="28"/>
          <w:szCs w:val="28"/>
        </w:rPr>
        <w:t xml:space="preserve"> – средства тестир</w:t>
      </w:r>
      <w:r w:rsidR="000C6BA4">
        <w:rPr>
          <w:sz w:val="28"/>
          <w:szCs w:val="28"/>
        </w:rPr>
        <w:t>ования программного обеспечения</w:t>
      </w:r>
      <w:r w:rsidR="000C6BA4" w:rsidRPr="000C6BA4">
        <w:rPr>
          <w:sz w:val="28"/>
          <w:szCs w:val="28"/>
        </w:rPr>
        <w:t>.</w:t>
      </w:r>
    </w:p>
    <w:p w:rsidR="001B00CA" w:rsidRPr="00606C80" w:rsidRDefault="001B00CA" w:rsidP="006B71C8">
      <w:pPr>
        <w:ind w:firstLine="709"/>
        <w:jc w:val="both"/>
        <w:rPr>
          <w:sz w:val="28"/>
          <w:szCs w:val="28"/>
        </w:rPr>
      </w:pPr>
    </w:p>
    <w:p w:rsidR="00A70E1D" w:rsidRDefault="00910159" w:rsidP="006B71C8">
      <w:pPr>
        <w:ind w:firstLine="709"/>
        <w:jc w:val="both"/>
        <w:rPr>
          <w:sz w:val="28"/>
          <w:szCs w:val="28"/>
        </w:rPr>
      </w:pPr>
      <w:r>
        <w:rPr>
          <w:sz w:val="28"/>
          <w:szCs w:val="28"/>
        </w:rPr>
        <w:t>Для описания этапов анализа</w:t>
      </w:r>
      <w:r w:rsidR="001B00CA" w:rsidRPr="00606C80">
        <w:rPr>
          <w:sz w:val="28"/>
          <w:szCs w:val="28"/>
        </w:rPr>
        <w:t xml:space="preserve"> предметной области, требований и программного обеспечения использовался MS </w:t>
      </w:r>
      <w:proofErr w:type="spellStart"/>
      <w:r w:rsidR="001B00CA" w:rsidRPr="00606C80">
        <w:rPr>
          <w:sz w:val="28"/>
          <w:szCs w:val="28"/>
        </w:rPr>
        <w:t>Word</w:t>
      </w:r>
      <w:proofErr w:type="spellEnd"/>
      <w:r w:rsidR="001B00CA" w:rsidRPr="00606C80">
        <w:rPr>
          <w:sz w:val="28"/>
          <w:szCs w:val="28"/>
        </w:rPr>
        <w:t xml:space="preserve">. Анализ требований </w:t>
      </w:r>
      <w:r>
        <w:rPr>
          <w:sz w:val="28"/>
          <w:szCs w:val="28"/>
        </w:rPr>
        <w:t>проводился на основе имеющихся методов построений расписаний и анализа предметной области</w:t>
      </w:r>
      <w:r w:rsidR="001B00CA" w:rsidRPr="00606C80">
        <w:rPr>
          <w:sz w:val="28"/>
          <w:szCs w:val="28"/>
        </w:rPr>
        <w:t xml:space="preserve">. Описания предметной области </w:t>
      </w:r>
      <w:r>
        <w:rPr>
          <w:sz w:val="28"/>
          <w:szCs w:val="28"/>
        </w:rPr>
        <w:t xml:space="preserve">были получены </w:t>
      </w:r>
      <w:r w:rsidR="001B00CA" w:rsidRPr="00606C80">
        <w:rPr>
          <w:sz w:val="28"/>
          <w:szCs w:val="28"/>
        </w:rPr>
        <w:t>в виде схем</w:t>
      </w:r>
      <w:r>
        <w:rPr>
          <w:sz w:val="28"/>
          <w:szCs w:val="28"/>
        </w:rPr>
        <w:t xml:space="preserve"> систем «Как есть»</w:t>
      </w:r>
      <w:r w:rsidR="001B00CA" w:rsidRPr="00606C80">
        <w:rPr>
          <w:sz w:val="28"/>
          <w:szCs w:val="28"/>
        </w:rPr>
        <w:t xml:space="preserve"> и</w:t>
      </w:r>
      <w:r>
        <w:rPr>
          <w:sz w:val="28"/>
          <w:szCs w:val="28"/>
        </w:rPr>
        <w:t xml:space="preserve"> «Как должно быть», и</w:t>
      </w:r>
      <w:r w:rsidR="001B00CA" w:rsidRPr="00606C80">
        <w:rPr>
          <w:sz w:val="28"/>
          <w:szCs w:val="28"/>
        </w:rPr>
        <w:t xml:space="preserve"> реализованы в </w:t>
      </w:r>
      <w:r>
        <w:rPr>
          <w:sz w:val="28"/>
          <w:szCs w:val="28"/>
          <w:lang w:val="en-US"/>
        </w:rPr>
        <w:t>MS</w:t>
      </w:r>
      <w:r w:rsidRPr="00910159">
        <w:rPr>
          <w:sz w:val="28"/>
          <w:szCs w:val="28"/>
        </w:rPr>
        <w:t xml:space="preserve"> </w:t>
      </w:r>
      <w:r>
        <w:rPr>
          <w:sz w:val="28"/>
          <w:szCs w:val="28"/>
          <w:lang w:val="en-US"/>
        </w:rPr>
        <w:t>Visio</w:t>
      </w:r>
      <w:r w:rsidR="001B00CA" w:rsidRPr="00606C80">
        <w:rPr>
          <w:sz w:val="28"/>
          <w:szCs w:val="28"/>
        </w:rPr>
        <w:t>. Пояснения к схемам выполнены</w:t>
      </w:r>
      <w:r w:rsidR="00D15F24">
        <w:rPr>
          <w:sz w:val="28"/>
          <w:szCs w:val="28"/>
        </w:rPr>
        <w:t xml:space="preserve"> в MS </w:t>
      </w:r>
      <w:proofErr w:type="spellStart"/>
      <w:r w:rsidR="00D15F24">
        <w:rPr>
          <w:sz w:val="28"/>
          <w:szCs w:val="28"/>
        </w:rPr>
        <w:t>Word</w:t>
      </w:r>
      <w:proofErr w:type="spellEnd"/>
      <w:r w:rsidR="00D15F24">
        <w:rPr>
          <w:sz w:val="28"/>
          <w:szCs w:val="28"/>
        </w:rPr>
        <w:t>.</w:t>
      </w:r>
    </w:p>
    <w:p w:rsidR="00A70E1D" w:rsidRDefault="00910159" w:rsidP="006B71C8">
      <w:pPr>
        <w:ind w:firstLine="709"/>
        <w:jc w:val="both"/>
        <w:rPr>
          <w:sz w:val="28"/>
          <w:szCs w:val="28"/>
        </w:rPr>
      </w:pPr>
      <w:r>
        <w:rPr>
          <w:sz w:val="28"/>
          <w:szCs w:val="28"/>
        </w:rPr>
        <w:t>Для описания этапа</w:t>
      </w:r>
      <w:r w:rsidR="001B00CA" w:rsidRPr="00606C80">
        <w:rPr>
          <w:sz w:val="28"/>
          <w:szCs w:val="28"/>
        </w:rPr>
        <w:t xml:space="preserve"> проектирования</w:t>
      </w:r>
      <w:r>
        <w:rPr>
          <w:sz w:val="28"/>
          <w:szCs w:val="28"/>
        </w:rPr>
        <w:t xml:space="preserve"> и </w:t>
      </w:r>
      <w:r w:rsidR="001B00CA" w:rsidRPr="00606C80">
        <w:rPr>
          <w:sz w:val="28"/>
          <w:szCs w:val="28"/>
        </w:rPr>
        <w:t>декомпозиции процесс</w:t>
      </w:r>
      <w:r>
        <w:rPr>
          <w:sz w:val="28"/>
          <w:szCs w:val="28"/>
        </w:rPr>
        <w:t>ов предметной области</w:t>
      </w:r>
      <w:r w:rsidR="001B00CA" w:rsidRPr="00606C80">
        <w:rPr>
          <w:sz w:val="28"/>
          <w:szCs w:val="28"/>
        </w:rPr>
        <w:t xml:space="preserve"> использовалась технология функционального моделирования процессов (IDEF0). Описание процессов выполнялось на основе методологии функционального моделирования потоков данных (DFD) и потоков работ (WFD). </w:t>
      </w:r>
      <w:r>
        <w:rPr>
          <w:sz w:val="28"/>
          <w:szCs w:val="28"/>
        </w:rPr>
        <w:t xml:space="preserve">Для построения диаграмм IDEF0, </w:t>
      </w:r>
      <w:r w:rsidR="001B00CA" w:rsidRPr="00606C80">
        <w:rPr>
          <w:sz w:val="28"/>
          <w:szCs w:val="28"/>
        </w:rPr>
        <w:t>DFD</w:t>
      </w:r>
      <w:r>
        <w:rPr>
          <w:sz w:val="28"/>
          <w:szCs w:val="28"/>
        </w:rPr>
        <w:t xml:space="preserve"> и </w:t>
      </w:r>
      <w:r>
        <w:rPr>
          <w:sz w:val="28"/>
          <w:szCs w:val="28"/>
          <w:lang w:val="en-US"/>
        </w:rPr>
        <w:t>WFD</w:t>
      </w:r>
      <w:r w:rsidR="001B00CA" w:rsidRPr="00606C80">
        <w:rPr>
          <w:sz w:val="28"/>
          <w:szCs w:val="28"/>
        </w:rPr>
        <w:t xml:space="preserve"> используется CASE-средство </w:t>
      </w:r>
      <w:proofErr w:type="spellStart"/>
      <w:r w:rsidR="001B00CA" w:rsidRPr="00606C80">
        <w:rPr>
          <w:sz w:val="28"/>
          <w:szCs w:val="28"/>
        </w:rPr>
        <w:t>Ramus</w:t>
      </w:r>
      <w:proofErr w:type="spellEnd"/>
      <w:r w:rsidR="001B00CA" w:rsidRPr="00606C80">
        <w:rPr>
          <w:sz w:val="28"/>
          <w:szCs w:val="28"/>
        </w:rPr>
        <w:t xml:space="preserve"> </w:t>
      </w:r>
      <w:proofErr w:type="spellStart"/>
      <w:r w:rsidR="001B00CA" w:rsidRPr="00606C80">
        <w:rPr>
          <w:sz w:val="28"/>
          <w:szCs w:val="28"/>
        </w:rPr>
        <w:t>Educational</w:t>
      </w:r>
      <w:proofErr w:type="spellEnd"/>
      <w:r>
        <w:rPr>
          <w:sz w:val="28"/>
          <w:szCs w:val="28"/>
        </w:rPr>
        <w:t xml:space="preserve"> и </w:t>
      </w:r>
      <w:proofErr w:type="spellStart"/>
      <w:r>
        <w:rPr>
          <w:sz w:val="28"/>
          <w:szCs w:val="28"/>
          <w:lang w:val="en-US"/>
        </w:rPr>
        <w:t>Aris</w:t>
      </w:r>
      <w:proofErr w:type="spellEnd"/>
      <w:r w:rsidRPr="00910159">
        <w:rPr>
          <w:sz w:val="28"/>
          <w:szCs w:val="28"/>
        </w:rPr>
        <w:t xml:space="preserve"> </w:t>
      </w:r>
      <w:r>
        <w:rPr>
          <w:sz w:val="28"/>
          <w:szCs w:val="28"/>
          <w:lang w:val="en-US"/>
        </w:rPr>
        <w:t>Express</w:t>
      </w:r>
      <w:r w:rsidR="001B00CA" w:rsidRPr="00606C80">
        <w:rPr>
          <w:sz w:val="28"/>
          <w:szCs w:val="28"/>
        </w:rPr>
        <w:t xml:space="preserve">. </w:t>
      </w:r>
    </w:p>
    <w:p w:rsidR="00A70E1D" w:rsidRDefault="001B00CA" w:rsidP="006B71C8">
      <w:pPr>
        <w:ind w:firstLine="709"/>
        <w:jc w:val="both"/>
        <w:rPr>
          <w:sz w:val="28"/>
          <w:szCs w:val="28"/>
        </w:rPr>
      </w:pPr>
      <w:r w:rsidRPr="00606C80">
        <w:rPr>
          <w:sz w:val="28"/>
          <w:szCs w:val="28"/>
        </w:rPr>
        <w:t xml:space="preserve">Создание схем, которые позволяю наглядно представить структуру программы, будут выполнены в </w:t>
      </w:r>
      <w:proofErr w:type="spellStart"/>
      <w:r w:rsidR="00910159">
        <w:rPr>
          <w:sz w:val="28"/>
          <w:szCs w:val="28"/>
          <w:lang w:val="en-US"/>
        </w:rPr>
        <w:t>Aris</w:t>
      </w:r>
      <w:proofErr w:type="spellEnd"/>
      <w:r w:rsidR="00910159" w:rsidRPr="00910159">
        <w:rPr>
          <w:sz w:val="28"/>
          <w:szCs w:val="28"/>
        </w:rPr>
        <w:t xml:space="preserve"> </w:t>
      </w:r>
      <w:r w:rsidR="00910159">
        <w:rPr>
          <w:sz w:val="28"/>
          <w:szCs w:val="28"/>
          <w:lang w:val="en-US"/>
        </w:rPr>
        <w:t>Express</w:t>
      </w:r>
      <w:r w:rsidRPr="00606C80">
        <w:rPr>
          <w:sz w:val="28"/>
          <w:szCs w:val="28"/>
        </w:rPr>
        <w:t xml:space="preserve">. Разработка программного обеспечения будет </w:t>
      </w:r>
      <w:proofErr w:type="gramStart"/>
      <w:r w:rsidRPr="00606C80">
        <w:rPr>
          <w:sz w:val="28"/>
          <w:szCs w:val="28"/>
        </w:rPr>
        <w:t>выполнятся</w:t>
      </w:r>
      <w:proofErr w:type="gramEnd"/>
      <w:r w:rsidRPr="00606C80">
        <w:rPr>
          <w:sz w:val="28"/>
          <w:szCs w:val="28"/>
        </w:rPr>
        <w:t xml:space="preserve"> в интегрированной среде разработки </w:t>
      </w:r>
      <w:proofErr w:type="spellStart"/>
      <w:r w:rsidR="0033295F" w:rsidRPr="00606C80">
        <w:rPr>
          <w:sz w:val="28"/>
          <w:szCs w:val="28"/>
        </w:rPr>
        <w:t>Microsoft</w:t>
      </w:r>
      <w:proofErr w:type="spellEnd"/>
      <w:r w:rsidR="0033295F" w:rsidRPr="00606C80">
        <w:rPr>
          <w:sz w:val="28"/>
          <w:szCs w:val="28"/>
        </w:rPr>
        <w:t xml:space="preserve"> </w:t>
      </w:r>
      <w:proofErr w:type="spellStart"/>
      <w:r w:rsidR="0033295F" w:rsidRPr="00606C80">
        <w:rPr>
          <w:sz w:val="28"/>
          <w:szCs w:val="28"/>
        </w:rPr>
        <w:t>Visual</w:t>
      </w:r>
      <w:proofErr w:type="spellEnd"/>
      <w:r w:rsidR="0033295F" w:rsidRPr="00606C80">
        <w:rPr>
          <w:sz w:val="28"/>
          <w:szCs w:val="28"/>
        </w:rPr>
        <w:t xml:space="preserve"> </w:t>
      </w:r>
      <w:proofErr w:type="spellStart"/>
      <w:r w:rsidR="0033295F" w:rsidRPr="00606C80">
        <w:rPr>
          <w:sz w:val="28"/>
          <w:szCs w:val="28"/>
        </w:rPr>
        <w:t>Studio</w:t>
      </w:r>
      <w:proofErr w:type="spellEnd"/>
      <w:r w:rsidRPr="00606C80">
        <w:rPr>
          <w:sz w:val="28"/>
          <w:szCs w:val="28"/>
        </w:rPr>
        <w:t>. Тестирование разработанного программного продукта будет выполнено вручную</w:t>
      </w:r>
      <w:r w:rsidR="0033295F" w:rsidRPr="00606C80">
        <w:rPr>
          <w:sz w:val="28"/>
          <w:szCs w:val="28"/>
        </w:rPr>
        <w:t>, а так же автоматически</w:t>
      </w:r>
      <w:r w:rsidRPr="00606C80">
        <w:rPr>
          <w:sz w:val="28"/>
          <w:szCs w:val="28"/>
        </w:rPr>
        <w:t xml:space="preserve">, результаты тестирования будут записаны в MS </w:t>
      </w:r>
      <w:proofErr w:type="spellStart"/>
      <w:r w:rsidRPr="00606C80">
        <w:rPr>
          <w:sz w:val="28"/>
          <w:szCs w:val="28"/>
        </w:rPr>
        <w:t>Excel</w:t>
      </w:r>
      <w:proofErr w:type="spellEnd"/>
      <w:r w:rsidRPr="00606C80">
        <w:rPr>
          <w:sz w:val="28"/>
          <w:szCs w:val="28"/>
        </w:rPr>
        <w:t xml:space="preserve">. </w:t>
      </w:r>
    </w:p>
    <w:p w:rsidR="005E745D" w:rsidRDefault="005E745D">
      <w:pPr>
        <w:jc w:val="left"/>
        <w:rPr>
          <w:b/>
          <w:sz w:val="28"/>
          <w:szCs w:val="28"/>
        </w:rPr>
      </w:pPr>
      <w:r>
        <w:rPr>
          <w:b/>
          <w:sz w:val="28"/>
          <w:szCs w:val="28"/>
        </w:rPr>
        <w:br w:type="page"/>
      </w:r>
    </w:p>
    <w:p w:rsidR="00606C80" w:rsidRPr="005E745D" w:rsidRDefault="00606C80" w:rsidP="005E745D">
      <w:pPr>
        <w:pStyle w:val="1"/>
        <w:rPr>
          <w:color w:val="auto"/>
        </w:rPr>
      </w:pPr>
      <w:bookmarkStart w:id="11" w:name="_Toc482574227"/>
      <w:r w:rsidRPr="005E745D">
        <w:rPr>
          <w:color w:val="auto"/>
        </w:rPr>
        <w:lastRenderedPageBreak/>
        <w:t>3</w:t>
      </w:r>
      <w:r w:rsidR="00960372">
        <w:rPr>
          <w:color w:val="auto"/>
        </w:rPr>
        <w:t>.</w:t>
      </w:r>
      <w:r w:rsidRPr="005E745D">
        <w:rPr>
          <w:color w:val="auto"/>
        </w:rPr>
        <w:t xml:space="preserve"> Оценка эффективности выбранного комплекса технологий при проектировании ИС</w:t>
      </w:r>
      <w:bookmarkEnd w:id="11"/>
    </w:p>
    <w:p w:rsidR="00606C80" w:rsidRPr="005E745D" w:rsidRDefault="00606C80" w:rsidP="005E745D">
      <w:pPr>
        <w:pStyle w:val="1"/>
        <w:rPr>
          <w:color w:val="auto"/>
        </w:rPr>
      </w:pPr>
      <w:bookmarkStart w:id="12" w:name="_Toc482574228"/>
      <w:r w:rsidRPr="005E745D">
        <w:rPr>
          <w:color w:val="auto"/>
        </w:rPr>
        <w:t>3.1</w:t>
      </w:r>
      <w:r w:rsidR="00960372">
        <w:rPr>
          <w:color w:val="auto"/>
        </w:rPr>
        <w:t>.</w:t>
      </w:r>
      <w:r w:rsidRPr="005E745D">
        <w:rPr>
          <w:color w:val="auto"/>
        </w:rPr>
        <w:t xml:space="preserve"> Выбор критериев оценки комплекса технологий при проектировании ИС</w:t>
      </w:r>
      <w:bookmarkEnd w:id="12"/>
    </w:p>
    <w:p w:rsidR="00606C80" w:rsidRDefault="00606C80" w:rsidP="00606C80">
      <w:pPr>
        <w:widowControl w:val="0"/>
        <w:tabs>
          <w:tab w:val="left" w:pos="142"/>
        </w:tabs>
        <w:autoSpaceDE w:val="0"/>
        <w:autoSpaceDN w:val="0"/>
        <w:adjustRightInd w:val="0"/>
        <w:rPr>
          <w:szCs w:val="28"/>
        </w:rPr>
      </w:pPr>
    </w:p>
    <w:p w:rsidR="00606C80" w:rsidRPr="00606C80" w:rsidRDefault="00606C80" w:rsidP="006B71C8">
      <w:pPr>
        <w:ind w:firstLine="709"/>
        <w:jc w:val="both"/>
        <w:rPr>
          <w:sz w:val="28"/>
          <w:szCs w:val="28"/>
        </w:rPr>
      </w:pPr>
      <w:r w:rsidRPr="00606C80">
        <w:rPr>
          <w:sz w:val="28"/>
          <w:szCs w:val="28"/>
        </w:rPr>
        <w:t>Критерии, которые используются для оценки выбранного комплекса техн</w:t>
      </w:r>
      <w:r w:rsidR="00240620">
        <w:rPr>
          <w:sz w:val="28"/>
          <w:szCs w:val="28"/>
        </w:rPr>
        <w:t xml:space="preserve">ологий, представлены в таблице </w:t>
      </w:r>
      <w:r w:rsidR="00240620" w:rsidRPr="00240620">
        <w:rPr>
          <w:sz w:val="28"/>
          <w:szCs w:val="28"/>
        </w:rPr>
        <w:t>3</w:t>
      </w:r>
      <w:r w:rsidR="00EB0E0B">
        <w:rPr>
          <w:sz w:val="28"/>
          <w:szCs w:val="28"/>
        </w:rPr>
        <w:t>.1</w:t>
      </w:r>
      <w:r w:rsidRPr="00606C80">
        <w:rPr>
          <w:sz w:val="28"/>
          <w:szCs w:val="28"/>
        </w:rPr>
        <w:t>.</w:t>
      </w:r>
    </w:p>
    <w:p w:rsidR="00606C80" w:rsidRDefault="00606C80" w:rsidP="00606C80">
      <w:pPr>
        <w:widowControl w:val="0"/>
        <w:tabs>
          <w:tab w:val="left" w:pos="142"/>
        </w:tabs>
        <w:autoSpaceDE w:val="0"/>
        <w:autoSpaceDN w:val="0"/>
        <w:adjustRightInd w:val="0"/>
        <w:rPr>
          <w:szCs w:val="28"/>
        </w:rPr>
      </w:pPr>
    </w:p>
    <w:p w:rsidR="00606C80" w:rsidRPr="00240620" w:rsidRDefault="00606C80" w:rsidP="00561CFE">
      <w:pPr>
        <w:rPr>
          <w:sz w:val="28"/>
          <w:szCs w:val="28"/>
        </w:rPr>
      </w:pPr>
      <w:r w:rsidRPr="00240620">
        <w:rPr>
          <w:sz w:val="28"/>
          <w:szCs w:val="28"/>
        </w:rPr>
        <w:t xml:space="preserve">Таблица </w:t>
      </w:r>
      <w:r w:rsidR="00240620" w:rsidRPr="00240620">
        <w:rPr>
          <w:sz w:val="28"/>
          <w:szCs w:val="28"/>
        </w:rPr>
        <w:t>3</w:t>
      </w:r>
      <w:r w:rsidR="00614CAB">
        <w:rPr>
          <w:sz w:val="28"/>
          <w:szCs w:val="28"/>
        </w:rPr>
        <w:t>.1.</w:t>
      </w:r>
      <w:r w:rsidRPr="00240620">
        <w:rPr>
          <w:sz w:val="28"/>
          <w:szCs w:val="28"/>
        </w:rPr>
        <w:t xml:space="preserve"> Критериев оценки комплекса технологий</w:t>
      </w:r>
    </w:p>
    <w:tbl>
      <w:tblPr>
        <w:tblStyle w:val="ac"/>
        <w:tblW w:w="0" w:type="auto"/>
        <w:tblLook w:val="04A0" w:firstRow="1" w:lastRow="0" w:firstColumn="1" w:lastColumn="0" w:noHBand="0" w:noVBand="1"/>
      </w:tblPr>
      <w:tblGrid>
        <w:gridCol w:w="566"/>
        <w:gridCol w:w="4391"/>
        <w:gridCol w:w="4388"/>
      </w:tblGrid>
      <w:tr w:rsidR="00606C80" w:rsidTr="003F062B">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w:t>
            </w:r>
          </w:p>
        </w:tc>
        <w:tc>
          <w:tcPr>
            <w:tcW w:w="4391" w:type="dxa"/>
          </w:tcPr>
          <w:p w:rsidR="00606C80" w:rsidRPr="00F01FF7" w:rsidRDefault="00606C80" w:rsidP="003F062B">
            <w:pPr>
              <w:widowControl w:val="0"/>
              <w:tabs>
                <w:tab w:val="left" w:pos="142"/>
              </w:tabs>
              <w:autoSpaceDE w:val="0"/>
              <w:autoSpaceDN w:val="0"/>
              <w:adjustRightInd w:val="0"/>
              <w:rPr>
                <w:rFonts w:cs="Times New Roman"/>
                <w:szCs w:val="28"/>
              </w:rPr>
            </w:pPr>
            <w:r>
              <w:rPr>
                <w:rFonts w:cs="Times New Roman"/>
                <w:szCs w:val="28"/>
              </w:rPr>
              <w:t>Критерии</w:t>
            </w:r>
          </w:p>
        </w:tc>
        <w:tc>
          <w:tcPr>
            <w:tcW w:w="4388"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Комментарий</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доступности технологий</w:t>
            </w:r>
            <w:r w:rsidRPr="00E44078">
              <w:rPr>
                <w:rFonts w:cs="Times New Roman"/>
                <w:szCs w:val="28"/>
              </w:rPr>
              <w:t xml:space="preserve">, </w:t>
            </w:r>
            <w:r>
              <w:rPr>
                <w:rFonts w:cs="Times New Roman"/>
                <w:szCs w:val="28"/>
                <w:lang w:val="en-US"/>
              </w:rPr>
              <w:t>Q</w:t>
            </w:r>
            <w:r w:rsidRPr="00E44078">
              <w:rPr>
                <w:rFonts w:cs="Times New Roman"/>
                <w:szCs w:val="28"/>
              </w:rPr>
              <w:t>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1.1</w:t>
            </w:r>
          </w:p>
        </w:tc>
        <w:tc>
          <w:tcPr>
            <w:tcW w:w="4391" w:type="dxa"/>
            <w:vAlign w:val="center"/>
          </w:tcPr>
          <w:p w:rsidR="00606C80" w:rsidRPr="00614CAB"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Лицензирование</w:t>
            </w:r>
            <w:r w:rsidRPr="00614CAB">
              <w:rPr>
                <w:rFonts w:cs="Times New Roman"/>
                <w:szCs w:val="28"/>
              </w:rPr>
              <w:t xml:space="preserve">, </w:t>
            </w:r>
            <w:r>
              <w:rPr>
                <w:rFonts w:cs="Times New Roman"/>
                <w:szCs w:val="28"/>
                <w:lang w:val="en-US"/>
              </w:rPr>
              <w:t>q</w:t>
            </w:r>
            <w:r w:rsidRPr="00614CAB">
              <w:rPr>
                <w:rFonts w:cs="Times New Roman"/>
                <w:szCs w:val="28"/>
              </w:rPr>
              <w:t>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 xml:space="preserve">Все использованное </w:t>
            </w:r>
            <w:proofErr w:type="gramStart"/>
            <w:r>
              <w:rPr>
                <w:rFonts w:cs="Times New Roman"/>
                <w:szCs w:val="28"/>
              </w:rPr>
              <w:t>ПО</w:t>
            </w:r>
            <w:proofErr w:type="gramEnd"/>
            <w:r>
              <w:rPr>
                <w:rFonts w:cs="Times New Roman"/>
                <w:szCs w:val="28"/>
              </w:rPr>
              <w:t xml:space="preserve"> лицензированное</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r>
              <w:rPr>
                <w:rFonts w:cs="Times New Roman"/>
                <w:szCs w:val="28"/>
              </w:rPr>
              <w:t>В свободном доступе</w:t>
            </w:r>
            <w:r>
              <w:rPr>
                <w:rFonts w:cs="Times New Roman"/>
                <w:szCs w:val="28"/>
                <w:lang w:val="en-US"/>
              </w:rPr>
              <w:t>, q2</w:t>
            </w:r>
          </w:p>
        </w:tc>
        <w:tc>
          <w:tcPr>
            <w:tcW w:w="4388" w:type="dxa"/>
            <w:vAlign w:val="center"/>
          </w:tcPr>
          <w:p w:rsidR="00606C80" w:rsidRDefault="00910159" w:rsidP="0014531E">
            <w:pPr>
              <w:widowControl w:val="0"/>
              <w:tabs>
                <w:tab w:val="left" w:pos="142"/>
              </w:tabs>
              <w:autoSpaceDE w:val="0"/>
              <w:autoSpaceDN w:val="0"/>
              <w:adjustRightInd w:val="0"/>
              <w:jc w:val="left"/>
              <w:rPr>
                <w:rFonts w:cs="Times New Roman"/>
                <w:szCs w:val="28"/>
              </w:rPr>
            </w:pPr>
            <w:proofErr w:type="gramStart"/>
            <w:r>
              <w:rPr>
                <w:rFonts w:cs="Times New Roman"/>
                <w:szCs w:val="28"/>
              </w:rPr>
              <w:t xml:space="preserve">Является ли выбранное ПО </w:t>
            </w:r>
            <w:r w:rsidR="0014531E">
              <w:rPr>
                <w:rFonts w:cs="Times New Roman"/>
                <w:szCs w:val="28"/>
              </w:rPr>
              <w:t>условно бесплатным (существование бесплатных урезанных версий продукта для учебных заведений или триал версии для ознакомления)</w:t>
            </w:r>
            <w:proofErr w:type="gramEnd"/>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w:t>
            </w:r>
          </w:p>
        </w:tc>
        <w:tc>
          <w:tcPr>
            <w:tcW w:w="4391"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применимости, Q2</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RPr="0014531E"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Применимо к нескольким этапам</w:t>
            </w:r>
            <w:r w:rsidRPr="00E44078">
              <w:rPr>
                <w:rFonts w:cs="Times New Roman"/>
                <w:szCs w:val="28"/>
              </w:rPr>
              <w:t xml:space="preserve">, </w:t>
            </w:r>
            <w:r>
              <w:rPr>
                <w:rFonts w:cs="Times New Roman"/>
                <w:szCs w:val="28"/>
                <w:lang w:val="en-US"/>
              </w:rPr>
              <w:t>q</w:t>
            </w:r>
            <w:r w:rsidRPr="00E44078">
              <w:rPr>
                <w:rFonts w:cs="Times New Roman"/>
                <w:szCs w:val="28"/>
              </w:rPr>
              <w:t>3</w:t>
            </w:r>
          </w:p>
        </w:tc>
        <w:tc>
          <w:tcPr>
            <w:tcW w:w="4388" w:type="dxa"/>
            <w:vAlign w:val="center"/>
          </w:tcPr>
          <w:p w:rsidR="00606C80" w:rsidRPr="0014531E" w:rsidRDefault="0014531E" w:rsidP="0014531E">
            <w:pPr>
              <w:widowControl w:val="0"/>
              <w:tabs>
                <w:tab w:val="left" w:pos="142"/>
              </w:tabs>
              <w:autoSpaceDE w:val="0"/>
              <w:autoSpaceDN w:val="0"/>
              <w:adjustRightInd w:val="0"/>
              <w:jc w:val="left"/>
              <w:rPr>
                <w:rFonts w:cs="Times New Roman"/>
                <w:szCs w:val="28"/>
              </w:rPr>
            </w:pPr>
            <w:r>
              <w:rPr>
                <w:rFonts w:cs="Times New Roman"/>
                <w:szCs w:val="28"/>
              </w:rPr>
              <w:t xml:space="preserve">Возможность использования функционала </w:t>
            </w:r>
            <w:proofErr w:type="gramStart"/>
            <w:r>
              <w:rPr>
                <w:rFonts w:cs="Times New Roman"/>
                <w:szCs w:val="28"/>
              </w:rPr>
              <w:t>ПО</w:t>
            </w:r>
            <w:proofErr w:type="gramEnd"/>
            <w:r>
              <w:rPr>
                <w:rFonts w:cs="Times New Roman"/>
                <w:szCs w:val="28"/>
              </w:rPr>
              <w:t xml:space="preserve"> </w:t>
            </w:r>
            <w:proofErr w:type="gramStart"/>
            <w:r>
              <w:rPr>
                <w:rFonts w:cs="Times New Roman"/>
                <w:szCs w:val="28"/>
              </w:rPr>
              <w:t>на</w:t>
            </w:r>
            <w:proofErr w:type="gramEnd"/>
            <w:r>
              <w:rPr>
                <w:rFonts w:cs="Times New Roman"/>
                <w:szCs w:val="28"/>
              </w:rPr>
              <w:t xml:space="preserve"> различных этапах разработки ИС (</w:t>
            </w:r>
            <w:r>
              <w:rPr>
                <w:rFonts w:cs="Times New Roman"/>
                <w:szCs w:val="28"/>
                <w:lang w:val="en-US"/>
              </w:rPr>
              <w:t>Excel</w:t>
            </w:r>
            <w:r>
              <w:rPr>
                <w:rFonts w:cs="Times New Roman"/>
                <w:szCs w:val="28"/>
              </w:rPr>
              <w:t xml:space="preserve">, </w:t>
            </w:r>
            <w:r>
              <w:rPr>
                <w:rFonts w:cs="Times New Roman"/>
                <w:szCs w:val="28"/>
                <w:lang w:val="en-US"/>
              </w:rPr>
              <w:t>Ramus</w:t>
            </w:r>
            <w:r w:rsidRPr="0014531E">
              <w:rPr>
                <w:rFonts w:cs="Times New Roman"/>
                <w:szCs w:val="28"/>
              </w:rPr>
              <w:t xml:space="preserve">, </w:t>
            </w:r>
            <w:proofErr w:type="spellStart"/>
            <w:r>
              <w:rPr>
                <w:rFonts w:cs="Times New Roman"/>
                <w:szCs w:val="28"/>
                <w:lang w:val="en-US"/>
              </w:rPr>
              <w:t>Aris</w:t>
            </w:r>
            <w:proofErr w:type="spellEnd"/>
            <w:r>
              <w:rPr>
                <w:rFonts w:cs="Times New Roman"/>
                <w:szCs w:val="28"/>
              </w:rPr>
              <w:t>)</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proofErr w:type="spellStart"/>
            <w:r>
              <w:rPr>
                <w:rFonts w:cs="Times New Roman"/>
                <w:szCs w:val="28"/>
              </w:rPr>
              <w:t>Автоматизированость</w:t>
            </w:r>
            <w:proofErr w:type="spellEnd"/>
            <w:r>
              <w:rPr>
                <w:rFonts w:cs="Times New Roman"/>
                <w:szCs w:val="28"/>
              </w:rPr>
              <w:t xml:space="preserve"> этапов проектирования</w:t>
            </w:r>
            <w:r>
              <w:rPr>
                <w:rFonts w:cs="Times New Roman"/>
                <w:szCs w:val="28"/>
                <w:lang w:val="en-US"/>
              </w:rPr>
              <w:t>, q4</w:t>
            </w:r>
          </w:p>
        </w:tc>
        <w:tc>
          <w:tcPr>
            <w:tcW w:w="4388" w:type="dxa"/>
            <w:vAlign w:val="center"/>
          </w:tcPr>
          <w:p w:rsidR="00606C80" w:rsidRPr="009E70C0" w:rsidRDefault="00606C80" w:rsidP="0014531E">
            <w:pPr>
              <w:widowControl w:val="0"/>
              <w:tabs>
                <w:tab w:val="left" w:pos="142"/>
              </w:tabs>
              <w:autoSpaceDE w:val="0"/>
              <w:autoSpaceDN w:val="0"/>
              <w:adjustRightInd w:val="0"/>
              <w:jc w:val="left"/>
              <w:rPr>
                <w:rFonts w:cs="Times New Roman"/>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sidR="009E70C0">
              <w:rPr>
                <w:rFonts w:cs="Times New Roman"/>
                <w:szCs w:val="28"/>
              </w:rPr>
              <w:t xml:space="preserve">, </w:t>
            </w:r>
            <w:r w:rsidR="009E70C0">
              <w:rPr>
                <w:rFonts w:cs="Times New Roman"/>
                <w:szCs w:val="28"/>
                <w:lang w:val="en-US"/>
              </w:rPr>
              <w:t>ARIS</w:t>
            </w:r>
            <w:r w:rsidR="009E70C0">
              <w:rPr>
                <w:rFonts w:cs="Times New Roman"/>
                <w:szCs w:val="28"/>
              </w:rPr>
              <w:t xml:space="preserve"> обладаю</w:t>
            </w:r>
            <w:r>
              <w:rPr>
                <w:rFonts w:cs="Times New Roman"/>
                <w:szCs w:val="28"/>
              </w:rPr>
              <w:t>т автоматиз</w:t>
            </w:r>
            <w:r w:rsidR="0014531E">
              <w:rPr>
                <w:rFonts w:cs="Times New Roman"/>
                <w:szCs w:val="28"/>
              </w:rPr>
              <w:t>ацией</w:t>
            </w:r>
            <w:r w:rsidR="009E70C0">
              <w:rPr>
                <w:rFonts w:cs="Times New Roman"/>
                <w:szCs w:val="28"/>
              </w:rPr>
              <w:t xml:space="preserve"> при создании диаграмм</w:t>
            </w:r>
            <w:r w:rsidR="0014531E">
              <w:rPr>
                <w:rFonts w:cs="Times New Roman"/>
                <w:szCs w:val="28"/>
              </w:rPr>
              <w:t xml:space="preserve"> и их описаний, а так же при создании отчетов</w:t>
            </w:r>
          </w:p>
        </w:tc>
      </w:tr>
      <w:tr w:rsidR="004F2700" w:rsidTr="00240620">
        <w:tc>
          <w:tcPr>
            <w:tcW w:w="566" w:type="dxa"/>
          </w:tcPr>
          <w:p w:rsidR="004F2700" w:rsidRDefault="004F2700" w:rsidP="003F062B">
            <w:pPr>
              <w:widowControl w:val="0"/>
              <w:tabs>
                <w:tab w:val="left" w:pos="142"/>
              </w:tabs>
              <w:autoSpaceDE w:val="0"/>
              <w:autoSpaceDN w:val="0"/>
              <w:adjustRightInd w:val="0"/>
              <w:rPr>
                <w:szCs w:val="28"/>
              </w:rPr>
            </w:pPr>
            <w:r>
              <w:rPr>
                <w:szCs w:val="28"/>
              </w:rPr>
              <w:t>3</w:t>
            </w:r>
          </w:p>
        </w:tc>
        <w:tc>
          <w:tcPr>
            <w:tcW w:w="4391" w:type="dxa"/>
            <w:vAlign w:val="center"/>
          </w:tcPr>
          <w:p w:rsidR="004F2700" w:rsidRPr="004F2700" w:rsidRDefault="004F2700" w:rsidP="00240620">
            <w:pPr>
              <w:widowControl w:val="0"/>
              <w:tabs>
                <w:tab w:val="left" w:pos="142"/>
              </w:tabs>
              <w:autoSpaceDE w:val="0"/>
              <w:autoSpaceDN w:val="0"/>
              <w:adjustRightInd w:val="0"/>
              <w:jc w:val="left"/>
              <w:rPr>
                <w:szCs w:val="28"/>
              </w:rPr>
            </w:pPr>
            <w:r>
              <w:rPr>
                <w:szCs w:val="28"/>
              </w:rPr>
              <w:t xml:space="preserve">Группа критериев использования, </w:t>
            </w:r>
            <w:r>
              <w:rPr>
                <w:szCs w:val="28"/>
                <w:lang w:val="en-US"/>
              </w:rPr>
              <w:t>Q3</w:t>
            </w:r>
          </w:p>
        </w:tc>
        <w:tc>
          <w:tcPr>
            <w:tcW w:w="4388" w:type="dxa"/>
            <w:vAlign w:val="center"/>
          </w:tcPr>
          <w:p w:rsidR="004F2700" w:rsidRDefault="004F2700" w:rsidP="0014531E">
            <w:pPr>
              <w:widowControl w:val="0"/>
              <w:tabs>
                <w:tab w:val="left" w:pos="142"/>
              </w:tabs>
              <w:autoSpaceDE w:val="0"/>
              <w:autoSpaceDN w:val="0"/>
              <w:adjustRightInd w:val="0"/>
              <w:jc w:val="left"/>
              <w:rPr>
                <w:szCs w:val="28"/>
                <w:lang w:val="en-US"/>
              </w:rPr>
            </w:pPr>
          </w:p>
        </w:tc>
      </w:tr>
      <w:tr w:rsidR="009E70C0" w:rsidTr="00240620">
        <w:tc>
          <w:tcPr>
            <w:tcW w:w="566" w:type="dxa"/>
          </w:tcPr>
          <w:p w:rsidR="009E70C0" w:rsidRPr="004F2700" w:rsidRDefault="004F2700" w:rsidP="004F2700">
            <w:pPr>
              <w:widowControl w:val="0"/>
              <w:tabs>
                <w:tab w:val="left" w:pos="142"/>
              </w:tabs>
              <w:autoSpaceDE w:val="0"/>
              <w:autoSpaceDN w:val="0"/>
              <w:adjustRightInd w:val="0"/>
              <w:rPr>
                <w:szCs w:val="28"/>
              </w:rPr>
            </w:pPr>
            <w:r>
              <w:rPr>
                <w:szCs w:val="28"/>
              </w:rPr>
              <w:t>3</w:t>
            </w:r>
            <w:r w:rsidR="009E70C0">
              <w:rPr>
                <w:szCs w:val="28"/>
                <w:lang w:val="en-US"/>
              </w:rPr>
              <w:t>.</w:t>
            </w:r>
            <w:r>
              <w:rPr>
                <w:szCs w:val="28"/>
              </w:rPr>
              <w:t>1</w:t>
            </w:r>
          </w:p>
        </w:tc>
        <w:tc>
          <w:tcPr>
            <w:tcW w:w="4391" w:type="dxa"/>
            <w:vAlign w:val="center"/>
          </w:tcPr>
          <w:p w:rsidR="009E70C0" w:rsidRDefault="009E70C0" w:rsidP="00240620">
            <w:pPr>
              <w:widowControl w:val="0"/>
              <w:tabs>
                <w:tab w:val="left" w:pos="142"/>
              </w:tabs>
              <w:autoSpaceDE w:val="0"/>
              <w:autoSpaceDN w:val="0"/>
              <w:adjustRightInd w:val="0"/>
              <w:jc w:val="left"/>
              <w:rPr>
                <w:szCs w:val="28"/>
              </w:rPr>
            </w:pPr>
            <w:r>
              <w:rPr>
                <w:szCs w:val="28"/>
              </w:rPr>
              <w:t>Поддержка документирования этапов проектирования</w:t>
            </w:r>
          </w:p>
        </w:tc>
        <w:tc>
          <w:tcPr>
            <w:tcW w:w="4388" w:type="dxa"/>
            <w:vAlign w:val="center"/>
          </w:tcPr>
          <w:p w:rsidR="009E70C0" w:rsidRPr="003F51D5" w:rsidRDefault="003F51D5" w:rsidP="00240620">
            <w:pPr>
              <w:widowControl w:val="0"/>
              <w:tabs>
                <w:tab w:val="left" w:pos="142"/>
              </w:tabs>
              <w:autoSpaceDE w:val="0"/>
              <w:autoSpaceDN w:val="0"/>
              <w:adjustRightInd w:val="0"/>
              <w:jc w:val="left"/>
              <w:rPr>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Pr>
                <w:rFonts w:cs="Times New Roman"/>
                <w:szCs w:val="28"/>
              </w:rPr>
              <w:t xml:space="preserve">, </w:t>
            </w:r>
            <w:r>
              <w:rPr>
                <w:rFonts w:cs="Times New Roman"/>
                <w:szCs w:val="28"/>
                <w:lang w:val="en-US"/>
              </w:rPr>
              <w:t>ARIS</w:t>
            </w:r>
            <w:r>
              <w:rPr>
                <w:rFonts w:cs="Times New Roman"/>
                <w:szCs w:val="28"/>
              </w:rPr>
              <w:t xml:space="preserve"> имеют возможность автоматического документирования при создании диаграмм</w:t>
            </w:r>
            <w:r w:rsidR="0014531E">
              <w:rPr>
                <w:rFonts w:cs="Times New Roman"/>
                <w:szCs w:val="28"/>
              </w:rPr>
              <w:t xml:space="preserve"> а так же формирования отчетов</w:t>
            </w:r>
          </w:p>
        </w:tc>
      </w:tr>
      <w:tr w:rsidR="004F2700" w:rsidTr="00240620">
        <w:tc>
          <w:tcPr>
            <w:tcW w:w="566" w:type="dxa"/>
          </w:tcPr>
          <w:p w:rsidR="004F2700" w:rsidRPr="004F2700" w:rsidRDefault="004F2700" w:rsidP="003F062B">
            <w:pPr>
              <w:widowControl w:val="0"/>
              <w:tabs>
                <w:tab w:val="left" w:pos="142"/>
              </w:tabs>
              <w:autoSpaceDE w:val="0"/>
              <w:autoSpaceDN w:val="0"/>
              <w:adjustRightInd w:val="0"/>
              <w:rPr>
                <w:szCs w:val="28"/>
              </w:rPr>
            </w:pPr>
            <w:r>
              <w:rPr>
                <w:szCs w:val="28"/>
              </w:rPr>
              <w:t>3.2</w:t>
            </w:r>
          </w:p>
        </w:tc>
        <w:tc>
          <w:tcPr>
            <w:tcW w:w="4391" w:type="dxa"/>
            <w:vAlign w:val="center"/>
          </w:tcPr>
          <w:p w:rsidR="004F2700" w:rsidRDefault="004F2700" w:rsidP="004F2700">
            <w:pPr>
              <w:widowControl w:val="0"/>
              <w:tabs>
                <w:tab w:val="left" w:pos="142"/>
              </w:tabs>
              <w:autoSpaceDE w:val="0"/>
              <w:autoSpaceDN w:val="0"/>
              <w:adjustRightInd w:val="0"/>
              <w:jc w:val="left"/>
              <w:rPr>
                <w:szCs w:val="28"/>
              </w:rPr>
            </w:pPr>
            <w:r>
              <w:rPr>
                <w:szCs w:val="28"/>
              </w:rPr>
              <w:t>Наличие документации</w:t>
            </w:r>
          </w:p>
        </w:tc>
        <w:tc>
          <w:tcPr>
            <w:tcW w:w="4388" w:type="dxa"/>
            <w:vAlign w:val="center"/>
          </w:tcPr>
          <w:p w:rsidR="004F2700" w:rsidRPr="004F2700" w:rsidRDefault="004F2700" w:rsidP="00240620">
            <w:pPr>
              <w:widowControl w:val="0"/>
              <w:tabs>
                <w:tab w:val="left" w:pos="142"/>
              </w:tabs>
              <w:autoSpaceDE w:val="0"/>
              <w:autoSpaceDN w:val="0"/>
              <w:adjustRightInd w:val="0"/>
              <w:jc w:val="left"/>
              <w:rPr>
                <w:szCs w:val="28"/>
              </w:rPr>
            </w:pPr>
            <w:r>
              <w:rPr>
                <w:szCs w:val="28"/>
              </w:rPr>
              <w:t xml:space="preserve">Наличие </w:t>
            </w:r>
            <w:proofErr w:type="spellStart"/>
            <w:r>
              <w:rPr>
                <w:szCs w:val="28"/>
              </w:rPr>
              <w:t>рускоязычной</w:t>
            </w:r>
            <w:proofErr w:type="spellEnd"/>
            <w:r>
              <w:rPr>
                <w:szCs w:val="28"/>
              </w:rPr>
              <w:t xml:space="preserve"> документации </w:t>
            </w:r>
            <w:proofErr w:type="gramStart"/>
            <w:r>
              <w:rPr>
                <w:szCs w:val="28"/>
              </w:rPr>
              <w:t>к</w:t>
            </w:r>
            <w:proofErr w:type="gramEnd"/>
            <w:r>
              <w:rPr>
                <w:szCs w:val="28"/>
              </w:rPr>
              <w:t xml:space="preserve"> ПО в свободном доступе и в достаточном количестве для более удобного использования ПО</w:t>
            </w:r>
          </w:p>
        </w:tc>
      </w:tr>
    </w:tbl>
    <w:p w:rsidR="00606C80" w:rsidRPr="00593E13" w:rsidRDefault="00606C80" w:rsidP="00606C80">
      <w:pPr>
        <w:widowControl w:val="0"/>
        <w:tabs>
          <w:tab w:val="left" w:pos="142"/>
        </w:tabs>
        <w:autoSpaceDE w:val="0"/>
        <w:autoSpaceDN w:val="0"/>
        <w:adjustRightInd w:val="0"/>
        <w:rPr>
          <w:szCs w:val="28"/>
        </w:rPr>
      </w:pPr>
    </w:p>
    <w:p w:rsidR="00606C80" w:rsidRPr="00606C80" w:rsidRDefault="00606C80" w:rsidP="006B71C8">
      <w:pPr>
        <w:ind w:firstLine="709"/>
        <w:jc w:val="both"/>
        <w:rPr>
          <w:sz w:val="28"/>
          <w:szCs w:val="28"/>
        </w:rPr>
      </w:pPr>
      <w:r w:rsidRPr="00606C80">
        <w:rPr>
          <w:sz w:val="28"/>
          <w:szCs w:val="28"/>
        </w:rPr>
        <w:t xml:space="preserve">Комплекс технологий, который </w:t>
      </w:r>
      <w:proofErr w:type="gramStart"/>
      <w:r w:rsidRPr="00606C80">
        <w:rPr>
          <w:sz w:val="28"/>
          <w:szCs w:val="28"/>
        </w:rPr>
        <w:t>будет использоваться в научно-исследовательской работе включает</w:t>
      </w:r>
      <w:proofErr w:type="gramEnd"/>
      <w:r w:rsidRPr="00606C80">
        <w:rPr>
          <w:sz w:val="28"/>
          <w:szCs w:val="28"/>
        </w:rPr>
        <w:t xml:space="preserve"> в себя следующие программные обеспечения: MS </w:t>
      </w:r>
      <w:proofErr w:type="spellStart"/>
      <w:r w:rsidRPr="00606C80">
        <w:rPr>
          <w:sz w:val="28"/>
          <w:szCs w:val="28"/>
        </w:rPr>
        <w:t>Word</w:t>
      </w:r>
      <w:proofErr w:type="spellEnd"/>
      <w:r w:rsidRPr="00606C80">
        <w:rPr>
          <w:sz w:val="28"/>
          <w:szCs w:val="28"/>
        </w:rPr>
        <w:t xml:space="preserve">, MS </w:t>
      </w:r>
      <w:proofErr w:type="spellStart"/>
      <w:r w:rsidRPr="00606C80">
        <w:rPr>
          <w:sz w:val="28"/>
          <w:szCs w:val="28"/>
        </w:rPr>
        <w:t>Excel</w:t>
      </w:r>
      <w:proofErr w:type="spellEnd"/>
      <w:r w:rsidRPr="00606C80">
        <w:rPr>
          <w:sz w:val="28"/>
          <w:szCs w:val="28"/>
        </w:rPr>
        <w:t>,</w:t>
      </w:r>
      <w:r w:rsidR="0014531E" w:rsidRPr="0014531E">
        <w:rPr>
          <w:sz w:val="28"/>
          <w:szCs w:val="28"/>
        </w:rPr>
        <w:t xml:space="preserve"> </w:t>
      </w:r>
      <w:r w:rsidR="0014531E">
        <w:rPr>
          <w:sz w:val="28"/>
          <w:szCs w:val="28"/>
          <w:lang w:val="en-US"/>
        </w:rPr>
        <w:t>DIA</w:t>
      </w:r>
      <w:r w:rsidR="0014531E">
        <w:rPr>
          <w:sz w:val="28"/>
          <w:szCs w:val="28"/>
        </w:rPr>
        <w:t xml:space="preserve">,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w:t>
      </w:r>
      <w:r w:rsidR="0014531E">
        <w:rPr>
          <w:sz w:val="28"/>
          <w:szCs w:val="28"/>
        </w:rPr>
        <w:t xml:space="preserve"> </w:t>
      </w:r>
      <w:proofErr w:type="spellStart"/>
      <w:r w:rsidR="0014531E">
        <w:rPr>
          <w:sz w:val="28"/>
          <w:szCs w:val="28"/>
          <w:lang w:val="en-US"/>
        </w:rPr>
        <w:t>Aris</w:t>
      </w:r>
      <w:proofErr w:type="spellEnd"/>
      <w:r w:rsidR="0014531E" w:rsidRPr="00910159">
        <w:rPr>
          <w:sz w:val="28"/>
          <w:szCs w:val="28"/>
        </w:rPr>
        <w:t xml:space="preserve"> </w:t>
      </w:r>
      <w:r w:rsidR="0014531E">
        <w:rPr>
          <w:sz w:val="28"/>
          <w:szCs w:val="28"/>
          <w:lang w:val="en-US"/>
        </w:rPr>
        <w:t>Express</w:t>
      </w:r>
      <w:r w:rsidR="0014531E">
        <w:rPr>
          <w:sz w:val="28"/>
          <w:szCs w:val="28"/>
        </w:rPr>
        <w:t>,</w:t>
      </w:r>
      <w:r w:rsidRPr="00606C80">
        <w:rPr>
          <w:sz w:val="28"/>
          <w:szCs w:val="28"/>
        </w:rPr>
        <w:t xml:space="preserve"> </w:t>
      </w:r>
      <w:proofErr w:type="spellStart"/>
      <w:r w:rsidR="0014531E" w:rsidRPr="00606C80">
        <w:rPr>
          <w:sz w:val="28"/>
          <w:szCs w:val="28"/>
        </w:rPr>
        <w:t>Microsoft</w:t>
      </w:r>
      <w:proofErr w:type="spellEnd"/>
      <w:r w:rsidR="0014531E" w:rsidRPr="00606C80">
        <w:rPr>
          <w:sz w:val="28"/>
          <w:szCs w:val="28"/>
        </w:rPr>
        <w:t xml:space="preserve"> </w:t>
      </w:r>
      <w:proofErr w:type="spellStart"/>
      <w:r w:rsidR="0014531E" w:rsidRPr="00606C80">
        <w:rPr>
          <w:sz w:val="28"/>
          <w:szCs w:val="28"/>
        </w:rPr>
        <w:t>Visual</w:t>
      </w:r>
      <w:proofErr w:type="spellEnd"/>
      <w:r w:rsidR="0014531E" w:rsidRPr="00606C80">
        <w:rPr>
          <w:sz w:val="28"/>
          <w:szCs w:val="28"/>
        </w:rPr>
        <w:t xml:space="preserve"> </w:t>
      </w:r>
      <w:proofErr w:type="spellStart"/>
      <w:r w:rsidR="0014531E" w:rsidRPr="00606C80">
        <w:rPr>
          <w:sz w:val="28"/>
          <w:szCs w:val="28"/>
        </w:rPr>
        <w:t>Studio</w:t>
      </w:r>
      <w:proofErr w:type="spellEnd"/>
      <w:r w:rsidRPr="00606C80">
        <w:rPr>
          <w:sz w:val="28"/>
          <w:szCs w:val="28"/>
        </w:rPr>
        <w:t>.</w:t>
      </w:r>
    </w:p>
    <w:p w:rsidR="00606C80" w:rsidRPr="005E745D" w:rsidRDefault="00606C80" w:rsidP="005E745D">
      <w:pPr>
        <w:pStyle w:val="1"/>
        <w:rPr>
          <w:color w:val="auto"/>
        </w:rPr>
      </w:pPr>
      <w:bookmarkStart w:id="13" w:name="_Toc482574229"/>
      <w:r w:rsidRPr="005E745D">
        <w:rPr>
          <w:color w:val="auto"/>
        </w:rPr>
        <w:t>3.2</w:t>
      </w:r>
      <w:r w:rsidR="00960372">
        <w:rPr>
          <w:color w:val="auto"/>
        </w:rPr>
        <w:t>.</w:t>
      </w:r>
      <w:r w:rsidRPr="005E745D">
        <w:rPr>
          <w:color w:val="auto"/>
        </w:rPr>
        <w:t xml:space="preserve"> Расчет </w:t>
      </w:r>
      <w:proofErr w:type="gramStart"/>
      <w:r w:rsidRPr="005E745D">
        <w:rPr>
          <w:color w:val="auto"/>
        </w:rPr>
        <w:t>показателя эффективности оценки комплекса технологий</w:t>
      </w:r>
      <w:bookmarkEnd w:id="13"/>
      <w:proofErr w:type="gramEnd"/>
    </w:p>
    <w:p w:rsidR="00606C80" w:rsidRPr="005E745D" w:rsidRDefault="00606C80" w:rsidP="005E745D">
      <w:pPr>
        <w:widowControl w:val="0"/>
        <w:tabs>
          <w:tab w:val="left" w:pos="142"/>
        </w:tabs>
        <w:autoSpaceDE w:val="0"/>
        <w:autoSpaceDN w:val="0"/>
        <w:adjustRightInd w:val="0"/>
        <w:rPr>
          <w:szCs w:val="28"/>
        </w:rPr>
      </w:pPr>
    </w:p>
    <w:p w:rsidR="00606C80" w:rsidRPr="00606C80" w:rsidRDefault="004F2700" w:rsidP="006B71C8">
      <w:pPr>
        <w:ind w:firstLine="709"/>
        <w:jc w:val="both"/>
        <w:rPr>
          <w:sz w:val="28"/>
          <w:szCs w:val="28"/>
        </w:rPr>
      </w:pPr>
      <w:r>
        <w:rPr>
          <w:sz w:val="28"/>
          <w:szCs w:val="28"/>
        </w:rPr>
        <w:t>Для проведения расчетов необходимо, чтобы критерии имели одно направление экстремизмами и были приведены к одной размерности</w:t>
      </w:r>
      <w:r w:rsidR="00606C80" w:rsidRPr="00606C80">
        <w:rPr>
          <w:sz w:val="28"/>
          <w:szCs w:val="28"/>
        </w:rPr>
        <w:t xml:space="preserve">. </w:t>
      </w:r>
    </w:p>
    <w:p w:rsidR="00606C80" w:rsidRPr="00606C80" w:rsidRDefault="00606C80" w:rsidP="006B71C8">
      <w:pPr>
        <w:ind w:firstLine="709"/>
        <w:jc w:val="both"/>
        <w:rPr>
          <w:sz w:val="28"/>
          <w:szCs w:val="28"/>
        </w:rPr>
      </w:pPr>
      <w:r w:rsidRPr="00606C80">
        <w:rPr>
          <w:sz w:val="28"/>
          <w:szCs w:val="28"/>
        </w:rPr>
        <w:t>Группа критериев доступности технологий, Q1:</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lastRenderedPageBreak/>
        <w:t xml:space="preserve">вероятность того, что ПО </w:t>
      </w:r>
      <w:proofErr w:type="gramStart"/>
      <w:r w:rsidRPr="007E6FD9">
        <w:rPr>
          <w:sz w:val="28"/>
          <w:szCs w:val="28"/>
        </w:rPr>
        <w:t>лицензированное</w:t>
      </w:r>
      <w:proofErr w:type="gramEnd"/>
      <w:r w:rsidRPr="007E6FD9">
        <w:rPr>
          <w:sz w:val="28"/>
          <w:szCs w:val="28"/>
        </w:rPr>
        <w:t xml:space="preserve">, q1 (критерий </w:t>
      </w:r>
      <w:proofErr w:type="spellStart"/>
      <w:r w:rsidRPr="007E6FD9">
        <w:rPr>
          <w:sz w:val="28"/>
          <w:szCs w:val="28"/>
        </w:rPr>
        <w:t>максимизируется</w:t>
      </w:r>
      <w:proofErr w:type="spellEnd"/>
      <w:r w:rsidRPr="007E6FD9">
        <w:rPr>
          <w:sz w:val="28"/>
          <w:szCs w:val="28"/>
        </w:rPr>
        <w:t>);</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 xml:space="preserve">вероятность того, что </w:t>
      </w:r>
      <w:proofErr w:type="gramStart"/>
      <w:r w:rsidRPr="007E6FD9">
        <w:rPr>
          <w:sz w:val="28"/>
          <w:szCs w:val="28"/>
        </w:rPr>
        <w:t>ПО</w:t>
      </w:r>
      <w:proofErr w:type="gramEnd"/>
      <w:r w:rsidRPr="007E6FD9">
        <w:rPr>
          <w:sz w:val="28"/>
          <w:szCs w:val="28"/>
        </w:rPr>
        <w:t xml:space="preserve"> распространяется </w:t>
      </w:r>
      <w:proofErr w:type="gramStart"/>
      <w:r w:rsidRPr="007E6FD9">
        <w:rPr>
          <w:sz w:val="28"/>
          <w:szCs w:val="28"/>
        </w:rPr>
        <w:t>в</w:t>
      </w:r>
      <w:proofErr w:type="gramEnd"/>
      <w:r w:rsidRPr="007E6FD9">
        <w:rPr>
          <w:sz w:val="28"/>
          <w:szCs w:val="28"/>
        </w:rPr>
        <w:t xml:space="preserve"> свободном доступе, q2 (критерий </w:t>
      </w:r>
      <w:proofErr w:type="spellStart"/>
      <w:r w:rsidRPr="007E6FD9">
        <w:rPr>
          <w:sz w:val="28"/>
          <w:szCs w:val="28"/>
        </w:rPr>
        <w:t>максимизируется</w:t>
      </w:r>
      <w:proofErr w:type="spellEnd"/>
      <w:r w:rsidRPr="007E6FD9">
        <w:rPr>
          <w:sz w:val="28"/>
          <w:szCs w:val="28"/>
        </w:rPr>
        <w:t>).</w:t>
      </w:r>
    </w:p>
    <w:p w:rsidR="00606C80" w:rsidRPr="00606C80" w:rsidRDefault="00606C80" w:rsidP="004F2700">
      <w:pPr>
        <w:ind w:firstLine="709"/>
        <w:jc w:val="both"/>
        <w:rPr>
          <w:sz w:val="28"/>
          <w:szCs w:val="28"/>
        </w:rPr>
      </w:pPr>
      <w:r w:rsidRPr="00606C80">
        <w:rPr>
          <w:sz w:val="28"/>
          <w:szCs w:val="28"/>
        </w:rPr>
        <w:t>Группа критериев применимости, Q2:</w:t>
      </w:r>
    </w:p>
    <w:p w:rsidR="00606C80" w:rsidRPr="00606C80" w:rsidRDefault="00606C80"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применимо к нескольким этапам, q3 (критерий </w:t>
      </w:r>
      <w:proofErr w:type="spellStart"/>
      <w:r w:rsidRPr="00606C80">
        <w:rPr>
          <w:sz w:val="28"/>
          <w:szCs w:val="28"/>
        </w:rPr>
        <w:t>максимизируется</w:t>
      </w:r>
      <w:proofErr w:type="spellEnd"/>
      <w:r w:rsidRPr="00606C80">
        <w:rPr>
          <w:sz w:val="28"/>
          <w:szCs w:val="28"/>
        </w:rPr>
        <w:t>);</w:t>
      </w:r>
    </w:p>
    <w:p w:rsidR="00606C80" w:rsidRDefault="00606C80"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поддерживает </w:t>
      </w:r>
      <w:proofErr w:type="spellStart"/>
      <w:r w:rsidRPr="00606C80">
        <w:rPr>
          <w:sz w:val="28"/>
          <w:szCs w:val="28"/>
        </w:rPr>
        <w:t>автоматизированость</w:t>
      </w:r>
      <w:proofErr w:type="spellEnd"/>
      <w:r w:rsidRPr="00606C80">
        <w:rPr>
          <w:sz w:val="28"/>
          <w:szCs w:val="28"/>
        </w:rPr>
        <w:t xml:space="preserve"> этапов проектирования, q4 (критерий </w:t>
      </w:r>
      <w:proofErr w:type="spellStart"/>
      <w:r w:rsidRPr="00606C80">
        <w:rPr>
          <w:sz w:val="28"/>
          <w:szCs w:val="28"/>
        </w:rPr>
        <w:t>максимизируется</w:t>
      </w:r>
      <w:proofErr w:type="spellEnd"/>
      <w:r w:rsidRPr="00606C80">
        <w:rPr>
          <w:sz w:val="28"/>
          <w:szCs w:val="28"/>
        </w:rPr>
        <w:t>).</w:t>
      </w:r>
    </w:p>
    <w:p w:rsidR="004F2700" w:rsidRPr="004F2700" w:rsidRDefault="004F2700" w:rsidP="004F2700">
      <w:pPr>
        <w:ind w:firstLine="709"/>
        <w:jc w:val="both"/>
        <w:rPr>
          <w:sz w:val="28"/>
          <w:szCs w:val="28"/>
        </w:rPr>
      </w:pPr>
      <w:r w:rsidRPr="004F2700">
        <w:rPr>
          <w:sz w:val="28"/>
          <w:szCs w:val="28"/>
        </w:rPr>
        <w:t>Г</w:t>
      </w:r>
      <w:r w:rsidR="00D44444">
        <w:rPr>
          <w:sz w:val="28"/>
          <w:szCs w:val="28"/>
        </w:rPr>
        <w:t>руппа критериев использования, Q</w:t>
      </w:r>
      <w:r w:rsidR="00D44444">
        <w:rPr>
          <w:sz w:val="28"/>
          <w:szCs w:val="28"/>
          <w:lang w:val="en-US"/>
        </w:rPr>
        <w:t>3</w:t>
      </w:r>
      <w:r w:rsidRPr="004F2700">
        <w:rPr>
          <w:sz w:val="28"/>
          <w:szCs w:val="28"/>
        </w:rPr>
        <w:t>:</w:t>
      </w:r>
    </w:p>
    <w:p w:rsidR="007E6FD9" w:rsidRDefault="007E6FD9"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используемое </w:t>
      </w:r>
      <w:proofErr w:type="gramStart"/>
      <w:r w:rsidRPr="00606C80">
        <w:rPr>
          <w:sz w:val="28"/>
          <w:szCs w:val="28"/>
        </w:rPr>
        <w:t>ПО поддерживает</w:t>
      </w:r>
      <w:proofErr w:type="gramEnd"/>
      <w:r w:rsidRPr="00606C80">
        <w:rPr>
          <w:sz w:val="28"/>
          <w:szCs w:val="28"/>
        </w:rPr>
        <w:t xml:space="preserve"> </w:t>
      </w:r>
      <w:r w:rsidRPr="007E6FD9">
        <w:rPr>
          <w:sz w:val="28"/>
          <w:szCs w:val="28"/>
        </w:rPr>
        <w:t>документирования этапов проектирования</w:t>
      </w:r>
      <w:r>
        <w:rPr>
          <w:sz w:val="28"/>
          <w:szCs w:val="28"/>
        </w:rPr>
        <w:t>, q</w:t>
      </w:r>
      <w:r w:rsidRPr="007E6FD9">
        <w:rPr>
          <w:sz w:val="28"/>
          <w:szCs w:val="28"/>
        </w:rPr>
        <w:t>5</w:t>
      </w:r>
      <w:r w:rsidR="004F2700">
        <w:rPr>
          <w:sz w:val="28"/>
          <w:szCs w:val="28"/>
        </w:rPr>
        <w:t xml:space="preserve"> (критерий </w:t>
      </w:r>
      <w:proofErr w:type="spellStart"/>
      <w:r w:rsidR="004F2700">
        <w:rPr>
          <w:sz w:val="28"/>
          <w:szCs w:val="28"/>
        </w:rPr>
        <w:t>максимизируется</w:t>
      </w:r>
      <w:proofErr w:type="spellEnd"/>
      <w:r w:rsidR="004F2700">
        <w:rPr>
          <w:sz w:val="28"/>
          <w:szCs w:val="28"/>
        </w:rPr>
        <w:t>);</w:t>
      </w:r>
    </w:p>
    <w:p w:rsidR="004F2700" w:rsidRPr="00606C80" w:rsidRDefault="004F2700" w:rsidP="007E6FD9">
      <w:pPr>
        <w:pStyle w:val="a3"/>
        <w:numPr>
          <w:ilvl w:val="0"/>
          <w:numId w:val="2"/>
        </w:numPr>
        <w:spacing w:line="276" w:lineRule="auto"/>
        <w:ind w:left="0" w:firstLine="360"/>
        <w:jc w:val="both"/>
        <w:rPr>
          <w:sz w:val="28"/>
          <w:szCs w:val="28"/>
        </w:rPr>
      </w:pPr>
      <w:r>
        <w:rPr>
          <w:sz w:val="28"/>
          <w:szCs w:val="28"/>
        </w:rPr>
        <w:t xml:space="preserve">вероятность того, что </w:t>
      </w:r>
      <w:proofErr w:type="gramStart"/>
      <w:r>
        <w:rPr>
          <w:sz w:val="28"/>
          <w:szCs w:val="28"/>
        </w:rPr>
        <w:t>у</w:t>
      </w:r>
      <w:proofErr w:type="gramEnd"/>
      <w:r>
        <w:rPr>
          <w:sz w:val="28"/>
          <w:szCs w:val="28"/>
        </w:rPr>
        <w:t xml:space="preserve"> ПО существует документация на русском языке в достаточном количестве в свободном доступе, </w:t>
      </w:r>
      <w:r>
        <w:rPr>
          <w:sz w:val="28"/>
          <w:szCs w:val="28"/>
          <w:lang w:val="en-US"/>
        </w:rPr>
        <w:t>q</w:t>
      </w:r>
      <w:r w:rsidRPr="004F2700">
        <w:rPr>
          <w:sz w:val="28"/>
          <w:szCs w:val="28"/>
        </w:rPr>
        <w:t>6</w:t>
      </w:r>
      <w:r>
        <w:rPr>
          <w:sz w:val="28"/>
          <w:szCs w:val="28"/>
        </w:rPr>
        <w:t xml:space="preserve"> (критерий </w:t>
      </w:r>
      <w:proofErr w:type="spellStart"/>
      <w:r>
        <w:rPr>
          <w:sz w:val="28"/>
          <w:szCs w:val="28"/>
        </w:rPr>
        <w:t>максимизируется</w:t>
      </w:r>
      <w:proofErr w:type="spellEnd"/>
      <w:r>
        <w:rPr>
          <w:sz w:val="28"/>
          <w:szCs w:val="28"/>
        </w:rPr>
        <w:t>)</w:t>
      </w:r>
    </w:p>
    <w:p w:rsidR="00606C80" w:rsidRDefault="00606C80" w:rsidP="006B71C8">
      <w:pPr>
        <w:ind w:firstLine="709"/>
        <w:jc w:val="both"/>
        <w:rPr>
          <w:sz w:val="28"/>
          <w:szCs w:val="28"/>
        </w:rPr>
      </w:pPr>
      <w:r w:rsidRPr="00606C80">
        <w:rPr>
          <w:sz w:val="28"/>
          <w:szCs w:val="28"/>
        </w:rPr>
        <w:t>Сформированная иерархия изображена на р</w:t>
      </w:r>
      <w:r w:rsidR="00EB0E0B">
        <w:rPr>
          <w:sz w:val="28"/>
          <w:szCs w:val="28"/>
        </w:rPr>
        <w:t>ис.</w:t>
      </w:r>
      <w:r w:rsidR="00240620">
        <w:rPr>
          <w:sz w:val="28"/>
          <w:szCs w:val="28"/>
        </w:rPr>
        <w:t xml:space="preserve"> </w:t>
      </w:r>
      <w:r w:rsidR="00EB0E0B">
        <w:rPr>
          <w:sz w:val="28"/>
          <w:szCs w:val="28"/>
        </w:rPr>
        <w:t>3.1</w:t>
      </w:r>
      <w:r w:rsidRPr="00606C80">
        <w:rPr>
          <w:sz w:val="28"/>
          <w:szCs w:val="28"/>
        </w:rPr>
        <w:t>.</w:t>
      </w:r>
    </w:p>
    <w:p w:rsidR="006B71C8" w:rsidRPr="00606C80" w:rsidRDefault="006B71C8" w:rsidP="006B71C8">
      <w:pPr>
        <w:ind w:firstLine="709"/>
        <w:jc w:val="both"/>
        <w:rPr>
          <w:sz w:val="28"/>
          <w:szCs w:val="28"/>
        </w:rPr>
      </w:pPr>
    </w:p>
    <w:p w:rsidR="00606C80" w:rsidRDefault="00D44444" w:rsidP="00606C80">
      <w:pPr>
        <w:rPr>
          <w:lang w:val="en-US"/>
        </w:rPr>
      </w:pPr>
      <w:r>
        <w:rPr>
          <w:noProof/>
          <w:lang w:val="uk-UA" w:eastAsia="uk-UA"/>
        </w:rPr>
        <w:drawing>
          <wp:inline distT="0" distB="0" distL="0" distR="0" wp14:anchorId="42D2EC40" wp14:editId="30BE1F87">
            <wp:extent cx="4460682" cy="245758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критериев технологий.png"/>
                    <pic:cNvPicPr/>
                  </pic:nvPicPr>
                  <pic:blipFill>
                    <a:blip r:embed="rId20">
                      <a:extLst>
                        <a:ext uri="{28A0092B-C50C-407E-A947-70E740481C1C}">
                          <a14:useLocalDpi xmlns:a14="http://schemas.microsoft.com/office/drawing/2010/main" val="0"/>
                        </a:ext>
                      </a:extLst>
                    </a:blip>
                    <a:stretch>
                      <a:fillRect/>
                    </a:stretch>
                  </pic:blipFill>
                  <pic:spPr>
                    <a:xfrm>
                      <a:off x="0" y="0"/>
                      <a:ext cx="4468223" cy="2461738"/>
                    </a:xfrm>
                    <a:prstGeom prst="rect">
                      <a:avLst/>
                    </a:prstGeom>
                  </pic:spPr>
                </pic:pic>
              </a:graphicData>
            </a:graphic>
          </wp:inline>
        </w:drawing>
      </w:r>
    </w:p>
    <w:p w:rsidR="00606C80" w:rsidRPr="009076B7" w:rsidRDefault="00240620" w:rsidP="00240620">
      <w:pPr>
        <w:spacing w:line="360" w:lineRule="auto"/>
        <w:rPr>
          <w:sz w:val="28"/>
          <w:szCs w:val="28"/>
        </w:rPr>
      </w:pPr>
      <w:r>
        <w:rPr>
          <w:sz w:val="28"/>
          <w:szCs w:val="28"/>
        </w:rPr>
        <w:t xml:space="preserve">Рисунок </w:t>
      </w:r>
      <w:r w:rsidR="00EB0E0B">
        <w:rPr>
          <w:sz w:val="28"/>
          <w:szCs w:val="28"/>
        </w:rPr>
        <w:t>3.1.</w:t>
      </w:r>
      <w:r w:rsidRPr="009076B7">
        <w:rPr>
          <w:sz w:val="28"/>
          <w:szCs w:val="28"/>
        </w:rPr>
        <w:t xml:space="preserve"> </w:t>
      </w:r>
      <w:r w:rsidR="00606C80" w:rsidRPr="00240620">
        <w:rPr>
          <w:sz w:val="28"/>
          <w:szCs w:val="28"/>
        </w:rPr>
        <w:t>Иерархия критериев</w:t>
      </w:r>
    </w:p>
    <w:p w:rsidR="00606C80" w:rsidRDefault="00606C80" w:rsidP="00606C80"/>
    <w:p w:rsidR="00606C80" w:rsidRPr="00606C80" w:rsidRDefault="00606C80" w:rsidP="00D55FA7">
      <w:pPr>
        <w:ind w:firstLine="709"/>
        <w:jc w:val="both"/>
        <w:rPr>
          <w:sz w:val="28"/>
          <w:szCs w:val="28"/>
        </w:rPr>
      </w:pPr>
      <w:r w:rsidRPr="00606C80">
        <w:rPr>
          <w:sz w:val="28"/>
          <w:szCs w:val="28"/>
        </w:rPr>
        <w:t xml:space="preserve">Расчет </w:t>
      </w:r>
      <w:proofErr w:type="gramStart"/>
      <w:r w:rsidRPr="00606C80">
        <w:rPr>
          <w:sz w:val="28"/>
          <w:szCs w:val="28"/>
        </w:rPr>
        <w:t>показателя эффективности оценки комплекса технологий</w:t>
      </w:r>
      <w:proofErr w:type="gramEnd"/>
      <w:r w:rsidRPr="00606C80">
        <w:rPr>
          <w:sz w:val="28"/>
          <w:szCs w:val="28"/>
        </w:rPr>
        <w:t xml:space="preserve"> выполняется </w:t>
      </w:r>
      <w:r w:rsidR="00D44444">
        <w:rPr>
          <w:sz w:val="28"/>
          <w:szCs w:val="28"/>
        </w:rPr>
        <w:t>методом иерархической свертки [5</w:t>
      </w:r>
      <w:r w:rsidRPr="00606C80">
        <w:rPr>
          <w:sz w:val="28"/>
          <w:szCs w:val="28"/>
        </w:rPr>
        <w:t xml:space="preserve">]. В </w:t>
      </w:r>
      <w:proofErr w:type="spellStart"/>
      <w:r w:rsidRPr="00606C80">
        <w:rPr>
          <w:sz w:val="28"/>
          <w:szCs w:val="28"/>
        </w:rPr>
        <w:t>Excel</w:t>
      </w:r>
      <w:proofErr w:type="spellEnd"/>
      <w:r w:rsidRPr="00606C80">
        <w:rPr>
          <w:sz w:val="28"/>
          <w:szCs w:val="28"/>
        </w:rPr>
        <w:t xml:space="preserve"> выполнен расчет эффективности выбранного</w:t>
      </w:r>
      <w:r w:rsidR="00EB0E0B">
        <w:rPr>
          <w:sz w:val="28"/>
          <w:szCs w:val="28"/>
        </w:rPr>
        <w:t xml:space="preserve"> комплекса технологий. В табл. 3.2.</w:t>
      </w:r>
      <w:r w:rsidRPr="00606C80">
        <w:rPr>
          <w:sz w:val="28"/>
          <w:szCs w:val="28"/>
        </w:rPr>
        <w:t xml:space="preserve"> приведены значения критериев.</w:t>
      </w:r>
    </w:p>
    <w:p w:rsidR="00606C80" w:rsidRPr="00203092" w:rsidRDefault="00240620" w:rsidP="00561CFE">
      <w:pPr>
        <w:rPr>
          <w:sz w:val="28"/>
          <w:szCs w:val="28"/>
        </w:rPr>
      </w:pPr>
      <w:r>
        <w:rPr>
          <w:sz w:val="28"/>
          <w:szCs w:val="28"/>
        </w:rPr>
        <w:t xml:space="preserve">Таблица </w:t>
      </w:r>
      <w:r w:rsidR="00614CAB">
        <w:rPr>
          <w:sz w:val="28"/>
          <w:szCs w:val="28"/>
        </w:rPr>
        <w:t>3.2.</w:t>
      </w:r>
      <w:r w:rsidR="00606C80" w:rsidRPr="00203092">
        <w:rPr>
          <w:sz w:val="28"/>
          <w:szCs w:val="28"/>
        </w:rPr>
        <w:t xml:space="preserve"> Значения критериев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614CAB" w:rsidRDefault="00606C80" w:rsidP="003F062B">
            <w:r>
              <w:rPr>
                <w:lang w:val="en-US"/>
              </w:rPr>
              <w:t>q</w:t>
            </w:r>
            <w:r w:rsidRPr="00614CAB">
              <w:rPr>
                <w:vertAlign w:val="subscript"/>
              </w:rPr>
              <w:t>1</w:t>
            </w:r>
          </w:p>
        </w:tc>
        <w:tc>
          <w:tcPr>
            <w:tcW w:w="4673" w:type="dxa"/>
          </w:tcPr>
          <w:p w:rsidR="00606C80" w:rsidRPr="00614CAB" w:rsidRDefault="007E6FD9" w:rsidP="003F062B">
            <w:r>
              <w:t>0,</w:t>
            </w:r>
            <w:r w:rsidRPr="00614CAB">
              <w:t>9</w:t>
            </w:r>
          </w:p>
        </w:tc>
      </w:tr>
      <w:tr w:rsidR="00606C80" w:rsidTr="003F062B">
        <w:trPr>
          <w:jc w:val="center"/>
        </w:trPr>
        <w:tc>
          <w:tcPr>
            <w:tcW w:w="4672" w:type="dxa"/>
          </w:tcPr>
          <w:p w:rsidR="00606C80" w:rsidRDefault="00606C80" w:rsidP="003F062B">
            <w:r>
              <w:rPr>
                <w:lang w:val="en-US"/>
              </w:rPr>
              <w:t>q</w:t>
            </w:r>
            <w:r w:rsidRPr="00614CAB">
              <w:rPr>
                <w:vertAlign w:val="subscript"/>
              </w:rPr>
              <w:t>2</w:t>
            </w:r>
          </w:p>
        </w:tc>
        <w:tc>
          <w:tcPr>
            <w:tcW w:w="4673" w:type="dxa"/>
          </w:tcPr>
          <w:p w:rsidR="00606C80" w:rsidRPr="00614CAB" w:rsidRDefault="007E6FD9" w:rsidP="003F062B">
            <w:r>
              <w:t>0,</w:t>
            </w:r>
            <w:r w:rsidRPr="00614CAB">
              <w:t>8</w:t>
            </w:r>
          </w:p>
        </w:tc>
      </w:tr>
      <w:tr w:rsidR="00606C80" w:rsidTr="003F062B">
        <w:trPr>
          <w:jc w:val="center"/>
        </w:trPr>
        <w:tc>
          <w:tcPr>
            <w:tcW w:w="4672" w:type="dxa"/>
          </w:tcPr>
          <w:p w:rsidR="00606C80" w:rsidRDefault="00606C80" w:rsidP="003F062B">
            <w:r>
              <w:rPr>
                <w:lang w:val="en-US"/>
              </w:rPr>
              <w:t>q</w:t>
            </w:r>
            <w:r w:rsidRPr="00614CAB">
              <w:rPr>
                <w:vertAlign w:val="subscript"/>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sidRPr="00614CAB">
              <w:rPr>
                <w:vertAlign w:val="subscript"/>
              </w:rPr>
              <w:t>4</w:t>
            </w:r>
          </w:p>
        </w:tc>
        <w:tc>
          <w:tcPr>
            <w:tcW w:w="4673" w:type="dxa"/>
          </w:tcPr>
          <w:p w:rsidR="00606C80" w:rsidRPr="00D44444" w:rsidRDefault="00606C80" w:rsidP="003F062B">
            <w:pPr>
              <w:rPr>
                <w:lang w:val="en-US"/>
              </w:rPr>
            </w:pPr>
            <w:r>
              <w:t>0</w:t>
            </w:r>
            <w:r w:rsidR="00D44444">
              <w:t>,</w:t>
            </w:r>
            <w:r w:rsidR="00D44444">
              <w:rPr>
                <w:lang w:val="en-US"/>
              </w:rPr>
              <w:t>6</w:t>
            </w:r>
          </w:p>
        </w:tc>
      </w:tr>
      <w:tr w:rsidR="007E6FD9" w:rsidTr="003F062B">
        <w:trPr>
          <w:jc w:val="center"/>
        </w:trPr>
        <w:tc>
          <w:tcPr>
            <w:tcW w:w="4672" w:type="dxa"/>
          </w:tcPr>
          <w:p w:rsidR="007E6FD9" w:rsidRDefault="007E6FD9" w:rsidP="003F062B">
            <w:r>
              <w:rPr>
                <w:lang w:val="en-US"/>
              </w:rPr>
              <w:t>q</w:t>
            </w:r>
            <w:r w:rsidRPr="00614CAB">
              <w:rPr>
                <w:vertAlign w:val="subscript"/>
              </w:rPr>
              <w:t>5</w:t>
            </w:r>
          </w:p>
        </w:tc>
        <w:tc>
          <w:tcPr>
            <w:tcW w:w="4673" w:type="dxa"/>
          </w:tcPr>
          <w:p w:rsidR="007E6FD9" w:rsidRPr="00614CAB" w:rsidRDefault="007E6FD9" w:rsidP="003F062B">
            <w:r>
              <w:t>0,</w:t>
            </w:r>
            <w:r w:rsidRPr="00614CAB">
              <w:t>7</w:t>
            </w:r>
          </w:p>
        </w:tc>
      </w:tr>
      <w:tr w:rsidR="00D44444" w:rsidTr="003F062B">
        <w:trPr>
          <w:jc w:val="center"/>
        </w:trPr>
        <w:tc>
          <w:tcPr>
            <w:tcW w:w="4672" w:type="dxa"/>
          </w:tcPr>
          <w:p w:rsidR="00D44444" w:rsidRDefault="00D44444" w:rsidP="00D44444">
            <w:pPr>
              <w:rPr>
                <w:lang w:val="en-US"/>
              </w:rPr>
            </w:pPr>
            <w:r>
              <w:rPr>
                <w:lang w:val="en-US"/>
              </w:rPr>
              <w:t>q6</w:t>
            </w:r>
          </w:p>
        </w:tc>
        <w:tc>
          <w:tcPr>
            <w:tcW w:w="4673" w:type="dxa"/>
          </w:tcPr>
          <w:p w:rsidR="00D44444" w:rsidRPr="00D44444" w:rsidRDefault="00D44444" w:rsidP="003F062B">
            <w:pPr>
              <w:rPr>
                <w:lang w:val="en-US"/>
              </w:rPr>
            </w:pPr>
            <w:r>
              <w:t>0</w:t>
            </w:r>
            <w:r>
              <w:rPr>
                <w:lang w:val="en-US"/>
              </w:rPr>
              <w:t>,8</w:t>
            </w:r>
          </w:p>
        </w:tc>
      </w:tr>
    </w:tbl>
    <w:p w:rsidR="00606C80" w:rsidRDefault="00606C80" w:rsidP="00606C80"/>
    <w:p w:rsidR="00606C80" w:rsidRPr="00037BE5" w:rsidRDefault="00EB0E0B" w:rsidP="00EB0E0B">
      <w:pPr>
        <w:ind w:firstLine="709"/>
        <w:jc w:val="both"/>
        <w:rPr>
          <w:sz w:val="28"/>
          <w:szCs w:val="28"/>
        </w:rPr>
      </w:pPr>
      <w:r>
        <w:rPr>
          <w:sz w:val="28"/>
          <w:szCs w:val="28"/>
        </w:rPr>
        <w:t>В табл. 3.3.</w:t>
      </w:r>
      <w:r w:rsidR="00606C80" w:rsidRPr="00037BE5">
        <w:rPr>
          <w:sz w:val="28"/>
          <w:szCs w:val="28"/>
        </w:rPr>
        <w:t xml:space="preserve"> приведены значения коэффициентов приоритета.</w:t>
      </w:r>
    </w:p>
    <w:p w:rsidR="00606C80" w:rsidRDefault="00606C80" w:rsidP="00606C80"/>
    <w:p w:rsidR="00606C80" w:rsidRPr="00203092" w:rsidRDefault="00240620" w:rsidP="00561CFE">
      <w:pPr>
        <w:rPr>
          <w:sz w:val="28"/>
          <w:szCs w:val="28"/>
        </w:rPr>
      </w:pPr>
      <w:r>
        <w:rPr>
          <w:sz w:val="28"/>
          <w:szCs w:val="28"/>
        </w:rPr>
        <w:lastRenderedPageBreak/>
        <w:t xml:space="preserve">Таблица </w:t>
      </w:r>
      <w:r w:rsidR="00EB0E0B">
        <w:rPr>
          <w:sz w:val="28"/>
          <w:szCs w:val="28"/>
        </w:rPr>
        <w:t>3.3.</w:t>
      </w:r>
      <w:r w:rsidR="00606C80" w:rsidRPr="00203092">
        <w:rPr>
          <w:sz w:val="28"/>
          <w:szCs w:val="28"/>
        </w:rPr>
        <w:t xml:space="preserve"> Значения коэффициентов приоритета</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240620" w:rsidRDefault="00606C80" w:rsidP="003F062B">
            <w:r>
              <w:rPr>
                <w:lang w:val="en-US"/>
              </w:rPr>
              <w:t>p</w:t>
            </w:r>
            <w:r w:rsidRPr="00240620">
              <w:rPr>
                <w:vertAlign w:val="subscript"/>
              </w:rPr>
              <w:t>11</w:t>
            </w:r>
          </w:p>
        </w:tc>
        <w:tc>
          <w:tcPr>
            <w:tcW w:w="4673" w:type="dxa"/>
          </w:tcPr>
          <w:p w:rsidR="00606C80" w:rsidRDefault="00606C80" w:rsidP="003F062B">
            <w:r>
              <w:t>0,4</w:t>
            </w:r>
          </w:p>
        </w:tc>
      </w:tr>
      <w:tr w:rsidR="00606C80" w:rsidTr="003F062B">
        <w:trPr>
          <w:jc w:val="center"/>
        </w:trPr>
        <w:tc>
          <w:tcPr>
            <w:tcW w:w="4672" w:type="dxa"/>
          </w:tcPr>
          <w:p w:rsidR="00606C80" w:rsidRDefault="00606C80" w:rsidP="003F062B">
            <w:r>
              <w:rPr>
                <w:lang w:val="en-US"/>
              </w:rPr>
              <w:t>p</w:t>
            </w:r>
            <w:r w:rsidRPr="00240620">
              <w:rPr>
                <w:vertAlign w:val="subscript"/>
              </w:rPr>
              <w:t>12</w:t>
            </w:r>
          </w:p>
        </w:tc>
        <w:tc>
          <w:tcPr>
            <w:tcW w:w="4673" w:type="dxa"/>
          </w:tcPr>
          <w:p w:rsidR="00606C80" w:rsidRDefault="00606C80" w:rsidP="003F062B">
            <w:r>
              <w:t>0,6</w:t>
            </w:r>
          </w:p>
        </w:tc>
      </w:tr>
      <w:tr w:rsidR="00606C80" w:rsidTr="003F062B">
        <w:trPr>
          <w:jc w:val="center"/>
        </w:trPr>
        <w:tc>
          <w:tcPr>
            <w:tcW w:w="4672" w:type="dxa"/>
          </w:tcPr>
          <w:p w:rsidR="00606C80" w:rsidRDefault="008534EE" w:rsidP="008534EE">
            <w:r>
              <w:rPr>
                <w:lang w:val="en-US"/>
              </w:rPr>
              <w:t>P</w:t>
            </w:r>
            <w:r w:rsidRPr="00240620">
              <w:rPr>
                <w:vertAlign w:val="subscript"/>
              </w:rPr>
              <w:t>21</w:t>
            </w:r>
          </w:p>
        </w:tc>
        <w:tc>
          <w:tcPr>
            <w:tcW w:w="4673" w:type="dxa"/>
          </w:tcPr>
          <w:p w:rsidR="00606C80" w:rsidRPr="00C93BD5" w:rsidRDefault="00606C80" w:rsidP="00FD7EB5">
            <w:pPr>
              <w:rPr>
                <w:lang w:val="en-US"/>
              </w:rPr>
            </w:pPr>
            <w:r>
              <w:t>0,</w:t>
            </w:r>
            <w:r w:rsidR="00C93BD5">
              <w:rPr>
                <w:lang w:val="en-US"/>
              </w:rPr>
              <w:t>5</w:t>
            </w:r>
          </w:p>
        </w:tc>
      </w:tr>
      <w:tr w:rsidR="00606C80" w:rsidTr="003F062B">
        <w:trPr>
          <w:jc w:val="center"/>
        </w:trPr>
        <w:tc>
          <w:tcPr>
            <w:tcW w:w="4672" w:type="dxa"/>
          </w:tcPr>
          <w:p w:rsidR="00606C80" w:rsidRDefault="00606C80" w:rsidP="008534EE">
            <w:r>
              <w:rPr>
                <w:lang w:val="en-US"/>
              </w:rPr>
              <w:t>p</w:t>
            </w:r>
            <w:r w:rsidRPr="00240620">
              <w:rPr>
                <w:vertAlign w:val="subscript"/>
              </w:rPr>
              <w:t>2</w:t>
            </w:r>
            <w:r w:rsidR="008534EE" w:rsidRPr="00240620">
              <w:rPr>
                <w:vertAlign w:val="subscript"/>
              </w:rPr>
              <w:t>2</w:t>
            </w:r>
          </w:p>
        </w:tc>
        <w:tc>
          <w:tcPr>
            <w:tcW w:w="4673" w:type="dxa"/>
          </w:tcPr>
          <w:p w:rsidR="00606C80" w:rsidRPr="00C93BD5" w:rsidRDefault="00FD7EB5" w:rsidP="003F062B">
            <w:pPr>
              <w:rPr>
                <w:lang w:val="en-US"/>
              </w:rPr>
            </w:pPr>
            <w:r>
              <w:t>0,</w:t>
            </w:r>
            <w:r w:rsidR="00C93BD5">
              <w:rPr>
                <w:lang w:val="en-US"/>
              </w:rPr>
              <w:t>5</w:t>
            </w:r>
          </w:p>
        </w:tc>
      </w:tr>
      <w:tr w:rsidR="007E6FD9" w:rsidTr="003F062B">
        <w:trPr>
          <w:jc w:val="center"/>
        </w:trPr>
        <w:tc>
          <w:tcPr>
            <w:tcW w:w="4672" w:type="dxa"/>
          </w:tcPr>
          <w:p w:rsidR="007E6FD9" w:rsidRPr="00D44444" w:rsidRDefault="007E6FD9" w:rsidP="008534EE">
            <w:pPr>
              <w:rPr>
                <w:lang w:val="en-US"/>
              </w:rPr>
            </w:pPr>
            <w:r>
              <w:rPr>
                <w:lang w:val="en-US"/>
              </w:rPr>
              <w:t>p</w:t>
            </w:r>
            <w:r w:rsidR="008534EE" w:rsidRPr="00240620">
              <w:rPr>
                <w:vertAlign w:val="subscript"/>
              </w:rPr>
              <w:t>3</w:t>
            </w:r>
            <w:r w:rsidR="00D44444">
              <w:rPr>
                <w:vertAlign w:val="subscript"/>
                <w:lang w:val="en-US"/>
              </w:rPr>
              <w:t>1</w:t>
            </w:r>
          </w:p>
        </w:tc>
        <w:tc>
          <w:tcPr>
            <w:tcW w:w="4673" w:type="dxa"/>
          </w:tcPr>
          <w:p w:rsidR="007E6FD9" w:rsidRPr="00C93BD5" w:rsidRDefault="00C93BD5" w:rsidP="003F062B">
            <w:pPr>
              <w:rPr>
                <w:lang w:val="en-US"/>
              </w:rPr>
            </w:pPr>
            <w:r>
              <w:rPr>
                <w:lang w:val="en-US"/>
              </w:rPr>
              <w:t>0,7</w:t>
            </w:r>
          </w:p>
        </w:tc>
      </w:tr>
      <w:tr w:rsidR="00D44444" w:rsidTr="003F062B">
        <w:trPr>
          <w:jc w:val="center"/>
        </w:trPr>
        <w:tc>
          <w:tcPr>
            <w:tcW w:w="4672" w:type="dxa"/>
          </w:tcPr>
          <w:p w:rsidR="00D44444" w:rsidRPr="00D44444" w:rsidRDefault="00D44444" w:rsidP="00D44444">
            <w:pPr>
              <w:rPr>
                <w:lang w:val="en-US"/>
              </w:rPr>
            </w:pPr>
            <w:r>
              <w:rPr>
                <w:lang w:val="en-US"/>
              </w:rPr>
              <w:t>p</w:t>
            </w:r>
            <w:r w:rsidRPr="00240620">
              <w:rPr>
                <w:vertAlign w:val="subscript"/>
              </w:rPr>
              <w:t>3</w:t>
            </w:r>
            <w:r>
              <w:rPr>
                <w:vertAlign w:val="subscript"/>
                <w:lang w:val="en-US"/>
              </w:rPr>
              <w:t>2</w:t>
            </w:r>
          </w:p>
        </w:tc>
        <w:tc>
          <w:tcPr>
            <w:tcW w:w="4673" w:type="dxa"/>
          </w:tcPr>
          <w:p w:rsidR="00D44444" w:rsidRPr="00C93BD5" w:rsidRDefault="00C93BD5" w:rsidP="003F062B">
            <w:pPr>
              <w:rPr>
                <w:lang w:val="en-US"/>
              </w:rPr>
            </w:pPr>
            <w:r>
              <w:rPr>
                <w:lang w:val="en-US"/>
              </w:rPr>
              <w:t>0,3</w:t>
            </w:r>
          </w:p>
        </w:tc>
      </w:tr>
      <w:tr w:rsidR="007E6FD9" w:rsidTr="003F062B">
        <w:trPr>
          <w:jc w:val="center"/>
        </w:trPr>
        <w:tc>
          <w:tcPr>
            <w:tcW w:w="4672" w:type="dxa"/>
          </w:tcPr>
          <w:p w:rsidR="007E6FD9" w:rsidRPr="00EB0E0B" w:rsidRDefault="007E6FD9" w:rsidP="003F062B">
            <w:r>
              <w:rPr>
                <w:lang w:val="en-US"/>
              </w:rPr>
              <w:t>p</w:t>
            </w:r>
            <w:r w:rsidRPr="00EB0E0B">
              <w:rPr>
                <w:vertAlign w:val="subscript"/>
              </w:rPr>
              <w:t>1</w:t>
            </w:r>
          </w:p>
        </w:tc>
        <w:tc>
          <w:tcPr>
            <w:tcW w:w="4673" w:type="dxa"/>
          </w:tcPr>
          <w:p w:rsidR="007E6FD9" w:rsidRPr="00EB0E0B" w:rsidRDefault="007E6FD9" w:rsidP="003F062B">
            <w:r w:rsidRPr="00EB0E0B">
              <w:t>0,4</w:t>
            </w:r>
          </w:p>
        </w:tc>
      </w:tr>
      <w:tr w:rsidR="007E6FD9" w:rsidTr="003F062B">
        <w:trPr>
          <w:jc w:val="center"/>
        </w:trPr>
        <w:tc>
          <w:tcPr>
            <w:tcW w:w="4672" w:type="dxa"/>
          </w:tcPr>
          <w:p w:rsidR="007E6FD9" w:rsidRPr="00EB0E0B" w:rsidRDefault="007E6FD9" w:rsidP="003F062B">
            <w:r>
              <w:rPr>
                <w:lang w:val="en-US"/>
              </w:rPr>
              <w:t>P</w:t>
            </w:r>
            <w:r w:rsidRPr="00EB0E0B">
              <w:rPr>
                <w:vertAlign w:val="subscript"/>
              </w:rPr>
              <w:t>2</w:t>
            </w:r>
          </w:p>
        </w:tc>
        <w:tc>
          <w:tcPr>
            <w:tcW w:w="4673" w:type="dxa"/>
          </w:tcPr>
          <w:p w:rsidR="007E6FD9" w:rsidRPr="00ED655A" w:rsidRDefault="007E6FD9" w:rsidP="003F062B">
            <w:r w:rsidRPr="00EB0E0B">
              <w:t>0,6</w:t>
            </w:r>
          </w:p>
        </w:tc>
      </w:tr>
    </w:tbl>
    <w:p w:rsidR="00606C80" w:rsidRPr="00037BE5" w:rsidRDefault="00606C80" w:rsidP="00037BE5">
      <w:pPr>
        <w:spacing w:line="360" w:lineRule="auto"/>
        <w:ind w:firstLine="709"/>
        <w:jc w:val="both"/>
        <w:rPr>
          <w:sz w:val="28"/>
          <w:szCs w:val="28"/>
        </w:rPr>
      </w:pPr>
    </w:p>
    <w:p w:rsidR="00606C80" w:rsidRDefault="00EB0E0B" w:rsidP="00EB0E0B">
      <w:pPr>
        <w:ind w:firstLine="709"/>
        <w:jc w:val="both"/>
        <w:rPr>
          <w:sz w:val="28"/>
          <w:szCs w:val="28"/>
        </w:rPr>
      </w:pPr>
      <w:r>
        <w:rPr>
          <w:sz w:val="28"/>
          <w:szCs w:val="28"/>
        </w:rPr>
        <w:t>В табл. 3.4.</w:t>
      </w:r>
      <w:r w:rsidR="00606C80" w:rsidRPr="00037BE5">
        <w:rPr>
          <w:sz w:val="28"/>
          <w:szCs w:val="28"/>
        </w:rPr>
        <w:t xml:space="preserve"> отображены результаты расчетов.</w:t>
      </w:r>
    </w:p>
    <w:p w:rsidR="00EB0E0B" w:rsidRPr="00037BE5" w:rsidRDefault="00EB0E0B" w:rsidP="00EB0E0B">
      <w:pPr>
        <w:ind w:firstLine="709"/>
        <w:jc w:val="both"/>
        <w:rPr>
          <w:sz w:val="28"/>
          <w:szCs w:val="28"/>
        </w:rPr>
      </w:pPr>
    </w:p>
    <w:p w:rsidR="00606C80" w:rsidRPr="00203092" w:rsidRDefault="00606C80" w:rsidP="00561CFE">
      <w:pPr>
        <w:rPr>
          <w:sz w:val="28"/>
          <w:szCs w:val="28"/>
        </w:rPr>
      </w:pPr>
      <w:r w:rsidRPr="00203092">
        <w:rPr>
          <w:sz w:val="28"/>
          <w:szCs w:val="28"/>
        </w:rPr>
        <w:t xml:space="preserve">Таблица </w:t>
      </w:r>
      <w:r w:rsidR="00EB0E0B">
        <w:rPr>
          <w:sz w:val="28"/>
          <w:szCs w:val="28"/>
        </w:rPr>
        <w:t>3.4.</w:t>
      </w:r>
      <w:r w:rsidRPr="00203092">
        <w:rPr>
          <w:sz w:val="28"/>
          <w:szCs w:val="28"/>
        </w:rPr>
        <w:t xml:space="preserve"> Результаты расчетов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Pr="00C93BD5" w:rsidRDefault="00C93BD5" w:rsidP="003F062B">
            <w:pPr>
              <w:rPr>
                <w:lang w:val="en-US"/>
              </w:rPr>
            </w:pPr>
            <w:r>
              <w:t>0,8</w:t>
            </w:r>
            <w:r w:rsidR="00606C80">
              <w:t>5</w:t>
            </w:r>
            <w:r>
              <w:rPr>
                <w:lang w:val="en-US"/>
              </w:rPr>
              <w:t>7</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Pr="00C93BD5" w:rsidRDefault="00FD7EB5" w:rsidP="003F062B">
            <w:pPr>
              <w:rPr>
                <w:lang w:val="en-US"/>
              </w:rPr>
            </w:pPr>
            <w:r>
              <w:t>0,</w:t>
            </w:r>
            <w:r w:rsidR="00606C80">
              <w:t>7</w:t>
            </w:r>
            <w:r w:rsidR="00C93BD5">
              <w:rPr>
                <w:lang w:val="en-US"/>
              </w:rPr>
              <w:t>33</w:t>
            </w:r>
          </w:p>
        </w:tc>
      </w:tr>
      <w:tr w:rsidR="00C93BD5" w:rsidTr="003F062B">
        <w:trPr>
          <w:jc w:val="center"/>
        </w:trPr>
        <w:tc>
          <w:tcPr>
            <w:tcW w:w="4672" w:type="dxa"/>
          </w:tcPr>
          <w:p w:rsidR="00C93BD5" w:rsidRDefault="00C93BD5" w:rsidP="003F062B">
            <w:pPr>
              <w:rPr>
                <w:lang w:val="en-US"/>
              </w:rPr>
            </w:pPr>
            <w:r>
              <w:rPr>
                <w:lang w:val="en-US"/>
              </w:rPr>
              <w:t>Q3</w:t>
            </w:r>
          </w:p>
        </w:tc>
        <w:tc>
          <w:tcPr>
            <w:tcW w:w="4673" w:type="dxa"/>
          </w:tcPr>
          <w:p w:rsidR="00C93BD5" w:rsidRPr="00C93BD5" w:rsidRDefault="00C93BD5" w:rsidP="003F062B">
            <w:pPr>
              <w:rPr>
                <w:lang w:val="en-US"/>
              </w:rPr>
            </w:pPr>
            <w:r>
              <w:rPr>
                <w:lang w:val="en-US"/>
              </w:rPr>
              <w:t>0,739</w:t>
            </w:r>
          </w:p>
        </w:tc>
      </w:tr>
      <w:tr w:rsidR="00606C80" w:rsidTr="003F062B">
        <w:trPr>
          <w:jc w:val="center"/>
        </w:trPr>
        <w:tc>
          <w:tcPr>
            <w:tcW w:w="4672" w:type="dxa"/>
          </w:tcPr>
          <w:p w:rsidR="00606C80" w:rsidRDefault="00606C80" w:rsidP="003F062B">
            <w:r>
              <w:rPr>
                <w:lang w:val="en-US"/>
              </w:rPr>
              <w:t>Q</w:t>
            </w:r>
            <w:r w:rsidRPr="00EB0E0B">
              <w:t>*</w:t>
            </w:r>
          </w:p>
        </w:tc>
        <w:tc>
          <w:tcPr>
            <w:tcW w:w="4673" w:type="dxa"/>
          </w:tcPr>
          <w:p w:rsidR="00606C80" w:rsidRPr="00C93BD5" w:rsidRDefault="00C93BD5" w:rsidP="003F062B">
            <w:pPr>
              <w:rPr>
                <w:lang w:val="en-US"/>
              </w:rPr>
            </w:pPr>
            <w:r>
              <w:t>0,</w:t>
            </w:r>
            <w:r>
              <w:rPr>
                <w:lang w:val="en-US"/>
              </w:rPr>
              <w:t>789</w:t>
            </w:r>
          </w:p>
        </w:tc>
      </w:tr>
    </w:tbl>
    <w:p w:rsidR="00EB0E0B" w:rsidRDefault="00EB0E0B" w:rsidP="00D55FA7">
      <w:pPr>
        <w:ind w:firstLine="709"/>
        <w:jc w:val="both"/>
        <w:rPr>
          <w:sz w:val="28"/>
          <w:szCs w:val="28"/>
        </w:rPr>
      </w:pPr>
    </w:p>
    <w:p w:rsidR="00606C80" w:rsidRPr="00606C80" w:rsidRDefault="00C93BD5" w:rsidP="00D55FA7">
      <w:pPr>
        <w:ind w:firstLine="709"/>
        <w:jc w:val="both"/>
        <w:rPr>
          <w:sz w:val="28"/>
          <w:szCs w:val="28"/>
        </w:rPr>
      </w:pPr>
      <w:r>
        <w:rPr>
          <w:sz w:val="28"/>
          <w:szCs w:val="28"/>
        </w:rPr>
        <w:t>Из результатов получено</w:t>
      </w:r>
      <w:r w:rsidR="00606C80" w:rsidRPr="00203092">
        <w:rPr>
          <w:sz w:val="28"/>
          <w:szCs w:val="28"/>
        </w:rPr>
        <w:t xml:space="preserve"> Q* равна </w:t>
      </w:r>
      <w:r>
        <w:rPr>
          <w:sz w:val="28"/>
          <w:szCs w:val="28"/>
        </w:rPr>
        <w:t>0,</w:t>
      </w:r>
      <w:r w:rsidRPr="00C93BD5">
        <w:rPr>
          <w:sz w:val="28"/>
          <w:szCs w:val="28"/>
        </w:rPr>
        <w:t>789</w:t>
      </w:r>
      <w:r w:rsidR="00606C80" w:rsidRPr="00203092">
        <w:rPr>
          <w:sz w:val="28"/>
          <w:szCs w:val="28"/>
        </w:rPr>
        <w:t>,</w:t>
      </w:r>
      <w:r>
        <w:rPr>
          <w:sz w:val="28"/>
          <w:szCs w:val="28"/>
        </w:rPr>
        <w:t xml:space="preserve"> что</w:t>
      </w:r>
      <w:r w:rsidR="00606C80" w:rsidRPr="00203092">
        <w:rPr>
          <w:sz w:val="28"/>
          <w:szCs w:val="28"/>
        </w:rPr>
        <w:t xml:space="preserve"> </w:t>
      </w:r>
      <w:proofErr w:type="gramStart"/>
      <w:r>
        <w:rPr>
          <w:sz w:val="28"/>
          <w:szCs w:val="28"/>
        </w:rPr>
        <w:t>означае</w:t>
      </w:r>
      <w:r w:rsidR="00606C80" w:rsidRPr="00203092">
        <w:rPr>
          <w:sz w:val="28"/>
          <w:szCs w:val="28"/>
        </w:rPr>
        <w:t>т</w:t>
      </w:r>
      <w:proofErr w:type="gramEnd"/>
      <w:r w:rsidR="00606C80" w:rsidRPr="00203092">
        <w:rPr>
          <w:sz w:val="28"/>
          <w:szCs w:val="28"/>
        </w:rPr>
        <w:t xml:space="preserve"> </w:t>
      </w:r>
      <w:r>
        <w:rPr>
          <w:sz w:val="28"/>
          <w:szCs w:val="28"/>
        </w:rPr>
        <w:t xml:space="preserve">что </w:t>
      </w:r>
      <w:r w:rsidR="00606C80" w:rsidRPr="00203092">
        <w:rPr>
          <w:sz w:val="28"/>
          <w:szCs w:val="28"/>
        </w:rPr>
        <w:t xml:space="preserve">выбранный комплекс технологий обладает </w:t>
      </w:r>
      <w:r w:rsidR="00606C80" w:rsidRPr="00606C80">
        <w:rPr>
          <w:sz w:val="28"/>
          <w:szCs w:val="28"/>
        </w:rPr>
        <w:t>высоким показателем эффективности.</w:t>
      </w:r>
    </w:p>
    <w:p w:rsidR="00606C80" w:rsidRDefault="00606C80" w:rsidP="00D55FA7">
      <w:pPr>
        <w:ind w:firstLine="709"/>
        <w:jc w:val="both"/>
        <w:rPr>
          <w:sz w:val="28"/>
          <w:szCs w:val="28"/>
        </w:rPr>
      </w:pPr>
      <w:r w:rsidRPr="00606C80">
        <w:rPr>
          <w:sz w:val="28"/>
          <w:szCs w:val="28"/>
        </w:rPr>
        <w:t xml:space="preserve">Для сравнения выполним расчет показателя эффективности для аналогов программного обеспечения входящего в выбранный комплекс технологий. Для расчетов примем, что в комплекс технологий вместо </w:t>
      </w:r>
      <w:proofErr w:type="spellStart"/>
      <w:r w:rsidRPr="00606C80">
        <w:rPr>
          <w:sz w:val="28"/>
          <w:szCs w:val="28"/>
        </w:rPr>
        <w:t>Dia</w:t>
      </w:r>
      <w:proofErr w:type="spellEnd"/>
      <w:r w:rsidRPr="00606C80">
        <w:rPr>
          <w:sz w:val="28"/>
          <w:szCs w:val="28"/>
        </w:rPr>
        <w:t xml:space="preserve"> входит аналог </w:t>
      </w:r>
      <w:r w:rsidR="00C93BD5">
        <w:rPr>
          <w:sz w:val="28"/>
          <w:szCs w:val="28"/>
          <w:lang w:val="en-US"/>
        </w:rPr>
        <w:t>Diagram</w:t>
      </w:r>
      <w:r w:rsidR="00C93BD5" w:rsidRPr="00C93BD5">
        <w:rPr>
          <w:sz w:val="28"/>
          <w:szCs w:val="28"/>
        </w:rPr>
        <w:t xml:space="preserve"> </w:t>
      </w:r>
      <w:r w:rsidR="00C93BD5">
        <w:rPr>
          <w:sz w:val="28"/>
          <w:szCs w:val="28"/>
          <w:lang w:val="en-US"/>
        </w:rPr>
        <w:t>Designer</w:t>
      </w:r>
      <w:r w:rsidRPr="00606C80">
        <w:rPr>
          <w:sz w:val="28"/>
          <w:szCs w:val="28"/>
        </w:rPr>
        <w:t xml:space="preserve">, вместо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 аналог </w:t>
      </w:r>
      <w:proofErr w:type="spellStart"/>
      <w:r w:rsidRPr="00606C80">
        <w:rPr>
          <w:sz w:val="28"/>
          <w:szCs w:val="28"/>
        </w:rPr>
        <w:t>Ramus</w:t>
      </w:r>
      <w:proofErr w:type="spellEnd"/>
      <w:r w:rsidRPr="00606C80">
        <w:rPr>
          <w:sz w:val="28"/>
          <w:szCs w:val="28"/>
        </w:rPr>
        <w:t>. В этом случае значения критериев группы Q1 будет ниже. В табл</w:t>
      </w:r>
      <w:r w:rsidR="00EB0E0B">
        <w:rPr>
          <w:sz w:val="28"/>
          <w:szCs w:val="28"/>
        </w:rPr>
        <w:t>.</w:t>
      </w:r>
      <w:r w:rsidRPr="00606C80">
        <w:rPr>
          <w:sz w:val="28"/>
          <w:szCs w:val="28"/>
        </w:rPr>
        <w:t xml:space="preserve"> </w:t>
      </w:r>
      <w:r w:rsidR="00EB0E0B">
        <w:rPr>
          <w:sz w:val="28"/>
          <w:szCs w:val="28"/>
        </w:rPr>
        <w:t>3.5.</w:t>
      </w:r>
      <w:r w:rsidRPr="00606C80">
        <w:rPr>
          <w:sz w:val="28"/>
          <w:szCs w:val="28"/>
        </w:rPr>
        <w:t xml:space="preserve"> приведены значения критериев для аналогов выбранному комплексу технологий.</w:t>
      </w:r>
    </w:p>
    <w:p w:rsidR="00EB0E0B" w:rsidRPr="00606C80" w:rsidRDefault="00EB0E0B" w:rsidP="00D55FA7">
      <w:pPr>
        <w:ind w:firstLine="709"/>
        <w:jc w:val="both"/>
        <w:rPr>
          <w:sz w:val="28"/>
          <w:szCs w:val="28"/>
        </w:rPr>
      </w:pPr>
    </w:p>
    <w:p w:rsidR="00606C80" w:rsidRPr="00606C80" w:rsidRDefault="00606C80" w:rsidP="00561CFE">
      <w:pPr>
        <w:rPr>
          <w:sz w:val="28"/>
          <w:szCs w:val="28"/>
        </w:rPr>
      </w:pPr>
      <w:r w:rsidRPr="00606C80">
        <w:rPr>
          <w:sz w:val="28"/>
          <w:szCs w:val="28"/>
        </w:rPr>
        <w:t xml:space="preserve">Таблица </w:t>
      </w:r>
      <w:r w:rsidR="00EB0E0B">
        <w:rPr>
          <w:sz w:val="28"/>
          <w:szCs w:val="28"/>
        </w:rPr>
        <w:t>3.5.</w:t>
      </w:r>
      <w:r w:rsidRPr="00606C80">
        <w:rPr>
          <w:sz w:val="28"/>
          <w:szCs w:val="28"/>
        </w:rPr>
        <w:t xml:space="preserve"> Значения критериев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B0E0B" w:rsidRDefault="00606C80" w:rsidP="003F062B">
            <w:r>
              <w:rPr>
                <w:lang w:val="en-US"/>
              </w:rPr>
              <w:t>q</w:t>
            </w:r>
            <w:r w:rsidRPr="00EB0E0B">
              <w:rPr>
                <w:vertAlign w:val="subscript"/>
              </w:rPr>
              <w:t>1</w:t>
            </w:r>
          </w:p>
        </w:tc>
        <w:tc>
          <w:tcPr>
            <w:tcW w:w="4673" w:type="dxa"/>
          </w:tcPr>
          <w:p w:rsidR="00606C80" w:rsidRDefault="00606C80" w:rsidP="003F062B">
            <w:r>
              <w:t>0,6</w:t>
            </w:r>
          </w:p>
        </w:tc>
      </w:tr>
      <w:tr w:rsidR="00606C80" w:rsidTr="003F062B">
        <w:trPr>
          <w:jc w:val="center"/>
        </w:trPr>
        <w:tc>
          <w:tcPr>
            <w:tcW w:w="4672" w:type="dxa"/>
          </w:tcPr>
          <w:p w:rsidR="00606C80" w:rsidRDefault="00606C80" w:rsidP="003F062B">
            <w:r>
              <w:rPr>
                <w:lang w:val="en-US"/>
              </w:rPr>
              <w:t>q</w:t>
            </w:r>
            <w:r w:rsidRPr="00EB0E0B">
              <w:rPr>
                <w:vertAlign w:val="subscript"/>
              </w:rPr>
              <w:t>2</w:t>
            </w:r>
          </w:p>
        </w:tc>
        <w:tc>
          <w:tcPr>
            <w:tcW w:w="4673" w:type="dxa"/>
          </w:tcPr>
          <w:p w:rsidR="00606C80" w:rsidRDefault="00C93BD5" w:rsidP="003F062B">
            <w:r>
              <w:t>0,6</w:t>
            </w:r>
          </w:p>
        </w:tc>
      </w:tr>
      <w:tr w:rsidR="00606C80" w:rsidTr="003F062B">
        <w:trPr>
          <w:jc w:val="center"/>
        </w:trPr>
        <w:tc>
          <w:tcPr>
            <w:tcW w:w="4672" w:type="dxa"/>
          </w:tcPr>
          <w:p w:rsidR="00606C80" w:rsidRDefault="00606C80" w:rsidP="003F062B">
            <w:r>
              <w:rPr>
                <w:lang w:val="en-US"/>
              </w:rPr>
              <w:t>q</w:t>
            </w:r>
            <w:r w:rsidRPr="00EB0E0B">
              <w:rPr>
                <w:vertAlign w:val="subscript"/>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sidRPr="00EB0E0B">
              <w:rPr>
                <w:vertAlign w:val="subscript"/>
              </w:rPr>
              <w:t>4</w:t>
            </w:r>
          </w:p>
        </w:tc>
        <w:tc>
          <w:tcPr>
            <w:tcW w:w="4673" w:type="dxa"/>
          </w:tcPr>
          <w:p w:rsidR="00606C80" w:rsidRDefault="00C93BD5" w:rsidP="003F062B">
            <w:r>
              <w:t>0,6</w:t>
            </w:r>
          </w:p>
        </w:tc>
      </w:tr>
      <w:tr w:rsidR="00FD7EB5" w:rsidTr="003F062B">
        <w:trPr>
          <w:jc w:val="center"/>
        </w:trPr>
        <w:tc>
          <w:tcPr>
            <w:tcW w:w="4672" w:type="dxa"/>
          </w:tcPr>
          <w:p w:rsidR="00FD7EB5" w:rsidRDefault="00FD7EB5" w:rsidP="003F062B">
            <w:r>
              <w:rPr>
                <w:lang w:val="en-US"/>
              </w:rPr>
              <w:t>q</w:t>
            </w:r>
            <w:r>
              <w:rPr>
                <w:vertAlign w:val="subscript"/>
                <w:lang w:val="en-US"/>
              </w:rPr>
              <w:t>5</w:t>
            </w:r>
          </w:p>
        </w:tc>
        <w:tc>
          <w:tcPr>
            <w:tcW w:w="4673" w:type="dxa"/>
          </w:tcPr>
          <w:p w:rsidR="00FD7EB5" w:rsidRPr="00FD7EB5" w:rsidRDefault="00FD7EB5" w:rsidP="003F062B">
            <w:pPr>
              <w:rPr>
                <w:lang w:val="en-US"/>
              </w:rPr>
            </w:pPr>
            <w:r>
              <w:t>0,</w:t>
            </w:r>
            <w:r>
              <w:rPr>
                <w:lang w:val="en-US"/>
              </w:rPr>
              <w:t>6</w:t>
            </w:r>
          </w:p>
        </w:tc>
      </w:tr>
      <w:tr w:rsidR="00C93BD5" w:rsidTr="003F062B">
        <w:trPr>
          <w:jc w:val="center"/>
        </w:trPr>
        <w:tc>
          <w:tcPr>
            <w:tcW w:w="4672" w:type="dxa"/>
          </w:tcPr>
          <w:p w:rsidR="00C93BD5" w:rsidRDefault="00C93BD5" w:rsidP="003F062B">
            <w:pPr>
              <w:rPr>
                <w:lang w:val="en-US"/>
              </w:rPr>
            </w:pPr>
            <w:r>
              <w:rPr>
                <w:lang w:val="en-US"/>
              </w:rPr>
              <w:t>q6</w:t>
            </w:r>
          </w:p>
        </w:tc>
        <w:tc>
          <w:tcPr>
            <w:tcW w:w="4673" w:type="dxa"/>
          </w:tcPr>
          <w:p w:rsidR="00C93BD5" w:rsidRDefault="00C93BD5" w:rsidP="003F062B">
            <w:r>
              <w:t>0,7</w:t>
            </w:r>
          </w:p>
        </w:tc>
      </w:tr>
    </w:tbl>
    <w:p w:rsidR="00240620" w:rsidRPr="006252BF" w:rsidRDefault="00240620" w:rsidP="006252BF">
      <w:pPr>
        <w:ind w:firstLine="709"/>
        <w:jc w:val="both"/>
        <w:rPr>
          <w:sz w:val="28"/>
          <w:szCs w:val="28"/>
        </w:rPr>
      </w:pPr>
    </w:p>
    <w:p w:rsidR="00606C80" w:rsidRDefault="00EB0E0B" w:rsidP="0073695B">
      <w:pPr>
        <w:ind w:firstLine="709"/>
        <w:jc w:val="both"/>
        <w:rPr>
          <w:sz w:val="28"/>
          <w:szCs w:val="28"/>
        </w:rPr>
      </w:pPr>
      <w:r>
        <w:rPr>
          <w:sz w:val="28"/>
          <w:szCs w:val="28"/>
        </w:rPr>
        <w:t>В табл. 3.6.</w:t>
      </w:r>
      <w:r w:rsidR="00606C80" w:rsidRPr="00606C80">
        <w:rPr>
          <w:sz w:val="28"/>
          <w:szCs w:val="28"/>
        </w:rPr>
        <w:t xml:space="preserve"> отображены результаты расчетов для аналогов выбранному комплексу технологий. </w:t>
      </w:r>
    </w:p>
    <w:p w:rsidR="00EB0E0B" w:rsidRPr="00787A99" w:rsidRDefault="00EB0E0B" w:rsidP="0073695B">
      <w:pPr>
        <w:ind w:firstLine="709"/>
        <w:jc w:val="both"/>
        <w:rPr>
          <w:sz w:val="28"/>
          <w:szCs w:val="28"/>
        </w:rPr>
      </w:pPr>
    </w:p>
    <w:p w:rsidR="00606C80" w:rsidRPr="00203092" w:rsidRDefault="00606C80" w:rsidP="00561CFE">
      <w:pPr>
        <w:rPr>
          <w:sz w:val="28"/>
          <w:szCs w:val="28"/>
        </w:rPr>
      </w:pPr>
      <w:r w:rsidRPr="00203092">
        <w:rPr>
          <w:sz w:val="28"/>
          <w:szCs w:val="28"/>
        </w:rPr>
        <w:t xml:space="preserve">Таблица </w:t>
      </w:r>
      <w:r w:rsidR="00EB0E0B">
        <w:rPr>
          <w:sz w:val="28"/>
          <w:szCs w:val="28"/>
        </w:rPr>
        <w:t>3.6.</w:t>
      </w:r>
      <w:r w:rsidRPr="00203092">
        <w:rPr>
          <w:sz w:val="28"/>
          <w:szCs w:val="28"/>
        </w:rPr>
        <w:t xml:space="preserve"> Результаты расчетов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Default="00C93BD5" w:rsidP="003F062B">
            <w:r>
              <w:t>0,6</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Pr="00EB0E0B" w:rsidRDefault="00606C80" w:rsidP="00C93BD5">
            <w:r>
              <w:t>0,</w:t>
            </w:r>
            <w:r w:rsidR="00C93BD5">
              <w:t>733</w:t>
            </w:r>
          </w:p>
        </w:tc>
      </w:tr>
      <w:tr w:rsidR="00C93BD5" w:rsidTr="003F062B">
        <w:trPr>
          <w:jc w:val="center"/>
        </w:trPr>
        <w:tc>
          <w:tcPr>
            <w:tcW w:w="4672" w:type="dxa"/>
          </w:tcPr>
          <w:p w:rsidR="00C93BD5" w:rsidRDefault="00C93BD5" w:rsidP="003F062B">
            <w:pPr>
              <w:rPr>
                <w:lang w:val="en-US"/>
              </w:rPr>
            </w:pPr>
            <w:r>
              <w:rPr>
                <w:lang w:val="en-US"/>
              </w:rPr>
              <w:t>Q3</w:t>
            </w:r>
          </w:p>
        </w:tc>
        <w:tc>
          <w:tcPr>
            <w:tcW w:w="4673" w:type="dxa"/>
          </w:tcPr>
          <w:p w:rsidR="00C93BD5" w:rsidRPr="00C93BD5" w:rsidRDefault="00C93BD5" w:rsidP="00FD7EB5">
            <w:r>
              <w:rPr>
                <w:lang w:val="en-US"/>
              </w:rPr>
              <w:t>0,</w:t>
            </w:r>
            <w:r>
              <w:t>647</w:t>
            </w:r>
          </w:p>
        </w:tc>
      </w:tr>
      <w:tr w:rsidR="00606C80" w:rsidTr="003F062B">
        <w:trPr>
          <w:jc w:val="center"/>
        </w:trPr>
        <w:tc>
          <w:tcPr>
            <w:tcW w:w="4672" w:type="dxa"/>
          </w:tcPr>
          <w:p w:rsidR="00606C80" w:rsidRDefault="00606C80" w:rsidP="003F062B">
            <w:r>
              <w:rPr>
                <w:lang w:val="en-US"/>
              </w:rPr>
              <w:t>Q</w:t>
            </w:r>
            <w:r w:rsidRPr="00775E15">
              <w:t>*</w:t>
            </w:r>
          </w:p>
        </w:tc>
        <w:tc>
          <w:tcPr>
            <w:tcW w:w="4673" w:type="dxa"/>
          </w:tcPr>
          <w:p w:rsidR="00606C80" w:rsidRPr="00C93BD5" w:rsidRDefault="00606C80" w:rsidP="00FD7EB5">
            <w:r>
              <w:t>0,</w:t>
            </w:r>
            <w:r w:rsidR="00C93BD5">
              <w:t>687</w:t>
            </w:r>
          </w:p>
        </w:tc>
      </w:tr>
    </w:tbl>
    <w:p w:rsidR="00606C80" w:rsidRPr="0013793A" w:rsidRDefault="00606C80" w:rsidP="0073695B">
      <w:pPr>
        <w:ind w:firstLine="709"/>
        <w:jc w:val="both"/>
        <w:rPr>
          <w:sz w:val="28"/>
          <w:szCs w:val="28"/>
        </w:rPr>
      </w:pPr>
      <w:r w:rsidRPr="00606C80">
        <w:rPr>
          <w:sz w:val="28"/>
          <w:szCs w:val="28"/>
        </w:rPr>
        <w:lastRenderedPageBreak/>
        <w:t xml:space="preserve">По результатам расчетов Q* </w:t>
      </w:r>
      <w:proofErr w:type="gramStart"/>
      <w:r w:rsidRPr="00606C80">
        <w:rPr>
          <w:sz w:val="28"/>
          <w:szCs w:val="28"/>
        </w:rPr>
        <w:t>равна</w:t>
      </w:r>
      <w:proofErr w:type="gramEnd"/>
      <w:r w:rsidRPr="00606C80">
        <w:rPr>
          <w:sz w:val="28"/>
          <w:szCs w:val="28"/>
        </w:rPr>
        <w:t xml:space="preserve"> 0,</w:t>
      </w:r>
      <w:r w:rsidR="00FD7EB5" w:rsidRPr="00203092">
        <w:rPr>
          <w:sz w:val="28"/>
          <w:szCs w:val="28"/>
        </w:rPr>
        <w:t>6</w:t>
      </w:r>
      <w:r w:rsidR="00C93BD5">
        <w:rPr>
          <w:sz w:val="28"/>
          <w:szCs w:val="28"/>
        </w:rPr>
        <w:t>87</w:t>
      </w:r>
      <w:r w:rsidRPr="00606C80">
        <w:rPr>
          <w:sz w:val="28"/>
          <w:szCs w:val="28"/>
        </w:rPr>
        <w:t xml:space="preserve">, значит при использовании аналогов выбранным программным обеспечениям, полученный комплекс технологий обладает хорошим показателем эффективности. </w:t>
      </w:r>
      <w:r w:rsidR="004C0C60">
        <w:rPr>
          <w:sz w:val="28"/>
          <w:szCs w:val="28"/>
        </w:rPr>
        <w:t xml:space="preserve">Как видно у выбранного комплекса показатель технологий выше, </w:t>
      </w:r>
      <w:r w:rsidR="006252BF">
        <w:rPr>
          <w:sz w:val="28"/>
          <w:szCs w:val="28"/>
        </w:rPr>
        <w:t>следовательно,</w:t>
      </w:r>
      <w:r w:rsidR="004C0C60">
        <w:rPr>
          <w:sz w:val="28"/>
          <w:szCs w:val="28"/>
        </w:rPr>
        <w:t xml:space="preserve"> его применение оправдано при создании ИС в рамках поставленной задачи</w:t>
      </w:r>
      <w:r w:rsidRPr="00606C80">
        <w:rPr>
          <w:sz w:val="28"/>
          <w:szCs w:val="28"/>
        </w:rPr>
        <w:t>.</w:t>
      </w:r>
    </w:p>
    <w:p w:rsidR="005E745D" w:rsidRDefault="005E745D">
      <w:pPr>
        <w:jc w:val="left"/>
        <w:rPr>
          <w:b/>
          <w:sz w:val="28"/>
          <w:szCs w:val="28"/>
        </w:rPr>
      </w:pPr>
      <w:r>
        <w:rPr>
          <w:b/>
          <w:sz w:val="28"/>
          <w:szCs w:val="28"/>
        </w:rPr>
        <w:br w:type="page"/>
      </w:r>
    </w:p>
    <w:p w:rsidR="009076B7" w:rsidRPr="005E745D" w:rsidRDefault="009076B7" w:rsidP="005E745D">
      <w:pPr>
        <w:pStyle w:val="1"/>
        <w:rPr>
          <w:color w:val="auto"/>
        </w:rPr>
      </w:pPr>
      <w:bookmarkStart w:id="14" w:name="_Toc482574230"/>
      <w:r w:rsidRPr="005E745D">
        <w:rPr>
          <w:color w:val="auto"/>
        </w:rPr>
        <w:lastRenderedPageBreak/>
        <w:t>4. Оценка возможных эксплуатационных характеристик ИС в задаче НИР</w:t>
      </w:r>
      <w:bookmarkEnd w:id="14"/>
    </w:p>
    <w:p w:rsidR="00AC6142" w:rsidRDefault="00AC6142" w:rsidP="0073695B">
      <w:pPr>
        <w:ind w:firstLine="709"/>
        <w:jc w:val="both"/>
        <w:rPr>
          <w:sz w:val="28"/>
          <w:szCs w:val="28"/>
        </w:rPr>
      </w:pPr>
    </w:p>
    <w:p w:rsidR="000A3D1B" w:rsidRPr="000A3D1B" w:rsidRDefault="000A3D1B" w:rsidP="000A3D1B">
      <w:pPr>
        <w:ind w:firstLine="709"/>
        <w:jc w:val="both"/>
        <w:rPr>
          <w:sz w:val="28"/>
          <w:szCs w:val="28"/>
        </w:rPr>
      </w:pPr>
      <w:r w:rsidRPr="000A3D1B">
        <w:rPr>
          <w:sz w:val="28"/>
          <w:szCs w:val="28"/>
        </w:rPr>
        <w:t xml:space="preserve">Для расчета информационных характеристик информационной </w:t>
      </w:r>
      <w:proofErr w:type="gramStart"/>
      <w:r w:rsidRPr="000A3D1B">
        <w:rPr>
          <w:sz w:val="28"/>
          <w:szCs w:val="28"/>
        </w:rPr>
        <w:t>системы</w:t>
      </w:r>
      <w:proofErr w:type="gramEnd"/>
      <w:r w:rsidRPr="000A3D1B">
        <w:rPr>
          <w:sz w:val="28"/>
          <w:szCs w:val="28"/>
        </w:rPr>
        <w:t xml:space="preserve"> таких как оценка эффективности проведем сравнительное тестирование </w:t>
      </w:r>
      <w:r w:rsidR="000C0BA9">
        <w:rPr>
          <w:sz w:val="28"/>
          <w:szCs w:val="28"/>
        </w:rPr>
        <w:t>а</w:t>
      </w:r>
      <w:r w:rsidRPr="000A3D1B">
        <w:rPr>
          <w:sz w:val="28"/>
          <w:szCs w:val="28"/>
        </w:rPr>
        <w:t>лгоритмов, а также рассчитаем пространственную и временную сложность системы.</w:t>
      </w:r>
    </w:p>
    <w:p w:rsidR="000C0BA9" w:rsidRPr="000C0BA9" w:rsidRDefault="00895A26" w:rsidP="000C0BA9">
      <w:pPr>
        <w:pStyle w:val="1"/>
        <w:rPr>
          <w:color w:val="auto"/>
        </w:rPr>
      </w:pPr>
      <w:bookmarkStart w:id="15" w:name="_Toc482574231"/>
      <w:r>
        <w:rPr>
          <w:color w:val="auto"/>
        </w:rPr>
        <w:t>4.1</w:t>
      </w:r>
      <w:r w:rsidR="000C0BA9">
        <w:rPr>
          <w:color w:val="auto"/>
        </w:rPr>
        <w:t xml:space="preserve">. </w:t>
      </w:r>
      <w:r w:rsidR="000C0BA9" w:rsidRPr="000C0BA9">
        <w:rPr>
          <w:color w:val="auto"/>
        </w:rPr>
        <w:t>Сравнительная оценка эффективности</w:t>
      </w:r>
      <w:bookmarkEnd w:id="15"/>
    </w:p>
    <w:p w:rsidR="000C0BA9" w:rsidRDefault="000C0BA9" w:rsidP="000C0BA9">
      <w:pPr>
        <w:ind w:firstLine="709"/>
        <w:jc w:val="both"/>
        <w:rPr>
          <w:sz w:val="28"/>
          <w:szCs w:val="28"/>
        </w:rPr>
      </w:pPr>
    </w:p>
    <w:p w:rsidR="000C0BA9" w:rsidRPr="000C0BA9" w:rsidRDefault="000C0BA9" w:rsidP="000C0BA9">
      <w:pPr>
        <w:ind w:firstLine="709"/>
        <w:jc w:val="both"/>
        <w:rPr>
          <w:sz w:val="28"/>
          <w:szCs w:val="28"/>
        </w:rPr>
      </w:pPr>
      <w:r w:rsidRPr="000C0BA9">
        <w:rPr>
          <w:sz w:val="28"/>
          <w:szCs w:val="28"/>
        </w:rPr>
        <w:t>Поведенческое тестирование подразумевает эквивалентное разбиение и анализ граничных значений.</w:t>
      </w:r>
    </w:p>
    <w:p w:rsidR="000C0BA9" w:rsidRDefault="000C0BA9" w:rsidP="000C0BA9">
      <w:pPr>
        <w:ind w:firstLine="709"/>
        <w:jc w:val="both"/>
        <w:rPr>
          <w:sz w:val="28"/>
          <w:szCs w:val="28"/>
        </w:rPr>
      </w:pPr>
      <w:r w:rsidRPr="000C0BA9">
        <w:rPr>
          <w:sz w:val="28"/>
          <w:szCs w:val="28"/>
        </w:rPr>
        <w:t xml:space="preserve">В данной системе выделим следующие значимые параметры: </w:t>
      </w:r>
    </w:p>
    <w:p w:rsidR="00787A99" w:rsidRPr="00605EFC" w:rsidRDefault="000C0BA9" w:rsidP="000C0BA9">
      <w:pPr>
        <w:pStyle w:val="a3"/>
        <w:numPr>
          <w:ilvl w:val="0"/>
          <w:numId w:val="2"/>
        </w:numPr>
        <w:tabs>
          <w:tab w:val="left" w:pos="993"/>
        </w:tabs>
        <w:ind w:left="0" w:firstLine="709"/>
        <w:jc w:val="both"/>
        <w:rPr>
          <w:sz w:val="28"/>
          <w:szCs w:val="28"/>
        </w:rPr>
      </w:pPr>
      <w:r w:rsidRPr="00605EFC">
        <w:rPr>
          <w:sz w:val="28"/>
          <w:szCs w:val="28"/>
        </w:rPr>
        <w:t>Длин</w:t>
      </w:r>
      <w:r w:rsidR="00C01400" w:rsidRPr="00605EFC">
        <w:rPr>
          <w:sz w:val="28"/>
          <w:szCs w:val="28"/>
        </w:rPr>
        <w:t>а</w:t>
      </w:r>
      <w:r w:rsidRPr="00605EFC">
        <w:rPr>
          <w:sz w:val="28"/>
          <w:szCs w:val="28"/>
        </w:rPr>
        <w:t xml:space="preserve"> конвейера -  </w:t>
      </w:r>
      <w:r w:rsidR="00C01400" w:rsidRPr="00605EFC">
        <w:rPr>
          <w:sz w:val="28"/>
          <w:szCs w:val="28"/>
        </w:rPr>
        <w:t>максимальное значение не превосходит</w:t>
      </w:r>
      <w:r w:rsidRPr="00605EFC">
        <w:rPr>
          <w:sz w:val="28"/>
          <w:szCs w:val="28"/>
        </w:rPr>
        <w:t xml:space="preserve"> 10</w:t>
      </w:r>
    </w:p>
    <w:p w:rsidR="000C0BA9" w:rsidRPr="00605EFC" w:rsidRDefault="000C0BA9" w:rsidP="000C0BA9">
      <w:pPr>
        <w:pStyle w:val="a3"/>
        <w:numPr>
          <w:ilvl w:val="0"/>
          <w:numId w:val="2"/>
        </w:numPr>
        <w:tabs>
          <w:tab w:val="left" w:pos="993"/>
        </w:tabs>
        <w:ind w:left="0" w:firstLine="709"/>
        <w:jc w:val="both"/>
        <w:rPr>
          <w:sz w:val="28"/>
          <w:szCs w:val="28"/>
        </w:rPr>
      </w:pPr>
      <w:r w:rsidRPr="00605EFC">
        <w:rPr>
          <w:sz w:val="28"/>
          <w:szCs w:val="28"/>
        </w:rPr>
        <w:t xml:space="preserve">Количество типов данных - </w:t>
      </w:r>
      <w:r w:rsidR="00605EFC" w:rsidRPr="00605EFC">
        <w:rPr>
          <w:sz w:val="28"/>
          <w:szCs w:val="28"/>
        </w:rPr>
        <w:t>максимальное значение не превосходит</w:t>
      </w:r>
      <w:r w:rsidRPr="00605EFC">
        <w:rPr>
          <w:sz w:val="28"/>
          <w:szCs w:val="28"/>
        </w:rPr>
        <w:t xml:space="preserve"> 10;</w:t>
      </w:r>
    </w:p>
    <w:p w:rsidR="000C0BA9" w:rsidRPr="00605EFC" w:rsidRDefault="000C0BA9" w:rsidP="000C0BA9">
      <w:pPr>
        <w:pStyle w:val="a3"/>
        <w:numPr>
          <w:ilvl w:val="0"/>
          <w:numId w:val="2"/>
        </w:numPr>
        <w:tabs>
          <w:tab w:val="left" w:pos="993"/>
        </w:tabs>
        <w:ind w:left="0" w:firstLine="709"/>
        <w:jc w:val="both"/>
        <w:rPr>
          <w:sz w:val="28"/>
          <w:szCs w:val="28"/>
        </w:rPr>
      </w:pPr>
      <w:r w:rsidRPr="00605EFC">
        <w:rPr>
          <w:sz w:val="28"/>
          <w:szCs w:val="28"/>
        </w:rPr>
        <w:t>Количество элементов в партии данных - не превосходит 32;</w:t>
      </w:r>
    </w:p>
    <w:p w:rsidR="000C0BA9" w:rsidRPr="000C0BA9" w:rsidRDefault="000C0BA9" w:rsidP="000C0BA9">
      <w:pPr>
        <w:pStyle w:val="a3"/>
        <w:numPr>
          <w:ilvl w:val="0"/>
          <w:numId w:val="2"/>
        </w:numPr>
        <w:tabs>
          <w:tab w:val="left" w:pos="993"/>
        </w:tabs>
        <w:ind w:left="0" w:firstLine="709"/>
        <w:jc w:val="both"/>
        <w:rPr>
          <w:sz w:val="28"/>
          <w:szCs w:val="28"/>
        </w:rPr>
      </w:pPr>
      <w:r w:rsidRPr="00605EFC">
        <w:rPr>
          <w:sz w:val="28"/>
          <w:szCs w:val="28"/>
        </w:rPr>
        <w:t xml:space="preserve">Время </w:t>
      </w:r>
      <w:r w:rsidR="00895A26">
        <w:rPr>
          <w:sz w:val="28"/>
          <w:szCs w:val="28"/>
        </w:rPr>
        <w:t>обработки</w:t>
      </w:r>
      <w:r w:rsidRPr="00605EFC">
        <w:rPr>
          <w:sz w:val="28"/>
          <w:szCs w:val="28"/>
        </w:rPr>
        <w:t xml:space="preserve"> - связано лишь со спецификой</w:t>
      </w:r>
      <w:r w:rsidRPr="000C0BA9">
        <w:rPr>
          <w:sz w:val="28"/>
          <w:szCs w:val="28"/>
        </w:rPr>
        <w:t xml:space="preserve"> данных и установлены ограничения на относительные значения</w:t>
      </w:r>
      <w:r w:rsidR="00895A26">
        <w:rPr>
          <w:sz w:val="28"/>
          <w:szCs w:val="28"/>
        </w:rPr>
        <w:t>, максимальным значением выбрано 32</w:t>
      </w:r>
      <w:r>
        <w:rPr>
          <w:sz w:val="28"/>
          <w:szCs w:val="28"/>
        </w:rPr>
        <w:t>;</w:t>
      </w:r>
    </w:p>
    <w:p w:rsidR="000C0BA9" w:rsidRPr="000C0BA9" w:rsidRDefault="000C0BA9" w:rsidP="000C0BA9">
      <w:pPr>
        <w:pStyle w:val="a3"/>
        <w:numPr>
          <w:ilvl w:val="0"/>
          <w:numId w:val="2"/>
        </w:numPr>
        <w:tabs>
          <w:tab w:val="left" w:pos="993"/>
        </w:tabs>
        <w:ind w:left="0" w:firstLine="709"/>
        <w:jc w:val="both"/>
        <w:rPr>
          <w:sz w:val="28"/>
          <w:szCs w:val="28"/>
        </w:rPr>
      </w:pPr>
      <w:r w:rsidRPr="000C0BA9">
        <w:rPr>
          <w:sz w:val="28"/>
          <w:szCs w:val="28"/>
        </w:rPr>
        <w:t>Время переналадки - связано лишь со спецификой данных и установлены ограничения на относительные значения</w:t>
      </w:r>
      <w:r w:rsidR="00895A26">
        <w:rPr>
          <w:sz w:val="28"/>
          <w:szCs w:val="28"/>
        </w:rPr>
        <w:t>, максимальным значением выбрано 32</w:t>
      </w:r>
      <w:r>
        <w:rPr>
          <w:sz w:val="28"/>
          <w:szCs w:val="28"/>
        </w:rPr>
        <w:t>.</w:t>
      </w:r>
    </w:p>
    <w:p w:rsidR="000C0BA9" w:rsidRDefault="000C0BA9" w:rsidP="000C0BA9">
      <w:pPr>
        <w:ind w:firstLine="709"/>
        <w:jc w:val="both"/>
        <w:rPr>
          <w:sz w:val="28"/>
          <w:szCs w:val="28"/>
        </w:rPr>
      </w:pPr>
      <w:r w:rsidRPr="000C0BA9">
        <w:rPr>
          <w:sz w:val="28"/>
          <w:szCs w:val="28"/>
        </w:rPr>
        <w:t>Тестовые входные данные это комбинация из всех вариаций данных параметров для реализуемого алгоритма и сравнение с другими</w:t>
      </w:r>
      <w:r w:rsidR="00895A26">
        <w:rPr>
          <w:sz w:val="28"/>
          <w:szCs w:val="28"/>
        </w:rPr>
        <w:t>.</w:t>
      </w:r>
      <w:r w:rsidRPr="000C0BA9">
        <w:rPr>
          <w:sz w:val="28"/>
          <w:szCs w:val="28"/>
        </w:rPr>
        <w:t xml:space="preserve"> </w:t>
      </w:r>
      <w:r w:rsidR="00895A26">
        <w:rPr>
          <w:sz w:val="28"/>
          <w:szCs w:val="28"/>
        </w:rPr>
        <w:t>Сравнение проводилось</w:t>
      </w:r>
      <w:r w:rsidRPr="000C0BA9">
        <w:rPr>
          <w:sz w:val="28"/>
          <w:szCs w:val="28"/>
        </w:rPr>
        <w:t xml:space="preserve"> с Генетическим алгоритмом и алгоритмом с фиксированными партиями</w:t>
      </w:r>
      <w:r w:rsidR="00895A26">
        <w:rPr>
          <w:sz w:val="28"/>
          <w:szCs w:val="28"/>
        </w:rPr>
        <w:t>.</w:t>
      </w:r>
    </w:p>
    <w:p w:rsidR="001E181F" w:rsidRPr="000C0BA9" w:rsidRDefault="001E181F" w:rsidP="000C0BA9">
      <w:pPr>
        <w:ind w:firstLine="709"/>
        <w:jc w:val="both"/>
        <w:rPr>
          <w:sz w:val="28"/>
          <w:szCs w:val="28"/>
        </w:rPr>
      </w:pPr>
    </w:p>
    <w:p w:rsidR="000C0BA9" w:rsidRPr="000C0BA9" w:rsidRDefault="000C0BA9" w:rsidP="000C0BA9">
      <w:pPr>
        <w:rPr>
          <w:sz w:val="28"/>
          <w:szCs w:val="28"/>
        </w:rPr>
      </w:pPr>
    </w:p>
    <w:p w:rsidR="000C0BA9" w:rsidRPr="000C0BA9" w:rsidRDefault="000C0BA9" w:rsidP="000C0BA9">
      <w:pPr>
        <w:rPr>
          <w:sz w:val="28"/>
          <w:szCs w:val="28"/>
        </w:rPr>
      </w:pPr>
      <w:r w:rsidRPr="000C0BA9">
        <w:rPr>
          <w:sz w:val="28"/>
          <w:szCs w:val="28"/>
        </w:rPr>
        <w:t xml:space="preserve">Рис </w:t>
      </w:r>
      <w:r>
        <w:rPr>
          <w:sz w:val="28"/>
          <w:szCs w:val="28"/>
        </w:rPr>
        <w:t>4.</w:t>
      </w:r>
      <w:r w:rsidRPr="000C0BA9">
        <w:rPr>
          <w:sz w:val="28"/>
          <w:szCs w:val="28"/>
        </w:rPr>
        <w:t xml:space="preserve">1. График зависимости времени обработки при 8 </w:t>
      </w:r>
      <w:r w:rsidR="003E186F" w:rsidRPr="000C0BA9">
        <w:rPr>
          <w:sz w:val="28"/>
          <w:szCs w:val="28"/>
        </w:rPr>
        <w:t>элементах</w:t>
      </w:r>
      <w:r w:rsidRPr="000C0BA9">
        <w:rPr>
          <w:sz w:val="28"/>
          <w:szCs w:val="28"/>
        </w:rPr>
        <w:t xml:space="preserve"> в партии     при </w:t>
      </w:r>
      <w:r w:rsidR="003E186F" w:rsidRPr="000C0BA9">
        <w:rPr>
          <w:sz w:val="28"/>
          <w:szCs w:val="28"/>
        </w:rPr>
        <w:t>коэффициенте</w:t>
      </w:r>
      <w:r w:rsidRPr="000C0BA9">
        <w:rPr>
          <w:sz w:val="28"/>
          <w:szCs w:val="28"/>
        </w:rPr>
        <w:t xml:space="preserve"> времени обработки в 16</w:t>
      </w:r>
    </w:p>
    <w:p w:rsidR="000C0BA9" w:rsidRPr="005E745D" w:rsidRDefault="00895A26" w:rsidP="000C0BA9">
      <w:pPr>
        <w:pStyle w:val="1"/>
        <w:rPr>
          <w:color w:val="auto"/>
        </w:rPr>
      </w:pPr>
      <w:bookmarkStart w:id="16" w:name="_Toc482574232"/>
      <w:r>
        <w:rPr>
          <w:color w:val="auto"/>
        </w:rPr>
        <w:t>4.2</w:t>
      </w:r>
      <w:r w:rsidR="000C0BA9">
        <w:rPr>
          <w:color w:val="auto"/>
        </w:rPr>
        <w:t>.</w:t>
      </w:r>
      <w:r w:rsidR="000C0BA9" w:rsidRPr="005E745D">
        <w:rPr>
          <w:color w:val="auto"/>
        </w:rPr>
        <w:t xml:space="preserve"> Расчет информационных характеристик системы</w:t>
      </w:r>
      <w:bookmarkEnd w:id="16"/>
    </w:p>
    <w:p w:rsidR="00C76771" w:rsidRDefault="00C76771" w:rsidP="0073695B">
      <w:pPr>
        <w:ind w:firstLine="709"/>
        <w:jc w:val="both"/>
        <w:rPr>
          <w:sz w:val="28"/>
          <w:szCs w:val="28"/>
        </w:rPr>
      </w:pPr>
    </w:p>
    <w:p w:rsidR="00FF5C5D" w:rsidRPr="003E186F" w:rsidRDefault="00FF5C5D" w:rsidP="000C0BA9">
      <w:pPr>
        <w:ind w:firstLine="709"/>
        <w:jc w:val="both"/>
        <w:rPr>
          <w:sz w:val="28"/>
          <w:szCs w:val="28"/>
        </w:rPr>
      </w:pPr>
      <w:r>
        <w:rPr>
          <w:sz w:val="28"/>
          <w:szCs w:val="28"/>
        </w:rPr>
        <w:t xml:space="preserve">Для тестирования были подобраны тестовые последовательности в полной мере демонстрирующие работоспособность разработанного метода. </w:t>
      </w:r>
      <w:r w:rsidR="003E186F">
        <w:rPr>
          <w:sz w:val="28"/>
          <w:szCs w:val="28"/>
        </w:rPr>
        <w:t xml:space="preserve">Для временных параметров были выбраны значения, равные степеням двойки, для длины конвейера и количества типов были выбраны значения 5 и 10. Значения количества данных каждого типа являются набором </w:t>
      </w:r>
      <w:r w:rsidR="003E186F">
        <w:rPr>
          <w:sz w:val="28"/>
          <w:szCs w:val="28"/>
          <w:lang w:val="en-US"/>
        </w:rPr>
        <w:t>Ni</w:t>
      </w:r>
      <w:r w:rsidR="003E186F" w:rsidRPr="003E186F">
        <w:rPr>
          <w:sz w:val="28"/>
          <w:szCs w:val="28"/>
        </w:rPr>
        <w:t xml:space="preserve"> = {</w:t>
      </w:r>
      <w:r w:rsidR="003E186F">
        <w:rPr>
          <w:sz w:val="28"/>
          <w:szCs w:val="28"/>
        </w:rPr>
        <w:t>8, 12, 16, 24, 32</w:t>
      </w:r>
      <w:r w:rsidR="003E186F" w:rsidRPr="003E186F">
        <w:rPr>
          <w:sz w:val="28"/>
          <w:szCs w:val="28"/>
        </w:rPr>
        <w:t>}</w:t>
      </w:r>
      <w:r w:rsidR="003E186F">
        <w:rPr>
          <w:sz w:val="28"/>
          <w:szCs w:val="28"/>
        </w:rPr>
        <w:t xml:space="preserve">. В соответствии с этим можно получить, что на каждое значение </w:t>
      </w:r>
      <w:r w:rsidR="003E186F">
        <w:rPr>
          <w:sz w:val="28"/>
          <w:szCs w:val="28"/>
          <w:lang w:val="en-US"/>
        </w:rPr>
        <w:t>Ni</w:t>
      </w:r>
      <w:r w:rsidR="003E186F" w:rsidRPr="003E186F">
        <w:rPr>
          <w:sz w:val="28"/>
          <w:szCs w:val="28"/>
        </w:rPr>
        <w:t xml:space="preserve"> </w:t>
      </w:r>
      <w:r w:rsidR="003E186F">
        <w:rPr>
          <w:sz w:val="28"/>
          <w:szCs w:val="28"/>
        </w:rPr>
        <w:t xml:space="preserve">приходится 100 тестовых данных. Вследствие чего весь тестовый набор данных </w:t>
      </w:r>
      <w:proofErr w:type="gramStart"/>
      <w:r w:rsidR="003E186F">
        <w:rPr>
          <w:sz w:val="28"/>
          <w:szCs w:val="28"/>
        </w:rPr>
        <w:t>представляет из себя</w:t>
      </w:r>
      <w:proofErr w:type="gramEnd"/>
      <w:r w:rsidR="003E186F">
        <w:rPr>
          <w:sz w:val="28"/>
          <w:szCs w:val="28"/>
        </w:rPr>
        <w:t xml:space="preserve"> все возможные комбинации </w:t>
      </w:r>
      <w:r w:rsidR="00D67B10">
        <w:rPr>
          <w:sz w:val="28"/>
          <w:szCs w:val="28"/>
        </w:rPr>
        <w:t>всех параметров системы.</w:t>
      </w:r>
    </w:p>
    <w:p w:rsidR="000C0BA9" w:rsidRPr="000C0BA9" w:rsidRDefault="000C0BA9" w:rsidP="000C0BA9">
      <w:pPr>
        <w:ind w:firstLine="709"/>
        <w:jc w:val="both"/>
        <w:rPr>
          <w:sz w:val="28"/>
          <w:szCs w:val="28"/>
        </w:rPr>
      </w:pPr>
      <w:bookmarkStart w:id="17" w:name="_GoBack"/>
      <w:bookmarkEnd w:id="17"/>
      <w:proofErr w:type="gramStart"/>
      <w:r w:rsidRPr="000C0BA9">
        <w:rPr>
          <w:sz w:val="28"/>
          <w:szCs w:val="28"/>
        </w:rPr>
        <w:t xml:space="preserve">Количество сформированных вариантов будет считаться по формуле </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n</m:t>
            </m:r>
          </m:sup>
        </m:sSup>
      </m:oMath>
      <w:r w:rsidRPr="000C0BA9">
        <w:rPr>
          <w:sz w:val="28"/>
          <w:szCs w:val="28"/>
        </w:rPr>
        <w:t xml:space="preserve"> , где n - количество типов данных,</w:t>
      </w:r>
      <w:r>
        <w:rPr>
          <w:sz w:val="28"/>
          <w:szCs w:val="28"/>
        </w:rPr>
        <w:t xml:space="preserve"> а m – количество партий и того</w:t>
      </w:r>
      <w:r w:rsidRPr="000C0BA9">
        <w:rPr>
          <w:sz w:val="28"/>
          <w:szCs w:val="28"/>
        </w:rPr>
        <w:t xml:space="preserve"> </w:t>
      </w:r>
      <m:oMath>
        <m:sSup>
          <m:sSupPr>
            <m:ctrlPr>
              <w:rPr>
                <w:rFonts w:ascii="Cambria Math" w:hAnsi="Cambria Math"/>
                <w:sz w:val="28"/>
                <w:szCs w:val="28"/>
              </w:rPr>
            </m:ctrlPr>
          </m:sSupPr>
          <m:e>
            <m:r>
              <m:rPr>
                <m:sty m:val="p"/>
              </m:rPr>
              <w:rPr>
                <w:rFonts w:ascii="Cambria Math" w:hAnsi="Cambria Math"/>
                <w:sz w:val="28"/>
                <w:szCs w:val="28"/>
              </w:rPr>
              <m:t>16</m:t>
            </m:r>
          </m:e>
          <m:sup>
            <m:r>
              <m:rPr>
                <m:sty m:val="p"/>
              </m:rPr>
              <w:rPr>
                <w:rFonts w:ascii="Cambria Math" w:hAnsi="Cambria Math"/>
                <w:sz w:val="28"/>
                <w:szCs w:val="28"/>
              </w:rPr>
              <m:t>10</m:t>
            </m:r>
          </m:sup>
        </m:sSup>
      </m:oMath>
      <w:r w:rsidRPr="000C0BA9">
        <w:rPr>
          <w:sz w:val="28"/>
          <w:szCs w:val="28"/>
        </w:rPr>
        <w:t xml:space="preserve"> целочисленных значений, при наихудших значениях, будут размещены в оперативной памяти в один момент времени</w:t>
      </w:r>
      <w:r w:rsidRPr="000C0BA9">
        <w:rPr>
          <w:sz w:val="28"/>
          <w:szCs w:val="28"/>
        </w:rPr>
        <w:br/>
        <w:t>каждое  такое значения занимает 2 байта и того 209000000 байт  или около 21 Мбайт оперативной памяти</w:t>
      </w:r>
      <w:proofErr w:type="gramEnd"/>
    </w:p>
    <w:p w:rsidR="001E181F" w:rsidRPr="005E745D" w:rsidRDefault="00895A26" w:rsidP="001E181F">
      <w:pPr>
        <w:pStyle w:val="1"/>
        <w:rPr>
          <w:color w:val="auto"/>
        </w:rPr>
      </w:pPr>
      <w:bookmarkStart w:id="18" w:name="_Toc482574233"/>
      <w:r>
        <w:rPr>
          <w:color w:val="auto"/>
        </w:rPr>
        <w:lastRenderedPageBreak/>
        <w:t>4.3</w:t>
      </w:r>
      <w:r w:rsidR="001E181F">
        <w:rPr>
          <w:color w:val="auto"/>
        </w:rPr>
        <w:t>.</w:t>
      </w:r>
      <w:r w:rsidR="001E181F" w:rsidRPr="005E745D">
        <w:rPr>
          <w:color w:val="auto"/>
        </w:rPr>
        <w:t xml:space="preserve"> </w:t>
      </w:r>
      <w:r w:rsidR="001E181F">
        <w:rPr>
          <w:color w:val="auto"/>
        </w:rPr>
        <w:t>Описание результатов системы</w:t>
      </w:r>
      <w:bookmarkEnd w:id="18"/>
    </w:p>
    <w:p w:rsidR="000C0BA9" w:rsidRDefault="000C0BA9" w:rsidP="0073695B">
      <w:pPr>
        <w:ind w:firstLine="709"/>
        <w:jc w:val="both"/>
        <w:rPr>
          <w:sz w:val="28"/>
          <w:szCs w:val="28"/>
        </w:rPr>
      </w:pPr>
    </w:p>
    <w:p w:rsidR="001E181F" w:rsidRPr="001E181F" w:rsidRDefault="001E181F" w:rsidP="001E181F">
      <w:pPr>
        <w:ind w:firstLine="709"/>
        <w:jc w:val="both"/>
        <w:rPr>
          <w:sz w:val="28"/>
          <w:szCs w:val="28"/>
        </w:rPr>
      </w:pPr>
      <w:r w:rsidRPr="001E181F">
        <w:rPr>
          <w:sz w:val="28"/>
          <w:szCs w:val="28"/>
        </w:rPr>
        <w:t>Согласно проведённым Тестовым запускам явно установлена зависимость увеличения эффективности обработки с использованием разрабатываемого алгоритма формирования расписания обработки групп партий, при увеличения времени обработки кванта данных каждого типа (</w:t>
      </w:r>
      <w:proofErr w:type="spellStart"/>
      <w:r w:rsidRPr="001E181F">
        <w:rPr>
          <w:sz w:val="28"/>
          <w:szCs w:val="28"/>
        </w:rPr>
        <w:t>п</w:t>
      </w:r>
      <w:proofErr w:type="gramStart"/>
      <w:r w:rsidRPr="001E181F">
        <w:rPr>
          <w:sz w:val="28"/>
          <w:szCs w:val="28"/>
        </w:rPr>
        <w:t>.п</w:t>
      </w:r>
      <w:proofErr w:type="spellEnd"/>
      <w:proofErr w:type="gramEnd"/>
      <w:r w:rsidRPr="001E181F">
        <w:rPr>
          <w:sz w:val="28"/>
          <w:szCs w:val="28"/>
        </w:rPr>
        <w:t xml:space="preserve"> 4.1.1), это поведение предсказуемо и обусловлено тем что затраты времени на построение расписания нивелируются, большим времени обработки для системы в целом и делает более валидными затраты времени на построения расписания обработки. А</w:t>
      </w:r>
      <w:proofErr w:type="gramStart"/>
      <w:r w:rsidRPr="001E181F">
        <w:rPr>
          <w:sz w:val="28"/>
          <w:szCs w:val="28"/>
        </w:rPr>
        <w:t xml:space="preserve"> Т</w:t>
      </w:r>
      <w:proofErr w:type="gramEnd"/>
      <w:r w:rsidRPr="001E181F">
        <w:rPr>
          <w:sz w:val="28"/>
          <w:szCs w:val="28"/>
        </w:rPr>
        <w:t xml:space="preserve">ак же заметна зависимость при малых временах обработки кванта данных каждого типа и при увеличении времени переналадки на обрабатывающих устройствах наблюдается нивелирование различий между алгоритмами контрольной группы. </w:t>
      </w:r>
      <w:proofErr w:type="gramStart"/>
      <w:r w:rsidRPr="001E181F">
        <w:rPr>
          <w:sz w:val="28"/>
          <w:szCs w:val="28"/>
        </w:rPr>
        <w:t>Это связано с тем что при малых временах обработки кванта данных каждого типа и больших временах переналадки затраты на смену обрабатывающих устройств становятся значимыми из-за чего действие смены оборудование  в расписания  становятся менее выгодными что приводит к упрощению структуры расписания и к этому упрощенному тривиальному расписания обработки независимо приходят все контрольные алгоритмы</w:t>
      </w:r>
      <w:proofErr w:type="gramEnd"/>
    </w:p>
    <w:p w:rsidR="001E181F" w:rsidRPr="00AC6142" w:rsidRDefault="001E181F" w:rsidP="0073695B">
      <w:pPr>
        <w:ind w:firstLine="709"/>
        <w:jc w:val="both"/>
        <w:rPr>
          <w:sz w:val="28"/>
          <w:szCs w:val="28"/>
        </w:rPr>
      </w:pPr>
    </w:p>
    <w:p w:rsidR="005E745D" w:rsidRDefault="005E745D" w:rsidP="00AC6142">
      <w:pPr>
        <w:spacing w:line="360" w:lineRule="auto"/>
        <w:ind w:firstLine="709"/>
        <w:jc w:val="both"/>
        <w:rPr>
          <w:sz w:val="28"/>
          <w:szCs w:val="28"/>
        </w:rPr>
      </w:pPr>
      <w:r w:rsidRPr="00AC6142">
        <w:rPr>
          <w:sz w:val="28"/>
          <w:szCs w:val="28"/>
        </w:rPr>
        <w:br w:type="page"/>
      </w:r>
    </w:p>
    <w:p w:rsidR="005D63B1" w:rsidRPr="005E745D" w:rsidRDefault="005D63B1" w:rsidP="005D63B1">
      <w:pPr>
        <w:pStyle w:val="1"/>
        <w:rPr>
          <w:color w:val="auto"/>
        </w:rPr>
      </w:pPr>
      <w:bookmarkStart w:id="19" w:name="_Toc482574234"/>
      <w:r>
        <w:rPr>
          <w:color w:val="auto"/>
        </w:rPr>
        <w:lastRenderedPageBreak/>
        <w:t>Заключение</w:t>
      </w:r>
      <w:bookmarkEnd w:id="19"/>
    </w:p>
    <w:p w:rsidR="005D63B1" w:rsidRDefault="005D63B1" w:rsidP="006252BF">
      <w:pPr>
        <w:ind w:firstLine="709"/>
        <w:jc w:val="both"/>
        <w:rPr>
          <w:sz w:val="28"/>
          <w:szCs w:val="28"/>
        </w:rPr>
      </w:pPr>
    </w:p>
    <w:p w:rsidR="00534731" w:rsidRDefault="00534731" w:rsidP="00534731">
      <w:pPr>
        <w:ind w:firstLine="709"/>
        <w:jc w:val="both"/>
        <w:rPr>
          <w:sz w:val="28"/>
          <w:szCs w:val="28"/>
        </w:rPr>
      </w:pPr>
      <w:r w:rsidRPr="00534731">
        <w:rPr>
          <w:sz w:val="28"/>
          <w:szCs w:val="28"/>
        </w:rPr>
        <w:t>В ходе выполнения курсового проекта по дисциплине «Технологии проектирования ИС» были выполнены задачи</w:t>
      </w:r>
      <w:r w:rsidR="009000DA">
        <w:rPr>
          <w:sz w:val="28"/>
          <w:szCs w:val="28"/>
        </w:rPr>
        <w:t xml:space="preserve"> по проектированию ИС,</w:t>
      </w:r>
      <w:r w:rsidRPr="00534731">
        <w:rPr>
          <w:sz w:val="28"/>
          <w:szCs w:val="28"/>
        </w:rPr>
        <w:t xml:space="preserve"> поставленные в начале работы. В курсовом проекте проведено исследование </w:t>
      </w:r>
      <w:r w:rsidR="009000DA">
        <w:rPr>
          <w:sz w:val="28"/>
          <w:szCs w:val="28"/>
        </w:rPr>
        <w:t>использования методов управления обработкой данных на вычислительных конвейерах</w:t>
      </w:r>
      <w:r w:rsidRPr="00534731">
        <w:rPr>
          <w:sz w:val="28"/>
          <w:szCs w:val="28"/>
        </w:rPr>
        <w:t>, реализуем</w:t>
      </w:r>
      <w:r w:rsidR="009000DA">
        <w:rPr>
          <w:sz w:val="28"/>
          <w:szCs w:val="28"/>
        </w:rPr>
        <w:t>ых</w:t>
      </w:r>
      <w:r w:rsidRPr="00534731">
        <w:rPr>
          <w:sz w:val="28"/>
          <w:szCs w:val="28"/>
        </w:rPr>
        <w:t xml:space="preserve"> в рамках НИР. </w:t>
      </w:r>
    </w:p>
    <w:p w:rsidR="00FF5C5D" w:rsidRPr="00534731" w:rsidRDefault="00FF5C5D" w:rsidP="00534731">
      <w:pPr>
        <w:ind w:firstLine="709"/>
        <w:jc w:val="both"/>
        <w:rPr>
          <w:sz w:val="28"/>
          <w:szCs w:val="28"/>
        </w:rPr>
      </w:pPr>
      <w:r>
        <w:rPr>
          <w:sz w:val="28"/>
          <w:szCs w:val="28"/>
        </w:rPr>
        <w:t>Предметной областью выбранного направления является совершенствование методов обработки многотипных данных на вычислительном конвейере. Входными данными является буфер разнотипных данных, подлежащих обработке. Выходными – последовательность обработки данных (расписание обработки данных).</w:t>
      </w:r>
    </w:p>
    <w:p w:rsidR="00FF5C5D" w:rsidRPr="00FF5C5D" w:rsidRDefault="00FF5C5D" w:rsidP="00534731">
      <w:pPr>
        <w:ind w:firstLine="709"/>
        <w:jc w:val="both"/>
        <w:rPr>
          <w:sz w:val="28"/>
          <w:szCs w:val="28"/>
        </w:rPr>
      </w:pPr>
      <w:r>
        <w:rPr>
          <w:sz w:val="28"/>
          <w:szCs w:val="28"/>
        </w:rPr>
        <w:t xml:space="preserve">В качестве модели жизненного цикла была выбрана итерационная модель </w:t>
      </w:r>
      <w:r>
        <w:rPr>
          <w:sz w:val="28"/>
          <w:szCs w:val="28"/>
          <w:lang w:val="en-US"/>
        </w:rPr>
        <w:t>DATARUN</w:t>
      </w:r>
      <w:r>
        <w:rPr>
          <w:sz w:val="28"/>
          <w:szCs w:val="28"/>
        </w:rPr>
        <w:t>. Основной её особенностью является постоянный контроль и взаимодействие с разработчиками со стороны заказчика.</w:t>
      </w:r>
    </w:p>
    <w:p w:rsidR="00534731" w:rsidRPr="00534731" w:rsidRDefault="00534731" w:rsidP="00534731">
      <w:pPr>
        <w:ind w:firstLine="709"/>
        <w:jc w:val="both"/>
        <w:rPr>
          <w:sz w:val="28"/>
          <w:szCs w:val="28"/>
        </w:rPr>
      </w:pPr>
      <w:r w:rsidRPr="00534731">
        <w:rPr>
          <w:sz w:val="28"/>
          <w:szCs w:val="28"/>
        </w:rPr>
        <w:t xml:space="preserve">Разрабатываемая система будет являться частью информационной системы </w:t>
      </w:r>
      <w:r w:rsidR="00FF5C5D">
        <w:rPr>
          <w:sz w:val="28"/>
          <w:szCs w:val="28"/>
        </w:rPr>
        <w:t>по обработке данных</w:t>
      </w:r>
      <w:r w:rsidRPr="00534731">
        <w:rPr>
          <w:sz w:val="28"/>
          <w:szCs w:val="28"/>
        </w:rPr>
        <w:t xml:space="preserve">. </w:t>
      </w:r>
      <w:r w:rsidR="00FF5C5D">
        <w:rPr>
          <w:sz w:val="28"/>
          <w:szCs w:val="28"/>
        </w:rPr>
        <w:t>В работе описано применение разрабатываемой технологии в обработке спутниковых данных.</w:t>
      </w:r>
    </w:p>
    <w:p w:rsidR="00534731" w:rsidRPr="00534731" w:rsidRDefault="00534731" w:rsidP="00534731">
      <w:pPr>
        <w:ind w:firstLine="709"/>
        <w:jc w:val="both"/>
        <w:rPr>
          <w:sz w:val="28"/>
          <w:szCs w:val="28"/>
        </w:rPr>
      </w:pPr>
      <w:r w:rsidRPr="00534731">
        <w:rPr>
          <w:sz w:val="28"/>
          <w:szCs w:val="28"/>
        </w:rPr>
        <w:t>Для проектирования системы выбран комплекс технологий проектирования, эффективно реализующий НИР по каждому этапу жизненного цикла. Аналитическая оценка выбранного комплекса технологий составляет 0,</w:t>
      </w:r>
      <w:r w:rsidR="00FF5C5D">
        <w:rPr>
          <w:sz w:val="28"/>
          <w:szCs w:val="28"/>
        </w:rPr>
        <w:t>78</w:t>
      </w:r>
      <w:r w:rsidR="00124A8D">
        <w:rPr>
          <w:sz w:val="28"/>
          <w:szCs w:val="28"/>
        </w:rPr>
        <w:t>9</w:t>
      </w:r>
      <w:r w:rsidRPr="00534731">
        <w:rPr>
          <w:sz w:val="28"/>
          <w:szCs w:val="28"/>
        </w:rPr>
        <w:t>. Следовательно, выбранный комплекс технологий обладает высоким показателем эффективности. Аналитическая оценка альтернативного комплекса технологий составляет 0,6</w:t>
      </w:r>
      <w:r w:rsidR="00124A8D">
        <w:rPr>
          <w:sz w:val="28"/>
          <w:szCs w:val="28"/>
        </w:rPr>
        <w:t>87</w:t>
      </w:r>
      <w:r w:rsidR="006F69E5">
        <w:rPr>
          <w:sz w:val="28"/>
          <w:szCs w:val="28"/>
        </w:rPr>
        <w:t>.</w:t>
      </w:r>
      <w:r w:rsidRPr="00534731">
        <w:rPr>
          <w:sz w:val="28"/>
          <w:szCs w:val="28"/>
        </w:rPr>
        <w:t xml:space="preserve"> </w:t>
      </w:r>
      <w:r w:rsidR="006F69E5">
        <w:rPr>
          <w:sz w:val="28"/>
          <w:szCs w:val="28"/>
        </w:rPr>
        <w:t>Э</w:t>
      </w:r>
      <w:r w:rsidRPr="00534731">
        <w:rPr>
          <w:sz w:val="28"/>
          <w:szCs w:val="28"/>
        </w:rPr>
        <w:t>то означает, что при использовании аналогов выбранным программным обеспечениям, полученный комплекс технологий будет обладать хорошим показателем эффективности. Однако, у выбранного комплекса технологий показатель эффективности выше.</w:t>
      </w:r>
    </w:p>
    <w:p w:rsidR="00534731" w:rsidRPr="00534731" w:rsidRDefault="006F69E5" w:rsidP="00534731">
      <w:pPr>
        <w:ind w:firstLine="709"/>
        <w:jc w:val="both"/>
        <w:rPr>
          <w:sz w:val="28"/>
          <w:szCs w:val="28"/>
        </w:rPr>
      </w:pPr>
      <w:r>
        <w:rPr>
          <w:sz w:val="28"/>
          <w:szCs w:val="28"/>
        </w:rPr>
        <w:t>Для проверки работоспособности и правильности результатов была разработана входная тестовая последовательность в полной мере покрывающая всевозможные комбинации. Результаты тестирования и анализ тестовой последовательности подтверждают это.</w:t>
      </w:r>
    </w:p>
    <w:p w:rsidR="005D63B1" w:rsidRDefault="005D63B1">
      <w:pPr>
        <w:jc w:val="left"/>
        <w:rPr>
          <w:sz w:val="28"/>
          <w:szCs w:val="28"/>
        </w:rPr>
      </w:pPr>
      <w:r>
        <w:rPr>
          <w:sz w:val="28"/>
          <w:szCs w:val="28"/>
        </w:rPr>
        <w:br w:type="page"/>
      </w:r>
    </w:p>
    <w:p w:rsidR="00324247" w:rsidRPr="005E745D" w:rsidRDefault="00324247" w:rsidP="005E745D">
      <w:pPr>
        <w:pStyle w:val="1"/>
        <w:rPr>
          <w:color w:val="auto"/>
        </w:rPr>
      </w:pPr>
      <w:bookmarkStart w:id="20" w:name="_Toc482574235"/>
      <w:r w:rsidRPr="005E745D">
        <w:rPr>
          <w:color w:val="auto"/>
        </w:rPr>
        <w:lastRenderedPageBreak/>
        <w:t>Список использованной литературы</w:t>
      </w:r>
      <w:bookmarkEnd w:id="20"/>
    </w:p>
    <w:p w:rsidR="001B00CA" w:rsidRPr="00606C80" w:rsidRDefault="001B00CA" w:rsidP="00566CF6">
      <w:pPr>
        <w:spacing w:line="360" w:lineRule="auto"/>
        <w:ind w:firstLine="709"/>
        <w:jc w:val="both"/>
        <w:rPr>
          <w:sz w:val="28"/>
          <w:szCs w:val="28"/>
        </w:rPr>
      </w:pPr>
    </w:p>
    <w:p w:rsidR="00631A3E" w:rsidRPr="00606C80" w:rsidRDefault="00631A3E" w:rsidP="00631A3E">
      <w:pPr>
        <w:numPr>
          <w:ilvl w:val="0"/>
          <w:numId w:val="10"/>
        </w:numPr>
        <w:tabs>
          <w:tab w:val="left" w:pos="1134"/>
        </w:tabs>
        <w:spacing w:line="360" w:lineRule="auto"/>
        <w:ind w:left="0" w:firstLine="709"/>
        <w:jc w:val="both"/>
        <w:rPr>
          <w:sz w:val="28"/>
          <w:szCs w:val="28"/>
        </w:rPr>
      </w:pPr>
      <w:r w:rsidRPr="00606C80">
        <w:rPr>
          <w:sz w:val="28"/>
          <w:szCs w:val="28"/>
        </w:rPr>
        <w:t>Вернадский В.И. Учение о биосфере и ее постепенном переходе в ноосферу. – М.: Наука.</w:t>
      </w:r>
    </w:p>
    <w:p w:rsidR="00631A3E" w:rsidRPr="00606C80" w:rsidRDefault="00631A3E" w:rsidP="00631A3E">
      <w:pPr>
        <w:numPr>
          <w:ilvl w:val="0"/>
          <w:numId w:val="10"/>
        </w:numPr>
        <w:tabs>
          <w:tab w:val="left" w:pos="1134"/>
        </w:tabs>
        <w:spacing w:line="360" w:lineRule="auto"/>
        <w:ind w:left="0" w:firstLine="709"/>
        <w:jc w:val="both"/>
        <w:rPr>
          <w:sz w:val="28"/>
          <w:szCs w:val="28"/>
        </w:rPr>
      </w:pPr>
      <w:proofErr w:type="spellStart"/>
      <w:r w:rsidRPr="00606C80">
        <w:rPr>
          <w:sz w:val="28"/>
          <w:szCs w:val="28"/>
        </w:rPr>
        <w:t>Берталанфи</w:t>
      </w:r>
      <w:proofErr w:type="spellEnd"/>
      <w:r w:rsidRPr="00606C80">
        <w:rPr>
          <w:sz w:val="28"/>
          <w:szCs w:val="28"/>
        </w:rPr>
        <w:t xml:space="preserve"> Л. фон  Общая теория систем. – М.: Мир, 1960.  – 328 с.</w:t>
      </w:r>
    </w:p>
    <w:p w:rsidR="00607F16" w:rsidRPr="00606C80" w:rsidRDefault="00607F16" w:rsidP="00607F16">
      <w:pPr>
        <w:numPr>
          <w:ilvl w:val="0"/>
          <w:numId w:val="10"/>
        </w:numPr>
        <w:tabs>
          <w:tab w:val="left" w:pos="1134"/>
        </w:tabs>
        <w:spacing w:line="360" w:lineRule="auto"/>
        <w:ind w:left="0" w:firstLine="709"/>
        <w:jc w:val="both"/>
        <w:rPr>
          <w:sz w:val="28"/>
          <w:szCs w:val="28"/>
        </w:rPr>
      </w:pPr>
      <w:proofErr w:type="spellStart"/>
      <w:r w:rsidRPr="00606C80">
        <w:rPr>
          <w:sz w:val="28"/>
          <w:szCs w:val="28"/>
        </w:rPr>
        <w:t>Кашкин</w:t>
      </w:r>
      <w:proofErr w:type="spellEnd"/>
      <w:r w:rsidRPr="00606C80">
        <w:rPr>
          <w:sz w:val="28"/>
          <w:szCs w:val="28"/>
        </w:rPr>
        <w:t xml:space="preserve"> В.Б., </w:t>
      </w:r>
      <w:proofErr w:type="spellStart"/>
      <w:r w:rsidRPr="00606C80">
        <w:rPr>
          <w:sz w:val="28"/>
          <w:szCs w:val="28"/>
        </w:rPr>
        <w:t>Сухинин</w:t>
      </w:r>
      <w:proofErr w:type="spellEnd"/>
      <w:r w:rsidRPr="00606C80">
        <w:rPr>
          <w:sz w:val="28"/>
          <w:szCs w:val="28"/>
        </w:rPr>
        <w:t xml:space="preserve"> А.И. Дистанционное зондирование Земли из космоса. Цифровая обработка изображений [текст]: учебник / В.Б. </w:t>
      </w:r>
      <w:proofErr w:type="spellStart"/>
      <w:r w:rsidRPr="00606C80">
        <w:rPr>
          <w:sz w:val="28"/>
          <w:szCs w:val="28"/>
        </w:rPr>
        <w:t>Кашкин</w:t>
      </w:r>
      <w:proofErr w:type="spellEnd"/>
      <w:r w:rsidRPr="00606C80">
        <w:rPr>
          <w:sz w:val="28"/>
          <w:szCs w:val="28"/>
        </w:rPr>
        <w:t xml:space="preserve">, А.И. </w:t>
      </w:r>
      <w:proofErr w:type="spellStart"/>
      <w:r w:rsidRPr="00606C80">
        <w:rPr>
          <w:sz w:val="28"/>
          <w:szCs w:val="28"/>
        </w:rPr>
        <w:t>Сухинин</w:t>
      </w:r>
      <w:proofErr w:type="spellEnd"/>
      <w:r w:rsidRPr="00606C80">
        <w:rPr>
          <w:sz w:val="28"/>
          <w:szCs w:val="28"/>
        </w:rPr>
        <w:t>. - М.: Логос, 2001. - 264 с.</w:t>
      </w:r>
    </w:p>
    <w:p w:rsidR="00607F16" w:rsidRDefault="00607F16" w:rsidP="00607F16">
      <w:pPr>
        <w:numPr>
          <w:ilvl w:val="0"/>
          <w:numId w:val="10"/>
        </w:numPr>
        <w:tabs>
          <w:tab w:val="left" w:pos="1134"/>
        </w:tabs>
        <w:spacing w:line="360" w:lineRule="auto"/>
        <w:ind w:left="0" w:firstLine="709"/>
        <w:jc w:val="both"/>
        <w:rPr>
          <w:sz w:val="28"/>
          <w:szCs w:val="28"/>
        </w:rPr>
      </w:pPr>
      <w:r w:rsidRPr="00606C80">
        <w:rPr>
          <w:sz w:val="28"/>
          <w:szCs w:val="28"/>
        </w:rPr>
        <w:t xml:space="preserve">Бобров Л. К., Савиных Н. Н., Бабченко Г. Л. Обоснованный выбор модели жизненного цикла как фактор повышения качества разработки информационных систем </w:t>
      </w:r>
      <w:r w:rsidRPr="00606C80">
        <w:t xml:space="preserve">[текст]: </w:t>
      </w:r>
      <w:r w:rsidRPr="00606C80">
        <w:rPr>
          <w:sz w:val="28"/>
          <w:szCs w:val="28"/>
        </w:rPr>
        <w:t>Л. К. Бобров, Н. Н. Савиных, Г. Л. Бабченко</w:t>
      </w:r>
    </w:p>
    <w:p w:rsidR="00D44444" w:rsidRDefault="00D44444" w:rsidP="00D44444">
      <w:pPr>
        <w:numPr>
          <w:ilvl w:val="0"/>
          <w:numId w:val="10"/>
        </w:numPr>
        <w:tabs>
          <w:tab w:val="left" w:pos="1134"/>
        </w:tabs>
        <w:spacing w:line="360" w:lineRule="auto"/>
        <w:ind w:left="0" w:firstLine="709"/>
        <w:jc w:val="both"/>
        <w:rPr>
          <w:sz w:val="28"/>
          <w:szCs w:val="28"/>
        </w:rPr>
      </w:pPr>
      <w:r w:rsidRPr="00D44444">
        <w:rPr>
          <w:sz w:val="28"/>
          <w:szCs w:val="28"/>
        </w:rPr>
        <w:t>Воронин А.Н. Вложенные скалярные свертки векторного критерия / А. Н. Воронин // Проблемы управления и информатики. – 2003. – № 5. – С. 10 – 21.</w:t>
      </w:r>
    </w:p>
    <w:p w:rsidR="00534731" w:rsidRDefault="00534731" w:rsidP="00534731">
      <w:pPr>
        <w:numPr>
          <w:ilvl w:val="0"/>
          <w:numId w:val="10"/>
        </w:numPr>
        <w:tabs>
          <w:tab w:val="left" w:pos="1134"/>
        </w:tabs>
        <w:spacing w:line="360" w:lineRule="auto"/>
        <w:ind w:left="0" w:firstLine="709"/>
        <w:jc w:val="both"/>
        <w:rPr>
          <w:sz w:val="28"/>
          <w:szCs w:val="28"/>
        </w:rPr>
      </w:pPr>
      <w:r>
        <w:rPr>
          <w:sz w:val="28"/>
          <w:szCs w:val="28"/>
        </w:rPr>
        <w:t>Технологии проектирования информационных систем</w:t>
      </w:r>
      <w:r w:rsidRPr="00A3765B">
        <w:rPr>
          <w:sz w:val="28"/>
          <w:szCs w:val="28"/>
        </w:rPr>
        <w:t xml:space="preserve">: </w:t>
      </w:r>
      <w:r>
        <w:rPr>
          <w:sz w:val="28"/>
          <w:szCs w:val="28"/>
        </w:rPr>
        <w:t>методические указания /</w:t>
      </w:r>
      <w:r w:rsidRPr="00A3765B">
        <w:rPr>
          <w:sz w:val="28"/>
          <w:szCs w:val="28"/>
        </w:rPr>
        <w:t xml:space="preserve"> </w:t>
      </w:r>
      <w:proofErr w:type="spellStart"/>
      <w:r>
        <w:rPr>
          <w:sz w:val="28"/>
          <w:szCs w:val="28"/>
        </w:rPr>
        <w:t>Разраб</w:t>
      </w:r>
      <w:proofErr w:type="spellEnd"/>
      <w:r>
        <w:rPr>
          <w:sz w:val="28"/>
          <w:szCs w:val="28"/>
        </w:rPr>
        <w:t>.</w:t>
      </w:r>
      <w:r w:rsidRPr="00A3765B">
        <w:rPr>
          <w:sz w:val="28"/>
          <w:szCs w:val="28"/>
        </w:rPr>
        <w:t xml:space="preserve"> </w:t>
      </w:r>
      <w:r>
        <w:rPr>
          <w:sz w:val="28"/>
          <w:szCs w:val="28"/>
        </w:rPr>
        <w:t xml:space="preserve">Ю.В. Доронина, </w:t>
      </w:r>
      <w:r w:rsidRPr="000A14D2">
        <w:rPr>
          <w:sz w:val="28"/>
          <w:szCs w:val="28"/>
        </w:rPr>
        <w:t xml:space="preserve">И.В. Дымченко, О.А. </w:t>
      </w:r>
      <w:proofErr w:type="gramStart"/>
      <w:r w:rsidRPr="000A14D2">
        <w:rPr>
          <w:sz w:val="28"/>
          <w:szCs w:val="28"/>
        </w:rPr>
        <w:t>Сырых</w:t>
      </w:r>
      <w:proofErr w:type="gramEnd"/>
      <w:r>
        <w:rPr>
          <w:sz w:val="28"/>
          <w:szCs w:val="28"/>
        </w:rPr>
        <w:t>.</w:t>
      </w:r>
      <w:r w:rsidRPr="000A14D2">
        <w:rPr>
          <w:sz w:val="28"/>
          <w:szCs w:val="28"/>
        </w:rPr>
        <w:t xml:space="preserve"> – Севастополь: Изд-во </w:t>
      </w:r>
      <w:proofErr w:type="spellStart"/>
      <w:r w:rsidRPr="000A14D2">
        <w:rPr>
          <w:sz w:val="28"/>
          <w:szCs w:val="28"/>
        </w:rPr>
        <w:t>СевГУ</w:t>
      </w:r>
      <w:proofErr w:type="spellEnd"/>
      <w:r w:rsidRPr="000A14D2">
        <w:rPr>
          <w:sz w:val="28"/>
          <w:szCs w:val="28"/>
        </w:rPr>
        <w:t>, 2016.</w:t>
      </w:r>
      <w:r w:rsidRPr="00534731">
        <w:rPr>
          <w:sz w:val="28"/>
          <w:szCs w:val="28"/>
        </w:rPr>
        <w:t xml:space="preserve"> – 70 с.</w:t>
      </w:r>
    </w:p>
    <w:p w:rsidR="00534731" w:rsidRPr="00534731" w:rsidRDefault="00534731" w:rsidP="00534731">
      <w:pPr>
        <w:numPr>
          <w:ilvl w:val="0"/>
          <w:numId w:val="10"/>
        </w:numPr>
        <w:tabs>
          <w:tab w:val="left" w:pos="1134"/>
        </w:tabs>
        <w:spacing w:line="360" w:lineRule="auto"/>
        <w:ind w:left="0" w:firstLine="709"/>
        <w:jc w:val="both"/>
        <w:rPr>
          <w:sz w:val="28"/>
          <w:szCs w:val="28"/>
        </w:rPr>
      </w:pPr>
      <w:r w:rsidRPr="00534731">
        <w:rPr>
          <w:sz w:val="28"/>
          <w:szCs w:val="28"/>
        </w:rPr>
        <w:t xml:space="preserve">Официальный сайт проекта CA </w:t>
      </w:r>
      <w:proofErr w:type="spellStart"/>
      <w:r w:rsidRPr="00534731">
        <w:rPr>
          <w:sz w:val="28"/>
          <w:szCs w:val="28"/>
        </w:rPr>
        <w:t>ERwin</w:t>
      </w:r>
      <w:proofErr w:type="spellEnd"/>
      <w:r w:rsidRPr="00534731">
        <w:rPr>
          <w:sz w:val="28"/>
          <w:szCs w:val="28"/>
        </w:rPr>
        <w:t>® Data Modeling. [</w:t>
      </w:r>
      <w:proofErr w:type="spellStart"/>
      <w:r w:rsidRPr="00534731">
        <w:rPr>
          <w:sz w:val="28"/>
          <w:szCs w:val="28"/>
        </w:rPr>
        <w:t>Электронный</w:t>
      </w:r>
      <w:proofErr w:type="spellEnd"/>
      <w:r w:rsidRPr="00534731">
        <w:rPr>
          <w:sz w:val="28"/>
          <w:szCs w:val="28"/>
        </w:rPr>
        <w:t xml:space="preserve"> ресурс]. URL: </w:t>
      </w:r>
      <w:hyperlink r:id="rId21" w:history="1">
        <w:r w:rsidRPr="00534731">
          <w:rPr>
            <w:sz w:val="28"/>
            <w:szCs w:val="28"/>
          </w:rPr>
          <w:t>http://erwin.com/worldwide/russian-russia</w:t>
        </w:r>
      </w:hyperlink>
      <w:r w:rsidRPr="00534731">
        <w:rPr>
          <w:sz w:val="28"/>
          <w:szCs w:val="28"/>
        </w:rPr>
        <w:t xml:space="preserve"> </w:t>
      </w:r>
      <w:r>
        <w:rPr>
          <w:sz w:val="28"/>
          <w:szCs w:val="28"/>
        </w:rPr>
        <w:t>(дата обращения: 26.03</w:t>
      </w:r>
      <w:r w:rsidRPr="00534731">
        <w:rPr>
          <w:sz w:val="28"/>
          <w:szCs w:val="28"/>
        </w:rPr>
        <w:t>.2017).</w:t>
      </w:r>
    </w:p>
    <w:p w:rsidR="00534731" w:rsidRPr="004766C9" w:rsidRDefault="00534731" w:rsidP="00534731">
      <w:pPr>
        <w:numPr>
          <w:ilvl w:val="0"/>
          <w:numId w:val="10"/>
        </w:numPr>
        <w:tabs>
          <w:tab w:val="left" w:pos="1134"/>
        </w:tabs>
        <w:spacing w:line="360" w:lineRule="auto"/>
        <w:ind w:left="0" w:firstLine="709"/>
        <w:jc w:val="both"/>
        <w:rPr>
          <w:sz w:val="28"/>
          <w:szCs w:val="28"/>
        </w:rPr>
      </w:pPr>
      <w:r w:rsidRPr="004766C9">
        <w:rPr>
          <w:sz w:val="28"/>
          <w:szCs w:val="28"/>
        </w:rPr>
        <w:t xml:space="preserve"> </w:t>
      </w:r>
      <w:proofErr w:type="spellStart"/>
      <w:r w:rsidRPr="004766C9">
        <w:rPr>
          <w:sz w:val="28"/>
          <w:szCs w:val="28"/>
        </w:rPr>
        <w:t>Построение</w:t>
      </w:r>
      <w:proofErr w:type="spellEnd"/>
      <w:r w:rsidRPr="004766C9">
        <w:rPr>
          <w:sz w:val="28"/>
          <w:szCs w:val="28"/>
        </w:rPr>
        <w:t xml:space="preserve"> </w:t>
      </w:r>
      <w:proofErr w:type="spellStart"/>
      <w:r w:rsidRPr="004766C9">
        <w:rPr>
          <w:sz w:val="28"/>
          <w:szCs w:val="28"/>
        </w:rPr>
        <w:t>диаграмм</w:t>
      </w:r>
      <w:proofErr w:type="spellEnd"/>
      <w:r w:rsidRPr="004766C9">
        <w:rPr>
          <w:sz w:val="28"/>
          <w:szCs w:val="28"/>
        </w:rPr>
        <w:t xml:space="preserve"> </w:t>
      </w:r>
      <w:proofErr w:type="spellStart"/>
      <w:r w:rsidRPr="004766C9">
        <w:rPr>
          <w:sz w:val="28"/>
          <w:szCs w:val="28"/>
        </w:rPr>
        <w:t>потоков</w:t>
      </w:r>
      <w:proofErr w:type="spellEnd"/>
      <w:r w:rsidRPr="004766C9">
        <w:rPr>
          <w:sz w:val="28"/>
          <w:szCs w:val="28"/>
        </w:rPr>
        <w:t xml:space="preserve"> </w:t>
      </w:r>
      <w:proofErr w:type="spellStart"/>
      <w:r w:rsidRPr="004766C9">
        <w:rPr>
          <w:sz w:val="28"/>
          <w:szCs w:val="28"/>
        </w:rPr>
        <w:t>работ</w:t>
      </w:r>
      <w:proofErr w:type="spellEnd"/>
      <w:r w:rsidRPr="004766C9">
        <w:rPr>
          <w:sz w:val="28"/>
          <w:szCs w:val="28"/>
        </w:rPr>
        <w:t xml:space="preserve"> – WFD. [</w:t>
      </w:r>
      <w:proofErr w:type="spellStart"/>
      <w:r w:rsidRPr="004766C9">
        <w:rPr>
          <w:sz w:val="28"/>
          <w:szCs w:val="28"/>
        </w:rPr>
        <w:t>Электронный</w:t>
      </w:r>
      <w:proofErr w:type="spellEnd"/>
      <w:r w:rsidRPr="004766C9">
        <w:rPr>
          <w:sz w:val="28"/>
          <w:szCs w:val="28"/>
        </w:rPr>
        <w:t xml:space="preserve"> ресурс]. </w:t>
      </w:r>
      <w:r w:rsidRPr="00534731">
        <w:rPr>
          <w:sz w:val="28"/>
          <w:szCs w:val="28"/>
        </w:rPr>
        <w:t>URL:</w:t>
      </w:r>
      <w:r w:rsidRPr="004766C9">
        <w:rPr>
          <w:sz w:val="28"/>
          <w:szCs w:val="28"/>
        </w:rPr>
        <w:t xml:space="preserve"> </w:t>
      </w:r>
      <w:hyperlink r:id="rId22" w:history="1">
        <w:r w:rsidRPr="00534731">
          <w:rPr>
            <w:sz w:val="28"/>
            <w:szCs w:val="28"/>
          </w:rPr>
          <w:t>http://studopedia.info/2-82371.html</w:t>
        </w:r>
      </w:hyperlink>
      <w:r w:rsidRPr="004766C9">
        <w:rPr>
          <w:sz w:val="28"/>
          <w:szCs w:val="28"/>
        </w:rPr>
        <w:t xml:space="preserve"> </w:t>
      </w:r>
      <w:r w:rsidRPr="00534731">
        <w:rPr>
          <w:sz w:val="28"/>
          <w:szCs w:val="28"/>
        </w:rPr>
        <w:t xml:space="preserve">(дата обращения: </w:t>
      </w:r>
      <w:r>
        <w:rPr>
          <w:sz w:val="28"/>
          <w:szCs w:val="28"/>
        </w:rPr>
        <w:t>12.03</w:t>
      </w:r>
      <w:r w:rsidRPr="00534731">
        <w:rPr>
          <w:sz w:val="28"/>
          <w:szCs w:val="28"/>
        </w:rPr>
        <w:t>.2017).</w:t>
      </w:r>
    </w:p>
    <w:p w:rsidR="00534731" w:rsidRPr="00534731" w:rsidRDefault="00534731" w:rsidP="00534731">
      <w:pPr>
        <w:numPr>
          <w:ilvl w:val="0"/>
          <w:numId w:val="10"/>
        </w:numPr>
        <w:tabs>
          <w:tab w:val="left" w:pos="1134"/>
        </w:tabs>
        <w:spacing w:line="360" w:lineRule="auto"/>
        <w:ind w:left="0" w:firstLine="709"/>
        <w:jc w:val="both"/>
        <w:rPr>
          <w:sz w:val="28"/>
          <w:szCs w:val="28"/>
        </w:rPr>
      </w:pPr>
      <w:r w:rsidRPr="00204DAE">
        <w:rPr>
          <w:color w:val="000000"/>
          <w:sz w:val="28"/>
          <w:szCs w:val="28"/>
          <w:lang w:val="en-US"/>
        </w:rPr>
        <w:t xml:space="preserve">. </w:t>
      </w:r>
      <w:r w:rsidRPr="00807B35">
        <w:rPr>
          <w:color w:val="000000"/>
          <w:sz w:val="28"/>
          <w:szCs w:val="28"/>
          <w:lang w:val="en-US"/>
        </w:rPr>
        <w:t xml:space="preserve">IDEF0 Function Modeling Method. </w:t>
      </w:r>
      <w:r w:rsidRPr="00807B35">
        <w:rPr>
          <w:color w:val="000000"/>
          <w:sz w:val="28"/>
          <w:szCs w:val="28"/>
        </w:rPr>
        <w:t>Описание</w:t>
      </w:r>
      <w:r w:rsidRPr="00807B35">
        <w:rPr>
          <w:color w:val="000000"/>
          <w:sz w:val="28"/>
          <w:szCs w:val="28"/>
          <w:lang w:val="en-US"/>
        </w:rPr>
        <w:t xml:space="preserve">. </w:t>
      </w:r>
      <w:r w:rsidRPr="00FD500B">
        <w:rPr>
          <w:color w:val="111111"/>
          <w:sz w:val="28"/>
          <w:szCs w:val="28"/>
          <w:shd w:val="clear" w:color="auto" w:fill="FFFFFF"/>
        </w:rPr>
        <w:t>[Электронный ресурс]. URL:</w:t>
      </w:r>
      <w:r>
        <w:rPr>
          <w:color w:val="111111"/>
          <w:sz w:val="28"/>
          <w:szCs w:val="28"/>
          <w:shd w:val="clear" w:color="auto" w:fill="FFFFFF"/>
        </w:rPr>
        <w:t xml:space="preserve"> </w:t>
      </w:r>
      <w:hyperlink r:id="rId23" w:history="1">
        <w:r w:rsidRPr="00534731">
          <w:rPr>
            <w:sz w:val="28"/>
            <w:szCs w:val="28"/>
          </w:rPr>
          <w:t>http://www.idef.com/IDEF0.htm</w:t>
        </w:r>
      </w:hyperlink>
      <w:r>
        <w:rPr>
          <w:color w:val="000000"/>
          <w:sz w:val="28"/>
          <w:szCs w:val="28"/>
        </w:rPr>
        <w:t xml:space="preserve"> </w:t>
      </w:r>
      <w:r w:rsidRPr="00FD500B">
        <w:rPr>
          <w:color w:val="111111"/>
          <w:sz w:val="28"/>
          <w:szCs w:val="28"/>
          <w:shd w:val="clear" w:color="auto" w:fill="FFFFFF"/>
        </w:rPr>
        <w:t>(</w:t>
      </w:r>
      <w:r>
        <w:rPr>
          <w:color w:val="111111"/>
          <w:sz w:val="28"/>
          <w:szCs w:val="28"/>
          <w:shd w:val="clear" w:color="auto" w:fill="FFFFFF"/>
        </w:rPr>
        <w:t>дата обращения: 12.03</w:t>
      </w:r>
      <w:r w:rsidRPr="00FD500B">
        <w:rPr>
          <w:color w:val="111111"/>
          <w:sz w:val="28"/>
          <w:szCs w:val="28"/>
          <w:shd w:val="clear" w:color="auto" w:fill="FFFFFF"/>
        </w:rPr>
        <w:t>.2017).</w:t>
      </w:r>
    </w:p>
    <w:p w:rsidR="00D44444" w:rsidRPr="00534731" w:rsidRDefault="00D44444" w:rsidP="00D44444">
      <w:pPr>
        <w:tabs>
          <w:tab w:val="left" w:pos="1134"/>
        </w:tabs>
        <w:spacing w:line="360" w:lineRule="auto"/>
        <w:ind w:left="709"/>
        <w:jc w:val="both"/>
        <w:rPr>
          <w:sz w:val="28"/>
          <w:szCs w:val="28"/>
          <w:lang w:val="uk-UA"/>
        </w:rPr>
      </w:pPr>
    </w:p>
    <w:sectPr w:rsidR="00D44444" w:rsidRPr="00534731" w:rsidSect="00D23F8E">
      <w:footerReference w:type="default" r:id="rId24"/>
      <w:pgSz w:w="11906" w:h="16838" w:code="9"/>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243" w:rsidRDefault="00226243" w:rsidP="005C6EC1">
      <w:r>
        <w:separator/>
      </w:r>
    </w:p>
    <w:p w:rsidR="00226243" w:rsidRDefault="00226243"/>
    <w:p w:rsidR="00226243" w:rsidRDefault="00226243" w:rsidP="00B23AF9"/>
    <w:p w:rsidR="00226243" w:rsidRDefault="00226243" w:rsidP="00620B49"/>
    <w:p w:rsidR="00226243" w:rsidRDefault="00226243"/>
    <w:p w:rsidR="00226243" w:rsidRDefault="00226243" w:rsidP="009076B7"/>
    <w:p w:rsidR="00226243" w:rsidRDefault="00226243" w:rsidP="0013793A"/>
    <w:p w:rsidR="00226243" w:rsidRDefault="00226243"/>
    <w:p w:rsidR="00226243" w:rsidRDefault="00226243" w:rsidP="006B71C8"/>
    <w:p w:rsidR="00226243" w:rsidRDefault="00226243" w:rsidP="006B71C8"/>
    <w:p w:rsidR="00226243" w:rsidRDefault="00226243" w:rsidP="006B71C8"/>
    <w:p w:rsidR="00226243" w:rsidRDefault="00226243" w:rsidP="00614CAB"/>
    <w:p w:rsidR="00226243" w:rsidRDefault="00226243"/>
    <w:p w:rsidR="00226243" w:rsidRDefault="00226243" w:rsidP="00A70E1D"/>
    <w:p w:rsidR="00226243" w:rsidRDefault="00226243" w:rsidP="001978CA"/>
    <w:p w:rsidR="00226243" w:rsidRDefault="00226243" w:rsidP="004F2700"/>
    <w:p w:rsidR="00226243" w:rsidRDefault="00226243"/>
    <w:p w:rsidR="00226243" w:rsidRDefault="00226243" w:rsidP="006252BF"/>
    <w:p w:rsidR="00226243" w:rsidRDefault="00226243"/>
  </w:endnote>
  <w:endnote w:type="continuationSeparator" w:id="0">
    <w:p w:rsidR="00226243" w:rsidRDefault="00226243" w:rsidP="005C6EC1">
      <w:r>
        <w:continuationSeparator/>
      </w:r>
    </w:p>
    <w:p w:rsidR="00226243" w:rsidRDefault="00226243"/>
    <w:p w:rsidR="00226243" w:rsidRDefault="00226243" w:rsidP="00B23AF9"/>
    <w:p w:rsidR="00226243" w:rsidRDefault="00226243" w:rsidP="00620B49"/>
    <w:p w:rsidR="00226243" w:rsidRDefault="00226243"/>
    <w:p w:rsidR="00226243" w:rsidRDefault="00226243" w:rsidP="009076B7"/>
    <w:p w:rsidR="00226243" w:rsidRDefault="00226243" w:rsidP="0013793A"/>
    <w:p w:rsidR="00226243" w:rsidRDefault="00226243"/>
    <w:p w:rsidR="00226243" w:rsidRDefault="00226243" w:rsidP="006B71C8"/>
    <w:p w:rsidR="00226243" w:rsidRDefault="00226243" w:rsidP="006B71C8"/>
    <w:p w:rsidR="00226243" w:rsidRDefault="00226243" w:rsidP="006B71C8"/>
    <w:p w:rsidR="00226243" w:rsidRDefault="00226243" w:rsidP="00614CAB"/>
    <w:p w:rsidR="00226243" w:rsidRDefault="00226243"/>
    <w:p w:rsidR="00226243" w:rsidRDefault="00226243" w:rsidP="00A70E1D"/>
    <w:p w:rsidR="00226243" w:rsidRDefault="00226243" w:rsidP="001978CA"/>
    <w:p w:rsidR="00226243" w:rsidRDefault="00226243" w:rsidP="004F2700"/>
    <w:p w:rsidR="00226243" w:rsidRDefault="00226243"/>
    <w:p w:rsidR="00226243" w:rsidRDefault="00226243" w:rsidP="006252BF"/>
    <w:p w:rsidR="00226243" w:rsidRDefault="0022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04025"/>
      <w:docPartObj>
        <w:docPartGallery w:val="Page Numbers (Bottom of Page)"/>
        <w:docPartUnique/>
      </w:docPartObj>
    </w:sdtPr>
    <w:sdtContent>
      <w:p w:rsidR="000C0179" w:rsidRPr="006252BF" w:rsidRDefault="000C0179" w:rsidP="006252BF">
        <w:pPr>
          <w:pStyle w:val="aa"/>
          <w:jc w:val="right"/>
        </w:pPr>
        <w:r>
          <w:fldChar w:fldCharType="begin"/>
        </w:r>
        <w:r>
          <w:instrText>PAGE   \* MERGEFORMAT</w:instrText>
        </w:r>
        <w:r>
          <w:fldChar w:fldCharType="separate"/>
        </w:r>
        <w:r w:rsidR="00D67B10">
          <w:rPr>
            <w:noProof/>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243" w:rsidRDefault="00226243" w:rsidP="005C6EC1">
      <w:r>
        <w:separator/>
      </w:r>
    </w:p>
    <w:p w:rsidR="00226243" w:rsidRDefault="00226243"/>
    <w:p w:rsidR="00226243" w:rsidRDefault="00226243" w:rsidP="00B23AF9"/>
    <w:p w:rsidR="00226243" w:rsidRDefault="00226243" w:rsidP="00620B49"/>
    <w:p w:rsidR="00226243" w:rsidRDefault="00226243"/>
    <w:p w:rsidR="00226243" w:rsidRDefault="00226243" w:rsidP="009076B7"/>
    <w:p w:rsidR="00226243" w:rsidRDefault="00226243" w:rsidP="0013793A"/>
    <w:p w:rsidR="00226243" w:rsidRDefault="00226243"/>
    <w:p w:rsidR="00226243" w:rsidRDefault="00226243" w:rsidP="006B71C8"/>
    <w:p w:rsidR="00226243" w:rsidRDefault="00226243" w:rsidP="006B71C8"/>
    <w:p w:rsidR="00226243" w:rsidRDefault="00226243" w:rsidP="006B71C8"/>
    <w:p w:rsidR="00226243" w:rsidRDefault="00226243" w:rsidP="00614CAB"/>
    <w:p w:rsidR="00226243" w:rsidRDefault="00226243"/>
    <w:p w:rsidR="00226243" w:rsidRDefault="00226243" w:rsidP="00A70E1D"/>
    <w:p w:rsidR="00226243" w:rsidRDefault="00226243" w:rsidP="001978CA"/>
    <w:p w:rsidR="00226243" w:rsidRDefault="00226243" w:rsidP="004F2700"/>
    <w:p w:rsidR="00226243" w:rsidRDefault="00226243"/>
    <w:p w:rsidR="00226243" w:rsidRDefault="00226243" w:rsidP="006252BF"/>
    <w:p w:rsidR="00226243" w:rsidRDefault="00226243"/>
  </w:footnote>
  <w:footnote w:type="continuationSeparator" w:id="0">
    <w:p w:rsidR="00226243" w:rsidRDefault="00226243" w:rsidP="005C6EC1">
      <w:r>
        <w:continuationSeparator/>
      </w:r>
    </w:p>
    <w:p w:rsidR="00226243" w:rsidRDefault="00226243"/>
    <w:p w:rsidR="00226243" w:rsidRDefault="00226243" w:rsidP="00B23AF9"/>
    <w:p w:rsidR="00226243" w:rsidRDefault="00226243" w:rsidP="00620B49"/>
    <w:p w:rsidR="00226243" w:rsidRDefault="00226243"/>
    <w:p w:rsidR="00226243" w:rsidRDefault="00226243" w:rsidP="009076B7"/>
    <w:p w:rsidR="00226243" w:rsidRDefault="00226243" w:rsidP="0013793A"/>
    <w:p w:rsidR="00226243" w:rsidRDefault="00226243"/>
    <w:p w:rsidR="00226243" w:rsidRDefault="00226243" w:rsidP="006B71C8"/>
    <w:p w:rsidR="00226243" w:rsidRDefault="00226243" w:rsidP="006B71C8"/>
    <w:p w:rsidR="00226243" w:rsidRDefault="00226243" w:rsidP="006B71C8"/>
    <w:p w:rsidR="00226243" w:rsidRDefault="00226243" w:rsidP="00614CAB"/>
    <w:p w:rsidR="00226243" w:rsidRDefault="00226243"/>
    <w:p w:rsidR="00226243" w:rsidRDefault="00226243" w:rsidP="00A70E1D"/>
    <w:p w:rsidR="00226243" w:rsidRDefault="00226243" w:rsidP="001978CA"/>
    <w:p w:rsidR="00226243" w:rsidRDefault="00226243" w:rsidP="004F2700"/>
    <w:p w:rsidR="00226243" w:rsidRDefault="00226243"/>
    <w:p w:rsidR="00226243" w:rsidRDefault="00226243" w:rsidP="006252BF"/>
    <w:p w:rsidR="00226243" w:rsidRDefault="0022624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48A2"/>
    <w:multiLevelType w:val="hybridMultilevel"/>
    <w:tmpl w:val="3710E6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4D933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0E2B2F"/>
    <w:multiLevelType w:val="hybridMultilevel"/>
    <w:tmpl w:val="ECA65E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10F10FA3"/>
    <w:multiLevelType w:val="hybridMultilevel"/>
    <w:tmpl w:val="3A16C9D6"/>
    <w:lvl w:ilvl="0" w:tplc="0419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14FC2A76"/>
    <w:multiLevelType w:val="hybridMultilevel"/>
    <w:tmpl w:val="B552B874"/>
    <w:lvl w:ilvl="0" w:tplc="F5485E6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nsid w:val="233853DC"/>
    <w:multiLevelType w:val="hybridMultilevel"/>
    <w:tmpl w:val="FC284B36"/>
    <w:lvl w:ilvl="0" w:tplc="B72C90DE">
      <w:numFmt w:val="bullet"/>
      <w:lvlText w:val="•"/>
      <w:lvlJc w:val="left"/>
      <w:pPr>
        <w:ind w:left="1639" w:hanging="93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7">
    <w:nsid w:val="282707FF"/>
    <w:multiLevelType w:val="hybridMultilevel"/>
    <w:tmpl w:val="C560A5A6"/>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28DF2D59"/>
    <w:multiLevelType w:val="hybridMultilevel"/>
    <w:tmpl w:val="CE30ACB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nsid w:val="37E34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0C0EFD"/>
    <w:multiLevelType w:val="hybridMultilevel"/>
    <w:tmpl w:val="7FE4C0C4"/>
    <w:lvl w:ilvl="0" w:tplc="B15CA5FE">
      <w:start w:val="1"/>
      <w:numFmt w:val="bullet"/>
      <w:lvlText w:val=""/>
      <w:lvlJc w:val="center"/>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3ED70465"/>
    <w:multiLevelType w:val="hybridMultilevel"/>
    <w:tmpl w:val="950C7F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80B079B"/>
    <w:multiLevelType w:val="multilevel"/>
    <w:tmpl w:val="78B402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3EC55FD"/>
    <w:multiLevelType w:val="multilevel"/>
    <w:tmpl w:val="2B80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A83A44"/>
    <w:multiLevelType w:val="hybridMultilevel"/>
    <w:tmpl w:val="2138A2F2"/>
    <w:lvl w:ilvl="0" w:tplc="604A64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5">
    <w:nsid w:val="6F01396B"/>
    <w:multiLevelType w:val="hybridMultilevel"/>
    <w:tmpl w:val="ABC888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78860A6A"/>
    <w:multiLevelType w:val="hybridMultilevel"/>
    <w:tmpl w:val="C6DC720E"/>
    <w:lvl w:ilvl="0" w:tplc="340C37A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0"/>
  </w:num>
  <w:num w:numId="3">
    <w:abstractNumId w:val="11"/>
  </w:num>
  <w:num w:numId="4">
    <w:abstractNumId w:val="15"/>
  </w:num>
  <w:num w:numId="5">
    <w:abstractNumId w:val="16"/>
  </w:num>
  <w:num w:numId="6">
    <w:abstractNumId w:val="9"/>
  </w:num>
  <w:num w:numId="7">
    <w:abstractNumId w:val="2"/>
  </w:num>
  <w:num w:numId="8">
    <w:abstractNumId w:val="5"/>
  </w:num>
  <w:num w:numId="9">
    <w:abstractNumId w:val="14"/>
  </w:num>
  <w:num w:numId="10">
    <w:abstractNumId w:val="4"/>
  </w:num>
  <w:num w:numId="11">
    <w:abstractNumId w:val="10"/>
  </w:num>
  <w:num w:numId="12">
    <w:abstractNumId w:val="1"/>
  </w:num>
  <w:num w:numId="13">
    <w:abstractNumId w:val="12"/>
  </w:num>
  <w:num w:numId="14">
    <w:abstractNumId w:val="3"/>
  </w:num>
  <w:num w:numId="15">
    <w:abstractNumId w:val="7"/>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7C"/>
    <w:rsid w:val="000031F1"/>
    <w:rsid w:val="0000535A"/>
    <w:rsid w:val="00033EB0"/>
    <w:rsid w:val="00037BE5"/>
    <w:rsid w:val="000427CD"/>
    <w:rsid w:val="000474B3"/>
    <w:rsid w:val="0005055F"/>
    <w:rsid w:val="000524A6"/>
    <w:rsid w:val="00071208"/>
    <w:rsid w:val="000855C0"/>
    <w:rsid w:val="00092BFC"/>
    <w:rsid w:val="000A3D1B"/>
    <w:rsid w:val="000A578A"/>
    <w:rsid w:val="000C0179"/>
    <w:rsid w:val="000C0BA9"/>
    <w:rsid w:val="000C0F46"/>
    <w:rsid w:val="000C6BA4"/>
    <w:rsid w:val="000D3449"/>
    <w:rsid w:val="000E46D4"/>
    <w:rsid w:val="000F1CF1"/>
    <w:rsid w:val="001207F7"/>
    <w:rsid w:val="00124A8D"/>
    <w:rsid w:val="00125070"/>
    <w:rsid w:val="0013793A"/>
    <w:rsid w:val="001431D0"/>
    <w:rsid w:val="0014531E"/>
    <w:rsid w:val="0017103D"/>
    <w:rsid w:val="00175F94"/>
    <w:rsid w:val="001978CA"/>
    <w:rsid w:val="001A13DA"/>
    <w:rsid w:val="001A3F71"/>
    <w:rsid w:val="001B00CA"/>
    <w:rsid w:val="001B0963"/>
    <w:rsid w:val="001E012F"/>
    <w:rsid w:val="001E181F"/>
    <w:rsid w:val="001E5220"/>
    <w:rsid w:val="00203092"/>
    <w:rsid w:val="002218B3"/>
    <w:rsid w:val="00226243"/>
    <w:rsid w:val="00233385"/>
    <w:rsid w:val="00233D78"/>
    <w:rsid w:val="00240620"/>
    <w:rsid w:val="002679E5"/>
    <w:rsid w:val="00267BAB"/>
    <w:rsid w:val="002B1547"/>
    <w:rsid w:val="002B3A90"/>
    <w:rsid w:val="00314F1A"/>
    <w:rsid w:val="00324247"/>
    <w:rsid w:val="0033295F"/>
    <w:rsid w:val="00357FEC"/>
    <w:rsid w:val="003A7EFF"/>
    <w:rsid w:val="003C4A7E"/>
    <w:rsid w:val="003C59A1"/>
    <w:rsid w:val="003D5EF7"/>
    <w:rsid w:val="003E186F"/>
    <w:rsid w:val="003F062B"/>
    <w:rsid w:val="003F51D5"/>
    <w:rsid w:val="00426BAF"/>
    <w:rsid w:val="0043356B"/>
    <w:rsid w:val="00437EBB"/>
    <w:rsid w:val="0047325F"/>
    <w:rsid w:val="00480E8C"/>
    <w:rsid w:val="00483A50"/>
    <w:rsid w:val="0048677F"/>
    <w:rsid w:val="004909D3"/>
    <w:rsid w:val="00493941"/>
    <w:rsid w:val="004C0C60"/>
    <w:rsid w:val="004D4252"/>
    <w:rsid w:val="004D449F"/>
    <w:rsid w:val="004F2700"/>
    <w:rsid w:val="00501A5B"/>
    <w:rsid w:val="00512A0A"/>
    <w:rsid w:val="00512D74"/>
    <w:rsid w:val="00534731"/>
    <w:rsid w:val="005356F7"/>
    <w:rsid w:val="00542FD7"/>
    <w:rsid w:val="00561CFE"/>
    <w:rsid w:val="005644AE"/>
    <w:rsid w:val="00566CF6"/>
    <w:rsid w:val="005848E5"/>
    <w:rsid w:val="005B36B3"/>
    <w:rsid w:val="005C6EC1"/>
    <w:rsid w:val="005C74F6"/>
    <w:rsid w:val="005D109D"/>
    <w:rsid w:val="005D63B1"/>
    <w:rsid w:val="005E4B94"/>
    <w:rsid w:val="005E745D"/>
    <w:rsid w:val="00600743"/>
    <w:rsid w:val="00604CD0"/>
    <w:rsid w:val="00605EFC"/>
    <w:rsid w:val="00606C80"/>
    <w:rsid w:val="00607F16"/>
    <w:rsid w:val="00614CAB"/>
    <w:rsid w:val="00620B49"/>
    <w:rsid w:val="006252BF"/>
    <w:rsid w:val="0063157D"/>
    <w:rsid w:val="00631A3E"/>
    <w:rsid w:val="00634645"/>
    <w:rsid w:val="00634664"/>
    <w:rsid w:val="00650866"/>
    <w:rsid w:val="00650AFA"/>
    <w:rsid w:val="00674CCB"/>
    <w:rsid w:val="00677E09"/>
    <w:rsid w:val="00684A00"/>
    <w:rsid w:val="006A3C0D"/>
    <w:rsid w:val="006B71C8"/>
    <w:rsid w:val="006C4D69"/>
    <w:rsid w:val="006D3D3D"/>
    <w:rsid w:val="006D5FA8"/>
    <w:rsid w:val="006E2B15"/>
    <w:rsid w:val="006E5787"/>
    <w:rsid w:val="006F69E5"/>
    <w:rsid w:val="0071275D"/>
    <w:rsid w:val="0073695B"/>
    <w:rsid w:val="00765B8E"/>
    <w:rsid w:val="007669C6"/>
    <w:rsid w:val="0077316D"/>
    <w:rsid w:val="0077688C"/>
    <w:rsid w:val="007813B9"/>
    <w:rsid w:val="00787A99"/>
    <w:rsid w:val="007B076C"/>
    <w:rsid w:val="007D1488"/>
    <w:rsid w:val="007D3852"/>
    <w:rsid w:val="007D4086"/>
    <w:rsid w:val="007D7FBD"/>
    <w:rsid w:val="007E6FD9"/>
    <w:rsid w:val="007F41BC"/>
    <w:rsid w:val="00804A7E"/>
    <w:rsid w:val="00813A60"/>
    <w:rsid w:val="00831EE3"/>
    <w:rsid w:val="008534EE"/>
    <w:rsid w:val="00895A26"/>
    <w:rsid w:val="008A64C6"/>
    <w:rsid w:val="008C271A"/>
    <w:rsid w:val="008C579B"/>
    <w:rsid w:val="008D0869"/>
    <w:rsid w:val="008E7DFE"/>
    <w:rsid w:val="008F30F5"/>
    <w:rsid w:val="009000DA"/>
    <w:rsid w:val="009076B7"/>
    <w:rsid w:val="00910159"/>
    <w:rsid w:val="00920B5D"/>
    <w:rsid w:val="00945C6A"/>
    <w:rsid w:val="00960372"/>
    <w:rsid w:val="00962C53"/>
    <w:rsid w:val="00970265"/>
    <w:rsid w:val="00970D65"/>
    <w:rsid w:val="00982C14"/>
    <w:rsid w:val="00996EEA"/>
    <w:rsid w:val="009A39AF"/>
    <w:rsid w:val="009B4240"/>
    <w:rsid w:val="009C006E"/>
    <w:rsid w:val="009E70C0"/>
    <w:rsid w:val="009F4BB1"/>
    <w:rsid w:val="00A05FEF"/>
    <w:rsid w:val="00A128B3"/>
    <w:rsid w:val="00A2349C"/>
    <w:rsid w:val="00A62A58"/>
    <w:rsid w:val="00A707E7"/>
    <w:rsid w:val="00A70E1D"/>
    <w:rsid w:val="00AA453A"/>
    <w:rsid w:val="00AA6FE8"/>
    <w:rsid w:val="00AA71C0"/>
    <w:rsid w:val="00AC580D"/>
    <w:rsid w:val="00AC6142"/>
    <w:rsid w:val="00AD77AF"/>
    <w:rsid w:val="00AE553D"/>
    <w:rsid w:val="00B152B4"/>
    <w:rsid w:val="00B15FFD"/>
    <w:rsid w:val="00B23AF9"/>
    <w:rsid w:val="00B63E25"/>
    <w:rsid w:val="00B74731"/>
    <w:rsid w:val="00B75C23"/>
    <w:rsid w:val="00B80CBD"/>
    <w:rsid w:val="00BA3DDF"/>
    <w:rsid w:val="00BA5FFD"/>
    <w:rsid w:val="00BD00DE"/>
    <w:rsid w:val="00BD0744"/>
    <w:rsid w:val="00C01400"/>
    <w:rsid w:val="00C15849"/>
    <w:rsid w:val="00C21574"/>
    <w:rsid w:val="00C22F31"/>
    <w:rsid w:val="00C239FB"/>
    <w:rsid w:val="00C35CBC"/>
    <w:rsid w:val="00C50E92"/>
    <w:rsid w:val="00C54BD4"/>
    <w:rsid w:val="00C64E6E"/>
    <w:rsid w:val="00C76771"/>
    <w:rsid w:val="00C93BD5"/>
    <w:rsid w:val="00CB50D9"/>
    <w:rsid w:val="00CB7462"/>
    <w:rsid w:val="00CC4D8D"/>
    <w:rsid w:val="00D15F24"/>
    <w:rsid w:val="00D23F8E"/>
    <w:rsid w:val="00D42B84"/>
    <w:rsid w:val="00D44444"/>
    <w:rsid w:val="00D51B89"/>
    <w:rsid w:val="00D55FA7"/>
    <w:rsid w:val="00D67B10"/>
    <w:rsid w:val="00D763AD"/>
    <w:rsid w:val="00D76D35"/>
    <w:rsid w:val="00D84841"/>
    <w:rsid w:val="00D95296"/>
    <w:rsid w:val="00DA5444"/>
    <w:rsid w:val="00DB64E5"/>
    <w:rsid w:val="00DB6888"/>
    <w:rsid w:val="00DD1A24"/>
    <w:rsid w:val="00E0601C"/>
    <w:rsid w:val="00E14A61"/>
    <w:rsid w:val="00E221C1"/>
    <w:rsid w:val="00E5387D"/>
    <w:rsid w:val="00E556D6"/>
    <w:rsid w:val="00E64503"/>
    <w:rsid w:val="00E934F6"/>
    <w:rsid w:val="00EB0E0B"/>
    <w:rsid w:val="00EB37FE"/>
    <w:rsid w:val="00EC3575"/>
    <w:rsid w:val="00EC67F2"/>
    <w:rsid w:val="00EE7D83"/>
    <w:rsid w:val="00F14A14"/>
    <w:rsid w:val="00F1627C"/>
    <w:rsid w:val="00F2179B"/>
    <w:rsid w:val="00F26FE4"/>
    <w:rsid w:val="00F27F6A"/>
    <w:rsid w:val="00F51968"/>
    <w:rsid w:val="00F87F49"/>
    <w:rsid w:val="00F97B97"/>
    <w:rsid w:val="00FA79A1"/>
    <w:rsid w:val="00FB102F"/>
    <w:rsid w:val="00FC4BD9"/>
    <w:rsid w:val="00FC5575"/>
    <w:rsid w:val="00FC7CE8"/>
    <w:rsid w:val="00FD0860"/>
    <w:rsid w:val="00FD0AD7"/>
    <w:rsid w:val="00FD7EB0"/>
    <w:rsid w:val="00FD7EB5"/>
    <w:rsid w:val="00FF5C5D"/>
    <w:rsid w:val="00FF7B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paragraph" w:styleId="1">
    <w:name w:val="heading 1"/>
    <w:basedOn w:val="a"/>
    <w:next w:val="a"/>
    <w:link w:val="10"/>
    <w:uiPriority w:val="9"/>
    <w:qFormat/>
    <w:rsid w:val="005E74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C0B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unhideWhenUsed/>
    <w:rsid w:val="00566CF6"/>
    <w:rPr>
      <w:color w:val="0000FF"/>
      <w:u w:val="single"/>
    </w:rPr>
  </w:style>
  <w:style w:type="paragraph" w:styleId="a7">
    <w:name w:val="Normal (Web)"/>
    <w:basedOn w:val="a"/>
    <w:uiPriority w:val="99"/>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E745D"/>
    <w:rPr>
      <w:rFonts w:asciiTheme="majorHAnsi" w:eastAsiaTheme="majorEastAsia" w:hAnsiTheme="majorHAnsi" w:cstheme="majorBidi"/>
      <w:b/>
      <w:bCs/>
      <w:color w:val="365F91" w:themeColor="accent1" w:themeShade="BF"/>
      <w:sz w:val="28"/>
      <w:szCs w:val="28"/>
      <w:lang w:val="ru-RU" w:eastAsia="ru-RU"/>
    </w:rPr>
  </w:style>
  <w:style w:type="paragraph" w:styleId="ad">
    <w:name w:val="TOC Heading"/>
    <w:basedOn w:val="1"/>
    <w:next w:val="a"/>
    <w:uiPriority w:val="39"/>
    <w:semiHidden/>
    <w:unhideWhenUsed/>
    <w:qFormat/>
    <w:rsid w:val="005E745D"/>
    <w:pPr>
      <w:spacing w:line="276" w:lineRule="auto"/>
      <w:jc w:val="left"/>
      <w:outlineLvl w:val="9"/>
    </w:pPr>
    <w:rPr>
      <w:lang w:val="uk-UA" w:eastAsia="uk-UA"/>
    </w:rPr>
  </w:style>
  <w:style w:type="paragraph" w:styleId="11">
    <w:name w:val="toc 1"/>
    <w:basedOn w:val="a"/>
    <w:next w:val="a"/>
    <w:autoRedefine/>
    <w:uiPriority w:val="39"/>
    <w:unhideWhenUsed/>
    <w:rsid w:val="005E745D"/>
    <w:pPr>
      <w:spacing w:after="100"/>
    </w:pPr>
  </w:style>
  <w:style w:type="character" w:styleId="ae">
    <w:name w:val="Placeholder Text"/>
    <w:basedOn w:val="a0"/>
    <w:uiPriority w:val="99"/>
    <w:semiHidden/>
    <w:rsid w:val="00F87F49"/>
    <w:rPr>
      <w:color w:val="808080"/>
    </w:rPr>
  </w:style>
  <w:style w:type="character" w:customStyle="1" w:styleId="af">
    <w:name w:val="Без интервала Знак"/>
    <w:basedOn w:val="a0"/>
    <w:link w:val="af0"/>
    <w:locked/>
    <w:rsid w:val="00A70E1D"/>
    <w:rPr>
      <w:rFonts w:eastAsia="Calibri"/>
    </w:rPr>
  </w:style>
  <w:style w:type="paragraph" w:styleId="af0">
    <w:name w:val="No Spacing"/>
    <w:link w:val="af"/>
    <w:qFormat/>
    <w:rsid w:val="00A70E1D"/>
    <w:rPr>
      <w:rFonts w:eastAsia="Calibri"/>
    </w:rPr>
  </w:style>
  <w:style w:type="character" w:customStyle="1" w:styleId="20">
    <w:name w:val="Заголовок 2 Знак"/>
    <w:basedOn w:val="a0"/>
    <w:link w:val="2"/>
    <w:uiPriority w:val="9"/>
    <w:semiHidden/>
    <w:rsid w:val="000C0BA9"/>
    <w:rPr>
      <w:rFonts w:asciiTheme="majorHAnsi" w:eastAsiaTheme="majorEastAsia" w:hAnsiTheme="majorHAnsi" w:cstheme="majorBidi"/>
      <w:b/>
      <w:bCs/>
      <w:color w:val="4F81BD" w:themeColor="accent1"/>
      <w:sz w:val="26"/>
      <w:szCs w:val="2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paragraph" w:styleId="1">
    <w:name w:val="heading 1"/>
    <w:basedOn w:val="a"/>
    <w:next w:val="a"/>
    <w:link w:val="10"/>
    <w:uiPriority w:val="9"/>
    <w:qFormat/>
    <w:rsid w:val="005E74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C0B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unhideWhenUsed/>
    <w:rsid w:val="00566CF6"/>
    <w:rPr>
      <w:color w:val="0000FF"/>
      <w:u w:val="single"/>
    </w:rPr>
  </w:style>
  <w:style w:type="paragraph" w:styleId="a7">
    <w:name w:val="Normal (Web)"/>
    <w:basedOn w:val="a"/>
    <w:uiPriority w:val="99"/>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E745D"/>
    <w:rPr>
      <w:rFonts w:asciiTheme="majorHAnsi" w:eastAsiaTheme="majorEastAsia" w:hAnsiTheme="majorHAnsi" w:cstheme="majorBidi"/>
      <w:b/>
      <w:bCs/>
      <w:color w:val="365F91" w:themeColor="accent1" w:themeShade="BF"/>
      <w:sz w:val="28"/>
      <w:szCs w:val="28"/>
      <w:lang w:val="ru-RU" w:eastAsia="ru-RU"/>
    </w:rPr>
  </w:style>
  <w:style w:type="paragraph" w:styleId="ad">
    <w:name w:val="TOC Heading"/>
    <w:basedOn w:val="1"/>
    <w:next w:val="a"/>
    <w:uiPriority w:val="39"/>
    <w:semiHidden/>
    <w:unhideWhenUsed/>
    <w:qFormat/>
    <w:rsid w:val="005E745D"/>
    <w:pPr>
      <w:spacing w:line="276" w:lineRule="auto"/>
      <w:jc w:val="left"/>
      <w:outlineLvl w:val="9"/>
    </w:pPr>
    <w:rPr>
      <w:lang w:val="uk-UA" w:eastAsia="uk-UA"/>
    </w:rPr>
  </w:style>
  <w:style w:type="paragraph" w:styleId="11">
    <w:name w:val="toc 1"/>
    <w:basedOn w:val="a"/>
    <w:next w:val="a"/>
    <w:autoRedefine/>
    <w:uiPriority w:val="39"/>
    <w:unhideWhenUsed/>
    <w:rsid w:val="005E745D"/>
    <w:pPr>
      <w:spacing w:after="100"/>
    </w:pPr>
  </w:style>
  <w:style w:type="character" w:styleId="ae">
    <w:name w:val="Placeholder Text"/>
    <w:basedOn w:val="a0"/>
    <w:uiPriority w:val="99"/>
    <w:semiHidden/>
    <w:rsid w:val="00F87F49"/>
    <w:rPr>
      <w:color w:val="808080"/>
    </w:rPr>
  </w:style>
  <w:style w:type="character" w:customStyle="1" w:styleId="af">
    <w:name w:val="Без интервала Знак"/>
    <w:basedOn w:val="a0"/>
    <w:link w:val="af0"/>
    <w:locked/>
    <w:rsid w:val="00A70E1D"/>
    <w:rPr>
      <w:rFonts w:eastAsia="Calibri"/>
    </w:rPr>
  </w:style>
  <w:style w:type="paragraph" w:styleId="af0">
    <w:name w:val="No Spacing"/>
    <w:link w:val="af"/>
    <w:qFormat/>
    <w:rsid w:val="00A70E1D"/>
    <w:rPr>
      <w:rFonts w:eastAsia="Calibri"/>
    </w:rPr>
  </w:style>
  <w:style w:type="character" w:customStyle="1" w:styleId="20">
    <w:name w:val="Заголовок 2 Знак"/>
    <w:basedOn w:val="a0"/>
    <w:link w:val="2"/>
    <w:uiPriority w:val="9"/>
    <w:semiHidden/>
    <w:rsid w:val="000C0BA9"/>
    <w:rPr>
      <w:rFonts w:asciiTheme="majorHAnsi" w:eastAsiaTheme="majorEastAsia" w:hAnsiTheme="majorHAnsi" w:cstheme="majorBidi"/>
      <w:b/>
      <w:bCs/>
      <w:color w:val="4F81BD" w:themeColor="accent1"/>
      <w:sz w:val="26"/>
      <w:szCs w:val="2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1788">
      <w:bodyDiv w:val="1"/>
      <w:marLeft w:val="0"/>
      <w:marRight w:val="0"/>
      <w:marTop w:val="0"/>
      <w:marBottom w:val="0"/>
      <w:divBdr>
        <w:top w:val="none" w:sz="0" w:space="0" w:color="auto"/>
        <w:left w:val="none" w:sz="0" w:space="0" w:color="auto"/>
        <w:bottom w:val="none" w:sz="0" w:space="0" w:color="auto"/>
        <w:right w:val="none" w:sz="0" w:space="0" w:color="auto"/>
      </w:divBdr>
    </w:div>
    <w:div w:id="6692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rwin.com/worldwide/russian-russi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idef.com/IDEF0.htm"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udopedia.info/2-8237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FEC92-E076-48EB-89CF-A5CA35C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24</Pages>
  <Words>23026</Words>
  <Characters>13126</Characters>
  <Application>Microsoft Office Word</Application>
  <DocSecurity>0</DocSecurity>
  <Lines>109</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58</cp:revision>
  <dcterms:created xsi:type="dcterms:W3CDTF">2017-04-03T17:01:00Z</dcterms:created>
  <dcterms:modified xsi:type="dcterms:W3CDTF">2017-05-15T00:34:00Z</dcterms:modified>
</cp:coreProperties>
</file>