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D97CA" w14:textId="77777777" w:rsidR="00146544" w:rsidRDefault="003E1F0A" w:rsidP="003E1F0A">
      <w:pPr>
        <w:pStyle w:val="Heading2"/>
        <w:rPr>
          <w:lang w:val="en-US"/>
        </w:rPr>
      </w:pPr>
      <w:r>
        <w:rPr>
          <w:lang w:val="en-US"/>
        </w:rPr>
        <w:t>Problem Statement</w:t>
      </w:r>
    </w:p>
    <w:p w14:paraId="4D5D73D0" w14:textId="77777777" w:rsidR="003E1F0A" w:rsidRDefault="003E1F0A" w:rsidP="003E1F0A">
      <w:pPr>
        <w:pStyle w:val="NormalWeb"/>
        <w:shd w:val="clear" w:color="auto" w:fill="FFFFFF"/>
        <w:spacing w:before="158" w:beforeAutospacing="0" w:after="158" w:afterAutospacing="0"/>
        <w:jc w:val="both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Ask a home buyer to describe their dream house, and they probably won't begin with the height of the basement ceiling or the proximity to an east-west railroad. But this playground competition's dataset proves that much more influences price negotiations than the number of bedrooms or a white-picket fence.</w:t>
      </w:r>
    </w:p>
    <w:p w14:paraId="0778353F" w14:textId="0A5A5F1A" w:rsidR="003E1F0A" w:rsidRDefault="003E1F0A" w:rsidP="003E1F0A">
      <w:pPr>
        <w:rPr>
          <w:lang w:val="en-US"/>
        </w:rPr>
      </w:pPr>
      <w:r>
        <w:rPr>
          <w:lang w:val="en-US"/>
        </w:rPr>
        <w:t xml:space="preserve">We need to predict the sale price of the houses based on given 79 variables. </w:t>
      </w:r>
    </w:p>
    <w:p w14:paraId="47FF1AF2" w14:textId="20B9A017" w:rsidR="003E1F0A" w:rsidRDefault="003E1F0A" w:rsidP="003E1F0A">
      <w:pPr>
        <w:rPr>
          <w:lang w:val="en-US"/>
        </w:rPr>
      </w:pPr>
    </w:p>
    <w:p w14:paraId="0C3F5498" w14:textId="15AEBFA6" w:rsidR="003E1F0A" w:rsidRDefault="003E1F0A" w:rsidP="003E1F0A">
      <w:pPr>
        <w:pStyle w:val="Heading2"/>
        <w:rPr>
          <w:lang w:val="en-US"/>
        </w:rPr>
      </w:pPr>
      <w:r>
        <w:rPr>
          <w:lang w:val="en-US"/>
        </w:rPr>
        <w:t>Data</w:t>
      </w:r>
    </w:p>
    <w:p w14:paraId="6BFAF641" w14:textId="7EA9F1B0" w:rsidR="003E1F0A" w:rsidRDefault="003E1F0A" w:rsidP="003E1F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D9D78" wp14:editId="6EDBBB36">
            <wp:extent cx="6312012" cy="16668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07 at 3.57.1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06" cy="16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9A94" w14:textId="77777777" w:rsidR="0033498A" w:rsidRDefault="0033498A" w:rsidP="0033498A">
      <w:pPr>
        <w:pStyle w:val="Heading2"/>
        <w:rPr>
          <w:lang w:val="en-US"/>
        </w:rPr>
      </w:pPr>
    </w:p>
    <w:p w14:paraId="58A9DC81" w14:textId="0155AFDB" w:rsidR="003E1F0A" w:rsidRDefault="0033498A" w:rsidP="0033498A">
      <w:pPr>
        <w:pStyle w:val="Heading2"/>
        <w:rPr>
          <w:lang w:val="en-US"/>
        </w:rPr>
      </w:pPr>
      <w:r>
        <w:rPr>
          <w:lang w:val="en-US"/>
        </w:rPr>
        <w:t>EDA</w:t>
      </w:r>
    </w:p>
    <w:p w14:paraId="4F48285E" w14:textId="1E4186C0" w:rsidR="0033498A" w:rsidRDefault="0033498A" w:rsidP="0033498A">
      <w:pPr>
        <w:pStyle w:val="Heading3"/>
        <w:rPr>
          <w:lang w:val="en-US"/>
        </w:rPr>
      </w:pPr>
    </w:p>
    <w:p w14:paraId="52DB4891" w14:textId="4D29F5B0" w:rsidR="0033498A" w:rsidRPr="0033498A" w:rsidRDefault="0033498A" w:rsidP="0033498A">
      <w:pPr>
        <w:pStyle w:val="Heading3"/>
        <w:rPr>
          <w:lang w:val="en-US"/>
        </w:rPr>
      </w:pPr>
      <w:r>
        <w:rPr>
          <w:lang w:val="en-US"/>
        </w:rPr>
        <w:t>Checking the output variables to predict</w:t>
      </w:r>
    </w:p>
    <w:p w14:paraId="02D65030" w14:textId="5CA004DA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817890" wp14:editId="40AB2921">
            <wp:extent cx="5727700" cy="3654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07 at 4.07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D1F" w14:textId="407FEA71" w:rsidR="0033498A" w:rsidRDefault="0033498A" w:rsidP="0033498A">
      <w:pPr>
        <w:pStyle w:val="Heading3"/>
        <w:rPr>
          <w:lang w:val="en-US"/>
        </w:rPr>
      </w:pPr>
      <w:r>
        <w:rPr>
          <w:lang w:val="en-US"/>
        </w:rPr>
        <w:lastRenderedPageBreak/>
        <w:t>Variable types</w:t>
      </w:r>
    </w:p>
    <w:p w14:paraId="0651C5A6" w14:textId="64A01618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663DC" wp14:editId="2F708DB3">
            <wp:extent cx="5727700" cy="2692400"/>
            <wp:effectExtent l="0" t="0" r="0" b="0"/>
            <wp:docPr id="4" name="Picture 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07 at 4.07.4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CFE" w14:textId="50E44391" w:rsidR="0033498A" w:rsidRDefault="0033498A" w:rsidP="0033498A">
      <w:pPr>
        <w:rPr>
          <w:lang w:val="en-US"/>
        </w:rPr>
      </w:pPr>
    </w:p>
    <w:p w14:paraId="6000F9C0" w14:textId="722F7E51" w:rsidR="0033498A" w:rsidRDefault="0033498A" w:rsidP="0033498A">
      <w:pPr>
        <w:pStyle w:val="Heading3"/>
        <w:rPr>
          <w:lang w:val="en-US"/>
        </w:rPr>
      </w:pPr>
      <w:r>
        <w:rPr>
          <w:lang w:val="en-US"/>
        </w:rPr>
        <w:t>Relation of output variable with others</w:t>
      </w:r>
    </w:p>
    <w:p w14:paraId="230DEAD4" w14:textId="043EE5AB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6E162" wp14:editId="7892F344">
            <wp:extent cx="2705100" cy="16668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07 at 4.08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33" cy="16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B700E2" wp14:editId="19EE282B">
            <wp:extent cx="2638425" cy="1625761"/>
            <wp:effectExtent l="0" t="0" r="317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07 at 4.07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10" cy="16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394" w14:textId="33DD0200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D2EC9A" wp14:editId="26A71622">
            <wp:extent cx="2766980" cy="1704975"/>
            <wp:effectExtent l="0" t="0" r="190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1-07 at 4.08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92" cy="17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B6509A" wp14:editId="0EEF4044">
            <wp:extent cx="2766980" cy="1704975"/>
            <wp:effectExtent l="0" t="0" r="190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1-07 at 4.08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71" cy="17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9770" w14:textId="4D82233E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692FA8" wp14:editId="1FE273D3">
            <wp:extent cx="4000500" cy="2088509"/>
            <wp:effectExtent l="0" t="0" r="0" b="0"/>
            <wp:docPr id="10" name="Picture 10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1-07 at 4.08.1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601" cy="20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E734" w14:textId="3951BB65" w:rsidR="0033498A" w:rsidRDefault="0033498A" w:rsidP="0033498A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Correlation between all variables using Heatmap </w:t>
      </w:r>
    </w:p>
    <w:p w14:paraId="0F8EE577" w14:textId="19F04E3D" w:rsidR="0033498A" w:rsidRDefault="0033498A" w:rsidP="003349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CB4D5" wp14:editId="188DFB59">
            <wp:extent cx="5727700" cy="447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1-07 at 4.16.3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9D4" w14:textId="77777777" w:rsidR="001112D8" w:rsidRDefault="001112D8" w:rsidP="0033498A">
      <w:pPr>
        <w:pStyle w:val="Heading3"/>
        <w:rPr>
          <w:lang w:val="en-US"/>
        </w:rPr>
      </w:pPr>
    </w:p>
    <w:p w14:paraId="32F649E3" w14:textId="47B9B6BF" w:rsidR="0033498A" w:rsidRDefault="0033498A" w:rsidP="0033498A">
      <w:pPr>
        <w:pStyle w:val="Heading3"/>
        <w:rPr>
          <w:lang w:val="en-US"/>
        </w:rPr>
      </w:pPr>
      <w:proofErr w:type="spellStart"/>
      <w:r>
        <w:rPr>
          <w:lang w:val="en-US"/>
        </w:rPr>
        <w:t>Pairplot</w:t>
      </w:r>
      <w:proofErr w:type="spellEnd"/>
      <w:r>
        <w:rPr>
          <w:lang w:val="en-US"/>
        </w:rPr>
        <w:t xml:space="preserve"> for </w:t>
      </w:r>
      <w:r w:rsidR="001112D8">
        <w:rPr>
          <w:lang w:val="en-US"/>
        </w:rPr>
        <w:t>further digging relation between variables</w:t>
      </w:r>
    </w:p>
    <w:p w14:paraId="3AA48C10" w14:textId="58B00C75" w:rsidR="001112D8" w:rsidRDefault="001112D8" w:rsidP="001112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CD186" wp14:editId="2E6E4DEB">
            <wp:extent cx="5727700" cy="3270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1-07 at 4.16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C768" w14:textId="50CB523B" w:rsidR="001112D8" w:rsidRDefault="001112D8" w:rsidP="001112D8">
      <w:pPr>
        <w:rPr>
          <w:lang w:val="en-US"/>
        </w:rPr>
      </w:pPr>
    </w:p>
    <w:p w14:paraId="231E7C19" w14:textId="638B9CAD" w:rsidR="001112D8" w:rsidRDefault="001112D8" w:rsidP="001112D8">
      <w:pPr>
        <w:rPr>
          <w:lang w:val="en-US"/>
        </w:rPr>
      </w:pPr>
    </w:p>
    <w:p w14:paraId="4A34A7DC" w14:textId="67528ADC" w:rsidR="001112D8" w:rsidRDefault="001112D8" w:rsidP="001112D8">
      <w:pPr>
        <w:pStyle w:val="Heading3"/>
        <w:rPr>
          <w:lang w:val="en-US"/>
        </w:rPr>
      </w:pPr>
      <w:r>
        <w:rPr>
          <w:lang w:val="en-US"/>
        </w:rPr>
        <w:lastRenderedPageBreak/>
        <w:t>Handling Missing Data</w:t>
      </w:r>
    </w:p>
    <w:p w14:paraId="6D762C31" w14:textId="698A5068" w:rsidR="001112D8" w:rsidRDefault="001112D8" w:rsidP="001112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73CA6" wp14:editId="1101982E">
            <wp:extent cx="1381419" cy="2657475"/>
            <wp:effectExtent l="0" t="0" r="317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1-07 at 4.17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029" cy="26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251" w14:textId="51CB9592" w:rsidR="001112D8" w:rsidRDefault="001112D8" w:rsidP="001112D8">
      <w:pPr>
        <w:rPr>
          <w:lang w:val="en-US"/>
        </w:rPr>
      </w:pPr>
    </w:p>
    <w:p w14:paraId="0A35E83F" w14:textId="5F48950E" w:rsidR="001112D8" w:rsidRDefault="001112D8" w:rsidP="001112D8">
      <w:pPr>
        <w:pStyle w:val="Heading3"/>
        <w:rPr>
          <w:lang w:val="en-US"/>
        </w:rPr>
      </w:pPr>
      <w:r>
        <w:rPr>
          <w:lang w:val="en-US"/>
        </w:rPr>
        <w:t>Detecting Outliers</w:t>
      </w:r>
    </w:p>
    <w:p w14:paraId="7E8B309E" w14:textId="77777777" w:rsidR="001112D8" w:rsidRPr="001112D8" w:rsidRDefault="001112D8" w:rsidP="001112D8">
      <w:pPr>
        <w:rPr>
          <w:lang w:val="en-US"/>
        </w:rPr>
      </w:pPr>
    </w:p>
    <w:p w14:paraId="151F5532" w14:textId="7EE55592" w:rsidR="001112D8" w:rsidRDefault="001112D8" w:rsidP="001112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87417A" wp14:editId="4834062D">
            <wp:extent cx="1857375" cy="21480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1-07 at 4.17.1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571" cy="21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E5C02E" wp14:editId="4CAF56D7">
            <wp:extent cx="3733800" cy="2392612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1-07 at 4.17.2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70" cy="23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C9E2" w14:textId="37FCC000" w:rsidR="001112D8" w:rsidRDefault="001112D8" w:rsidP="001112D8">
      <w:pPr>
        <w:rPr>
          <w:lang w:val="en-US"/>
        </w:rPr>
      </w:pPr>
    </w:p>
    <w:p w14:paraId="765E9783" w14:textId="4A9396B9" w:rsidR="001112D8" w:rsidRDefault="001112D8" w:rsidP="001112D8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Making variable distribution normal </w:t>
      </w:r>
    </w:p>
    <w:p w14:paraId="1B0A09DB" w14:textId="059BA6BC" w:rsidR="001112D8" w:rsidRDefault="001112D8" w:rsidP="001112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6DD72" wp14:editId="355110ED">
            <wp:extent cx="2836337" cy="3600450"/>
            <wp:effectExtent l="0" t="0" r="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1-07 at 4.17.2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57" cy="36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857BBA" wp14:editId="32627127">
            <wp:extent cx="2835907" cy="3599904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1-07 at 4.17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42" cy="3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B4D" w14:textId="22C0943F" w:rsidR="001112D8" w:rsidRDefault="001112D8" w:rsidP="001112D8">
      <w:pPr>
        <w:rPr>
          <w:lang w:val="en-US"/>
        </w:rPr>
      </w:pPr>
    </w:p>
    <w:p w14:paraId="5103FD44" w14:textId="0F20FF8E" w:rsidR="001112D8" w:rsidRDefault="001112D8" w:rsidP="001112D8">
      <w:pPr>
        <w:pStyle w:val="Heading3"/>
        <w:rPr>
          <w:lang w:val="en-US"/>
        </w:rPr>
      </w:pPr>
      <w:r>
        <w:rPr>
          <w:lang w:val="en-US"/>
        </w:rPr>
        <w:t>Homoscedasticity</w:t>
      </w:r>
    </w:p>
    <w:p w14:paraId="7FF8A22E" w14:textId="66A0A4D0" w:rsidR="001112D8" w:rsidRDefault="001112D8" w:rsidP="001112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CECF0" wp14:editId="31BE2510">
            <wp:extent cx="2657475" cy="1709387"/>
            <wp:effectExtent l="0" t="0" r="0" b="571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1-07 at 4.17.5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88" cy="17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9CC6" w14:textId="2B3ED865" w:rsidR="001112D8" w:rsidRDefault="001112D8" w:rsidP="001112D8">
      <w:pPr>
        <w:rPr>
          <w:lang w:val="en-US"/>
        </w:rPr>
      </w:pPr>
    </w:p>
    <w:p w14:paraId="25006027" w14:textId="09E6C5E5" w:rsidR="001112D8" w:rsidRDefault="001112D8" w:rsidP="001112D8">
      <w:pPr>
        <w:pStyle w:val="Heading3"/>
        <w:rPr>
          <w:lang w:val="en-US"/>
        </w:rPr>
      </w:pPr>
      <w:r>
        <w:rPr>
          <w:lang w:val="en-US"/>
        </w:rPr>
        <w:t>Prediction</w:t>
      </w:r>
    </w:p>
    <w:p w14:paraId="06360212" w14:textId="759437AB" w:rsidR="001112D8" w:rsidRPr="001112D8" w:rsidRDefault="001112D8" w:rsidP="001112D8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5228849F" wp14:editId="50E10F76">
            <wp:extent cx="3009900" cy="193608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1-07 at 4.18.0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553" cy="19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12D8" w:rsidRPr="001112D8" w:rsidSect="00D860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0A"/>
    <w:rsid w:val="000F4D8E"/>
    <w:rsid w:val="001112D8"/>
    <w:rsid w:val="00146544"/>
    <w:rsid w:val="0033498A"/>
    <w:rsid w:val="003E1F0A"/>
    <w:rsid w:val="00D8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B403F"/>
  <w15:chartTrackingRefBased/>
  <w15:docId w15:val="{734BD9D0-5F42-5C48-9867-81656570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F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1F0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3E1F0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6200">
          <w:marLeft w:val="0"/>
          <w:marRight w:val="0"/>
          <w:marTop w:val="360"/>
          <w:marBottom w:val="0"/>
          <w:divBdr>
            <w:top w:val="single" w:sz="6" w:space="0" w:color="DEDFE0"/>
            <w:left w:val="single" w:sz="6" w:space="0" w:color="DEDFE0"/>
            <w:bottom w:val="single" w:sz="6" w:space="0" w:color="DEDFE0"/>
            <w:right w:val="single" w:sz="6" w:space="0" w:color="DEDFE0"/>
          </w:divBdr>
          <w:divsChild>
            <w:div w:id="1319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6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549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5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uto"/>
                        <w:left w:val="single" w:sz="6" w:space="18" w:color="auto"/>
                        <w:bottom w:val="single" w:sz="6" w:space="6" w:color="auto"/>
                        <w:right w:val="single" w:sz="6" w:space="18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Shaleenanand Taneja</dc:creator>
  <cp:keywords/>
  <dc:description/>
  <cp:lastModifiedBy>Shaleenanand Taneja</cp:lastModifiedBy>
  <cp:revision>1</cp:revision>
  <dcterms:created xsi:type="dcterms:W3CDTF">2020-01-07T10:21:00Z</dcterms:created>
  <dcterms:modified xsi:type="dcterms:W3CDTF">2020-01-07T10:55:00Z</dcterms:modified>
</cp:coreProperties>
</file>