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F2C" w:rsidRPr="00884280" w:rsidRDefault="00884280">
      <w:pPr>
        <w:jc w:val="center"/>
        <w:rPr>
          <w:lang w:val="ru-RU"/>
        </w:rPr>
      </w:pPr>
      <w:r w:rsidRPr="00884280">
        <w:rPr>
          <w:b/>
          <w:lang w:val="ru-RU"/>
        </w:rPr>
        <w:t xml:space="preserve">КОНТЕНТ-СИСТЕМА </w:t>
      </w:r>
      <w:r>
        <w:rPr>
          <w:b/>
        </w:rPr>
        <w:t>INSTAGRAM</w:t>
      </w:r>
      <w:r w:rsidRPr="00884280">
        <w:rPr>
          <w:b/>
          <w:lang w:val="ru-RU"/>
        </w:rPr>
        <w:br/>
        <w:t>Упаковка профиля дизайнера</w:t>
      </w:r>
    </w:p>
    <w:p w:rsidR="008D0F2C" w:rsidRPr="00884280" w:rsidRDefault="00884280">
      <w:pPr>
        <w:jc w:val="center"/>
        <w:rPr>
          <w:lang w:val="ru-RU"/>
        </w:rPr>
      </w:pPr>
      <w:r w:rsidRPr="00884280">
        <w:rPr>
          <w:lang w:val="ru-RU"/>
        </w:rPr>
        <w:br/>
        <w:t xml:space="preserve">Месячный план: рубрики, </w:t>
      </w:r>
      <w:r>
        <w:t>Reels</w:t>
      </w:r>
      <w:r w:rsidRPr="00884280">
        <w:rPr>
          <w:lang w:val="ru-RU"/>
        </w:rPr>
        <w:t xml:space="preserve">, </w:t>
      </w:r>
      <w:r>
        <w:t>Stories</w:t>
      </w:r>
      <w:r w:rsidRPr="00884280">
        <w:rPr>
          <w:lang w:val="ru-RU"/>
        </w:rPr>
        <w:t xml:space="preserve">, сценарии, </w:t>
      </w:r>
      <w:proofErr w:type="spellStart"/>
      <w:r w:rsidRPr="00884280">
        <w:rPr>
          <w:lang w:val="ru-RU"/>
        </w:rPr>
        <w:t>раскадровки</w:t>
      </w:r>
      <w:proofErr w:type="spellEnd"/>
      <w:r w:rsidRPr="00884280">
        <w:rPr>
          <w:lang w:val="ru-RU"/>
        </w:rPr>
        <w:t xml:space="preserve"> и правила производства</w:t>
      </w:r>
    </w:p>
    <w:p w:rsidR="008D0F2C" w:rsidRPr="00884280" w:rsidRDefault="00884280">
      <w:pPr>
        <w:jc w:val="center"/>
        <w:rPr>
          <w:lang w:val="ru-RU"/>
        </w:rPr>
      </w:pPr>
      <w:r w:rsidRPr="00884280">
        <w:rPr>
          <w:lang w:val="ru-RU"/>
        </w:rPr>
        <w:br/>
        <w:t>Версия: август 2026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br w:type="page"/>
      </w:r>
    </w:p>
    <w:p w:rsidR="008D0F2C" w:rsidRPr="00884280" w:rsidRDefault="00884280">
      <w:pPr>
        <w:pStyle w:val="1"/>
        <w:rPr>
          <w:lang w:val="ru-RU"/>
        </w:rPr>
      </w:pPr>
      <w:r w:rsidRPr="00884280">
        <w:rPr>
          <w:lang w:val="ru-RU"/>
        </w:rPr>
        <w:lastRenderedPageBreak/>
        <w:t>1. Основа стратегии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План построен на анализе прикреплённого файла «Разборы видеороликов.</w:t>
      </w:r>
      <w:proofErr w:type="spellStart"/>
      <w:r>
        <w:t>docx</w:t>
      </w:r>
      <w:proofErr w:type="spellEnd"/>
      <w:r w:rsidRPr="00884280">
        <w:rPr>
          <w:lang w:val="ru-RU"/>
        </w:rPr>
        <w:t xml:space="preserve">». В исходном исследовании повторяются несколько работающих механизмов: провокационный экспертный список, юмористический </w:t>
      </w:r>
      <w:r>
        <w:t>POV</w:t>
      </w:r>
      <w:r w:rsidRPr="00884280">
        <w:rPr>
          <w:lang w:val="ru-RU"/>
        </w:rPr>
        <w:t xml:space="preserve"> для дизайнеров, скетчи «клиент/дизайнер», экспертные разборы с реальными примерами, быстрые кейсы/</w:t>
      </w:r>
      <w:r>
        <w:t>showcase</w:t>
      </w:r>
      <w:r w:rsidRPr="00884280">
        <w:rPr>
          <w:lang w:val="ru-RU"/>
        </w:rPr>
        <w:t xml:space="preserve">, </w:t>
      </w:r>
      <w:r>
        <w:t>lifestyle</w:t>
      </w:r>
      <w:r w:rsidRPr="00884280">
        <w:rPr>
          <w:lang w:val="ru-RU"/>
        </w:rPr>
        <w:t xml:space="preserve">, </w:t>
      </w:r>
      <w:r>
        <w:t>AI</w:t>
      </w:r>
      <w:r w:rsidRPr="00884280">
        <w:rPr>
          <w:lang w:val="ru-RU"/>
        </w:rPr>
        <w:t xml:space="preserve">-кейсы и </w:t>
      </w:r>
      <w:r>
        <w:t>CTA</w:t>
      </w:r>
      <w:r w:rsidRPr="00884280">
        <w:rPr>
          <w:lang w:val="ru-RU"/>
        </w:rPr>
        <w:t xml:space="preserve"> через комментарии. Например, </w:t>
      </w:r>
      <w:r>
        <w:t>POV</w:t>
      </w:r>
      <w:r w:rsidRPr="00884280">
        <w:rPr>
          <w:lang w:val="ru-RU"/>
        </w:rPr>
        <w:t xml:space="preserve">-ролик про </w:t>
      </w:r>
      <w:proofErr w:type="spellStart"/>
      <w:r w:rsidRPr="00884280">
        <w:rPr>
          <w:lang w:val="ru-RU"/>
        </w:rPr>
        <w:t>профдеформацию</w:t>
      </w:r>
      <w:proofErr w:type="spellEnd"/>
      <w:r w:rsidRPr="00884280">
        <w:rPr>
          <w:lang w:val="ru-RU"/>
        </w:rPr>
        <w:t xml:space="preserve"> строится на бытовых дизайнерских наблюдениях и рассчитан на </w:t>
      </w:r>
      <w:proofErr w:type="spellStart"/>
      <w:r w:rsidRPr="00884280">
        <w:rPr>
          <w:lang w:val="ru-RU"/>
        </w:rPr>
        <w:t>репосты</w:t>
      </w:r>
      <w:proofErr w:type="spellEnd"/>
      <w:r w:rsidRPr="00884280">
        <w:rPr>
          <w:lang w:val="ru-RU"/>
        </w:rPr>
        <w:t xml:space="preserve"> в профессиональные чаты; экспертные ролики используют наглядные примеры и </w:t>
      </w:r>
      <w:proofErr w:type="spellStart"/>
      <w:r w:rsidRPr="00884280">
        <w:rPr>
          <w:lang w:val="ru-RU"/>
        </w:rPr>
        <w:t>мемы</w:t>
      </w:r>
      <w:proofErr w:type="spellEnd"/>
      <w:r w:rsidRPr="00884280">
        <w:rPr>
          <w:lang w:val="ru-RU"/>
        </w:rPr>
        <w:t>; короткие кейсы проводят зрителя от задачи к результату. Это не копирование названий и формулировок авторов, а перенос проверенных механик в собственную систему профиля.</w:t>
      </w:r>
    </w:p>
    <w:p w:rsidR="008D0F2C" w:rsidRDefault="00884280">
      <w:proofErr w:type="spellStart"/>
      <w:r>
        <w:t>Ключевые</w:t>
      </w:r>
      <w:proofErr w:type="spellEnd"/>
      <w:r>
        <w:t xml:space="preserve"> </w:t>
      </w:r>
      <w:proofErr w:type="spellStart"/>
      <w:r>
        <w:t>выводы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Сильный первый кадр/первые 1–3 секунды: вопрос, конфликт, неожиданное утверждение или результат.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Быстрый визуальный ритм: смена планов, </w:t>
      </w:r>
      <w:r>
        <w:t>zoom</w:t>
      </w:r>
      <w:r w:rsidRPr="00884280">
        <w:rPr>
          <w:lang w:val="ru-RU"/>
        </w:rPr>
        <w:t xml:space="preserve">, графика, </w:t>
      </w:r>
      <w:proofErr w:type="spellStart"/>
      <w:r w:rsidRPr="00884280">
        <w:rPr>
          <w:lang w:val="ru-RU"/>
        </w:rPr>
        <w:t>мемы</w:t>
      </w:r>
      <w:proofErr w:type="spellEnd"/>
      <w:r w:rsidRPr="00884280">
        <w:rPr>
          <w:lang w:val="ru-RU"/>
        </w:rPr>
        <w:t>, скриншоты и реальные объекты.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Одна основная мысль на ролик; сложная тема объясняется простым языком.</w:t>
      </w:r>
    </w:p>
    <w:p w:rsidR="008D0F2C" w:rsidRPr="00884280" w:rsidRDefault="00884280">
      <w:pPr>
        <w:pStyle w:val="a0"/>
        <w:ind w:left="0"/>
        <w:rPr>
          <w:lang w:val="ru-RU"/>
        </w:rPr>
      </w:pPr>
      <w:proofErr w:type="spellStart"/>
      <w:r w:rsidRPr="00884280">
        <w:rPr>
          <w:lang w:val="ru-RU"/>
        </w:rPr>
        <w:t>Экспертность</w:t>
      </w:r>
      <w:proofErr w:type="spellEnd"/>
      <w:r w:rsidRPr="00884280">
        <w:rPr>
          <w:lang w:val="ru-RU"/>
        </w:rPr>
        <w:t xml:space="preserve"> усиливается реальными кейсами и демонстрацией результата, а не декларацией «я эксперт».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Юмор снижает барьер входа в профессиональную тему и повышает вероятность </w:t>
      </w:r>
      <w:proofErr w:type="spellStart"/>
      <w:r w:rsidRPr="00884280">
        <w:rPr>
          <w:lang w:val="ru-RU"/>
        </w:rPr>
        <w:t>репостов</w:t>
      </w:r>
      <w:proofErr w:type="spellEnd"/>
      <w:r w:rsidRPr="00884280">
        <w:rPr>
          <w:lang w:val="ru-RU"/>
        </w:rPr>
        <w:t>.</w:t>
      </w:r>
    </w:p>
    <w:p w:rsidR="008D0F2C" w:rsidRPr="00884280" w:rsidRDefault="00884280">
      <w:pPr>
        <w:pStyle w:val="a0"/>
        <w:ind w:left="0"/>
        <w:rPr>
          <w:lang w:val="ru-RU"/>
        </w:rPr>
      </w:pPr>
      <w:r>
        <w:t>CTA</w:t>
      </w:r>
      <w:r w:rsidRPr="00884280">
        <w:rPr>
          <w:lang w:val="ru-RU"/>
        </w:rPr>
        <w:t xml:space="preserve"> лучше привязывать к действию: комментарий, выбор варианта, сохранение, переход в профиль.</w:t>
      </w:r>
    </w:p>
    <w:p w:rsidR="008D0F2C" w:rsidRPr="00884280" w:rsidRDefault="00884280">
      <w:pPr>
        <w:pStyle w:val="a0"/>
        <w:ind w:left="0"/>
        <w:rPr>
          <w:lang w:val="ru-RU"/>
        </w:rPr>
      </w:pPr>
      <w:r>
        <w:t>Stories</w:t>
      </w:r>
      <w:r w:rsidRPr="00884280">
        <w:rPr>
          <w:lang w:val="ru-RU"/>
        </w:rPr>
        <w:t xml:space="preserve"> нужны для процесса, личности и регулярного контакта; </w:t>
      </w:r>
      <w:r>
        <w:t>Reels</w:t>
      </w:r>
      <w:r w:rsidRPr="00884280">
        <w:rPr>
          <w:lang w:val="ru-RU"/>
        </w:rPr>
        <w:t xml:space="preserve"> — для привлечения новой аудитории.</w:t>
      </w:r>
    </w:p>
    <w:p w:rsidR="008D0F2C" w:rsidRDefault="00884280">
      <w:pPr>
        <w:pStyle w:val="1"/>
      </w:pPr>
      <w:r>
        <w:t>2. Цели первого месяца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D0F2C"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Направление</w:t>
            </w:r>
          </w:p>
        </w:tc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Цель</w:t>
            </w:r>
          </w:p>
        </w:tc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Как измерять</w:t>
            </w:r>
          </w:p>
        </w:tc>
      </w:tr>
      <w:tr w:rsidR="008D0F2C" w:rsidRPr="00884280">
        <w:tc>
          <w:tcPr>
            <w:tcW w:w="3360" w:type="dxa"/>
          </w:tcPr>
          <w:p w:rsidR="008D0F2C" w:rsidRDefault="00884280">
            <w:r>
              <w:t>Охват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Привлечь новых людей через вирусные механики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Просмотры, охват не-подписчиков, удержание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proofErr w:type="spellStart"/>
            <w:r>
              <w:t>Экспертность</w:t>
            </w:r>
            <w:proofErr w:type="spellEnd"/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Показать мышление и качество решений</w:t>
            </w:r>
          </w:p>
        </w:tc>
        <w:tc>
          <w:tcPr>
            <w:tcW w:w="3360" w:type="dxa"/>
          </w:tcPr>
          <w:p w:rsidR="008D0F2C" w:rsidRDefault="00884280">
            <w:proofErr w:type="spellStart"/>
            <w:r>
              <w:t>Сохранения</w:t>
            </w:r>
            <w:proofErr w:type="spellEnd"/>
            <w:r>
              <w:t xml:space="preserve">, </w:t>
            </w:r>
            <w:proofErr w:type="spellStart"/>
            <w:r>
              <w:t>досмотры</w:t>
            </w:r>
            <w:proofErr w:type="spellEnd"/>
            <w:r>
              <w:t xml:space="preserve">, </w:t>
            </w:r>
            <w:proofErr w:type="spellStart"/>
            <w:r>
              <w:t>ответы</w:t>
            </w:r>
            <w:proofErr w:type="spellEnd"/>
          </w:p>
        </w:tc>
      </w:tr>
      <w:tr w:rsidR="008D0F2C" w:rsidRPr="00884280">
        <w:tc>
          <w:tcPr>
            <w:tcW w:w="3360" w:type="dxa"/>
          </w:tcPr>
          <w:p w:rsidR="008D0F2C" w:rsidRDefault="00884280">
            <w:r>
              <w:t>Узнаваемость</w:t>
            </w:r>
          </w:p>
        </w:tc>
        <w:tc>
          <w:tcPr>
            <w:tcW w:w="3360" w:type="dxa"/>
          </w:tcPr>
          <w:p w:rsidR="008D0F2C" w:rsidRDefault="00884280">
            <w:r>
              <w:t>Создать собственные повторяемые рубрики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Повторные просмотры, реакции на рубрику</w:t>
            </w:r>
          </w:p>
        </w:tc>
      </w:tr>
      <w:tr w:rsidR="008D0F2C" w:rsidRPr="00884280">
        <w:tc>
          <w:tcPr>
            <w:tcW w:w="3360" w:type="dxa"/>
          </w:tcPr>
          <w:p w:rsidR="008D0F2C" w:rsidRDefault="00884280">
            <w:proofErr w:type="spellStart"/>
            <w:r>
              <w:t>Доверие</w:t>
            </w:r>
            <w:proofErr w:type="spellEnd"/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Показать реальные проекты и процесс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Переходы в профиль, ответы в </w:t>
            </w:r>
            <w:r>
              <w:t>Stories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r>
              <w:t>Продажи</w:t>
            </w:r>
          </w:p>
        </w:tc>
        <w:tc>
          <w:tcPr>
            <w:tcW w:w="3360" w:type="dxa"/>
          </w:tcPr>
          <w:p w:rsidR="008D0F2C" w:rsidRDefault="00884280">
            <w:r>
              <w:t>Мягко подвести к услугам</w:t>
            </w:r>
          </w:p>
        </w:tc>
        <w:tc>
          <w:tcPr>
            <w:tcW w:w="3360" w:type="dxa"/>
          </w:tcPr>
          <w:p w:rsidR="008D0F2C" w:rsidRDefault="00884280">
            <w:r>
              <w:t>DM, заявки, клики/переходы</w:t>
            </w:r>
          </w:p>
        </w:tc>
      </w:tr>
    </w:tbl>
    <w:p w:rsidR="008D0F2C" w:rsidRDefault="00884280">
      <w:pPr>
        <w:pStyle w:val="1"/>
      </w:pPr>
      <w:r>
        <w:t>3. Контент-микс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D0F2C"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Тип</w:t>
            </w:r>
          </w:p>
        </w:tc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Доля</w:t>
            </w:r>
          </w:p>
        </w:tc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Функция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r>
              <w:t>Охват / вирусность</w:t>
            </w:r>
          </w:p>
        </w:tc>
        <w:tc>
          <w:tcPr>
            <w:tcW w:w="3360" w:type="dxa"/>
          </w:tcPr>
          <w:p w:rsidR="008D0F2C" w:rsidRDefault="00884280">
            <w:r>
              <w:t>40%</w:t>
            </w:r>
          </w:p>
        </w:tc>
        <w:tc>
          <w:tcPr>
            <w:tcW w:w="3360" w:type="dxa"/>
          </w:tcPr>
          <w:p w:rsidR="008D0F2C" w:rsidRDefault="00884280">
            <w:r>
              <w:t>Боль, юмор, узнавание, провокация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r>
              <w:t>Экспертность</w:t>
            </w:r>
          </w:p>
        </w:tc>
        <w:tc>
          <w:tcPr>
            <w:tcW w:w="3360" w:type="dxa"/>
          </w:tcPr>
          <w:p w:rsidR="008D0F2C" w:rsidRDefault="00884280">
            <w:r>
              <w:t>30%</w:t>
            </w:r>
          </w:p>
        </w:tc>
        <w:tc>
          <w:tcPr>
            <w:tcW w:w="3360" w:type="dxa"/>
          </w:tcPr>
          <w:p w:rsidR="008D0F2C" w:rsidRDefault="00884280">
            <w:r>
              <w:t>Сохранения, доверие, демонстрация мышления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r>
              <w:t>Кейсы / продажа</w:t>
            </w:r>
          </w:p>
        </w:tc>
        <w:tc>
          <w:tcPr>
            <w:tcW w:w="3360" w:type="dxa"/>
          </w:tcPr>
          <w:p w:rsidR="008D0F2C" w:rsidRDefault="00884280">
            <w:r>
              <w:t>20%</w:t>
            </w:r>
          </w:p>
        </w:tc>
        <w:tc>
          <w:tcPr>
            <w:tcW w:w="3360" w:type="dxa"/>
          </w:tcPr>
          <w:p w:rsidR="008D0F2C" w:rsidRDefault="00884280">
            <w:r>
              <w:t>Портфолио, социальное доказательство, заявки</w:t>
            </w:r>
          </w:p>
        </w:tc>
      </w:tr>
      <w:tr w:rsidR="008D0F2C" w:rsidRPr="00884280">
        <w:tc>
          <w:tcPr>
            <w:tcW w:w="3360" w:type="dxa"/>
          </w:tcPr>
          <w:p w:rsidR="008D0F2C" w:rsidRDefault="00884280">
            <w:r>
              <w:t>Личное / lifestyle</w:t>
            </w:r>
          </w:p>
        </w:tc>
        <w:tc>
          <w:tcPr>
            <w:tcW w:w="3360" w:type="dxa"/>
          </w:tcPr>
          <w:p w:rsidR="008D0F2C" w:rsidRDefault="00884280">
            <w:r>
              <w:t>10%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Человеческий образ и эмоциональная связь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Ритм: 4 </w:t>
      </w:r>
      <w:r>
        <w:t>Reels</w:t>
      </w:r>
      <w:r w:rsidRPr="00884280">
        <w:rPr>
          <w:lang w:val="ru-RU"/>
        </w:rPr>
        <w:t xml:space="preserve"> в неделю, всего 16 </w:t>
      </w:r>
      <w:r>
        <w:t>Reels</w:t>
      </w:r>
      <w:r w:rsidRPr="00884280">
        <w:rPr>
          <w:lang w:val="ru-RU"/>
        </w:rPr>
        <w:t xml:space="preserve"> за месяц. </w:t>
      </w:r>
      <w:r>
        <w:t>Stories</w:t>
      </w:r>
      <w:r w:rsidRPr="00884280">
        <w:rPr>
          <w:lang w:val="ru-RU"/>
        </w:rPr>
        <w:t xml:space="preserve"> — ежедневно, в среднем 3–7 кадров в день.</w:t>
      </w:r>
    </w:p>
    <w:p w:rsidR="008D0F2C" w:rsidRDefault="00884280">
      <w:pPr>
        <w:pStyle w:val="1"/>
      </w:pPr>
      <w:r>
        <w:lastRenderedPageBreak/>
        <w:t>4. Система рубрик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Рубрика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Суть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Механика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Главная задача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Дизайн без воды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Простое объяснение сложных дизайнерских вещей.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Одна проблема → одно объяснение → один визуальный вывод.</w:t>
            </w:r>
          </w:p>
        </w:tc>
        <w:tc>
          <w:tcPr>
            <w:tcW w:w="2520" w:type="dxa"/>
          </w:tcPr>
          <w:p w:rsidR="008D0F2C" w:rsidRDefault="00884280">
            <w:proofErr w:type="spellStart"/>
            <w:r>
              <w:t>Экспертность</w:t>
            </w:r>
            <w:proofErr w:type="spellEnd"/>
            <w:r>
              <w:t xml:space="preserve"> + </w:t>
            </w:r>
            <w:proofErr w:type="spellStart"/>
            <w:r>
              <w:t>охват</w:t>
            </w:r>
            <w:proofErr w:type="spellEnd"/>
            <w:r>
              <w:t xml:space="preserve"> + сохранения.</w:t>
            </w:r>
          </w:p>
        </w:tc>
      </w:tr>
      <w:tr w:rsidR="008D0F2C"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Замечаю то, чего не замечают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Бытовые наблюдения дизайнера и визуальные ошибки в окружающей среде.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Найти деталь → эмоционально отреагировать → объяснить, что не так.</w:t>
            </w:r>
          </w:p>
        </w:tc>
        <w:tc>
          <w:tcPr>
            <w:tcW w:w="2520" w:type="dxa"/>
          </w:tcPr>
          <w:p w:rsidR="008D0F2C" w:rsidRDefault="00884280">
            <w:proofErr w:type="spellStart"/>
            <w:r>
              <w:t>Репосты</w:t>
            </w:r>
            <w:proofErr w:type="spellEnd"/>
            <w:r>
              <w:t xml:space="preserve"> + </w:t>
            </w:r>
            <w:proofErr w:type="spellStart"/>
            <w:r>
              <w:t>узнавание</w:t>
            </w:r>
            <w:proofErr w:type="spellEnd"/>
            <w:r>
              <w:t xml:space="preserve"> + близость образа.</w:t>
            </w:r>
          </w:p>
        </w:tc>
      </w:tr>
      <w:tr w:rsidR="008D0F2C"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Бриф, который пошёл не туда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Комедийная вселенная про клиентов и реальные рабочие ситуации.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Две роли → короткий конфликт → абсурдная формулировка → </w:t>
            </w:r>
            <w:r>
              <w:t>punchline</w:t>
            </w:r>
            <w:r w:rsidRPr="00884280">
              <w:rPr>
                <w:lang w:val="ru-RU"/>
              </w:rPr>
              <w:t>.</w:t>
            </w:r>
          </w:p>
        </w:tc>
        <w:tc>
          <w:tcPr>
            <w:tcW w:w="2520" w:type="dxa"/>
          </w:tcPr>
          <w:p w:rsidR="008D0F2C" w:rsidRDefault="00884280">
            <w:r>
              <w:t>Репосты + комментарии.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Дизайн под микроскопом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Разбор дизайна: своего, подписчика или известного бренда.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Было → проблема → почему → решение → стало.</w:t>
            </w:r>
          </w:p>
        </w:tc>
        <w:tc>
          <w:tcPr>
            <w:tcW w:w="2520" w:type="dxa"/>
          </w:tcPr>
          <w:p w:rsidR="008D0F2C" w:rsidRDefault="00884280">
            <w:proofErr w:type="spellStart"/>
            <w:r>
              <w:t>Сохранения</w:t>
            </w:r>
            <w:proofErr w:type="spellEnd"/>
            <w:r>
              <w:t xml:space="preserve"> + </w:t>
            </w:r>
            <w:proofErr w:type="spellStart"/>
            <w:r>
              <w:t>экспертность</w:t>
            </w:r>
            <w:proofErr w:type="spellEnd"/>
            <w:r>
              <w:t>.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Изнутри проекта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Кейсы и процесс создания работ.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Задача → поиск решения → процесс → результат.</w:t>
            </w:r>
          </w:p>
        </w:tc>
        <w:tc>
          <w:tcPr>
            <w:tcW w:w="2520" w:type="dxa"/>
          </w:tcPr>
          <w:p w:rsidR="008D0F2C" w:rsidRDefault="00884280">
            <w:proofErr w:type="spellStart"/>
            <w:r>
              <w:t>Доверие</w:t>
            </w:r>
            <w:proofErr w:type="spellEnd"/>
            <w:r>
              <w:t xml:space="preserve"> + </w:t>
            </w:r>
            <w:proofErr w:type="spellStart"/>
            <w:r>
              <w:t>заявки</w:t>
            </w:r>
            <w:proofErr w:type="spellEnd"/>
            <w:r>
              <w:t>.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Дизайн и жизнь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Личные наблюдения, исследования, </w:t>
            </w:r>
            <w:r>
              <w:t>AI</w:t>
            </w:r>
            <w:r w:rsidRPr="00884280">
              <w:rPr>
                <w:lang w:val="ru-RU"/>
              </w:rPr>
              <w:t>, рабочие привычки и темы на стыке дизайна и жизни.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Неожиданная тема → связь с дизайном → личный вывод.</w:t>
            </w:r>
          </w:p>
        </w:tc>
        <w:tc>
          <w:tcPr>
            <w:tcW w:w="2520" w:type="dxa"/>
          </w:tcPr>
          <w:p w:rsidR="008D0F2C" w:rsidRDefault="00884280">
            <w:proofErr w:type="spellStart"/>
            <w:r>
              <w:t>Лояльность</w:t>
            </w:r>
            <w:proofErr w:type="spellEnd"/>
            <w:r>
              <w:t xml:space="preserve"> + </w:t>
            </w:r>
            <w:proofErr w:type="spellStart"/>
            <w:r>
              <w:t>более</w:t>
            </w:r>
            <w:proofErr w:type="spellEnd"/>
            <w:r>
              <w:t xml:space="preserve"> </w:t>
            </w:r>
            <w:proofErr w:type="spellStart"/>
            <w:r>
              <w:t>широкий</w:t>
            </w:r>
            <w:proofErr w:type="spellEnd"/>
            <w:r>
              <w:t xml:space="preserve"> охват.</w:t>
            </w:r>
          </w:p>
        </w:tc>
      </w:tr>
    </w:tbl>
    <w:p w:rsidR="008D0F2C" w:rsidRDefault="00884280">
      <w:pPr>
        <w:pStyle w:val="1"/>
      </w:pPr>
      <w:r>
        <w:t>5. Визуальный код профиля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Основа: нейтральный тёмный/серый фон или чистый светлый фон; белая </w:t>
      </w:r>
      <w:proofErr w:type="spellStart"/>
      <w:r w:rsidRPr="00884280">
        <w:rPr>
          <w:lang w:val="ru-RU"/>
        </w:rPr>
        <w:t>типографика</w:t>
      </w:r>
      <w:proofErr w:type="spellEnd"/>
      <w:r w:rsidRPr="00884280">
        <w:rPr>
          <w:lang w:val="ru-RU"/>
        </w:rPr>
        <w:t>; один фирменный акцентный цвет.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Крупные </w:t>
      </w:r>
      <w:r>
        <w:t>captions</w:t>
      </w:r>
      <w:r w:rsidRPr="00884280">
        <w:rPr>
          <w:lang w:val="ru-RU"/>
        </w:rPr>
        <w:t xml:space="preserve"> и короткие смысловые плашки вместо длинных субтитров.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Ключевые слова выделять масштабом, рамкой, стрелкой или цветом.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Чередовать лицо, экран, реальные объекты, скриншоты и </w:t>
      </w:r>
      <w:r>
        <w:t>B</w:t>
      </w:r>
      <w:r w:rsidRPr="00884280">
        <w:rPr>
          <w:lang w:val="ru-RU"/>
        </w:rPr>
        <w:t>-</w:t>
      </w:r>
      <w:r>
        <w:t>roll</w:t>
      </w:r>
      <w:r w:rsidRPr="00884280">
        <w:rPr>
          <w:lang w:val="ru-RU"/>
        </w:rPr>
        <w:t>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В юмористических роликах использовать быстрые </w:t>
      </w:r>
      <w:r>
        <w:t>zoom</w:t>
      </w:r>
      <w:r w:rsidRPr="00884280">
        <w:rPr>
          <w:lang w:val="ru-RU"/>
        </w:rPr>
        <w:t xml:space="preserve"> и </w:t>
      </w:r>
      <w:proofErr w:type="spellStart"/>
      <w:r w:rsidRPr="00884280">
        <w:rPr>
          <w:lang w:val="ru-RU"/>
        </w:rPr>
        <w:t>мем</w:t>
      </w:r>
      <w:proofErr w:type="spellEnd"/>
      <w:r w:rsidRPr="00884280">
        <w:rPr>
          <w:lang w:val="ru-RU"/>
        </w:rPr>
        <w:t>-вставки, но не превращать ролик в хаос.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В кейсах — максимум реальной работы: </w:t>
      </w:r>
      <w:proofErr w:type="spellStart"/>
      <w:r>
        <w:t>Figma</w:t>
      </w:r>
      <w:proofErr w:type="spellEnd"/>
      <w:r w:rsidRPr="00884280">
        <w:rPr>
          <w:lang w:val="ru-RU"/>
        </w:rPr>
        <w:t xml:space="preserve">, макеты, детали, </w:t>
      </w:r>
      <w:r>
        <w:t>mockup</w:t>
      </w:r>
      <w:r w:rsidRPr="00884280">
        <w:rPr>
          <w:lang w:val="ru-RU"/>
        </w:rPr>
        <w:t>, итоговый носитель.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Стараться давать новый визуальный стимул каждые 1–2 секунды в динамичных роликах; в экспертных — каждые 2–4 секунды.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Не копировать чужие фирменные заставки, названия рубрик или визуальные решения.</w:t>
      </w:r>
    </w:p>
    <w:p w:rsidR="008D0F2C" w:rsidRDefault="00884280">
      <w:pPr>
        <w:pStyle w:val="1"/>
      </w:pPr>
      <w:r>
        <w:t>6. Календарь на месяц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D0F2C">
        <w:tc>
          <w:tcPr>
            <w:tcW w:w="2016" w:type="dxa"/>
            <w:shd w:val="clear" w:color="auto" w:fill="EDEDED"/>
          </w:tcPr>
          <w:p w:rsidR="008D0F2C" w:rsidRDefault="00884280">
            <w:r>
              <w:rPr>
                <w:b/>
              </w:rPr>
              <w:t>№</w:t>
            </w:r>
          </w:p>
        </w:tc>
        <w:tc>
          <w:tcPr>
            <w:tcW w:w="2016" w:type="dxa"/>
            <w:shd w:val="clear" w:color="auto" w:fill="EDEDED"/>
          </w:tcPr>
          <w:p w:rsidR="008D0F2C" w:rsidRDefault="00884280">
            <w:r>
              <w:rPr>
                <w:b/>
              </w:rPr>
              <w:t>День</w:t>
            </w:r>
          </w:p>
        </w:tc>
        <w:tc>
          <w:tcPr>
            <w:tcW w:w="2016" w:type="dxa"/>
            <w:shd w:val="clear" w:color="auto" w:fill="EDEDED"/>
          </w:tcPr>
          <w:p w:rsidR="008D0F2C" w:rsidRDefault="00884280">
            <w:r>
              <w:rPr>
                <w:b/>
              </w:rPr>
              <w:t>Рубрика</w:t>
            </w:r>
          </w:p>
        </w:tc>
        <w:tc>
          <w:tcPr>
            <w:tcW w:w="2016" w:type="dxa"/>
            <w:shd w:val="clear" w:color="auto" w:fill="EDEDED"/>
          </w:tcPr>
          <w:p w:rsidR="008D0F2C" w:rsidRDefault="00884280">
            <w:r>
              <w:rPr>
                <w:b/>
              </w:rPr>
              <w:t>Тема</w:t>
            </w:r>
          </w:p>
        </w:tc>
        <w:tc>
          <w:tcPr>
            <w:tcW w:w="2016" w:type="dxa"/>
            <w:shd w:val="clear" w:color="auto" w:fill="EDEDED"/>
          </w:tcPr>
          <w:p w:rsidR="008D0F2C" w:rsidRDefault="00884280">
            <w:r>
              <w:rPr>
                <w:b/>
              </w:rPr>
              <w:t>Задача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1</w:t>
            </w:r>
          </w:p>
        </w:tc>
        <w:tc>
          <w:tcPr>
            <w:tcW w:w="2016" w:type="dxa"/>
          </w:tcPr>
          <w:p w:rsidR="008D0F2C" w:rsidRDefault="00884280">
            <w:r>
              <w:t>Пн</w:t>
            </w:r>
          </w:p>
        </w:tc>
        <w:tc>
          <w:tcPr>
            <w:tcW w:w="2016" w:type="dxa"/>
          </w:tcPr>
          <w:p w:rsidR="008D0F2C" w:rsidRDefault="00884280">
            <w:r>
              <w:t>Дизайн без воды</w:t>
            </w:r>
          </w:p>
        </w:tc>
        <w:tc>
          <w:tcPr>
            <w:tcW w:w="2016" w:type="dxa"/>
          </w:tcPr>
          <w:p w:rsidR="008D0F2C" w:rsidRDefault="00884280">
            <w:r>
              <w:t>Почему дизайн выглядит дешево</w:t>
            </w:r>
          </w:p>
        </w:tc>
        <w:tc>
          <w:tcPr>
            <w:tcW w:w="2016" w:type="dxa"/>
          </w:tcPr>
          <w:p w:rsidR="008D0F2C" w:rsidRDefault="00884280">
            <w:r>
              <w:t>Охват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2</w:t>
            </w:r>
          </w:p>
        </w:tc>
        <w:tc>
          <w:tcPr>
            <w:tcW w:w="2016" w:type="dxa"/>
          </w:tcPr>
          <w:p w:rsidR="008D0F2C" w:rsidRDefault="00884280">
            <w:r>
              <w:t>Ср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Замечаю то, чего не замечают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Когда ты просто хотел выпить кофе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Репосты</w:t>
            </w:r>
            <w:proofErr w:type="spellEnd"/>
          </w:p>
        </w:tc>
      </w:tr>
      <w:tr w:rsidR="008D0F2C">
        <w:tc>
          <w:tcPr>
            <w:tcW w:w="2016" w:type="dxa"/>
          </w:tcPr>
          <w:p w:rsidR="008D0F2C" w:rsidRDefault="00884280">
            <w:r>
              <w:t>3</w:t>
            </w:r>
          </w:p>
        </w:tc>
        <w:tc>
          <w:tcPr>
            <w:tcW w:w="2016" w:type="dxa"/>
          </w:tcPr>
          <w:p w:rsidR="008D0F2C" w:rsidRDefault="00884280">
            <w:r>
              <w:t>Пт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Бриф, который пошёл не туда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Сделайте</w:t>
            </w:r>
            <w:proofErr w:type="spellEnd"/>
            <w:r>
              <w:t xml:space="preserve"> </w:t>
            </w:r>
            <w:proofErr w:type="spellStart"/>
            <w:r>
              <w:t>красиво</w:t>
            </w:r>
            <w:proofErr w:type="spellEnd"/>
          </w:p>
        </w:tc>
        <w:tc>
          <w:tcPr>
            <w:tcW w:w="2016" w:type="dxa"/>
          </w:tcPr>
          <w:p w:rsidR="008D0F2C" w:rsidRDefault="00884280">
            <w:r>
              <w:t>Юмор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4</w:t>
            </w:r>
          </w:p>
        </w:tc>
        <w:tc>
          <w:tcPr>
            <w:tcW w:w="2016" w:type="dxa"/>
          </w:tcPr>
          <w:p w:rsidR="008D0F2C" w:rsidRDefault="00884280">
            <w:r>
              <w:t>Вс</w:t>
            </w:r>
          </w:p>
        </w:tc>
        <w:tc>
          <w:tcPr>
            <w:tcW w:w="2016" w:type="dxa"/>
          </w:tcPr>
          <w:p w:rsidR="008D0F2C" w:rsidRDefault="00884280">
            <w:r>
              <w:t>Изнутри проекта</w:t>
            </w:r>
          </w:p>
        </w:tc>
        <w:tc>
          <w:tcPr>
            <w:tcW w:w="2016" w:type="dxa"/>
          </w:tcPr>
          <w:p w:rsidR="008D0F2C" w:rsidRDefault="00884280">
            <w:r>
              <w:t xml:space="preserve">Переделываю </w:t>
            </w:r>
            <w:r>
              <w:lastRenderedPageBreak/>
              <w:t>старый дизайн</w:t>
            </w:r>
          </w:p>
        </w:tc>
        <w:tc>
          <w:tcPr>
            <w:tcW w:w="2016" w:type="dxa"/>
          </w:tcPr>
          <w:p w:rsidR="008D0F2C" w:rsidRDefault="00884280">
            <w:r>
              <w:lastRenderedPageBreak/>
              <w:t>Доверие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lastRenderedPageBreak/>
              <w:t>5</w:t>
            </w:r>
          </w:p>
        </w:tc>
        <w:tc>
          <w:tcPr>
            <w:tcW w:w="2016" w:type="dxa"/>
          </w:tcPr>
          <w:p w:rsidR="008D0F2C" w:rsidRDefault="00884280">
            <w:r>
              <w:t>Пн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Бриф, который пошёл не туда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Хочу</w:t>
            </w:r>
            <w:proofErr w:type="spellEnd"/>
            <w:r>
              <w:t xml:space="preserve"> </w:t>
            </w:r>
            <w:proofErr w:type="spellStart"/>
            <w:r>
              <w:t>дорого</w:t>
            </w:r>
            <w:proofErr w:type="spellEnd"/>
          </w:p>
        </w:tc>
        <w:tc>
          <w:tcPr>
            <w:tcW w:w="2016" w:type="dxa"/>
          </w:tcPr>
          <w:p w:rsidR="008D0F2C" w:rsidRDefault="00884280">
            <w:r>
              <w:t>Репосты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6</w:t>
            </w:r>
          </w:p>
        </w:tc>
        <w:tc>
          <w:tcPr>
            <w:tcW w:w="2016" w:type="dxa"/>
          </w:tcPr>
          <w:p w:rsidR="008D0F2C" w:rsidRDefault="00884280">
            <w:r>
              <w:t>Ср</w:t>
            </w:r>
          </w:p>
        </w:tc>
        <w:tc>
          <w:tcPr>
            <w:tcW w:w="2016" w:type="dxa"/>
          </w:tcPr>
          <w:p w:rsidR="008D0F2C" w:rsidRDefault="00884280">
            <w:r>
              <w:t>Дизайн без воды</w:t>
            </w:r>
          </w:p>
        </w:tc>
        <w:tc>
          <w:tcPr>
            <w:tcW w:w="2016" w:type="dxa"/>
          </w:tcPr>
          <w:p w:rsidR="008D0F2C" w:rsidRDefault="00884280">
            <w:r>
              <w:t>Почему нельзя использовать 5 шрифтов</w:t>
            </w:r>
          </w:p>
        </w:tc>
        <w:tc>
          <w:tcPr>
            <w:tcW w:w="2016" w:type="dxa"/>
          </w:tcPr>
          <w:p w:rsidR="008D0F2C" w:rsidRDefault="00884280">
            <w:r>
              <w:t>Сохранения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7</w:t>
            </w:r>
          </w:p>
        </w:tc>
        <w:tc>
          <w:tcPr>
            <w:tcW w:w="2016" w:type="dxa"/>
          </w:tcPr>
          <w:p w:rsidR="008D0F2C" w:rsidRDefault="00884280">
            <w:r>
              <w:t>Пт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Замечаю то, чего не замечают</w:t>
            </w:r>
          </w:p>
        </w:tc>
        <w:tc>
          <w:tcPr>
            <w:tcW w:w="2016" w:type="dxa"/>
          </w:tcPr>
          <w:p w:rsidR="008D0F2C" w:rsidRDefault="00884280">
            <w:r>
              <w:t xml:space="preserve">5 </w:t>
            </w:r>
            <w:proofErr w:type="spellStart"/>
            <w:r>
              <w:t>дизайнерских</w:t>
            </w:r>
            <w:proofErr w:type="spellEnd"/>
            <w:r>
              <w:t xml:space="preserve"> </w:t>
            </w:r>
            <w:proofErr w:type="spellStart"/>
            <w:r>
              <w:t>вещей</w:t>
            </w:r>
            <w:proofErr w:type="spellEnd"/>
            <w:r>
              <w:t xml:space="preserve">, </w:t>
            </w:r>
            <w:proofErr w:type="spellStart"/>
            <w:r>
              <w:t>которые</w:t>
            </w:r>
            <w:proofErr w:type="spellEnd"/>
            <w:r>
              <w:t xml:space="preserve"> раздражают</w:t>
            </w:r>
          </w:p>
        </w:tc>
        <w:tc>
          <w:tcPr>
            <w:tcW w:w="2016" w:type="dxa"/>
          </w:tcPr>
          <w:p w:rsidR="008D0F2C" w:rsidRDefault="00884280">
            <w:r>
              <w:t>Репосты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8</w:t>
            </w:r>
          </w:p>
        </w:tc>
        <w:tc>
          <w:tcPr>
            <w:tcW w:w="2016" w:type="dxa"/>
          </w:tcPr>
          <w:p w:rsidR="008D0F2C" w:rsidRDefault="00884280">
            <w:r>
              <w:t>Вс</w:t>
            </w:r>
          </w:p>
        </w:tc>
        <w:tc>
          <w:tcPr>
            <w:tcW w:w="2016" w:type="dxa"/>
          </w:tcPr>
          <w:p w:rsidR="008D0F2C" w:rsidRDefault="00884280">
            <w:r>
              <w:t>Дизайн и жизнь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Почему некоторые бренды хочется трогать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Охват</w:t>
            </w:r>
            <w:proofErr w:type="spellEnd"/>
          </w:p>
        </w:tc>
      </w:tr>
      <w:tr w:rsidR="008D0F2C">
        <w:tc>
          <w:tcPr>
            <w:tcW w:w="2016" w:type="dxa"/>
          </w:tcPr>
          <w:p w:rsidR="008D0F2C" w:rsidRDefault="00884280">
            <w:r>
              <w:t>9</w:t>
            </w:r>
          </w:p>
        </w:tc>
        <w:tc>
          <w:tcPr>
            <w:tcW w:w="2016" w:type="dxa"/>
          </w:tcPr>
          <w:p w:rsidR="008D0F2C" w:rsidRDefault="00884280">
            <w:r>
              <w:t>Пн</w:t>
            </w:r>
          </w:p>
        </w:tc>
        <w:tc>
          <w:tcPr>
            <w:tcW w:w="2016" w:type="dxa"/>
          </w:tcPr>
          <w:p w:rsidR="008D0F2C" w:rsidRDefault="00884280">
            <w:r>
              <w:t>Дизайн под микроскопом</w:t>
            </w:r>
          </w:p>
        </w:tc>
        <w:tc>
          <w:tcPr>
            <w:tcW w:w="2016" w:type="dxa"/>
          </w:tcPr>
          <w:p w:rsidR="008D0F2C" w:rsidRDefault="00884280">
            <w:r>
              <w:t>Почему этот дизайн работает</w:t>
            </w:r>
          </w:p>
        </w:tc>
        <w:tc>
          <w:tcPr>
            <w:tcW w:w="2016" w:type="dxa"/>
          </w:tcPr>
          <w:p w:rsidR="008D0F2C" w:rsidRDefault="00884280">
            <w:r>
              <w:t>Сохранения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10</w:t>
            </w:r>
          </w:p>
        </w:tc>
        <w:tc>
          <w:tcPr>
            <w:tcW w:w="2016" w:type="dxa"/>
          </w:tcPr>
          <w:p w:rsidR="008D0F2C" w:rsidRDefault="00884280">
            <w:r>
              <w:t>Ср</w:t>
            </w:r>
          </w:p>
        </w:tc>
        <w:tc>
          <w:tcPr>
            <w:tcW w:w="2016" w:type="dxa"/>
          </w:tcPr>
          <w:p w:rsidR="008D0F2C" w:rsidRDefault="00884280">
            <w:r>
              <w:t>Дизайн без воды</w:t>
            </w:r>
          </w:p>
        </w:tc>
        <w:tc>
          <w:tcPr>
            <w:tcW w:w="2016" w:type="dxa"/>
          </w:tcPr>
          <w:p w:rsidR="008D0F2C" w:rsidRDefault="00884280">
            <w:r>
              <w:t>3 признака хорошего дизайнера</w:t>
            </w:r>
          </w:p>
        </w:tc>
        <w:tc>
          <w:tcPr>
            <w:tcW w:w="2016" w:type="dxa"/>
          </w:tcPr>
          <w:p w:rsidR="008D0F2C" w:rsidRDefault="00884280">
            <w:r>
              <w:t>Экспертность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11</w:t>
            </w:r>
          </w:p>
        </w:tc>
        <w:tc>
          <w:tcPr>
            <w:tcW w:w="2016" w:type="dxa"/>
          </w:tcPr>
          <w:p w:rsidR="008D0F2C" w:rsidRDefault="00884280">
            <w:r>
              <w:t>Пт</w:t>
            </w:r>
          </w:p>
        </w:tc>
        <w:tc>
          <w:tcPr>
            <w:tcW w:w="2016" w:type="dxa"/>
          </w:tcPr>
          <w:p w:rsidR="008D0F2C" w:rsidRDefault="00884280">
            <w:r>
              <w:t>Изнутри проекта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Как я сделал этот дизайн за </w:t>
            </w:r>
            <w:r>
              <w:t>X</w:t>
            </w:r>
            <w:r w:rsidRPr="00884280">
              <w:rPr>
                <w:lang w:val="ru-RU"/>
              </w:rPr>
              <w:t xml:space="preserve"> часов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Доверие</w:t>
            </w:r>
            <w:proofErr w:type="spellEnd"/>
          </w:p>
        </w:tc>
      </w:tr>
      <w:tr w:rsidR="008D0F2C">
        <w:tc>
          <w:tcPr>
            <w:tcW w:w="2016" w:type="dxa"/>
          </w:tcPr>
          <w:p w:rsidR="008D0F2C" w:rsidRDefault="00884280">
            <w:r>
              <w:t>12</w:t>
            </w:r>
          </w:p>
        </w:tc>
        <w:tc>
          <w:tcPr>
            <w:tcW w:w="2016" w:type="dxa"/>
          </w:tcPr>
          <w:p w:rsidR="008D0F2C" w:rsidRDefault="00884280">
            <w:r>
              <w:t>Вс</w:t>
            </w:r>
          </w:p>
        </w:tc>
        <w:tc>
          <w:tcPr>
            <w:tcW w:w="2016" w:type="dxa"/>
          </w:tcPr>
          <w:p w:rsidR="008D0F2C" w:rsidRDefault="00884280">
            <w:r>
              <w:t>Дизайн и жизнь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Что я понял после первых проектов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Лояльность</w:t>
            </w:r>
            <w:proofErr w:type="spellEnd"/>
          </w:p>
        </w:tc>
      </w:tr>
      <w:tr w:rsidR="008D0F2C">
        <w:tc>
          <w:tcPr>
            <w:tcW w:w="2016" w:type="dxa"/>
          </w:tcPr>
          <w:p w:rsidR="008D0F2C" w:rsidRDefault="00884280">
            <w:r>
              <w:t>13</w:t>
            </w:r>
          </w:p>
        </w:tc>
        <w:tc>
          <w:tcPr>
            <w:tcW w:w="2016" w:type="dxa"/>
          </w:tcPr>
          <w:p w:rsidR="008D0F2C" w:rsidRDefault="00884280">
            <w:r>
              <w:t>Пн</w:t>
            </w:r>
          </w:p>
        </w:tc>
        <w:tc>
          <w:tcPr>
            <w:tcW w:w="2016" w:type="dxa"/>
          </w:tcPr>
          <w:p w:rsidR="008D0F2C" w:rsidRDefault="00884280">
            <w:r>
              <w:t>Дизайн под микроскопом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Что здесь было не так?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Экспертность</w:t>
            </w:r>
            <w:proofErr w:type="spellEnd"/>
          </w:p>
        </w:tc>
      </w:tr>
      <w:tr w:rsidR="008D0F2C">
        <w:tc>
          <w:tcPr>
            <w:tcW w:w="2016" w:type="dxa"/>
          </w:tcPr>
          <w:p w:rsidR="008D0F2C" w:rsidRDefault="00884280">
            <w:r>
              <w:t>14</w:t>
            </w:r>
          </w:p>
        </w:tc>
        <w:tc>
          <w:tcPr>
            <w:tcW w:w="2016" w:type="dxa"/>
          </w:tcPr>
          <w:p w:rsidR="008D0F2C" w:rsidRDefault="00884280">
            <w:r>
              <w:t>Ср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Бриф, который пошёл не туда</w:t>
            </w:r>
          </w:p>
        </w:tc>
        <w:tc>
          <w:tcPr>
            <w:tcW w:w="2016" w:type="dxa"/>
          </w:tcPr>
          <w:p w:rsidR="008D0F2C" w:rsidRDefault="00884280">
            <w:r>
              <w:t xml:space="preserve">Я </w:t>
            </w:r>
            <w:proofErr w:type="spellStart"/>
            <w:r>
              <w:t>тут</w:t>
            </w:r>
            <w:proofErr w:type="spellEnd"/>
            <w:r>
              <w:t xml:space="preserve"> </w:t>
            </w:r>
            <w:proofErr w:type="spellStart"/>
            <w:r>
              <w:t>немного</w:t>
            </w:r>
            <w:proofErr w:type="spellEnd"/>
            <w:r>
              <w:t xml:space="preserve"> </w:t>
            </w:r>
            <w:proofErr w:type="spellStart"/>
            <w:r>
              <w:t>поправил</w:t>
            </w:r>
            <w:proofErr w:type="spellEnd"/>
          </w:p>
        </w:tc>
        <w:tc>
          <w:tcPr>
            <w:tcW w:w="2016" w:type="dxa"/>
          </w:tcPr>
          <w:p w:rsidR="008D0F2C" w:rsidRDefault="00884280">
            <w:r>
              <w:t>Репосты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15</w:t>
            </w:r>
          </w:p>
        </w:tc>
        <w:tc>
          <w:tcPr>
            <w:tcW w:w="2016" w:type="dxa"/>
          </w:tcPr>
          <w:p w:rsidR="008D0F2C" w:rsidRDefault="00884280">
            <w:r>
              <w:t>Пт</w:t>
            </w:r>
          </w:p>
        </w:tc>
        <w:tc>
          <w:tcPr>
            <w:tcW w:w="2016" w:type="dxa"/>
          </w:tcPr>
          <w:p w:rsidR="008D0F2C" w:rsidRDefault="00884280">
            <w:r>
              <w:t>Изнутри проекта</w:t>
            </w:r>
          </w:p>
        </w:tc>
        <w:tc>
          <w:tcPr>
            <w:tcW w:w="2016" w:type="dxa"/>
          </w:tcPr>
          <w:p w:rsidR="008D0F2C" w:rsidRDefault="00884280">
            <w:r>
              <w:t>Лучший проект месяца</w:t>
            </w:r>
          </w:p>
        </w:tc>
        <w:tc>
          <w:tcPr>
            <w:tcW w:w="2016" w:type="dxa"/>
          </w:tcPr>
          <w:p w:rsidR="008D0F2C" w:rsidRDefault="00884280">
            <w:r>
              <w:t>Портфолио</w:t>
            </w:r>
          </w:p>
        </w:tc>
      </w:tr>
      <w:tr w:rsidR="008D0F2C">
        <w:tc>
          <w:tcPr>
            <w:tcW w:w="2016" w:type="dxa"/>
          </w:tcPr>
          <w:p w:rsidR="008D0F2C" w:rsidRDefault="00884280">
            <w:r>
              <w:t>16</w:t>
            </w:r>
          </w:p>
        </w:tc>
        <w:tc>
          <w:tcPr>
            <w:tcW w:w="2016" w:type="dxa"/>
          </w:tcPr>
          <w:p w:rsidR="008D0F2C" w:rsidRDefault="00884280">
            <w:r>
              <w:t>Вс</w:t>
            </w:r>
          </w:p>
        </w:tc>
        <w:tc>
          <w:tcPr>
            <w:tcW w:w="2016" w:type="dxa"/>
          </w:tcPr>
          <w:p w:rsidR="008D0F2C" w:rsidRDefault="00884280">
            <w:r>
              <w:t>Дизайн и жизнь</w:t>
            </w:r>
          </w:p>
        </w:tc>
        <w:tc>
          <w:tcPr>
            <w:tcW w:w="2016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Почему я вообще этим занимаюсь</w:t>
            </w:r>
          </w:p>
        </w:tc>
        <w:tc>
          <w:tcPr>
            <w:tcW w:w="2016" w:type="dxa"/>
          </w:tcPr>
          <w:p w:rsidR="008D0F2C" w:rsidRDefault="00884280">
            <w:proofErr w:type="spellStart"/>
            <w:r>
              <w:t>Связь</w:t>
            </w:r>
            <w:proofErr w:type="spellEnd"/>
          </w:p>
        </w:tc>
      </w:tr>
    </w:tbl>
    <w:p w:rsidR="008D0F2C" w:rsidRDefault="00884280">
      <w:r>
        <w:br w:type="page"/>
      </w:r>
    </w:p>
    <w:p w:rsidR="008D0F2C" w:rsidRPr="00884280" w:rsidRDefault="00884280">
      <w:pPr>
        <w:pStyle w:val="1"/>
        <w:rPr>
          <w:lang w:val="ru-RU"/>
        </w:rPr>
      </w:pPr>
      <w:r w:rsidRPr="00884280">
        <w:rPr>
          <w:lang w:val="ru-RU"/>
        </w:rPr>
        <w:lastRenderedPageBreak/>
        <w:t xml:space="preserve">7. Подробные сценарии </w:t>
      </w:r>
      <w:r>
        <w:t>Reels</w:t>
      </w: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01 — Почему дизайн выглядит дешево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Иногда дизайн выглядит дешево не потому, что дизайнер плохой.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00:00–00:03 — «</w:t>
      </w:r>
      <w:r>
        <w:rPr>
          <w:lang w:val="ru-RU"/>
        </w:rPr>
        <w:t xml:space="preserve">Так почему же твой дизайн выглядит дешево? </w:t>
      </w:r>
      <w:r w:rsidRPr="00884280">
        <w:rPr>
          <w:lang w:val="ru-RU"/>
        </w:rPr>
        <w:t>Иногда дизайн выглядит дешево не потому, что дизайнер плохой.»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00:03–00:06 — «А потому что он пытается сделать его слишком красивым.»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00:06–00:11 — «Тени.»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00:11–00:15 — «Градиенты.»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00:15–00:19 — «Пять разных шрифтов.»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00:19–00:24 — «И ещё вот это всё.»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00:24–00:30 — «А потом убираем половину. И внезапно дизайн стал выглядеть дороже.»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Лицо крупным планом</w:t>
            </w:r>
          </w:p>
        </w:tc>
        <w:tc>
          <w:tcPr>
            <w:tcW w:w="2520" w:type="dxa"/>
          </w:tcPr>
          <w:p w:rsidR="008D0F2C" w:rsidRDefault="00884280">
            <w:r>
              <w:t>Резкий zoom + крупный caption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3–6</w:t>
            </w:r>
          </w:p>
        </w:tc>
        <w:tc>
          <w:tcPr>
            <w:tcW w:w="2520" w:type="dxa"/>
          </w:tcPr>
          <w:p w:rsidR="008D0F2C" w:rsidRDefault="00884280">
            <w:r>
              <w:t>«слишком красивым»</w:t>
            </w:r>
          </w:p>
        </w:tc>
        <w:tc>
          <w:tcPr>
            <w:tcW w:w="2520" w:type="dxa"/>
          </w:tcPr>
          <w:p w:rsidR="008D0F2C" w:rsidRDefault="00884280">
            <w:r>
              <w:t>Перегруженный макет</w:t>
            </w:r>
          </w:p>
        </w:tc>
        <w:tc>
          <w:tcPr>
            <w:tcW w:w="2520" w:type="dxa"/>
          </w:tcPr>
          <w:p w:rsidR="008D0F2C" w:rsidRDefault="00884280">
            <w:r>
              <w:t>Быстрая перебивка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6–11</w:t>
            </w:r>
          </w:p>
        </w:tc>
        <w:tc>
          <w:tcPr>
            <w:tcW w:w="2520" w:type="dxa"/>
          </w:tcPr>
          <w:p w:rsidR="008D0F2C" w:rsidRDefault="00884280">
            <w:r>
              <w:t>«Тени»</w:t>
            </w:r>
          </w:p>
        </w:tc>
        <w:tc>
          <w:tcPr>
            <w:tcW w:w="2520" w:type="dxa"/>
          </w:tcPr>
          <w:p w:rsidR="008D0F2C" w:rsidRDefault="00884280">
            <w:r>
              <w:t>Показываем тень</w:t>
            </w:r>
          </w:p>
        </w:tc>
        <w:tc>
          <w:tcPr>
            <w:tcW w:w="2520" w:type="dxa"/>
          </w:tcPr>
          <w:p w:rsidR="008D0F2C" w:rsidRDefault="00884280">
            <w:r>
              <w:t>Красный X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11–15</w:t>
            </w:r>
          </w:p>
        </w:tc>
        <w:tc>
          <w:tcPr>
            <w:tcW w:w="2520" w:type="dxa"/>
          </w:tcPr>
          <w:p w:rsidR="008D0F2C" w:rsidRDefault="00884280">
            <w:r>
              <w:t>«Градиенты»</w:t>
            </w:r>
          </w:p>
        </w:tc>
        <w:tc>
          <w:tcPr>
            <w:tcW w:w="2520" w:type="dxa"/>
          </w:tcPr>
          <w:p w:rsidR="008D0F2C" w:rsidRDefault="00884280">
            <w:r>
              <w:t>Показываем градиент</w:t>
            </w:r>
          </w:p>
        </w:tc>
        <w:tc>
          <w:tcPr>
            <w:tcW w:w="2520" w:type="dxa"/>
          </w:tcPr>
          <w:p w:rsidR="008D0F2C" w:rsidRDefault="00884280">
            <w:r>
              <w:t>Красный X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15–19</w:t>
            </w:r>
          </w:p>
        </w:tc>
        <w:tc>
          <w:tcPr>
            <w:tcW w:w="2520" w:type="dxa"/>
          </w:tcPr>
          <w:p w:rsidR="008D0F2C" w:rsidRDefault="00884280">
            <w:r>
              <w:t>«5 шрифтов»</w:t>
            </w:r>
          </w:p>
        </w:tc>
        <w:tc>
          <w:tcPr>
            <w:tcW w:w="2520" w:type="dxa"/>
          </w:tcPr>
          <w:p w:rsidR="008D0F2C" w:rsidRDefault="00884280">
            <w:r>
              <w:t>Хаотичный набор шрифтов</w:t>
            </w:r>
          </w:p>
        </w:tc>
        <w:tc>
          <w:tcPr>
            <w:tcW w:w="2520" w:type="dxa"/>
          </w:tcPr>
          <w:p w:rsidR="008D0F2C" w:rsidRDefault="00884280">
            <w:r>
              <w:t>Наслаивание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19–24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«И ещё вот это всё»</w:t>
            </w:r>
          </w:p>
        </w:tc>
        <w:tc>
          <w:tcPr>
            <w:tcW w:w="2520" w:type="dxa"/>
          </w:tcPr>
          <w:p w:rsidR="008D0F2C" w:rsidRDefault="00884280">
            <w:proofErr w:type="spellStart"/>
            <w:r>
              <w:t>Общий</w:t>
            </w:r>
            <w:proofErr w:type="spellEnd"/>
            <w:r>
              <w:t xml:space="preserve"> </w:t>
            </w:r>
            <w:proofErr w:type="spellStart"/>
            <w:r>
              <w:t>перегруженный</w:t>
            </w:r>
            <w:proofErr w:type="spellEnd"/>
            <w:r>
              <w:t xml:space="preserve"> </w:t>
            </w:r>
            <w:proofErr w:type="spellStart"/>
            <w:r>
              <w:t>экран</w:t>
            </w:r>
            <w:proofErr w:type="spellEnd"/>
          </w:p>
        </w:tc>
        <w:tc>
          <w:tcPr>
            <w:tcW w:w="2520" w:type="dxa"/>
          </w:tcPr>
          <w:p w:rsidR="008D0F2C" w:rsidRDefault="00884280">
            <w:r>
              <w:t>Ускорение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24–30</w:t>
            </w:r>
          </w:p>
        </w:tc>
        <w:tc>
          <w:tcPr>
            <w:tcW w:w="2520" w:type="dxa"/>
          </w:tcPr>
          <w:p w:rsidR="008D0F2C" w:rsidRDefault="00884280">
            <w:r>
              <w:t>Before → After</w:t>
            </w:r>
          </w:p>
        </w:tc>
        <w:tc>
          <w:tcPr>
            <w:tcW w:w="2520" w:type="dxa"/>
          </w:tcPr>
          <w:p w:rsidR="008D0F2C" w:rsidRDefault="00884280">
            <w:r>
              <w:t>Чистый финальный дизайн</w:t>
            </w:r>
          </w:p>
        </w:tc>
        <w:tc>
          <w:tcPr>
            <w:tcW w:w="2520" w:type="dxa"/>
          </w:tcPr>
          <w:p w:rsidR="008D0F2C" w:rsidRDefault="00884280">
            <w:r>
              <w:t>Снятие элементов по одному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 xml:space="preserve">Дерзкий экспертный ролик; </w:t>
      </w:r>
      <w:r>
        <w:t>split</w:t>
      </w:r>
      <w:r w:rsidRPr="00884280">
        <w:rPr>
          <w:lang w:val="ru-RU"/>
        </w:rPr>
        <w:t>-</w:t>
      </w:r>
      <w:r>
        <w:t>screen</w:t>
      </w:r>
      <w:r w:rsidRPr="00884280">
        <w:rPr>
          <w:lang w:val="ru-RU"/>
        </w:rPr>
        <w:t xml:space="preserve">, крупная </w:t>
      </w:r>
      <w:proofErr w:type="spellStart"/>
      <w:r w:rsidRPr="00884280">
        <w:rPr>
          <w:lang w:val="ru-RU"/>
        </w:rPr>
        <w:t>типографика</w:t>
      </w:r>
      <w:proofErr w:type="spellEnd"/>
      <w:r w:rsidRPr="00884280">
        <w:rPr>
          <w:lang w:val="ru-RU"/>
        </w:rPr>
        <w:t xml:space="preserve">, красные </w:t>
      </w:r>
      <w:r>
        <w:t>X</w:t>
      </w:r>
      <w:r w:rsidRPr="00884280">
        <w:rPr>
          <w:lang w:val="ru-RU"/>
        </w:rPr>
        <w:t xml:space="preserve"> на ошибках.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«Сохрани, если тоже иногда хочется просто всё </w:t>
      </w:r>
      <w:proofErr w:type="gramStart"/>
      <w:r w:rsidRPr="00884280">
        <w:rPr>
          <w:lang w:val="ru-RU"/>
        </w:rPr>
        <w:t>убрать.»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02 — Когда ты просто хотел выпить кофе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Почему дизайнер замечает то, чего другие не видят.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«О, прикольная кофейня.»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«Стоп.»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«Почему здесь три разных шрифта?»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«Почему логотип выше центра?»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lastRenderedPageBreak/>
        <w:t>«Почему цена стоит в два раза ближе к названию, чем к описанию?»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«Я просто кофе хотел.»</w:t>
      </w:r>
    </w:p>
    <w:p w:rsidR="008D0F2C" w:rsidRPr="00884280" w:rsidRDefault="00884280">
      <w:pPr>
        <w:rPr>
          <w:lang w:val="ru-RU"/>
        </w:rPr>
      </w:pPr>
      <w:proofErr w:type="spellStart"/>
      <w:r w:rsidRPr="00884280">
        <w:rPr>
          <w:b/>
          <w:lang w:val="ru-RU"/>
        </w:rPr>
        <w:t>Раскадровка</w:t>
      </w:r>
      <w:proofErr w:type="spellEnd"/>
      <w:r w:rsidRPr="00884280">
        <w:rPr>
          <w:b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proofErr w:type="spellStart"/>
            <w:r>
              <w:rPr>
                <w:b/>
              </w:rPr>
              <w:t>Тайминг</w:t>
            </w:r>
            <w:proofErr w:type="spellEnd"/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Заходишь в кофейню</w:t>
            </w:r>
          </w:p>
        </w:tc>
        <w:tc>
          <w:tcPr>
            <w:tcW w:w="2520" w:type="dxa"/>
          </w:tcPr>
          <w:p w:rsidR="008D0F2C" w:rsidRDefault="00884280">
            <w:r>
              <w:t>POV/кружочек</w:t>
            </w:r>
          </w:p>
        </w:tc>
        <w:tc>
          <w:tcPr>
            <w:tcW w:w="2520" w:type="dxa"/>
          </w:tcPr>
          <w:p w:rsidR="008D0F2C" w:rsidRDefault="00884280">
            <w:r>
              <w:t>Натуральный звук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3–7</w:t>
            </w:r>
          </w:p>
        </w:tc>
        <w:tc>
          <w:tcPr>
            <w:tcW w:w="2520" w:type="dxa"/>
          </w:tcPr>
          <w:p w:rsidR="008D0F2C" w:rsidRDefault="00884280">
            <w:r>
              <w:t>«Стоп»</w:t>
            </w:r>
          </w:p>
        </w:tc>
        <w:tc>
          <w:tcPr>
            <w:tcW w:w="2520" w:type="dxa"/>
          </w:tcPr>
          <w:p w:rsidR="008D0F2C" w:rsidRDefault="00884280">
            <w:r>
              <w:t>Резко останавливаешься</w:t>
            </w:r>
          </w:p>
        </w:tc>
        <w:tc>
          <w:tcPr>
            <w:tcW w:w="2520" w:type="dxa"/>
          </w:tcPr>
          <w:p w:rsidR="008D0F2C" w:rsidRDefault="00884280">
            <w:r>
              <w:t>Freeze frame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7–12</w:t>
            </w:r>
          </w:p>
        </w:tc>
        <w:tc>
          <w:tcPr>
            <w:tcW w:w="2520" w:type="dxa"/>
          </w:tcPr>
          <w:p w:rsidR="008D0F2C" w:rsidRDefault="00884280">
            <w:r>
              <w:t>Три шрифта</w:t>
            </w:r>
          </w:p>
        </w:tc>
        <w:tc>
          <w:tcPr>
            <w:tcW w:w="2520" w:type="dxa"/>
          </w:tcPr>
          <w:p w:rsidR="008D0F2C" w:rsidRDefault="00884280">
            <w:r>
              <w:t>Крупный план меню</w:t>
            </w:r>
          </w:p>
        </w:tc>
        <w:tc>
          <w:tcPr>
            <w:tcW w:w="2520" w:type="dxa"/>
          </w:tcPr>
          <w:p w:rsidR="008D0F2C" w:rsidRDefault="00884280">
            <w:r>
              <w:t>Zoom на каждый шрифт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12–17</w:t>
            </w:r>
          </w:p>
        </w:tc>
        <w:tc>
          <w:tcPr>
            <w:tcW w:w="2520" w:type="dxa"/>
          </w:tcPr>
          <w:p w:rsidR="008D0F2C" w:rsidRDefault="00884280">
            <w:r>
              <w:t>Логотип</w:t>
            </w:r>
          </w:p>
        </w:tc>
        <w:tc>
          <w:tcPr>
            <w:tcW w:w="2520" w:type="dxa"/>
          </w:tcPr>
          <w:p w:rsidR="008D0F2C" w:rsidRDefault="00884280">
            <w:r>
              <w:t>Вывеска</w:t>
            </w:r>
          </w:p>
        </w:tc>
        <w:tc>
          <w:tcPr>
            <w:tcW w:w="2520" w:type="dxa"/>
          </w:tcPr>
          <w:p w:rsidR="008D0F2C" w:rsidRDefault="00884280">
            <w:r>
              <w:t>Линия центра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17–24</w:t>
            </w:r>
          </w:p>
        </w:tc>
        <w:tc>
          <w:tcPr>
            <w:tcW w:w="2520" w:type="dxa"/>
          </w:tcPr>
          <w:p w:rsidR="008D0F2C" w:rsidRDefault="00884280">
            <w:r>
              <w:t>Отступы</w:t>
            </w:r>
          </w:p>
        </w:tc>
        <w:tc>
          <w:tcPr>
            <w:tcW w:w="2520" w:type="dxa"/>
          </w:tcPr>
          <w:p w:rsidR="008D0F2C" w:rsidRDefault="00884280">
            <w:r>
              <w:t>Меню</w:t>
            </w:r>
          </w:p>
        </w:tc>
        <w:tc>
          <w:tcPr>
            <w:tcW w:w="2520" w:type="dxa"/>
          </w:tcPr>
          <w:p w:rsidR="008D0F2C" w:rsidRDefault="00884280">
            <w:r>
              <w:t>Стрелки и размеры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24–30</w:t>
            </w:r>
          </w:p>
        </w:tc>
        <w:tc>
          <w:tcPr>
            <w:tcW w:w="2520" w:type="dxa"/>
          </w:tcPr>
          <w:p w:rsidR="008D0F2C" w:rsidRDefault="00884280">
            <w:r>
              <w:t>«Я просто кофе хотел»</w:t>
            </w:r>
          </w:p>
        </w:tc>
        <w:tc>
          <w:tcPr>
            <w:tcW w:w="2520" w:type="dxa"/>
          </w:tcPr>
          <w:p w:rsidR="008D0F2C" w:rsidRDefault="00884280">
            <w:r>
              <w:t>Лицо</w:t>
            </w:r>
          </w:p>
        </w:tc>
        <w:tc>
          <w:tcPr>
            <w:tcW w:w="2520" w:type="dxa"/>
          </w:tcPr>
          <w:p w:rsidR="008D0F2C" w:rsidRDefault="00884280">
            <w:r>
              <w:t>Комедийная пауза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>
        <w:t>POV</w:t>
      </w:r>
      <w:r w:rsidRPr="00884280">
        <w:rPr>
          <w:lang w:val="ru-RU"/>
        </w:rPr>
        <w:t>/</w:t>
      </w:r>
      <w:proofErr w:type="spellStart"/>
      <w:r w:rsidRPr="00884280">
        <w:rPr>
          <w:lang w:val="ru-RU"/>
        </w:rPr>
        <w:t>влог</w:t>
      </w:r>
      <w:proofErr w:type="spellEnd"/>
      <w:r w:rsidRPr="00884280">
        <w:rPr>
          <w:lang w:val="ru-RU"/>
        </w:rPr>
        <w:t xml:space="preserve">, натуральный </w:t>
      </w:r>
      <w:proofErr w:type="spellStart"/>
      <w:r w:rsidRPr="00884280">
        <w:rPr>
          <w:lang w:val="ru-RU"/>
        </w:rPr>
        <w:t>интершум</w:t>
      </w:r>
      <w:proofErr w:type="spellEnd"/>
      <w:r w:rsidRPr="00884280">
        <w:rPr>
          <w:lang w:val="ru-RU"/>
        </w:rPr>
        <w:t>, лёгкая комическая музыка, круглая маска по желанию.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«Отправь дизайнеру, который тоже уже не умеет это </w:t>
      </w:r>
      <w:proofErr w:type="spellStart"/>
      <w:proofErr w:type="gramStart"/>
      <w:r w:rsidRPr="00884280">
        <w:rPr>
          <w:lang w:val="ru-RU"/>
        </w:rPr>
        <w:t>развидеть</w:t>
      </w:r>
      <w:proofErr w:type="spellEnd"/>
      <w:r w:rsidRPr="00884280">
        <w:rPr>
          <w:lang w:val="ru-RU"/>
        </w:rPr>
        <w:t>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03 — Сделайте красиво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«Нужно просто </w:t>
      </w:r>
      <w:proofErr w:type="gramStart"/>
      <w:r w:rsidRPr="00884280">
        <w:rPr>
          <w:lang w:val="ru-RU"/>
        </w:rPr>
        <w:t>красиво.»</w:t>
      </w:r>
      <w:proofErr w:type="gramEnd"/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«Нужно просто красиво.»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Дизайнер: «Для кого?»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«Ну... для людей.»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Дизайнер: «Какая ЦА?»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«Обычная.»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Дизайнер: «А конкуренты?»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«Ну, конкуренты.»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Дизайнер: «Какая задача у дизайна?»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«Ну чтобы было красиво.»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Финал: взгляд в камеру.</w:t>
      </w:r>
    </w:p>
    <w:p w:rsidR="008D0F2C" w:rsidRPr="00884280" w:rsidRDefault="00884280">
      <w:pPr>
        <w:rPr>
          <w:lang w:val="ru-RU"/>
        </w:rPr>
      </w:pPr>
      <w:proofErr w:type="spellStart"/>
      <w:r w:rsidRPr="00884280">
        <w:rPr>
          <w:b/>
          <w:lang w:val="ru-RU"/>
        </w:rPr>
        <w:t>Раскадровка</w:t>
      </w:r>
      <w:proofErr w:type="spellEnd"/>
      <w:r w:rsidRPr="00884280">
        <w:rPr>
          <w:b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proofErr w:type="spellStart"/>
            <w:r>
              <w:rPr>
                <w:b/>
              </w:rPr>
              <w:t>Тайминг</w:t>
            </w:r>
            <w:proofErr w:type="spellEnd"/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0–4</w:t>
            </w:r>
          </w:p>
        </w:tc>
        <w:tc>
          <w:tcPr>
            <w:tcW w:w="2520" w:type="dxa"/>
          </w:tcPr>
          <w:p w:rsidR="008D0F2C" w:rsidRDefault="00884280">
            <w:r>
              <w:t>Клиент</w:t>
            </w:r>
          </w:p>
        </w:tc>
        <w:tc>
          <w:tcPr>
            <w:tcW w:w="2520" w:type="dxa"/>
          </w:tcPr>
          <w:p w:rsidR="008D0F2C" w:rsidRDefault="00884280">
            <w:r>
              <w:t>Толстовка/кружка</w:t>
            </w:r>
          </w:p>
        </w:tc>
        <w:tc>
          <w:tcPr>
            <w:tcW w:w="2520" w:type="dxa"/>
          </w:tcPr>
          <w:p w:rsidR="008D0F2C" w:rsidRDefault="00884280">
            <w:r>
              <w:t>Субтитры крупно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4–8</w:t>
            </w:r>
          </w:p>
        </w:tc>
        <w:tc>
          <w:tcPr>
            <w:tcW w:w="2520" w:type="dxa"/>
          </w:tcPr>
          <w:p w:rsidR="008D0F2C" w:rsidRDefault="00884280">
            <w:r>
              <w:t>Дизайнер</w:t>
            </w:r>
          </w:p>
        </w:tc>
        <w:tc>
          <w:tcPr>
            <w:tcW w:w="2520" w:type="dxa"/>
          </w:tcPr>
          <w:p w:rsidR="008D0F2C" w:rsidRDefault="00884280">
            <w:r>
              <w:t>Другой угол/одежда</w:t>
            </w:r>
          </w:p>
        </w:tc>
        <w:tc>
          <w:tcPr>
            <w:tcW w:w="2520" w:type="dxa"/>
          </w:tcPr>
          <w:p w:rsidR="008D0F2C" w:rsidRDefault="00884280">
            <w:r>
              <w:t>Shot-reverse-shot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8–16</w:t>
            </w:r>
          </w:p>
        </w:tc>
        <w:tc>
          <w:tcPr>
            <w:tcW w:w="2520" w:type="dxa"/>
          </w:tcPr>
          <w:p w:rsidR="008D0F2C" w:rsidRDefault="00884280">
            <w:r>
              <w:t>ЦА</w:t>
            </w:r>
          </w:p>
        </w:tc>
        <w:tc>
          <w:tcPr>
            <w:tcW w:w="2520" w:type="dxa"/>
          </w:tcPr>
          <w:p w:rsidR="008D0F2C" w:rsidRDefault="00884280">
            <w:r>
              <w:t>Клиент/дизайнер</w:t>
            </w:r>
          </w:p>
        </w:tc>
        <w:tc>
          <w:tcPr>
            <w:tcW w:w="2520" w:type="dxa"/>
          </w:tcPr>
          <w:p w:rsidR="008D0F2C" w:rsidRDefault="00884280">
            <w:r>
              <w:t>Склейки 1–2 сек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16–24</w:t>
            </w:r>
          </w:p>
        </w:tc>
        <w:tc>
          <w:tcPr>
            <w:tcW w:w="2520" w:type="dxa"/>
          </w:tcPr>
          <w:p w:rsidR="008D0F2C" w:rsidRDefault="00884280">
            <w:r>
              <w:t>Конкуренты</w:t>
            </w:r>
          </w:p>
        </w:tc>
        <w:tc>
          <w:tcPr>
            <w:tcW w:w="2520" w:type="dxa"/>
          </w:tcPr>
          <w:p w:rsidR="008D0F2C" w:rsidRDefault="00884280">
            <w:r>
              <w:t>Тот же приём</w:t>
            </w:r>
          </w:p>
        </w:tc>
        <w:tc>
          <w:tcPr>
            <w:tcW w:w="2520" w:type="dxa"/>
          </w:tcPr>
          <w:p w:rsidR="008D0F2C" w:rsidRDefault="00884280">
            <w:r>
              <w:t>Ускорение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24–31</w:t>
            </w:r>
          </w:p>
        </w:tc>
        <w:tc>
          <w:tcPr>
            <w:tcW w:w="2520" w:type="dxa"/>
          </w:tcPr>
          <w:p w:rsidR="008D0F2C" w:rsidRDefault="00884280">
            <w:r>
              <w:t>Задача</w:t>
            </w:r>
          </w:p>
        </w:tc>
        <w:tc>
          <w:tcPr>
            <w:tcW w:w="2520" w:type="dxa"/>
          </w:tcPr>
          <w:p w:rsidR="008D0F2C" w:rsidRDefault="00884280">
            <w:r>
              <w:t>Дизайнер крупно</w:t>
            </w:r>
          </w:p>
        </w:tc>
        <w:tc>
          <w:tcPr>
            <w:tcW w:w="2520" w:type="dxa"/>
          </w:tcPr>
          <w:p w:rsidR="008D0F2C" w:rsidRDefault="00884280">
            <w:r>
              <w:t>Пауза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31–35</w:t>
            </w:r>
          </w:p>
        </w:tc>
        <w:tc>
          <w:tcPr>
            <w:tcW w:w="2520" w:type="dxa"/>
          </w:tcPr>
          <w:p w:rsidR="008D0F2C" w:rsidRDefault="00884280">
            <w:r>
              <w:t>«Чтобы было красиво»</w:t>
            </w:r>
          </w:p>
        </w:tc>
        <w:tc>
          <w:tcPr>
            <w:tcW w:w="2520" w:type="dxa"/>
          </w:tcPr>
          <w:p w:rsidR="008D0F2C" w:rsidRDefault="00884280">
            <w:r>
              <w:t>Клиент</w:t>
            </w:r>
          </w:p>
        </w:tc>
        <w:tc>
          <w:tcPr>
            <w:tcW w:w="2520" w:type="dxa"/>
          </w:tcPr>
          <w:p w:rsidR="008D0F2C" w:rsidRDefault="00884280">
            <w:r>
              <w:t>Резкий punch-in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35–38</w:t>
            </w:r>
          </w:p>
        </w:tc>
        <w:tc>
          <w:tcPr>
            <w:tcW w:w="2520" w:type="dxa"/>
          </w:tcPr>
          <w:p w:rsidR="008D0F2C" w:rsidRDefault="00884280">
            <w:r>
              <w:t>Взгляд</w:t>
            </w:r>
          </w:p>
        </w:tc>
        <w:tc>
          <w:tcPr>
            <w:tcW w:w="2520" w:type="dxa"/>
          </w:tcPr>
          <w:p w:rsidR="008D0F2C" w:rsidRDefault="00884280">
            <w:r>
              <w:t>Лицо</w:t>
            </w:r>
          </w:p>
        </w:tc>
        <w:tc>
          <w:tcPr>
            <w:tcW w:w="2520" w:type="dxa"/>
          </w:tcPr>
          <w:p w:rsidR="008D0F2C" w:rsidRDefault="00884280">
            <w:r>
              <w:t>Тишина/пауза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lastRenderedPageBreak/>
        <w:t xml:space="preserve">Стиль: </w:t>
      </w:r>
      <w:r w:rsidRPr="00884280">
        <w:rPr>
          <w:lang w:val="ru-RU"/>
        </w:rPr>
        <w:t>Скетч на двух персонажей. Камера и свет различаются между ролями.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«Отправь это человеку, который пишет ТЗ одним </w:t>
      </w:r>
      <w:proofErr w:type="gramStart"/>
      <w:r w:rsidRPr="00884280">
        <w:rPr>
          <w:lang w:val="ru-RU"/>
        </w:rPr>
        <w:t>предложением.»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04 — Переделываю старый дизайн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Я нашёл свой старый дизайн и теперь понимаю, почему он меня так бесит.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«Я нашёл свой старый дизайн и теперь понимаю, почему он меня так бесит.»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«Вот здесь я вообще не понимал, куда должен смотреть человек.»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«Здесь слишком много всего.»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«А вот здесь я просто пытался показать, что умею.»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«Сейчас я сделал бы так.»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Старый макет</w:t>
            </w:r>
          </w:p>
        </w:tc>
        <w:tc>
          <w:tcPr>
            <w:tcW w:w="2520" w:type="dxa"/>
          </w:tcPr>
          <w:p w:rsidR="008D0F2C" w:rsidRDefault="00884280">
            <w:r>
              <w:t>Zoom + caption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3–9</w:t>
            </w:r>
          </w:p>
        </w:tc>
        <w:tc>
          <w:tcPr>
            <w:tcW w:w="2520" w:type="dxa"/>
          </w:tcPr>
          <w:p w:rsidR="008D0F2C" w:rsidRDefault="00884280">
            <w:r>
              <w:t>Нет точки фокуса</w:t>
            </w:r>
          </w:p>
        </w:tc>
        <w:tc>
          <w:tcPr>
            <w:tcW w:w="2520" w:type="dxa"/>
          </w:tcPr>
          <w:p w:rsidR="008D0F2C" w:rsidRDefault="00884280">
            <w:r>
              <w:t>Выделение зон</w:t>
            </w:r>
          </w:p>
        </w:tc>
        <w:tc>
          <w:tcPr>
            <w:tcW w:w="2520" w:type="dxa"/>
          </w:tcPr>
          <w:p w:rsidR="008D0F2C" w:rsidRDefault="00884280">
            <w:r>
              <w:t>Красные стрелки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9–15</w:t>
            </w:r>
          </w:p>
        </w:tc>
        <w:tc>
          <w:tcPr>
            <w:tcW w:w="2520" w:type="dxa"/>
          </w:tcPr>
          <w:p w:rsidR="008D0F2C" w:rsidRDefault="00884280">
            <w:r>
              <w:t>Слишком много</w:t>
            </w:r>
          </w:p>
        </w:tc>
        <w:tc>
          <w:tcPr>
            <w:tcW w:w="2520" w:type="dxa"/>
          </w:tcPr>
          <w:p w:rsidR="008D0F2C" w:rsidRDefault="00884280">
            <w:r>
              <w:t>Обводка элементов</w:t>
            </w:r>
          </w:p>
        </w:tc>
        <w:tc>
          <w:tcPr>
            <w:tcW w:w="2520" w:type="dxa"/>
          </w:tcPr>
          <w:p w:rsidR="008D0F2C" w:rsidRDefault="00884280">
            <w:r>
              <w:t>X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15–21</w:t>
            </w:r>
          </w:p>
        </w:tc>
        <w:tc>
          <w:tcPr>
            <w:tcW w:w="2520" w:type="dxa"/>
          </w:tcPr>
          <w:p w:rsidR="008D0F2C" w:rsidRDefault="00884280">
            <w:r>
              <w:t>Декоративность</w:t>
            </w:r>
          </w:p>
        </w:tc>
        <w:tc>
          <w:tcPr>
            <w:tcW w:w="2520" w:type="dxa"/>
          </w:tcPr>
          <w:p w:rsidR="008D0F2C" w:rsidRDefault="00884280">
            <w:r>
              <w:t>Старый экран</w:t>
            </w:r>
          </w:p>
        </w:tc>
        <w:tc>
          <w:tcPr>
            <w:tcW w:w="2520" w:type="dxa"/>
          </w:tcPr>
          <w:p w:rsidR="008D0F2C" w:rsidRDefault="00884280">
            <w:r>
              <w:t>Freeze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21–30</w:t>
            </w:r>
          </w:p>
        </w:tc>
        <w:tc>
          <w:tcPr>
            <w:tcW w:w="2520" w:type="dxa"/>
          </w:tcPr>
          <w:p w:rsidR="008D0F2C" w:rsidRDefault="00884280">
            <w:r>
              <w:t>Новая версия</w:t>
            </w:r>
          </w:p>
        </w:tc>
        <w:tc>
          <w:tcPr>
            <w:tcW w:w="2520" w:type="dxa"/>
          </w:tcPr>
          <w:p w:rsidR="008D0F2C" w:rsidRDefault="00884280">
            <w:r>
              <w:t>Before → After</w:t>
            </w:r>
          </w:p>
        </w:tc>
        <w:tc>
          <w:tcPr>
            <w:tcW w:w="2520" w:type="dxa"/>
          </w:tcPr>
          <w:p w:rsidR="008D0F2C" w:rsidRDefault="00884280">
            <w:r>
              <w:t>Smooth reveal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>Кейс с честной самокритикой; много реального экрана работы.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«Хочешь вторую часть с ещё одним старым </w:t>
      </w:r>
      <w:proofErr w:type="gramStart"/>
      <w:r w:rsidRPr="00884280">
        <w:rPr>
          <w:lang w:val="ru-RU"/>
        </w:rPr>
        <w:t>проектом?»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05 — Хочу дорого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«Хочу, чтобы выглядело </w:t>
      </w:r>
      <w:proofErr w:type="gramStart"/>
      <w:r w:rsidRPr="00884280">
        <w:rPr>
          <w:lang w:val="ru-RU"/>
        </w:rPr>
        <w:t>дорого.»</w:t>
      </w:r>
      <w:proofErr w:type="gramEnd"/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«Хочу, чтобы выглядело дорого.»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Дизайнер: «Что значит дорого?»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«Ну... дорого.»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Дизайнер: «Минимализм?»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«Да.»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Дизайнер: «Премиальная </w:t>
      </w:r>
      <w:proofErr w:type="spellStart"/>
      <w:r w:rsidRPr="00884280">
        <w:rPr>
          <w:lang w:val="ru-RU"/>
        </w:rPr>
        <w:t>типографика</w:t>
      </w:r>
      <w:proofErr w:type="spellEnd"/>
      <w:r w:rsidRPr="00884280">
        <w:rPr>
          <w:lang w:val="ru-RU"/>
        </w:rPr>
        <w:t>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«Да.»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Дизайнер: «Сдержанная палитра?»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lastRenderedPageBreak/>
        <w:t>Клиент: «Да.»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Пауза.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«И побольше всего.»</w:t>
      </w:r>
    </w:p>
    <w:p w:rsidR="008D0F2C" w:rsidRDefault="00884280">
      <w:proofErr w:type="spellStart"/>
      <w:r>
        <w:t>Взгляд</w:t>
      </w:r>
      <w:proofErr w:type="spellEnd"/>
      <w:r>
        <w:t xml:space="preserve"> </w:t>
      </w:r>
      <w:proofErr w:type="spellStart"/>
      <w:r>
        <w:t>дизайнера</w:t>
      </w:r>
      <w:proofErr w:type="spellEnd"/>
      <w:r>
        <w:t>.</w:t>
      </w:r>
    </w:p>
    <w:p w:rsidR="008D0F2C" w:rsidRDefault="00884280">
      <w:r>
        <w:rPr>
          <w:b/>
        </w:rPr>
        <w:t>Раскадровка: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0–5</w:t>
            </w:r>
          </w:p>
        </w:tc>
        <w:tc>
          <w:tcPr>
            <w:tcW w:w="2520" w:type="dxa"/>
          </w:tcPr>
          <w:p w:rsidR="008D0F2C" w:rsidRDefault="00884280">
            <w:r>
              <w:t>Запрос</w:t>
            </w:r>
          </w:p>
        </w:tc>
        <w:tc>
          <w:tcPr>
            <w:tcW w:w="2520" w:type="dxa"/>
          </w:tcPr>
          <w:p w:rsidR="008D0F2C" w:rsidRDefault="00884280">
            <w:r>
              <w:t>Клиент</w:t>
            </w:r>
          </w:p>
        </w:tc>
        <w:tc>
          <w:tcPr>
            <w:tcW w:w="2520" w:type="dxa"/>
          </w:tcPr>
          <w:p w:rsidR="008D0F2C" w:rsidRDefault="00884280">
            <w:r>
              <w:t>Крупный текст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5–12</w:t>
            </w:r>
          </w:p>
        </w:tc>
        <w:tc>
          <w:tcPr>
            <w:tcW w:w="2520" w:type="dxa"/>
          </w:tcPr>
          <w:p w:rsidR="008D0F2C" w:rsidRDefault="00884280">
            <w:r>
              <w:t>Что значит дорого?</w:t>
            </w:r>
          </w:p>
        </w:tc>
        <w:tc>
          <w:tcPr>
            <w:tcW w:w="2520" w:type="dxa"/>
          </w:tcPr>
          <w:p w:rsidR="008D0F2C" w:rsidRDefault="00884280">
            <w:r>
              <w:t>Дизайнер</w:t>
            </w:r>
          </w:p>
        </w:tc>
        <w:tc>
          <w:tcPr>
            <w:tcW w:w="2520" w:type="dxa"/>
          </w:tcPr>
          <w:p w:rsidR="008D0F2C" w:rsidRDefault="00884280">
            <w:r>
              <w:t>Быстрые склейки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12–25</w:t>
            </w:r>
          </w:p>
        </w:tc>
        <w:tc>
          <w:tcPr>
            <w:tcW w:w="2520" w:type="dxa"/>
          </w:tcPr>
          <w:p w:rsidR="008D0F2C" w:rsidRDefault="00884280">
            <w:r>
              <w:t>Три уточнения</w:t>
            </w:r>
          </w:p>
        </w:tc>
        <w:tc>
          <w:tcPr>
            <w:tcW w:w="2520" w:type="dxa"/>
          </w:tcPr>
          <w:p w:rsidR="008D0F2C" w:rsidRDefault="00884280">
            <w:r>
              <w:t>Два персонажа</w:t>
            </w:r>
          </w:p>
        </w:tc>
        <w:tc>
          <w:tcPr>
            <w:tcW w:w="2520" w:type="dxa"/>
          </w:tcPr>
          <w:p w:rsidR="008D0F2C" w:rsidRDefault="00884280">
            <w:r>
              <w:t>Shot-reverse-shot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25–30</w:t>
            </w:r>
          </w:p>
        </w:tc>
        <w:tc>
          <w:tcPr>
            <w:tcW w:w="2520" w:type="dxa"/>
          </w:tcPr>
          <w:p w:rsidR="008D0F2C" w:rsidRDefault="00884280">
            <w:r>
              <w:t>«И побольше всего»</w:t>
            </w:r>
          </w:p>
        </w:tc>
        <w:tc>
          <w:tcPr>
            <w:tcW w:w="2520" w:type="dxa"/>
          </w:tcPr>
          <w:p w:rsidR="008D0F2C" w:rsidRDefault="00884280">
            <w:r>
              <w:t>Клиент</w:t>
            </w:r>
          </w:p>
        </w:tc>
        <w:tc>
          <w:tcPr>
            <w:tcW w:w="2520" w:type="dxa"/>
          </w:tcPr>
          <w:p w:rsidR="008D0F2C" w:rsidRDefault="00884280">
            <w:r>
              <w:t>Резкий zoom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30–33</w:t>
            </w:r>
          </w:p>
        </w:tc>
        <w:tc>
          <w:tcPr>
            <w:tcW w:w="2520" w:type="dxa"/>
          </w:tcPr>
          <w:p w:rsidR="008D0F2C" w:rsidRDefault="00884280">
            <w:r>
              <w:t>Взгляд</w:t>
            </w:r>
          </w:p>
        </w:tc>
        <w:tc>
          <w:tcPr>
            <w:tcW w:w="2520" w:type="dxa"/>
          </w:tcPr>
          <w:p w:rsidR="008D0F2C" w:rsidRDefault="00884280">
            <w:r>
              <w:t>Дизайнер</w:t>
            </w:r>
          </w:p>
        </w:tc>
        <w:tc>
          <w:tcPr>
            <w:tcW w:w="2520" w:type="dxa"/>
          </w:tcPr>
          <w:p w:rsidR="008D0F2C" w:rsidRDefault="00884280">
            <w:r>
              <w:t>Пауза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>Скетч, сухая мимика, быстрый монтаж.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«Какая фраза клиента у тебя вызывает такой же </w:t>
      </w:r>
      <w:proofErr w:type="gramStart"/>
      <w:r w:rsidRPr="00884280">
        <w:rPr>
          <w:lang w:val="ru-RU"/>
        </w:rPr>
        <w:t>взгляд?»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06 — Почему нельзя использовать 5 шрифтов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Если в твоём макете больше трёх шрифтов — давай поговорим.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«Если в твоём макете больше трёх шрифтов — давай поговорим.»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«Один шрифт — нормально.»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«Два — нормально.»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«Три — возможно.»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«Четыре — уже тревожно.»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«Пять — мы потеряли контроль.»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«Проблема не в количестве. Проблема в отсутствии роли у каждого шрифта.»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Лицо + макет</w:t>
            </w:r>
          </w:p>
        </w:tc>
        <w:tc>
          <w:tcPr>
            <w:tcW w:w="2520" w:type="dxa"/>
          </w:tcPr>
          <w:p w:rsidR="008D0F2C" w:rsidRDefault="00884280">
            <w:r>
              <w:t>Крупный caption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3–8</w:t>
            </w:r>
          </w:p>
        </w:tc>
        <w:tc>
          <w:tcPr>
            <w:tcW w:w="2520" w:type="dxa"/>
          </w:tcPr>
          <w:p w:rsidR="008D0F2C" w:rsidRDefault="00884280">
            <w:r>
              <w:t>1 шрифт</w:t>
            </w:r>
          </w:p>
        </w:tc>
        <w:tc>
          <w:tcPr>
            <w:tcW w:w="2520" w:type="dxa"/>
          </w:tcPr>
          <w:p w:rsidR="008D0F2C" w:rsidRDefault="00884280">
            <w:r>
              <w:t>Чистый макет</w:t>
            </w:r>
          </w:p>
        </w:tc>
        <w:tc>
          <w:tcPr>
            <w:tcW w:w="2520" w:type="dxa"/>
          </w:tcPr>
          <w:p w:rsidR="008D0F2C" w:rsidRDefault="00884280">
            <w:r>
              <w:t>Счётчик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8–13</w:t>
            </w:r>
          </w:p>
        </w:tc>
        <w:tc>
          <w:tcPr>
            <w:tcW w:w="2520" w:type="dxa"/>
          </w:tcPr>
          <w:p w:rsidR="008D0F2C" w:rsidRDefault="00884280">
            <w:r>
              <w:t>2</w:t>
            </w:r>
          </w:p>
        </w:tc>
        <w:tc>
          <w:tcPr>
            <w:tcW w:w="2520" w:type="dxa"/>
          </w:tcPr>
          <w:p w:rsidR="008D0F2C" w:rsidRDefault="00884280">
            <w:r>
              <w:t>Макет</w:t>
            </w:r>
          </w:p>
        </w:tc>
        <w:tc>
          <w:tcPr>
            <w:tcW w:w="2520" w:type="dxa"/>
          </w:tcPr>
          <w:p w:rsidR="008D0F2C" w:rsidRDefault="00884280">
            <w:r>
              <w:t>Счётчик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13–18</w:t>
            </w:r>
          </w:p>
        </w:tc>
        <w:tc>
          <w:tcPr>
            <w:tcW w:w="2520" w:type="dxa"/>
          </w:tcPr>
          <w:p w:rsidR="008D0F2C" w:rsidRDefault="00884280">
            <w:r>
              <w:t>3</w:t>
            </w:r>
          </w:p>
        </w:tc>
        <w:tc>
          <w:tcPr>
            <w:tcW w:w="2520" w:type="dxa"/>
          </w:tcPr>
          <w:p w:rsidR="008D0F2C" w:rsidRDefault="00884280">
            <w:r>
              <w:t>Макет</w:t>
            </w:r>
          </w:p>
        </w:tc>
        <w:tc>
          <w:tcPr>
            <w:tcW w:w="2520" w:type="dxa"/>
          </w:tcPr>
          <w:p w:rsidR="008D0F2C" w:rsidRDefault="00884280">
            <w:r>
              <w:t>Счётчик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18–23</w:t>
            </w:r>
          </w:p>
        </w:tc>
        <w:tc>
          <w:tcPr>
            <w:tcW w:w="2520" w:type="dxa"/>
          </w:tcPr>
          <w:p w:rsidR="008D0F2C" w:rsidRDefault="00884280">
            <w:r>
              <w:t>4</w:t>
            </w:r>
          </w:p>
        </w:tc>
        <w:tc>
          <w:tcPr>
            <w:tcW w:w="2520" w:type="dxa"/>
          </w:tcPr>
          <w:p w:rsidR="008D0F2C" w:rsidRDefault="00884280">
            <w:r>
              <w:t>Хаос</w:t>
            </w:r>
          </w:p>
        </w:tc>
        <w:tc>
          <w:tcPr>
            <w:tcW w:w="2520" w:type="dxa"/>
          </w:tcPr>
          <w:p w:rsidR="008D0F2C" w:rsidRDefault="00884280">
            <w:r>
              <w:t>Тревожный zoom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23–28</w:t>
            </w:r>
          </w:p>
        </w:tc>
        <w:tc>
          <w:tcPr>
            <w:tcW w:w="2520" w:type="dxa"/>
          </w:tcPr>
          <w:p w:rsidR="008D0F2C" w:rsidRDefault="00884280">
            <w:r>
              <w:t>5</w:t>
            </w:r>
          </w:p>
        </w:tc>
        <w:tc>
          <w:tcPr>
            <w:tcW w:w="2520" w:type="dxa"/>
          </w:tcPr>
          <w:p w:rsidR="008D0F2C" w:rsidRDefault="00884280">
            <w:r>
              <w:t>Хаос</w:t>
            </w:r>
          </w:p>
        </w:tc>
        <w:tc>
          <w:tcPr>
            <w:tcW w:w="2520" w:type="dxa"/>
          </w:tcPr>
          <w:p w:rsidR="008D0F2C" w:rsidRDefault="00884280">
            <w:r>
              <w:t>Shake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28–34</w:t>
            </w:r>
          </w:p>
        </w:tc>
        <w:tc>
          <w:tcPr>
            <w:tcW w:w="2520" w:type="dxa"/>
          </w:tcPr>
          <w:p w:rsidR="008D0F2C" w:rsidRDefault="00884280">
            <w:r>
              <w:t>Объяснение</w:t>
            </w:r>
          </w:p>
        </w:tc>
        <w:tc>
          <w:tcPr>
            <w:tcW w:w="2520" w:type="dxa"/>
          </w:tcPr>
          <w:p w:rsidR="008D0F2C" w:rsidRDefault="00884280">
            <w:r>
              <w:t>Правильный пример</w:t>
            </w:r>
          </w:p>
        </w:tc>
        <w:tc>
          <w:tcPr>
            <w:tcW w:w="2520" w:type="dxa"/>
          </w:tcPr>
          <w:p w:rsidR="008D0F2C" w:rsidRDefault="00884280">
            <w:r>
              <w:t>Роли шрифтов</w:t>
            </w:r>
          </w:p>
        </w:tc>
      </w:tr>
    </w:tbl>
    <w:p w:rsidR="008D0F2C" w:rsidRDefault="00884280">
      <w:r>
        <w:rPr>
          <w:b/>
        </w:rPr>
        <w:t xml:space="preserve">Стиль: </w:t>
      </w:r>
      <w:r>
        <w:t>Экспертный, визуально демонстративный.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«Сохрани перед следующим </w:t>
      </w:r>
      <w:proofErr w:type="gramStart"/>
      <w:r w:rsidRPr="00884280">
        <w:rPr>
          <w:lang w:val="ru-RU"/>
        </w:rPr>
        <w:t>проектом.»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lastRenderedPageBreak/>
        <w:t>REEL</w:t>
      </w:r>
      <w:r w:rsidRPr="00884280">
        <w:rPr>
          <w:lang w:val="ru-RU"/>
        </w:rPr>
        <w:t xml:space="preserve"> 07 — 5 вещей, которые раздражают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5 дизайнерских вещей, которые раздражают меня на улице.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«Первое — кривой кернинг.»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«Второе — разные отступы.»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«Третье — центровка на глаз.»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«Четвёртое — текст, прилепленный к краю.»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«Пятое — логотип размером с половину вывески.»</w:t>
      </w:r>
    </w:p>
    <w:p w:rsidR="008D0F2C" w:rsidRDefault="00884280">
      <w:r w:rsidRPr="00884280">
        <w:rPr>
          <w:lang w:val="ru-RU"/>
        </w:rPr>
        <w:t xml:space="preserve">«Теперь вы тоже будете это замечать. </w:t>
      </w:r>
      <w:proofErr w:type="spellStart"/>
      <w:r>
        <w:t>Извините</w:t>
      </w:r>
      <w:proofErr w:type="spellEnd"/>
      <w:r>
        <w:t>.»</w:t>
      </w:r>
    </w:p>
    <w:p w:rsidR="008D0F2C" w:rsidRDefault="00884280">
      <w:r>
        <w:rPr>
          <w:b/>
        </w:rPr>
        <w:t>Раскадровка: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Улица/вывеска</w:t>
            </w:r>
          </w:p>
        </w:tc>
        <w:tc>
          <w:tcPr>
            <w:tcW w:w="2520" w:type="dxa"/>
          </w:tcPr>
          <w:p w:rsidR="008D0F2C" w:rsidRDefault="00884280">
            <w:r>
              <w:t>Крупный заголовок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3–7</w:t>
            </w:r>
          </w:p>
        </w:tc>
        <w:tc>
          <w:tcPr>
            <w:tcW w:w="2520" w:type="dxa"/>
          </w:tcPr>
          <w:p w:rsidR="008D0F2C" w:rsidRDefault="00884280">
            <w:r>
              <w:t>Кернинг</w:t>
            </w:r>
          </w:p>
        </w:tc>
        <w:tc>
          <w:tcPr>
            <w:tcW w:w="2520" w:type="dxa"/>
          </w:tcPr>
          <w:p w:rsidR="008D0F2C" w:rsidRDefault="00884280">
            <w:r>
              <w:t>Реальный пример</w:t>
            </w:r>
          </w:p>
        </w:tc>
        <w:tc>
          <w:tcPr>
            <w:tcW w:w="2520" w:type="dxa"/>
          </w:tcPr>
          <w:p w:rsidR="008D0F2C" w:rsidRDefault="00884280">
            <w:r>
              <w:t>Подсветка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7–11</w:t>
            </w:r>
          </w:p>
        </w:tc>
        <w:tc>
          <w:tcPr>
            <w:tcW w:w="2520" w:type="dxa"/>
          </w:tcPr>
          <w:p w:rsidR="008D0F2C" w:rsidRDefault="00884280">
            <w:r>
              <w:t>Отступы</w:t>
            </w:r>
          </w:p>
        </w:tc>
        <w:tc>
          <w:tcPr>
            <w:tcW w:w="2520" w:type="dxa"/>
          </w:tcPr>
          <w:p w:rsidR="008D0F2C" w:rsidRDefault="00884280">
            <w:r>
              <w:t>Пример</w:t>
            </w:r>
          </w:p>
        </w:tc>
        <w:tc>
          <w:tcPr>
            <w:tcW w:w="2520" w:type="dxa"/>
          </w:tcPr>
          <w:p w:rsidR="008D0F2C" w:rsidRDefault="00884280">
            <w:r>
              <w:t>Линии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11–15</w:t>
            </w:r>
          </w:p>
        </w:tc>
        <w:tc>
          <w:tcPr>
            <w:tcW w:w="2520" w:type="dxa"/>
          </w:tcPr>
          <w:p w:rsidR="008D0F2C" w:rsidRDefault="00884280">
            <w:r>
              <w:t>Центровка</w:t>
            </w:r>
          </w:p>
        </w:tc>
        <w:tc>
          <w:tcPr>
            <w:tcW w:w="2520" w:type="dxa"/>
          </w:tcPr>
          <w:p w:rsidR="008D0F2C" w:rsidRDefault="00884280">
            <w:r>
              <w:t>Пример</w:t>
            </w:r>
          </w:p>
        </w:tc>
        <w:tc>
          <w:tcPr>
            <w:tcW w:w="2520" w:type="dxa"/>
          </w:tcPr>
          <w:p w:rsidR="008D0F2C" w:rsidRDefault="00884280">
            <w:r>
              <w:t>Центральная ось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15–20</w:t>
            </w:r>
          </w:p>
        </w:tc>
        <w:tc>
          <w:tcPr>
            <w:tcW w:w="2520" w:type="dxa"/>
          </w:tcPr>
          <w:p w:rsidR="008D0F2C" w:rsidRDefault="00884280">
            <w:r>
              <w:t>Текст у края</w:t>
            </w:r>
          </w:p>
        </w:tc>
        <w:tc>
          <w:tcPr>
            <w:tcW w:w="2520" w:type="dxa"/>
          </w:tcPr>
          <w:p w:rsidR="008D0F2C" w:rsidRDefault="00884280">
            <w:r>
              <w:t>Пример</w:t>
            </w:r>
          </w:p>
        </w:tc>
        <w:tc>
          <w:tcPr>
            <w:tcW w:w="2520" w:type="dxa"/>
          </w:tcPr>
          <w:p w:rsidR="008D0F2C" w:rsidRDefault="00884280">
            <w:r>
              <w:t>Красная зона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20–25</w:t>
            </w:r>
          </w:p>
        </w:tc>
        <w:tc>
          <w:tcPr>
            <w:tcW w:w="2520" w:type="dxa"/>
          </w:tcPr>
          <w:p w:rsidR="008D0F2C" w:rsidRDefault="00884280">
            <w:r>
              <w:t>Огромный логотип</w:t>
            </w:r>
          </w:p>
        </w:tc>
        <w:tc>
          <w:tcPr>
            <w:tcW w:w="2520" w:type="dxa"/>
          </w:tcPr>
          <w:p w:rsidR="008D0F2C" w:rsidRDefault="00884280">
            <w:r>
              <w:t>Вывеска</w:t>
            </w:r>
          </w:p>
        </w:tc>
        <w:tc>
          <w:tcPr>
            <w:tcW w:w="2520" w:type="dxa"/>
          </w:tcPr>
          <w:p w:rsidR="008D0F2C" w:rsidRDefault="00884280">
            <w:r>
              <w:t>Zoom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25–29</w:t>
            </w:r>
          </w:p>
        </w:tc>
        <w:tc>
          <w:tcPr>
            <w:tcW w:w="2520" w:type="dxa"/>
          </w:tcPr>
          <w:p w:rsidR="008D0F2C" w:rsidRDefault="00884280">
            <w:r>
              <w:t>Финал</w:t>
            </w:r>
          </w:p>
        </w:tc>
        <w:tc>
          <w:tcPr>
            <w:tcW w:w="2520" w:type="dxa"/>
          </w:tcPr>
          <w:p w:rsidR="008D0F2C" w:rsidRDefault="00884280">
            <w:r>
              <w:t>Лицо</w:t>
            </w:r>
          </w:p>
        </w:tc>
        <w:tc>
          <w:tcPr>
            <w:tcW w:w="2520" w:type="dxa"/>
          </w:tcPr>
          <w:p w:rsidR="008D0F2C" w:rsidRDefault="00884280">
            <w:r>
              <w:t>Комедийная пауза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>
        <w:t>POV</w:t>
      </w:r>
      <w:r w:rsidRPr="00884280">
        <w:rPr>
          <w:lang w:val="ru-RU"/>
        </w:rPr>
        <w:t>/</w:t>
      </w:r>
      <w:proofErr w:type="spellStart"/>
      <w:r w:rsidRPr="00884280">
        <w:rPr>
          <w:lang w:val="ru-RU"/>
        </w:rPr>
        <w:t>влог</w:t>
      </w:r>
      <w:proofErr w:type="spellEnd"/>
      <w:r w:rsidRPr="00884280">
        <w:rPr>
          <w:lang w:val="ru-RU"/>
        </w:rPr>
        <w:t>, реальные городские звуки + лёгкая комическая музыка.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«Отправь дизайнеру, который тоже это </w:t>
      </w:r>
      <w:proofErr w:type="gramStart"/>
      <w:r w:rsidRPr="00884280">
        <w:rPr>
          <w:lang w:val="ru-RU"/>
        </w:rPr>
        <w:t>замечает.»</w:t>
      </w:r>
      <w:proofErr w:type="gramEnd"/>
    </w:p>
    <w:p w:rsidR="008D0F2C" w:rsidRPr="00884280" w:rsidRDefault="008D0F2C">
      <w:pPr>
        <w:rPr>
          <w:lang w:val="ru-RU"/>
        </w:rPr>
      </w:pPr>
    </w:p>
    <w:p w:rsidR="00D71ED4" w:rsidRDefault="00D71ED4">
      <w:pPr>
        <w:pStyle w:val="21"/>
      </w:pPr>
    </w:p>
    <w:p w:rsidR="00D71ED4" w:rsidRDefault="00D71ED4">
      <w:pPr>
        <w:pStyle w:val="21"/>
      </w:pPr>
    </w:p>
    <w:p w:rsidR="00D71ED4" w:rsidRDefault="00D71ED4">
      <w:pPr>
        <w:pStyle w:val="21"/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08 — Почему некоторые бренды хочется трогать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Есть упаковка, которую забываешь через секунду. А есть та, которую хочется потрогать.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</w:t>
      </w:r>
      <w:r>
        <w:rPr>
          <w:lang w:val="ru-RU"/>
        </w:rPr>
        <w:t>Мне доводиться работать с упаковкой. И е</w:t>
      </w:r>
      <w:r w:rsidRPr="00884280">
        <w:rPr>
          <w:lang w:val="ru-RU"/>
        </w:rPr>
        <w:t>сть упаковка, которую ты открываешь и забываешь через секунду.»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«А есть та, которую почему-то хочется потрогать.»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«И дело не только в дизайне.»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«Фактура, матовость, контраст материалов создают тактильный опыт.»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«И именно он может сделать бренд запоминаемым.»</w:t>
      </w:r>
    </w:p>
    <w:p w:rsidR="008D0F2C" w:rsidRDefault="00884280">
      <w:proofErr w:type="spellStart"/>
      <w:r>
        <w:rPr>
          <w:b/>
        </w:rPr>
        <w:lastRenderedPageBreak/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0–5</w:t>
            </w:r>
          </w:p>
        </w:tc>
        <w:tc>
          <w:tcPr>
            <w:tcW w:w="2520" w:type="dxa"/>
          </w:tcPr>
          <w:p w:rsidR="008D0F2C" w:rsidRDefault="00884280">
            <w:r>
              <w:t>Контраст двух упаковок</w:t>
            </w:r>
          </w:p>
        </w:tc>
        <w:tc>
          <w:tcPr>
            <w:tcW w:w="2520" w:type="dxa"/>
          </w:tcPr>
          <w:p w:rsidR="008D0F2C" w:rsidRDefault="00884280">
            <w:r>
              <w:t>Две упаковки</w:t>
            </w:r>
          </w:p>
        </w:tc>
        <w:tc>
          <w:tcPr>
            <w:tcW w:w="2520" w:type="dxa"/>
          </w:tcPr>
          <w:p w:rsidR="008D0F2C" w:rsidRDefault="00884280">
            <w:r>
              <w:t>Split-screen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5–10</w:t>
            </w:r>
          </w:p>
        </w:tc>
        <w:tc>
          <w:tcPr>
            <w:tcW w:w="2520" w:type="dxa"/>
          </w:tcPr>
          <w:p w:rsidR="008D0F2C" w:rsidRDefault="00884280">
            <w:r>
              <w:t>Тактильность</w:t>
            </w:r>
          </w:p>
        </w:tc>
        <w:tc>
          <w:tcPr>
            <w:tcW w:w="2520" w:type="dxa"/>
          </w:tcPr>
          <w:p w:rsidR="008D0F2C" w:rsidRDefault="00884280">
            <w:r>
              <w:t>Руки/поверхность</w:t>
            </w:r>
          </w:p>
        </w:tc>
        <w:tc>
          <w:tcPr>
            <w:tcW w:w="2520" w:type="dxa"/>
          </w:tcPr>
          <w:p w:rsidR="008D0F2C" w:rsidRDefault="00884280">
            <w:r>
              <w:t>Макро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10–18</w:t>
            </w:r>
          </w:p>
        </w:tc>
        <w:tc>
          <w:tcPr>
            <w:tcW w:w="2520" w:type="dxa"/>
          </w:tcPr>
          <w:p w:rsidR="008D0F2C" w:rsidRDefault="00884280">
            <w:r>
              <w:t>Фактура</w:t>
            </w:r>
          </w:p>
        </w:tc>
        <w:tc>
          <w:tcPr>
            <w:tcW w:w="2520" w:type="dxa"/>
          </w:tcPr>
          <w:p w:rsidR="008D0F2C" w:rsidRDefault="00884280">
            <w:r>
              <w:t>Материал</w:t>
            </w:r>
          </w:p>
        </w:tc>
        <w:tc>
          <w:tcPr>
            <w:tcW w:w="2520" w:type="dxa"/>
          </w:tcPr>
          <w:p w:rsidR="008D0F2C" w:rsidRDefault="00884280">
            <w:r>
              <w:t>Slow macro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18–25</w:t>
            </w:r>
          </w:p>
        </w:tc>
        <w:tc>
          <w:tcPr>
            <w:tcW w:w="2520" w:type="dxa"/>
          </w:tcPr>
          <w:p w:rsidR="008D0F2C" w:rsidRDefault="00884280">
            <w:r>
              <w:t>Мат/глянец</w:t>
            </w:r>
          </w:p>
        </w:tc>
        <w:tc>
          <w:tcPr>
            <w:tcW w:w="2520" w:type="dxa"/>
          </w:tcPr>
          <w:p w:rsidR="008D0F2C" w:rsidRDefault="00884280">
            <w:r>
              <w:t>Детали</w:t>
            </w:r>
          </w:p>
        </w:tc>
        <w:tc>
          <w:tcPr>
            <w:tcW w:w="2520" w:type="dxa"/>
          </w:tcPr>
          <w:p w:rsidR="008D0F2C" w:rsidRDefault="00884280">
            <w:r>
              <w:t>Перебивки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25–33</w:t>
            </w:r>
          </w:p>
        </w:tc>
        <w:tc>
          <w:tcPr>
            <w:tcW w:w="2520" w:type="dxa"/>
          </w:tcPr>
          <w:p w:rsidR="008D0F2C" w:rsidRDefault="00884280">
            <w:r>
              <w:t>Вывод</w:t>
            </w:r>
          </w:p>
        </w:tc>
        <w:tc>
          <w:tcPr>
            <w:tcW w:w="2520" w:type="dxa"/>
          </w:tcPr>
          <w:p w:rsidR="008D0F2C" w:rsidRDefault="00884280">
            <w:r>
              <w:t>Готовая упаковка</w:t>
            </w:r>
          </w:p>
        </w:tc>
        <w:tc>
          <w:tcPr>
            <w:tcW w:w="2520" w:type="dxa"/>
          </w:tcPr>
          <w:p w:rsidR="008D0F2C" w:rsidRDefault="00884280">
            <w:r>
              <w:t>Крупный текст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 xml:space="preserve">Премиальный, сенсорный, </w:t>
      </w:r>
      <w:proofErr w:type="gramStart"/>
      <w:r w:rsidRPr="00884280">
        <w:rPr>
          <w:lang w:val="ru-RU"/>
        </w:rPr>
        <w:t>макро-съёмка</w:t>
      </w:r>
      <w:proofErr w:type="gramEnd"/>
      <w:r w:rsidRPr="00884280">
        <w:rPr>
          <w:lang w:val="ru-RU"/>
        </w:rPr>
        <w:t>. В экспертной части можно использовать реальные полиграфические образцы.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«Сохрани, если работаешь с </w:t>
      </w:r>
      <w:proofErr w:type="gramStart"/>
      <w:r w:rsidRPr="00884280">
        <w:rPr>
          <w:lang w:val="ru-RU"/>
        </w:rPr>
        <w:t>упаковкой.»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09 — Почему этот дизайн работает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Почему этот дизайн работает, хотя кажется простым.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«Почему этот дизайн работает, хотя кажется простым?»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«Первое — здесь сразу понятно, куда смотреть.»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«Второе — цвет не спорит с содержанием.»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«Третье — у каждого элемента есть роль.»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«Именно поэтому он выглядит простым. Хотя за этой простотой много решений.»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Выбранный дизайн</w:t>
            </w:r>
          </w:p>
        </w:tc>
        <w:tc>
          <w:tcPr>
            <w:tcW w:w="2520" w:type="dxa"/>
          </w:tcPr>
          <w:p w:rsidR="008D0F2C" w:rsidRDefault="00884280">
            <w:r>
              <w:t>Freeze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3–9</w:t>
            </w:r>
          </w:p>
        </w:tc>
        <w:tc>
          <w:tcPr>
            <w:tcW w:w="2520" w:type="dxa"/>
          </w:tcPr>
          <w:p w:rsidR="008D0F2C" w:rsidRDefault="00884280">
            <w:r>
              <w:t>Фокус</w:t>
            </w:r>
          </w:p>
        </w:tc>
        <w:tc>
          <w:tcPr>
            <w:tcW w:w="2520" w:type="dxa"/>
          </w:tcPr>
          <w:p w:rsidR="008D0F2C" w:rsidRDefault="00884280">
            <w:r>
              <w:t>Разметка</w:t>
            </w:r>
          </w:p>
        </w:tc>
        <w:tc>
          <w:tcPr>
            <w:tcW w:w="2520" w:type="dxa"/>
          </w:tcPr>
          <w:p w:rsidR="008D0F2C" w:rsidRDefault="00884280">
            <w:r>
              <w:t>Стрелка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9–15</w:t>
            </w:r>
          </w:p>
        </w:tc>
        <w:tc>
          <w:tcPr>
            <w:tcW w:w="2520" w:type="dxa"/>
          </w:tcPr>
          <w:p w:rsidR="008D0F2C" w:rsidRDefault="00884280">
            <w:r>
              <w:t>Цвет</w:t>
            </w:r>
          </w:p>
        </w:tc>
        <w:tc>
          <w:tcPr>
            <w:tcW w:w="2520" w:type="dxa"/>
          </w:tcPr>
          <w:p w:rsidR="008D0F2C" w:rsidRDefault="00884280">
            <w:r>
              <w:t>Палитра</w:t>
            </w:r>
          </w:p>
        </w:tc>
        <w:tc>
          <w:tcPr>
            <w:tcW w:w="2520" w:type="dxa"/>
          </w:tcPr>
          <w:p w:rsidR="008D0F2C" w:rsidRDefault="00884280">
            <w:r>
              <w:t>Swatches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15–22</w:t>
            </w:r>
          </w:p>
        </w:tc>
        <w:tc>
          <w:tcPr>
            <w:tcW w:w="2520" w:type="dxa"/>
          </w:tcPr>
          <w:p w:rsidR="008D0F2C" w:rsidRDefault="00884280">
            <w:r>
              <w:t>Роли элементов</w:t>
            </w:r>
          </w:p>
        </w:tc>
        <w:tc>
          <w:tcPr>
            <w:tcW w:w="2520" w:type="dxa"/>
          </w:tcPr>
          <w:p w:rsidR="008D0F2C" w:rsidRDefault="00884280">
            <w:r>
              <w:t>Сетка</w:t>
            </w:r>
          </w:p>
        </w:tc>
        <w:tc>
          <w:tcPr>
            <w:tcW w:w="2520" w:type="dxa"/>
          </w:tcPr>
          <w:p w:rsidR="008D0F2C" w:rsidRDefault="00884280">
            <w:r>
              <w:t>Подписи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22–30</w:t>
            </w:r>
          </w:p>
        </w:tc>
        <w:tc>
          <w:tcPr>
            <w:tcW w:w="2520" w:type="dxa"/>
          </w:tcPr>
          <w:p w:rsidR="008D0F2C" w:rsidRDefault="00884280">
            <w:r>
              <w:t>Общий результат</w:t>
            </w:r>
          </w:p>
        </w:tc>
        <w:tc>
          <w:tcPr>
            <w:tcW w:w="2520" w:type="dxa"/>
          </w:tcPr>
          <w:p w:rsidR="008D0F2C" w:rsidRDefault="00884280">
            <w:r>
              <w:t>Дизайн целиком</w:t>
            </w:r>
          </w:p>
        </w:tc>
        <w:tc>
          <w:tcPr>
            <w:tcW w:w="2520" w:type="dxa"/>
          </w:tcPr>
          <w:p w:rsidR="008D0F2C" w:rsidRDefault="00884280">
            <w:r>
              <w:t>Clean reveal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 xml:space="preserve">Мини-лекция с разметкой реального </w:t>
      </w:r>
      <w:proofErr w:type="spellStart"/>
      <w:r w:rsidRPr="00884280">
        <w:rPr>
          <w:lang w:val="ru-RU"/>
        </w:rPr>
        <w:t>визуала</w:t>
      </w:r>
      <w:proofErr w:type="spellEnd"/>
      <w:r w:rsidRPr="00884280">
        <w:rPr>
          <w:lang w:val="ru-RU"/>
        </w:rPr>
        <w:t>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«Какой дизайн разобрать </w:t>
      </w:r>
      <w:proofErr w:type="gramStart"/>
      <w:r w:rsidRPr="00884280">
        <w:rPr>
          <w:lang w:val="ru-RU"/>
        </w:rPr>
        <w:t>следующим?»</w:t>
      </w:r>
      <w:proofErr w:type="gramEnd"/>
    </w:p>
    <w:p w:rsidR="008D0F2C" w:rsidRPr="00884280" w:rsidRDefault="008D0F2C">
      <w:pPr>
        <w:rPr>
          <w:lang w:val="ru-RU"/>
        </w:rPr>
      </w:pPr>
    </w:p>
    <w:p w:rsidR="00D71ED4" w:rsidRDefault="00D71ED4">
      <w:pPr>
        <w:pStyle w:val="21"/>
      </w:pPr>
    </w:p>
    <w:p w:rsidR="00D71ED4" w:rsidRDefault="00D71ED4">
      <w:pPr>
        <w:pStyle w:val="21"/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10 — 3 признака хорошего дизайнера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Хочешь понять, хороший ты дизайнер или нет? Проверь эти 3 вещи.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«Первое — ты умеешь объяснить своё решение.»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lastRenderedPageBreak/>
        <w:t>«Второе — можешь отказаться от красивого решения, если оно не помогает задаче.»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«Третье — понимаешь задачу бизнеса, а не только </w:t>
      </w:r>
      <w:r>
        <w:rPr>
          <w:lang w:val="ru-RU"/>
        </w:rPr>
        <w:t>что нужно сделать красиво или дорого</w:t>
      </w:r>
      <w:r w:rsidRPr="00884280">
        <w:rPr>
          <w:lang w:val="ru-RU"/>
        </w:rPr>
        <w:t>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«Программа — инструмент. Мышление — профессия.»</w:t>
      </w:r>
    </w:p>
    <w:p w:rsidR="008D0F2C" w:rsidRPr="00884280" w:rsidRDefault="00884280">
      <w:pPr>
        <w:rPr>
          <w:lang w:val="ru-RU"/>
        </w:rPr>
      </w:pPr>
      <w:proofErr w:type="spellStart"/>
      <w:r w:rsidRPr="00884280">
        <w:rPr>
          <w:b/>
          <w:lang w:val="ru-RU"/>
        </w:rPr>
        <w:t>Раскадровка</w:t>
      </w:r>
      <w:proofErr w:type="spellEnd"/>
      <w:r w:rsidRPr="00884280">
        <w:rPr>
          <w:b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proofErr w:type="spellStart"/>
            <w:r>
              <w:rPr>
                <w:b/>
              </w:rPr>
              <w:t>Тайминг</w:t>
            </w:r>
            <w:proofErr w:type="spellEnd"/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Лицо</w:t>
            </w:r>
          </w:p>
        </w:tc>
        <w:tc>
          <w:tcPr>
            <w:tcW w:w="2520" w:type="dxa"/>
          </w:tcPr>
          <w:p w:rsidR="008D0F2C" w:rsidRDefault="00884280">
            <w:r>
              <w:t>Крупный caption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3–10</w:t>
            </w:r>
          </w:p>
        </w:tc>
        <w:tc>
          <w:tcPr>
            <w:tcW w:w="2520" w:type="dxa"/>
          </w:tcPr>
          <w:p w:rsidR="008D0F2C" w:rsidRDefault="00884280">
            <w:r>
              <w:t>Пункт 1</w:t>
            </w:r>
          </w:p>
        </w:tc>
        <w:tc>
          <w:tcPr>
            <w:tcW w:w="2520" w:type="dxa"/>
          </w:tcPr>
          <w:p w:rsidR="008D0F2C" w:rsidRDefault="00884280">
            <w:r>
              <w:t>Кейс/экран</w:t>
            </w:r>
          </w:p>
        </w:tc>
        <w:tc>
          <w:tcPr>
            <w:tcW w:w="2520" w:type="dxa"/>
          </w:tcPr>
          <w:p w:rsidR="008D0F2C" w:rsidRDefault="00884280">
            <w:r>
              <w:t>Нумерация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10–18</w:t>
            </w:r>
          </w:p>
        </w:tc>
        <w:tc>
          <w:tcPr>
            <w:tcW w:w="2520" w:type="dxa"/>
          </w:tcPr>
          <w:p w:rsidR="008D0F2C" w:rsidRDefault="00884280">
            <w:r>
              <w:t>Пункт 2</w:t>
            </w:r>
          </w:p>
        </w:tc>
        <w:tc>
          <w:tcPr>
            <w:tcW w:w="2520" w:type="dxa"/>
          </w:tcPr>
          <w:p w:rsidR="008D0F2C" w:rsidRDefault="00884280">
            <w:r>
              <w:t>До/после</w:t>
            </w:r>
          </w:p>
        </w:tc>
        <w:tc>
          <w:tcPr>
            <w:tcW w:w="2520" w:type="dxa"/>
          </w:tcPr>
          <w:p w:rsidR="008D0F2C" w:rsidRDefault="00884280">
            <w:r>
              <w:t>X/галочка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18–26</w:t>
            </w:r>
          </w:p>
        </w:tc>
        <w:tc>
          <w:tcPr>
            <w:tcW w:w="2520" w:type="dxa"/>
          </w:tcPr>
          <w:p w:rsidR="008D0F2C" w:rsidRDefault="00884280">
            <w:r>
              <w:t>Пункт 3</w:t>
            </w:r>
          </w:p>
        </w:tc>
        <w:tc>
          <w:tcPr>
            <w:tcW w:w="2520" w:type="dxa"/>
          </w:tcPr>
          <w:p w:rsidR="008D0F2C" w:rsidRDefault="00884280">
            <w:r>
              <w:t>Бриф/кейс</w:t>
            </w:r>
          </w:p>
        </w:tc>
        <w:tc>
          <w:tcPr>
            <w:tcW w:w="2520" w:type="dxa"/>
          </w:tcPr>
          <w:p w:rsidR="008D0F2C" w:rsidRDefault="00884280">
            <w:r>
              <w:t>Подсветка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26–30</w:t>
            </w:r>
          </w:p>
        </w:tc>
        <w:tc>
          <w:tcPr>
            <w:tcW w:w="2520" w:type="dxa"/>
          </w:tcPr>
          <w:p w:rsidR="008D0F2C" w:rsidRDefault="00884280">
            <w:r>
              <w:t>Финал</w:t>
            </w:r>
          </w:p>
        </w:tc>
        <w:tc>
          <w:tcPr>
            <w:tcW w:w="2520" w:type="dxa"/>
          </w:tcPr>
          <w:p w:rsidR="008D0F2C" w:rsidRDefault="00884280">
            <w:r>
              <w:t>Лицо</w:t>
            </w:r>
          </w:p>
        </w:tc>
        <w:tc>
          <w:tcPr>
            <w:tcW w:w="2520" w:type="dxa"/>
          </w:tcPr>
          <w:p w:rsidR="008D0F2C" w:rsidRDefault="00884280">
            <w:r>
              <w:t>Фраза крупно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>Спокойный уверенный экспертный тон.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«С каким пунктом ты согласен больше </w:t>
      </w:r>
      <w:proofErr w:type="gramStart"/>
      <w:r w:rsidRPr="00884280">
        <w:rPr>
          <w:lang w:val="ru-RU"/>
        </w:rPr>
        <w:t>всего?»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11 — Как я сделал этот дизайн за </w:t>
      </w:r>
      <w:r>
        <w:t>X</w:t>
      </w:r>
      <w:r w:rsidRPr="00884280">
        <w:rPr>
          <w:lang w:val="ru-RU"/>
        </w:rPr>
        <w:t xml:space="preserve"> часов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Я думал, этот дизайн займёт два дня.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«Я думал, этот дизайн займёт два дня.»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«Сначала разобрал задачу.»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«Потом собрал </w:t>
      </w:r>
      <w:proofErr w:type="spellStart"/>
      <w:r w:rsidRPr="00884280">
        <w:rPr>
          <w:lang w:val="ru-RU"/>
        </w:rPr>
        <w:t>референсы</w:t>
      </w:r>
      <w:proofErr w:type="spellEnd"/>
      <w:r w:rsidRPr="00884280">
        <w:rPr>
          <w:lang w:val="ru-RU"/>
        </w:rPr>
        <w:t>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«Первая идея не сработала.»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«Переделал композицию.»</w:t>
      </w:r>
    </w:p>
    <w:p w:rsidR="008D0F2C" w:rsidRDefault="00884280">
      <w:r>
        <w:t xml:space="preserve">«И </w:t>
      </w:r>
      <w:proofErr w:type="spellStart"/>
      <w:r>
        <w:t>вот</w:t>
      </w:r>
      <w:proofErr w:type="spellEnd"/>
      <w:r>
        <w:t xml:space="preserve"> </w:t>
      </w:r>
      <w:proofErr w:type="spellStart"/>
      <w:proofErr w:type="gramStart"/>
      <w:r>
        <w:t>финал</w:t>
      </w:r>
      <w:proofErr w:type="spellEnd"/>
      <w:r>
        <w:t>.»</w:t>
      </w:r>
      <w:proofErr w:type="gramEnd"/>
    </w:p>
    <w:p w:rsidR="008D0F2C" w:rsidRDefault="00884280">
      <w:r>
        <w:rPr>
          <w:b/>
        </w:rPr>
        <w:t>Раскадровка: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Финальный результат</w:t>
            </w:r>
          </w:p>
        </w:tc>
        <w:tc>
          <w:tcPr>
            <w:tcW w:w="2520" w:type="dxa"/>
          </w:tcPr>
          <w:p w:rsidR="008D0F2C" w:rsidRDefault="00884280">
            <w:r>
              <w:t>Показываем результат раньше процесса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3–7</w:t>
            </w:r>
          </w:p>
        </w:tc>
        <w:tc>
          <w:tcPr>
            <w:tcW w:w="2520" w:type="dxa"/>
          </w:tcPr>
          <w:p w:rsidR="008D0F2C" w:rsidRDefault="00884280">
            <w:r>
              <w:t>Задача</w:t>
            </w:r>
          </w:p>
        </w:tc>
        <w:tc>
          <w:tcPr>
            <w:tcW w:w="2520" w:type="dxa"/>
          </w:tcPr>
          <w:p w:rsidR="008D0F2C" w:rsidRDefault="00884280">
            <w:r>
              <w:t>Бриф</w:t>
            </w:r>
          </w:p>
        </w:tc>
        <w:tc>
          <w:tcPr>
            <w:tcW w:w="2520" w:type="dxa"/>
          </w:tcPr>
          <w:p w:rsidR="008D0F2C" w:rsidRDefault="00884280">
            <w:r>
              <w:t>Screen recording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7–11</w:t>
            </w:r>
          </w:p>
        </w:tc>
        <w:tc>
          <w:tcPr>
            <w:tcW w:w="2520" w:type="dxa"/>
          </w:tcPr>
          <w:p w:rsidR="008D0F2C" w:rsidRDefault="00884280">
            <w:r>
              <w:t>Референсы</w:t>
            </w:r>
          </w:p>
        </w:tc>
        <w:tc>
          <w:tcPr>
            <w:tcW w:w="2520" w:type="dxa"/>
          </w:tcPr>
          <w:p w:rsidR="008D0F2C" w:rsidRDefault="00884280">
            <w:r>
              <w:t>Moodboard</w:t>
            </w:r>
          </w:p>
        </w:tc>
        <w:tc>
          <w:tcPr>
            <w:tcW w:w="2520" w:type="dxa"/>
          </w:tcPr>
          <w:p w:rsidR="008D0F2C" w:rsidRDefault="00884280">
            <w:r>
              <w:t>Fast scroll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11–16</w:t>
            </w:r>
          </w:p>
        </w:tc>
        <w:tc>
          <w:tcPr>
            <w:tcW w:w="2520" w:type="dxa"/>
          </w:tcPr>
          <w:p w:rsidR="008D0F2C" w:rsidRDefault="00884280">
            <w:r>
              <w:t>Первая идея</w:t>
            </w:r>
          </w:p>
        </w:tc>
        <w:tc>
          <w:tcPr>
            <w:tcW w:w="2520" w:type="dxa"/>
          </w:tcPr>
          <w:p w:rsidR="008D0F2C" w:rsidRDefault="00884280">
            <w:r>
              <w:t>Figma</w:t>
            </w:r>
          </w:p>
        </w:tc>
        <w:tc>
          <w:tcPr>
            <w:tcW w:w="2520" w:type="dxa"/>
          </w:tcPr>
          <w:p w:rsidR="008D0F2C" w:rsidRDefault="00884280">
            <w:r>
              <w:t>Cursor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16–21</w:t>
            </w:r>
          </w:p>
        </w:tc>
        <w:tc>
          <w:tcPr>
            <w:tcW w:w="2520" w:type="dxa"/>
          </w:tcPr>
          <w:p w:rsidR="008D0F2C" w:rsidRDefault="00884280">
            <w:r>
              <w:t>Проблема</w:t>
            </w:r>
          </w:p>
        </w:tc>
        <w:tc>
          <w:tcPr>
            <w:tcW w:w="2520" w:type="dxa"/>
          </w:tcPr>
          <w:p w:rsidR="008D0F2C" w:rsidRDefault="00884280">
            <w:r>
              <w:t>Старый вариант</w:t>
            </w:r>
          </w:p>
        </w:tc>
        <w:tc>
          <w:tcPr>
            <w:tcW w:w="2520" w:type="dxa"/>
          </w:tcPr>
          <w:p w:rsidR="008D0F2C" w:rsidRDefault="00884280">
            <w:r>
              <w:t>X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21–27</w:t>
            </w:r>
          </w:p>
        </w:tc>
        <w:tc>
          <w:tcPr>
            <w:tcW w:w="2520" w:type="dxa"/>
          </w:tcPr>
          <w:p w:rsidR="008D0F2C" w:rsidRDefault="00884280">
            <w:r>
              <w:t>Переделка</w:t>
            </w:r>
          </w:p>
        </w:tc>
        <w:tc>
          <w:tcPr>
            <w:tcW w:w="2520" w:type="dxa"/>
          </w:tcPr>
          <w:p w:rsidR="008D0F2C" w:rsidRDefault="00884280">
            <w:r>
              <w:t>Новый вариант</w:t>
            </w:r>
          </w:p>
        </w:tc>
        <w:tc>
          <w:tcPr>
            <w:tcW w:w="2520" w:type="dxa"/>
          </w:tcPr>
          <w:p w:rsidR="008D0F2C" w:rsidRDefault="00884280">
            <w:r>
              <w:t>Morph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27–32</w:t>
            </w:r>
          </w:p>
        </w:tc>
        <w:tc>
          <w:tcPr>
            <w:tcW w:w="2520" w:type="dxa"/>
          </w:tcPr>
          <w:p w:rsidR="008D0F2C" w:rsidRDefault="00884280">
            <w:r>
              <w:t>Финал</w:t>
            </w:r>
          </w:p>
        </w:tc>
        <w:tc>
          <w:tcPr>
            <w:tcW w:w="2520" w:type="dxa"/>
          </w:tcPr>
          <w:p w:rsidR="008D0F2C" w:rsidRDefault="00884280">
            <w:r>
              <w:t>Mockup</w:t>
            </w:r>
          </w:p>
        </w:tc>
        <w:tc>
          <w:tcPr>
            <w:tcW w:w="2520" w:type="dxa"/>
          </w:tcPr>
          <w:p w:rsidR="008D0F2C" w:rsidRDefault="00884280">
            <w:r>
              <w:t>Музыкальный акцент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 xml:space="preserve">Быстрый </w:t>
      </w:r>
      <w:r>
        <w:t>case</w:t>
      </w:r>
      <w:r w:rsidRPr="00884280">
        <w:rPr>
          <w:lang w:val="ru-RU"/>
        </w:rPr>
        <w:t>-</w:t>
      </w:r>
      <w:r>
        <w:t>study</w:t>
      </w:r>
      <w:r w:rsidRPr="00884280">
        <w:rPr>
          <w:lang w:val="ru-RU"/>
        </w:rPr>
        <w:t>. Финальный результат показать в первые секунды и повторить в конце.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«Хочешь, разберу, почему первая версия не </w:t>
      </w:r>
      <w:proofErr w:type="gramStart"/>
      <w:r w:rsidRPr="00884280">
        <w:rPr>
          <w:lang w:val="ru-RU"/>
        </w:rPr>
        <w:t>сработала?»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12 — Что я понял после первых проектов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Я раньше думал, что дизайнер должен уметь красиво рисовать.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lastRenderedPageBreak/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«Я раньше думал, что дизайнер должен уметь красиво рисовать.»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«Потом понял, что важнее уметь думать.»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«Потом — объяснять.»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«А потом понял, что клиент вообще не обязан понимать дизайн так, как понимаю его я.»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«И вот тогда работать стало сильно проще.»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0–5</w:t>
            </w:r>
          </w:p>
        </w:tc>
        <w:tc>
          <w:tcPr>
            <w:tcW w:w="2520" w:type="dxa"/>
          </w:tcPr>
          <w:p w:rsidR="008D0F2C" w:rsidRDefault="00884280">
            <w:r>
              <w:t>Старая работа</w:t>
            </w:r>
          </w:p>
        </w:tc>
        <w:tc>
          <w:tcPr>
            <w:tcW w:w="2520" w:type="dxa"/>
          </w:tcPr>
          <w:p w:rsidR="008D0F2C" w:rsidRDefault="00884280">
            <w:r>
              <w:t>Архив/первые проекты</w:t>
            </w:r>
          </w:p>
        </w:tc>
        <w:tc>
          <w:tcPr>
            <w:tcW w:w="2520" w:type="dxa"/>
          </w:tcPr>
          <w:p w:rsidR="008D0F2C" w:rsidRDefault="00884280">
            <w:r>
              <w:t>Slow zoom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5–11</w:t>
            </w:r>
          </w:p>
        </w:tc>
        <w:tc>
          <w:tcPr>
            <w:tcW w:w="2520" w:type="dxa"/>
          </w:tcPr>
          <w:p w:rsidR="008D0F2C" w:rsidRDefault="00884280">
            <w:r>
              <w:t>Думать</w:t>
            </w:r>
          </w:p>
        </w:tc>
        <w:tc>
          <w:tcPr>
            <w:tcW w:w="2520" w:type="dxa"/>
          </w:tcPr>
          <w:p w:rsidR="008D0F2C" w:rsidRDefault="00884280">
            <w:r>
              <w:t>Рабочий процесс</w:t>
            </w:r>
          </w:p>
        </w:tc>
        <w:tc>
          <w:tcPr>
            <w:tcW w:w="2520" w:type="dxa"/>
          </w:tcPr>
          <w:p w:rsidR="008D0F2C" w:rsidRDefault="00884280">
            <w:r>
              <w:t>B-roll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11–17</w:t>
            </w:r>
          </w:p>
        </w:tc>
        <w:tc>
          <w:tcPr>
            <w:tcW w:w="2520" w:type="dxa"/>
          </w:tcPr>
          <w:p w:rsidR="008D0F2C" w:rsidRDefault="00884280">
            <w:r>
              <w:t>Объяснять</w:t>
            </w:r>
          </w:p>
        </w:tc>
        <w:tc>
          <w:tcPr>
            <w:tcW w:w="2520" w:type="dxa"/>
          </w:tcPr>
          <w:p w:rsidR="008D0F2C" w:rsidRDefault="00884280">
            <w:r>
              <w:t>Созвон/презентация</w:t>
            </w:r>
          </w:p>
        </w:tc>
        <w:tc>
          <w:tcPr>
            <w:tcW w:w="2520" w:type="dxa"/>
          </w:tcPr>
          <w:p w:rsidR="008D0F2C" w:rsidRDefault="00884280">
            <w:r>
              <w:t>Cut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17–25</w:t>
            </w:r>
          </w:p>
        </w:tc>
        <w:tc>
          <w:tcPr>
            <w:tcW w:w="2520" w:type="dxa"/>
          </w:tcPr>
          <w:p w:rsidR="008D0F2C" w:rsidRDefault="00884280">
            <w:r>
              <w:t>Клиент</w:t>
            </w:r>
          </w:p>
        </w:tc>
        <w:tc>
          <w:tcPr>
            <w:tcW w:w="2520" w:type="dxa"/>
          </w:tcPr>
          <w:p w:rsidR="008D0F2C" w:rsidRDefault="00884280">
            <w:r>
              <w:t>Переписка/макет</w:t>
            </w:r>
          </w:p>
        </w:tc>
        <w:tc>
          <w:tcPr>
            <w:tcW w:w="2520" w:type="dxa"/>
          </w:tcPr>
          <w:p w:rsidR="008D0F2C" w:rsidRDefault="00884280">
            <w:r>
              <w:t>Screen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25–32</w:t>
            </w:r>
          </w:p>
        </w:tc>
        <w:tc>
          <w:tcPr>
            <w:tcW w:w="2520" w:type="dxa"/>
          </w:tcPr>
          <w:p w:rsidR="008D0F2C" w:rsidRDefault="00884280">
            <w:r>
              <w:t>Финальный вывод</w:t>
            </w:r>
          </w:p>
        </w:tc>
        <w:tc>
          <w:tcPr>
            <w:tcW w:w="2520" w:type="dxa"/>
          </w:tcPr>
          <w:p w:rsidR="008D0F2C" w:rsidRDefault="00884280">
            <w:r>
              <w:t>Ты за работой</w:t>
            </w:r>
          </w:p>
        </w:tc>
        <w:tc>
          <w:tcPr>
            <w:tcW w:w="2520" w:type="dxa"/>
          </w:tcPr>
          <w:p w:rsidR="008D0F2C" w:rsidRDefault="00884280">
            <w:r>
              <w:t>Спокойный кадр</w:t>
            </w:r>
          </w:p>
        </w:tc>
      </w:tr>
    </w:tbl>
    <w:p w:rsidR="008D0F2C" w:rsidRDefault="00884280">
      <w:r>
        <w:rPr>
          <w:b/>
        </w:rPr>
        <w:t xml:space="preserve">Стиль: </w:t>
      </w:r>
      <w:r>
        <w:t>Тёплый lifestyle + voice-over; минимум графики.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«Что ты понял после первых </w:t>
      </w:r>
      <w:proofErr w:type="gramStart"/>
      <w:r w:rsidRPr="00884280">
        <w:rPr>
          <w:lang w:val="ru-RU"/>
        </w:rPr>
        <w:t>проектов?»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13 — Что здесь было не так?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На первый взгляд здесь всё нормально.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«На первый взгляд здесь всё нормально.»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«Но вот здесь нет главного объекта.»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«Здесь слишком много конкурирующих элементов.»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«А </w:t>
      </w:r>
      <w:r>
        <w:t>CTA</w:t>
      </w:r>
      <w:r w:rsidRPr="00884280">
        <w:rPr>
          <w:lang w:val="ru-RU"/>
        </w:rPr>
        <w:t xml:space="preserve"> вообще теряется.»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«После трёх изменений композиция начинает работать.»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0–3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Старый дизайн</w:t>
            </w:r>
          </w:p>
        </w:tc>
        <w:tc>
          <w:tcPr>
            <w:tcW w:w="2520" w:type="dxa"/>
          </w:tcPr>
          <w:p w:rsidR="008D0F2C" w:rsidRDefault="00884280">
            <w:r>
              <w:t>Freeze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3–9</w:t>
            </w:r>
          </w:p>
        </w:tc>
        <w:tc>
          <w:tcPr>
            <w:tcW w:w="2520" w:type="dxa"/>
          </w:tcPr>
          <w:p w:rsidR="008D0F2C" w:rsidRDefault="00884280">
            <w:r>
              <w:t>Нет главного</w:t>
            </w:r>
          </w:p>
        </w:tc>
        <w:tc>
          <w:tcPr>
            <w:tcW w:w="2520" w:type="dxa"/>
          </w:tcPr>
          <w:p w:rsidR="008D0F2C" w:rsidRDefault="00884280">
            <w:r>
              <w:t>Разметка</w:t>
            </w:r>
          </w:p>
        </w:tc>
        <w:tc>
          <w:tcPr>
            <w:tcW w:w="2520" w:type="dxa"/>
          </w:tcPr>
          <w:p w:rsidR="008D0F2C" w:rsidRDefault="00884280">
            <w:r>
              <w:t>Красная зона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9–15</w:t>
            </w:r>
          </w:p>
        </w:tc>
        <w:tc>
          <w:tcPr>
            <w:tcW w:w="2520" w:type="dxa"/>
          </w:tcPr>
          <w:p w:rsidR="008D0F2C" w:rsidRDefault="00884280">
            <w:r>
              <w:t>Конкуренция</w:t>
            </w:r>
          </w:p>
        </w:tc>
        <w:tc>
          <w:tcPr>
            <w:tcW w:w="2520" w:type="dxa"/>
          </w:tcPr>
          <w:p w:rsidR="008D0F2C" w:rsidRDefault="00884280">
            <w:r>
              <w:t>Разметка</w:t>
            </w:r>
          </w:p>
        </w:tc>
        <w:tc>
          <w:tcPr>
            <w:tcW w:w="2520" w:type="dxa"/>
          </w:tcPr>
          <w:p w:rsidR="008D0F2C" w:rsidRDefault="00884280">
            <w:r>
              <w:t>Arrows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15–21</w:t>
            </w:r>
          </w:p>
        </w:tc>
        <w:tc>
          <w:tcPr>
            <w:tcW w:w="2520" w:type="dxa"/>
          </w:tcPr>
          <w:p w:rsidR="008D0F2C" w:rsidRDefault="00884280">
            <w:r>
              <w:t>CTA</w:t>
            </w:r>
          </w:p>
        </w:tc>
        <w:tc>
          <w:tcPr>
            <w:tcW w:w="2520" w:type="dxa"/>
          </w:tcPr>
          <w:p w:rsidR="008D0F2C" w:rsidRDefault="00884280">
            <w:r>
              <w:t>Разметка</w:t>
            </w:r>
          </w:p>
        </w:tc>
        <w:tc>
          <w:tcPr>
            <w:tcW w:w="2520" w:type="dxa"/>
          </w:tcPr>
          <w:p w:rsidR="008D0F2C" w:rsidRDefault="00884280">
            <w:r>
              <w:t>Zoom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21–30</w:t>
            </w:r>
          </w:p>
        </w:tc>
        <w:tc>
          <w:tcPr>
            <w:tcW w:w="2520" w:type="dxa"/>
          </w:tcPr>
          <w:p w:rsidR="008D0F2C" w:rsidRDefault="00884280">
            <w:r>
              <w:t>После</w:t>
            </w:r>
          </w:p>
        </w:tc>
        <w:tc>
          <w:tcPr>
            <w:tcW w:w="2520" w:type="dxa"/>
          </w:tcPr>
          <w:p w:rsidR="008D0F2C" w:rsidRDefault="00884280">
            <w:r>
              <w:t>Новая версия</w:t>
            </w:r>
          </w:p>
        </w:tc>
        <w:tc>
          <w:tcPr>
            <w:tcW w:w="2520" w:type="dxa"/>
          </w:tcPr>
          <w:p w:rsidR="008D0F2C" w:rsidRDefault="00884280">
            <w:r>
              <w:t>Step-by-step reveal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>Разбор с возможностью поставить паузу и самому найти ошибку.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«Нашёл все три до </w:t>
      </w:r>
      <w:proofErr w:type="gramStart"/>
      <w:r w:rsidRPr="00884280">
        <w:rPr>
          <w:lang w:val="ru-RU"/>
        </w:rPr>
        <w:t>объяснения?»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lastRenderedPageBreak/>
        <w:t>REEL</w:t>
      </w:r>
      <w:r w:rsidRPr="00884280">
        <w:rPr>
          <w:lang w:val="ru-RU"/>
        </w:rPr>
        <w:t xml:space="preserve"> 14 — Я тут немного поправил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Я тут буквально чуть-чуть поправил.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«Я тут буквально чуть-чуть поправил.»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Дизайнер открывает файл.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«Шрифты поменялись.»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«Сетка исчезла.»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«Цвета изменились.»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«Логотип растянут.»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Клиент: «Ну... чуть-чуть.»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Финал: «Чуть-чуть.»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0–4</w:t>
            </w:r>
          </w:p>
        </w:tc>
        <w:tc>
          <w:tcPr>
            <w:tcW w:w="2520" w:type="dxa"/>
          </w:tcPr>
          <w:p w:rsidR="008D0F2C" w:rsidRDefault="00884280">
            <w:r>
              <w:t>Фраза клиента</w:t>
            </w:r>
          </w:p>
        </w:tc>
        <w:tc>
          <w:tcPr>
            <w:tcW w:w="2520" w:type="dxa"/>
          </w:tcPr>
          <w:p w:rsidR="008D0F2C" w:rsidRDefault="00884280">
            <w:r>
              <w:t>Клиент</w:t>
            </w:r>
          </w:p>
        </w:tc>
        <w:tc>
          <w:tcPr>
            <w:tcW w:w="2520" w:type="dxa"/>
          </w:tcPr>
          <w:p w:rsidR="008D0F2C" w:rsidRDefault="00884280">
            <w:r>
              <w:t>Subtitle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4–9</w:t>
            </w:r>
          </w:p>
        </w:tc>
        <w:tc>
          <w:tcPr>
            <w:tcW w:w="2520" w:type="dxa"/>
          </w:tcPr>
          <w:p w:rsidR="008D0F2C" w:rsidRDefault="00884280">
            <w:r>
              <w:t>Открытие файла</w:t>
            </w:r>
          </w:p>
        </w:tc>
        <w:tc>
          <w:tcPr>
            <w:tcW w:w="2520" w:type="dxa"/>
          </w:tcPr>
          <w:p w:rsidR="008D0F2C" w:rsidRDefault="00884280">
            <w:r>
              <w:t>Экран</w:t>
            </w:r>
          </w:p>
        </w:tc>
        <w:tc>
          <w:tcPr>
            <w:tcW w:w="2520" w:type="dxa"/>
          </w:tcPr>
          <w:p w:rsidR="008D0F2C" w:rsidRDefault="00884280">
            <w:r>
              <w:t>Record scratch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9–14</w:t>
            </w:r>
          </w:p>
        </w:tc>
        <w:tc>
          <w:tcPr>
            <w:tcW w:w="2520" w:type="dxa"/>
          </w:tcPr>
          <w:p w:rsidR="008D0F2C" w:rsidRDefault="00884280">
            <w:r>
              <w:t>Шрифты</w:t>
            </w:r>
          </w:p>
        </w:tc>
        <w:tc>
          <w:tcPr>
            <w:tcW w:w="2520" w:type="dxa"/>
          </w:tcPr>
          <w:p w:rsidR="008D0F2C" w:rsidRDefault="00884280">
            <w:r>
              <w:t>Figma</w:t>
            </w:r>
          </w:p>
        </w:tc>
        <w:tc>
          <w:tcPr>
            <w:tcW w:w="2520" w:type="dxa"/>
          </w:tcPr>
          <w:p w:rsidR="008D0F2C" w:rsidRDefault="00884280">
            <w:r>
              <w:t>Красный X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14–19</w:t>
            </w:r>
          </w:p>
        </w:tc>
        <w:tc>
          <w:tcPr>
            <w:tcW w:w="2520" w:type="dxa"/>
          </w:tcPr>
          <w:p w:rsidR="008D0F2C" w:rsidRDefault="00884280">
            <w:r>
              <w:t>Сетка</w:t>
            </w:r>
          </w:p>
        </w:tc>
        <w:tc>
          <w:tcPr>
            <w:tcW w:w="2520" w:type="dxa"/>
          </w:tcPr>
          <w:p w:rsidR="008D0F2C" w:rsidRDefault="00884280">
            <w:r>
              <w:t>Figma</w:t>
            </w:r>
          </w:p>
        </w:tc>
        <w:tc>
          <w:tcPr>
            <w:tcW w:w="2520" w:type="dxa"/>
          </w:tcPr>
          <w:p w:rsidR="008D0F2C" w:rsidRDefault="00884280">
            <w:r>
              <w:t>Красный X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19–24</w:t>
            </w:r>
          </w:p>
        </w:tc>
        <w:tc>
          <w:tcPr>
            <w:tcW w:w="2520" w:type="dxa"/>
          </w:tcPr>
          <w:p w:rsidR="008D0F2C" w:rsidRDefault="00884280">
            <w:r>
              <w:t>Цвета</w:t>
            </w:r>
          </w:p>
        </w:tc>
        <w:tc>
          <w:tcPr>
            <w:tcW w:w="2520" w:type="dxa"/>
          </w:tcPr>
          <w:p w:rsidR="008D0F2C" w:rsidRDefault="00884280">
            <w:r>
              <w:t>Figma</w:t>
            </w:r>
          </w:p>
        </w:tc>
        <w:tc>
          <w:tcPr>
            <w:tcW w:w="2520" w:type="dxa"/>
          </w:tcPr>
          <w:p w:rsidR="008D0F2C" w:rsidRDefault="00884280">
            <w:r>
              <w:t>Красный X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24–29</w:t>
            </w:r>
          </w:p>
        </w:tc>
        <w:tc>
          <w:tcPr>
            <w:tcW w:w="2520" w:type="dxa"/>
          </w:tcPr>
          <w:p w:rsidR="008D0F2C" w:rsidRDefault="00884280">
            <w:r>
              <w:t>Логотип</w:t>
            </w:r>
          </w:p>
        </w:tc>
        <w:tc>
          <w:tcPr>
            <w:tcW w:w="2520" w:type="dxa"/>
          </w:tcPr>
          <w:p w:rsidR="008D0F2C" w:rsidRDefault="00884280">
            <w:r>
              <w:t>Растянутый логотип</w:t>
            </w:r>
          </w:p>
        </w:tc>
        <w:tc>
          <w:tcPr>
            <w:tcW w:w="2520" w:type="dxa"/>
          </w:tcPr>
          <w:p w:rsidR="008D0F2C" w:rsidRDefault="00884280">
            <w:r>
              <w:t>Zoom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29–33</w:t>
            </w:r>
          </w:p>
        </w:tc>
        <w:tc>
          <w:tcPr>
            <w:tcW w:w="2520" w:type="dxa"/>
          </w:tcPr>
          <w:p w:rsidR="008D0F2C" w:rsidRDefault="00884280">
            <w:r>
              <w:t>«Чуть-чуть»</w:t>
            </w:r>
          </w:p>
        </w:tc>
        <w:tc>
          <w:tcPr>
            <w:tcW w:w="2520" w:type="dxa"/>
          </w:tcPr>
          <w:p w:rsidR="008D0F2C" w:rsidRDefault="00884280">
            <w:r>
              <w:t>Клиент</w:t>
            </w:r>
          </w:p>
        </w:tc>
        <w:tc>
          <w:tcPr>
            <w:tcW w:w="2520" w:type="dxa"/>
          </w:tcPr>
          <w:p w:rsidR="008D0F2C" w:rsidRDefault="00884280">
            <w:r>
              <w:t>Тишина + взгляд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>Скетч с постепенным наращиванием абсурда.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«Если было — ставь </w:t>
      </w:r>
      <w:r>
        <w:t>🫠</w:t>
      </w:r>
      <w:r w:rsidRPr="00884280">
        <w:rPr>
          <w:lang w:val="ru-RU"/>
        </w:rPr>
        <w:t xml:space="preserve"> в </w:t>
      </w:r>
      <w:proofErr w:type="gramStart"/>
      <w:r w:rsidRPr="00884280">
        <w:rPr>
          <w:lang w:val="ru-RU"/>
        </w:rPr>
        <w:t>комментариях.»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15 — Лучший проект месяца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Проект, которым я реально доволен.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«Проект</w:t>
      </w:r>
      <w:r w:rsidR="00D71ED4">
        <w:rPr>
          <w:lang w:val="ru-RU"/>
        </w:rPr>
        <w:t xml:space="preserve"> который я делал в этом месяце</w:t>
      </w:r>
      <w:r w:rsidRPr="00884280">
        <w:rPr>
          <w:lang w:val="ru-RU"/>
        </w:rPr>
        <w:t>,</w:t>
      </w:r>
      <w:r w:rsidR="00D71ED4">
        <w:rPr>
          <w:lang w:val="ru-RU"/>
        </w:rPr>
        <w:t xml:space="preserve"> и</w:t>
      </w:r>
      <w:r w:rsidRPr="00884280">
        <w:rPr>
          <w:lang w:val="ru-RU"/>
        </w:rPr>
        <w:t xml:space="preserve"> которым я реально доволен.»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Показываем логотип.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Палитра.</w:t>
      </w:r>
    </w:p>
    <w:p w:rsidR="008D0F2C" w:rsidRPr="00884280" w:rsidRDefault="00884280">
      <w:pPr>
        <w:rPr>
          <w:lang w:val="ru-RU"/>
        </w:rPr>
      </w:pPr>
      <w:proofErr w:type="spellStart"/>
      <w:r w:rsidRPr="00884280">
        <w:rPr>
          <w:lang w:val="ru-RU"/>
        </w:rPr>
        <w:t>Типографика</w:t>
      </w:r>
      <w:proofErr w:type="spellEnd"/>
      <w:r w:rsidRPr="00884280">
        <w:rPr>
          <w:lang w:val="ru-RU"/>
        </w:rPr>
        <w:t>.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Носители.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Главный </w:t>
      </w:r>
      <w:proofErr w:type="spellStart"/>
      <w:r w:rsidRPr="00884280">
        <w:rPr>
          <w:lang w:val="ru-RU"/>
        </w:rPr>
        <w:t>визуал</w:t>
      </w:r>
      <w:proofErr w:type="spellEnd"/>
      <w:r w:rsidRPr="00884280">
        <w:rPr>
          <w:lang w:val="ru-RU"/>
        </w:rPr>
        <w:t>.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«Ещё проекты — в профиле.»</w:t>
      </w:r>
    </w:p>
    <w:p w:rsidR="008D0F2C" w:rsidRDefault="00884280">
      <w:proofErr w:type="spellStart"/>
      <w:r>
        <w:rPr>
          <w:b/>
        </w:rPr>
        <w:lastRenderedPageBreak/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0–2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Финальный hero</w:t>
            </w:r>
          </w:p>
        </w:tc>
        <w:tc>
          <w:tcPr>
            <w:tcW w:w="2520" w:type="dxa"/>
          </w:tcPr>
          <w:p w:rsidR="008D0F2C" w:rsidRDefault="00884280">
            <w:r>
              <w:t>Beat hit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2–4</w:t>
            </w:r>
          </w:p>
        </w:tc>
        <w:tc>
          <w:tcPr>
            <w:tcW w:w="2520" w:type="dxa"/>
          </w:tcPr>
          <w:p w:rsidR="008D0F2C" w:rsidRDefault="00884280">
            <w:r>
              <w:t>Логотип</w:t>
            </w:r>
          </w:p>
        </w:tc>
        <w:tc>
          <w:tcPr>
            <w:tcW w:w="2520" w:type="dxa"/>
          </w:tcPr>
          <w:p w:rsidR="008D0F2C" w:rsidRDefault="00884280">
            <w:r>
              <w:t>Крупный логотип</w:t>
            </w:r>
          </w:p>
        </w:tc>
        <w:tc>
          <w:tcPr>
            <w:tcW w:w="2520" w:type="dxa"/>
          </w:tcPr>
          <w:p w:rsidR="008D0F2C" w:rsidRDefault="00884280">
            <w:r>
              <w:t>Cut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4–6</w:t>
            </w:r>
          </w:p>
        </w:tc>
        <w:tc>
          <w:tcPr>
            <w:tcW w:w="2520" w:type="dxa"/>
          </w:tcPr>
          <w:p w:rsidR="008D0F2C" w:rsidRDefault="00884280">
            <w:r>
              <w:t>Палитра</w:t>
            </w:r>
          </w:p>
        </w:tc>
        <w:tc>
          <w:tcPr>
            <w:tcW w:w="2520" w:type="dxa"/>
          </w:tcPr>
          <w:p w:rsidR="008D0F2C" w:rsidRDefault="00884280">
            <w:r>
              <w:t>Swatches</w:t>
            </w:r>
          </w:p>
        </w:tc>
        <w:tc>
          <w:tcPr>
            <w:tcW w:w="2520" w:type="dxa"/>
          </w:tcPr>
          <w:p w:rsidR="008D0F2C" w:rsidRDefault="00884280">
            <w:r>
              <w:t>Slide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6–8</w:t>
            </w:r>
          </w:p>
        </w:tc>
        <w:tc>
          <w:tcPr>
            <w:tcW w:w="2520" w:type="dxa"/>
          </w:tcPr>
          <w:p w:rsidR="008D0F2C" w:rsidRDefault="00884280">
            <w:r>
              <w:t>Типографика</w:t>
            </w:r>
          </w:p>
        </w:tc>
        <w:tc>
          <w:tcPr>
            <w:tcW w:w="2520" w:type="dxa"/>
          </w:tcPr>
          <w:p w:rsidR="008D0F2C" w:rsidRDefault="00884280">
            <w:r>
              <w:t>Fonts</w:t>
            </w:r>
          </w:p>
        </w:tc>
        <w:tc>
          <w:tcPr>
            <w:tcW w:w="2520" w:type="dxa"/>
          </w:tcPr>
          <w:p w:rsidR="008D0F2C" w:rsidRDefault="00884280">
            <w:r>
              <w:t>Cut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8–11</w:t>
            </w:r>
          </w:p>
        </w:tc>
        <w:tc>
          <w:tcPr>
            <w:tcW w:w="2520" w:type="dxa"/>
          </w:tcPr>
          <w:p w:rsidR="008D0F2C" w:rsidRDefault="00884280">
            <w:r>
              <w:t>Носители</w:t>
            </w:r>
          </w:p>
        </w:tc>
        <w:tc>
          <w:tcPr>
            <w:tcW w:w="2520" w:type="dxa"/>
          </w:tcPr>
          <w:p w:rsidR="008D0F2C" w:rsidRDefault="00884280">
            <w:r>
              <w:t>Mockups</w:t>
            </w:r>
          </w:p>
        </w:tc>
        <w:tc>
          <w:tcPr>
            <w:tcW w:w="2520" w:type="dxa"/>
          </w:tcPr>
          <w:p w:rsidR="008D0F2C" w:rsidRDefault="00884280">
            <w:r>
              <w:t>Fast cuts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11–14</w:t>
            </w:r>
          </w:p>
        </w:tc>
        <w:tc>
          <w:tcPr>
            <w:tcW w:w="2520" w:type="dxa"/>
          </w:tcPr>
          <w:p w:rsidR="008D0F2C" w:rsidRDefault="00884280">
            <w:r>
              <w:t>Hero</w:t>
            </w:r>
          </w:p>
        </w:tc>
        <w:tc>
          <w:tcPr>
            <w:tcW w:w="2520" w:type="dxa"/>
          </w:tcPr>
          <w:p w:rsidR="008D0F2C" w:rsidRDefault="00884280">
            <w:r>
              <w:t>Главный визуал</w:t>
            </w:r>
          </w:p>
        </w:tc>
        <w:tc>
          <w:tcPr>
            <w:tcW w:w="2520" w:type="dxa"/>
          </w:tcPr>
          <w:p w:rsidR="008D0F2C" w:rsidRDefault="00884280">
            <w:r>
              <w:t>Slow zoom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14–16</w:t>
            </w:r>
          </w:p>
        </w:tc>
        <w:tc>
          <w:tcPr>
            <w:tcW w:w="2520" w:type="dxa"/>
          </w:tcPr>
          <w:p w:rsidR="008D0F2C" w:rsidRDefault="00884280">
            <w:r>
              <w:t>CTA</w:t>
            </w:r>
          </w:p>
        </w:tc>
        <w:tc>
          <w:tcPr>
            <w:tcW w:w="2520" w:type="dxa"/>
          </w:tcPr>
          <w:p w:rsidR="008D0F2C" w:rsidRDefault="00884280">
            <w:r>
              <w:t>Профиль/проект</w:t>
            </w:r>
          </w:p>
        </w:tc>
        <w:tc>
          <w:tcPr>
            <w:tcW w:w="2520" w:type="dxa"/>
          </w:tcPr>
          <w:p w:rsidR="008D0F2C" w:rsidRDefault="00884280">
            <w:r>
              <w:t>Clean end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 xml:space="preserve">Очень быстрый эстетический </w:t>
      </w:r>
      <w:r>
        <w:t>showcase</w:t>
      </w:r>
      <w:r w:rsidRPr="00884280">
        <w:rPr>
          <w:lang w:val="ru-RU"/>
        </w:rPr>
        <w:t>; 0.7–1.5 сек на кадр, минимум текста.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«Ещё проекты — в </w:t>
      </w:r>
      <w:proofErr w:type="gramStart"/>
      <w:r w:rsidRPr="00884280">
        <w:rPr>
          <w:lang w:val="ru-RU"/>
        </w:rPr>
        <w:t>профиле.»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pStyle w:val="21"/>
        <w:rPr>
          <w:lang w:val="ru-RU"/>
        </w:rPr>
      </w:pPr>
      <w:r>
        <w:t>REEL</w:t>
      </w:r>
      <w:r w:rsidRPr="00884280">
        <w:rPr>
          <w:lang w:val="ru-RU"/>
        </w:rPr>
        <w:t xml:space="preserve"> 16 — Почему я вообще этим занимаюсь</w:t>
      </w:r>
    </w:p>
    <w:p w:rsidR="008D0F2C" w:rsidRPr="00884280" w:rsidRDefault="00884280">
      <w:pPr>
        <w:rPr>
          <w:lang w:val="ru-RU"/>
        </w:rPr>
      </w:pPr>
      <w:r>
        <w:rPr>
          <w:b/>
        </w:rPr>
        <w:t>Hook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>Я вообще не собирался становиться дизайнером.</w:t>
      </w: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>Транскрипция: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«Я вообще не собирался становиться дизайнером.»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«Сначала мне просто нравилось делать что-то визуальное.»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«Потом появился первый проект.»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«Потом первый клиент.»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>«Потом проекты стали серьёзнее.»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«И самое смешное — я до сих пор иногда </w:t>
      </w:r>
      <w:bookmarkStart w:id="0" w:name="_GoBack"/>
      <w:bookmarkEnd w:id="0"/>
      <w:r w:rsidRPr="00884280">
        <w:rPr>
          <w:lang w:val="ru-RU"/>
        </w:rPr>
        <w:t>думаю, что только начал.»</w:t>
      </w:r>
    </w:p>
    <w:p w:rsidR="008D0F2C" w:rsidRDefault="00884280">
      <w:proofErr w:type="spellStart"/>
      <w:r>
        <w:rPr>
          <w:b/>
        </w:rPr>
        <w:t>Раскадровка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Тайминг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Текст / действие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Кадр / визуал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Монтаж / графика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0–4</w:t>
            </w:r>
          </w:p>
        </w:tc>
        <w:tc>
          <w:tcPr>
            <w:tcW w:w="2520" w:type="dxa"/>
          </w:tcPr>
          <w:p w:rsidR="008D0F2C" w:rsidRDefault="00884280">
            <w:r>
              <w:t>Hook</w:t>
            </w:r>
          </w:p>
        </w:tc>
        <w:tc>
          <w:tcPr>
            <w:tcW w:w="2520" w:type="dxa"/>
          </w:tcPr>
          <w:p w:rsidR="008D0F2C" w:rsidRDefault="00884280">
            <w:r>
              <w:t>Ты/архив</w:t>
            </w:r>
          </w:p>
        </w:tc>
        <w:tc>
          <w:tcPr>
            <w:tcW w:w="2520" w:type="dxa"/>
          </w:tcPr>
          <w:p w:rsidR="008D0F2C" w:rsidRDefault="00884280">
            <w:r>
              <w:t>Voice-over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4–9</w:t>
            </w:r>
          </w:p>
        </w:tc>
        <w:tc>
          <w:tcPr>
            <w:tcW w:w="2520" w:type="dxa"/>
          </w:tcPr>
          <w:p w:rsidR="008D0F2C" w:rsidRDefault="00884280">
            <w:r>
              <w:t>Начало</w:t>
            </w:r>
          </w:p>
        </w:tc>
        <w:tc>
          <w:tcPr>
            <w:tcW w:w="2520" w:type="dxa"/>
          </w:tcPr>
          <w:p w:rsidR="008D0F2C" w:rsidRDefault="00884280">
            <w:r>
              <w:t>Старые работы</w:t>
            </w:r>
          </w:p>
        </w:tc>
        <w:tc>
          <w:tcPr>
            <w:tcW w:w="2520" w:type="dxa"/>
          </w:tcPr>
          <w:p w:rsidR="008D0F2C" w:rsidRDefault="00884280">
            <w:r>
              <w:t>Film-like cut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9–15</w:t>
            </w:r>
          </w:p>
        </w:tc>
        <w:tc>
          <w:tcPr>
            <w:tcW w:w="2520" w:type="dxa"/>
          </w:tcPr>
          <w:p w:rsidR="008D0F2C" w:rsidRDefault="00884280">
            <w:r>
              <w:t>Первый проект</w:t>
            </w:r>
          </w:p>
        </w:tc>
        <w:tc>
          <w:tcPr>
            <w:tcW w:w="2520" w:type="dxa"/>
          </w:tcPr>
          <w:p w:rsidR="008D0F2C" w:rsidRDefault="00884280">
            <w:r>
              <w:t>Архив/скрин</w:t>
            </w:r>
          </w:p>
        </w:tc>
        <w:tc>
          <w:tcPr>
            <w:tcW w:w="2520" w:type="dxa"/>
          </w:tcPr>
          <w:p w:rsidR="008D0F2C" w:rsidRDefault="00884280">
            <w:r>
              <w:t>Slow pan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15–21</w:t>
            </w:r>
          </w:p>
        </w:tc>
        <w:tc>
          <w:tcPr>
            <w:tcW w:w="2520" w:type="dxa"/>
          </w:tcPr>
          <w:p w:rsidR="008D0F2C" w:rsidRDefault="00884280">
            <w:r>
              <w:t>Первые клиенты</w:t>
            </w:r>
          </w:p>
        </w:tc>
        <w:tc>
          <w:tcPr>
            <w:tcW w:w="2520" w:type="dxa"/>
          </w:tcPr>
          <w:p w:rsidR="008D0F2C" w:rsidRDefault="00884280">
            <w:r>
              <w:t>Переписка/работа</w:t>
            </w:r>
          </w:p>
        </w:tc>
        <w:tc>
          <w:tcPr>
            <w:tcW w:w="2520" w:type="dxa"/>
          </w:tcPr>
          <w:p w:rsidR="008D0F2C" w:rsidRDefault="00884280">
            <w:r>
              <w:t>Cut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21–28</w:t>
            </w:r>
          </w:p>
        </w:tc>
        <w:tc>
          <w:tcPr>
            <w:tcW w:w="2520" w:type="dxa"/>
          </w:tcPr>
          <w:p w:rsidR="008D0F2C" w:rsidRDefault="00884280">
            <w:r>
              <w:t>Сейчас</w:t>
            </w:r>
          </w:p>
        </w:tc>
        <w:tc>
          <w:tcPr>
            <w:tcW w:w="2520" w:type="dxa"/>
          </w:tcPr>
          <w:p w:rsidR="008D0F2C" w:rsidRDefault="00884280">
            <w:r>
              <w:t>Современные кейсы</w:t>
            </w:r>
          </w:p>
        </w:tc>
        <w:tc>
          <w:tcPr>
            <w:tcW w:w="2520" w:type="dxa"/>
          </w:tcPr>
          <w:p w:rsidR="008D0F2C" w:rsidRDefault="00884280">
            <w:r>
              <w:t>Faster montage</w:t>
            </w:r>
          </w:p>
        </w:tc>
      </w:tr>
      <w:tr w:rsidR="008D0F2C">
        <w:tc>
          <w:tcPr>
            <w:tcW w:w="2520" w:type="dxa"/>
          </w:tcPr>
          <w:p w:rsidR="008D0F2C" w:rsidRDefault="00884280">
            <w:r>
              <w:t>28–34</w:t>
            </w:r>
          </w:p>
        </w:tc>
        <w:tc>
          <w:tcPr>
            <w:tcW w:w="2520" w:type="dxa"/>
          </w:tcPr>
          <w:p w:rsidR="008D0F2C" w:rsidRDefault="00884280">
            <w:r>
              <w:t>Финал</w:t>
            </w:r>
          </w:p>
        </w:tc>
        <w:tc>
          <w:tcPr>
            <w:tcW w:w="2520" w:type="dxa"/>
          </w:tcPr>
          <w:p w:rsidR="008D0F2C" w:rsidRDefault="00884280">
            <w:r>
              <w:t>Ты за работой</w:t>
            </w:r>
          </w:p>
        </w:tc>
        <w:tc>
          <w:tcPr>
            <w:tcW w:w="2520" w:type="dxa"/>
          </w:tcPr>
          <w:p w:rsidR="008D0F2C" w:rsidRDefault="00884280">
            <w:r>
              <w:t>Тихий конец</w:t>
            </w:r>
          </w:p>
        </w:tc>
      </w:tr>
    </w:tbl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Стиль: </w:t>
      </w:r>
      <w:r w:rsidRPr="00884280">
        <w:rPr>
          <w:lang w:val="ru-RU"/>
        </w:rPr>
        <w:t xml:space="preserve">Самый личный ролик месяца. Тёплый, спокойный, без агрессивных </w:t>
      </w:r>
      <w:r>
        <w:t>captions</w:t>
      </w:r>
      <w:r w:rsidRPr="00884280">
        <w:rPr>
          <w:lang w:val="ru-RU"/>
        </w:rPr>
        <w:t>.</w:t>
      </w:r>
    </w:p>
    <w:p w:rsidR="008D0F2C" w:rsidRPr="00884280" w:rsidRDefault="00884280">
      <w:pPr>
        <w:rPr>
          <w:lang w:val="ru-RU"/>
        </w:rPr>
      </w:pPr>
      <w:r>
        <w:rPr>
          <w:b/>
        </w:rPr>
        <w:t>CTA</w:t>
      </w:r>
      <w:r w:rsidRPr="00884280">
        <w:rPr>
          <w:b/>
          <w:lang w:val="ru-RU"/>
        </w:rPr>
        <w:t xml:space="preserve">: </w:t>
      </w:r>
      <w:r w:rsidRPr="00884280">
        <w:rPr>
          <w:lang w:val="ru-RU"/>
        </w:rPr>
        <w:t xml:space="preserve">«Если интересно наблюдать за путём — оставайся </w:t>
      </w:r>
      <w:proofErr w:type="gramStart"/>
      <w:r w:rsidRPr="00884280">
        <w:rPr>
          <w:lang w:val="ru-RU"/>
        </w:rPr>
        <w:t>здесь.»</w:t>
      </w:r>
      <w:proofErr w:type="gramEnd"/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br w:type="page"/>
      </w:r>
    </w:p>
    <w:p w:rsidR="008D0F2C" w:rsidRPr="00884280" w:rsidRDefault="00884280">
      <w:pPr>
        <w:pStyle w:val="1"/>
        <w:rPr>
          <w:lang w:val="ru-RU"/>
        </w:rPr>
      </w:pPr>
      <w:r w:rsidRPr="00884280">
        <w:rPr>
          <w:lang w:val="ru-RU"/>
        </w:rPr>
        <w:lastRenderedPageBreak/>
        <w:t xml:space="preserve">8. </w:t>
      </w:r>
      <w:r>
        <w:t>Stories</w:t>
      </w:r>
      <w:r w:rsidRPr="00884280">
        <w:rPr>
          <w:lang w:val="ru-RU"/>
        </w:rPr>
        <w:t>: ежедневная система</w:t>
      </w:r>
    </w:p>
    <w:p w:rsidR="008D0F2C" w:rsidRPr="00884280" w:rsidRDefault="00884280">
      <w:pPr>
        <w:rPr>
          <w:lang w:val="ru-RU"/>
        </w:rPr>
      </w:pPr>
      <w:r>
        <w:t>Stories</w:t>
      </w:r>
      <w:r w:rsidRPr="00884280">
        <w:rPr>
          <w:lang w:val="ru-RU"/>
        </w:rPr>
        <w:t xml:space="preserve"> не должны быть вторым блогом с лекциями. Их задача — показать процесс, личность, доказательства работы и постоянно напоминать, что за дизайном стоит живой человек.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0F2C">
        <w:tc>
          <w:tcPr>
            <w:tcW w:w="2520" w:type="dxa"/>
            <w:shd w:val="clear" w:color="auto" w:fill="EDEDED"/>
          </w:tcPr>
          <w:p w:rsidR="008D0F2C" w:rsidRDefault="00884280">
            <w:proofErr w:type="spellStart"/>
            <w:r>
              <w:rPr>
                <w:b/>
              </w:rPr>
              <w:t>День</w:t>
            </w:r>
            <w:proofErr w:type="spellEnd"/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Фокус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Количество</w:t>
            </w:r>
          </w:p>
        </w:tc>
        <w:tc>
          <w:tcPr>
            <w:tcW w:w="2520" w:type="dxa"/>
            <w:shd w:val="clear" w:color="auto" w:fill="EDEDED"/>
          </w:tcPr>
          <w:p w:rsidR="008D0F2C" w:rsidRDefault="00884280">
            <w:r>
              <w:rPr>
                <w:b/>
              </w:rPr>
              <w:t>Структура</w:t>
            </w:r>
          </w:p>
        </w:tc>
      </w:tr>
      <w:tr w:rsidR="008D0F2C" w:rsidRPr="00884280">
        <w:tc>
          <w:tcPr>
            <w:tcW w:w="2520" w:type="dxa"/>
          </w:tcPr>
          <w:p w:rsidR="008D0F2C" w:rsidRDefault="00884280">
            <w:r>
              <w:t>Понедельник</w:t>
            </w:r>
          </w:p>
        </w:tc>
        <w:tc>
          <w:tcPr>
            <w:tcW w:w="2520" w:type="dxa"/>
          </w:tcPr>
          <w:p w:rsidR="008D0F2C" w:rsidRDefault="00884280">
            <w:r>
              <w:t>Рабочий старт</w:t>
            </w:r>
          </w:p>
        </w:tc>
        <w:tc>
          <w:tcPr>
            <w:tcW w:w="2520" w:type="dxa"/>
          </w:tcPr>
          <w:p w:rsidR="008D0F2C" w:rsidRDefault="00884280">
            <w:r>
              <w:t>3–5 сторис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Что делаю сегодня → кусок проекта → короткая мысль → вопрос/опрос</w:t>
            </w:r>
          </w:p>
        </w:tc>
      </w:tr>
      <w:tr w:rsidR="008D0F2C" w:rsidRPr="00884280">
        <w:tc>
          <w:tcPr>
            <w:tcW w:w="2520" w:type="dxa"/>
          </w:tcPr>
          <w:p w:rsidR="008D0F2C" w:rsidRDefault="00884280">
            <w:proofErr w:type="spellStart"/>
            <w:r>
              <w:t>Вторник</w:t>
            </w:r>
            <w:proofErr w:type="spellEnd"/>
          </w:p>
        </w:tc>
        <w:tc>
          <w:tcPr>
            <w:tcW w:w="2520" w:type="dxa"/>
          </w:tcPr>
          <w:p w:rsidR="008D0F2C" w:rsidRDefault="00884280">
            <w:r>
              <w:t>Мини-экспертность</w:t>
            </w:r>
          </w:p>
        </w:tc>
        <w:tc>
          <w:tcPr>
            <w:tcW w:w="2520" w:type="dxa"/>
          </w:tcPr>
          <w:p w:rsidR="008D0F2C" w:rsidRDefault="00884280">
            <w:r>
              <w:t>3–6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Один экран дизайна → «здесь специально сделал </w:t>
            </w:r>
            <w:r>
              <w:t>X</w:t>
            </w:r>
            <w:r w:rsidRPr="00884280">
              <w:rPr>
                <w:lang w:val="ru-RU"/>
              </w:rPr>
              <w:t>» → объяснение → слайдер/опрос</w:t>
            </w:r>
          </w:p>
        </w:tc>
      </w:tr>
      <w:tr w:rsidR="008D0F2C" w:rsidRPr="00884280">
        <w:tc>
          <w:tcPr>
            <w:tcW w:w="2520" w:type="dxa"/>
          </w:tcPr>
          <w:p w:rsidR="008D0F2C" w:rsidRDefault="00884280">
            <w:proofErr w:type="spellStart"/>
            <w:r>
              <w:t>Среда</w:t>
            </w:r>
            <w:proofErr w:type="spellEnd"/>
          </w:p>
        </w:tc>
        <w:tc>
          <w:tcPr>
            <w:tcW w:w="2520" w:type="dxa"/>
          </w:tcPr>
          <w:p w:rsidR="008D0F2C" w:rsidRDefault="00884280">
            <w:r>
              <w:t>Личное</w:t>
            </w:r>
          </w:p>
        </w:tc>
        <w:tc>
          <w:tcPr>
            <w:tcW w:w="2520" w:type="dxa"/>
          </w:tcPr>
          <w:p w:rsidR="008D0F2C" w:rsidRDefault="00884280">
            <w:r>
              <w:t>3–7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Рабочее место → кофе/прогулка → бытовой момент → короткий вывод</w:t>
            </w:r>
          </w:p>
        </w:tc>
      </w:tr>
      <w:tr w:rsidR="008D0F2C" w:rsidRPr="00884280">
        <w:tc>
          <w:tcPr>
            <w:tcW w:w="2520" w:type="dxa"/>
          </w:tcPr>
          <w:p w:rsidR="008D0F2C" w:rsidRDefault="00884280">
            <w:proofErr w:type="spellStart"/>
            <w:r>
              <w:t>Четверг</w:t>
            </w:r>
            <w:proofErr w:type="spellEnd"/>
          </w:p>
        </w:tc>
        <w:tc>
          <w:tcPr>
            <w:tcW w:w="2520" w:type="dxa"/>
          </w:tcPr>
          <w:p w:rsidR="008D0F2C" w:rsidRDefault="00884280">
            <w:r>
              <w:t>Интерактив</w:t>
            </w:r>
          </w:p>
        </w:tc>
        <w:tc>
          <w:tcPr>
            <w:tcW w:w="2520" w:type="dxa"/>
          </w:tcPr>
          <w:p w:rsidR="008D0F2C" w:rsidRDefault="00884280">
            <w:r>
              <w:t>3–5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>
              <w:t>A</w:t>
            </w:r>
            <w:r w:rsidRPr="00884280">
              <w:rPr>
                <w:lang w:val="ru-RU"/>
              </w:rPr>
              <w:t>/</w:t>
            </w:r>
            <w:r>
              <w:t>B</w:t>
            </w:r>
            <w:r w:rsidRPr="00884280">
              <w:rPr>
                <w:lang w:val="ru-RU"/>
              </w:rPr>
              <w:t xml:space="preserve"> вариант → голосование → результат → объяснение, почему выбрал вариант</w:t>
            </w:r>
          </w:p>
        </w:tc>
      </w:tr>
      <w:tr w:rsidR="008D0F2C" w:rsidRPr="00884280">
        <w:tc>
          <w:tcPr>
            <w:tcW w:w="2520" w:type="dxa"/>
          </w:tcPr>
          <w:p w:rsidR="008D0F2C" w:rsidRDefault="00884280">
            <w:proofErr w:type="spellStart"/>
            <w:r>
              <w:t>Пятница</w:t>
            </w:r>
            <w:proofErr w:type="spellEnd"/>
          </w:p>
        </w:tc>
        <w:tc>
          <w:tcPr>
            <w:tcW w:w="2520" w:type="dxa"/>
          </w:tcPr>
          <w:p w:rsidR="008D0F2C" w:rsidRDefault="00884280">
            <w:r>
              <w:t>Кейс</w:t>
            </w:r>
          </w:p>
        </w:tc>
        <w:tc>
          <w:tcPr>
            <w:tcW w:w="2520" w:type="dxa"/>
          </w:tcPr>
          <w:p w:rsidR="008D0F2C" w:rsidRDefault="00884280">
            <w:r>
              <w:t>4–7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Задача → процесс → фрагмент → финал → вопрос «показать весь кейс?»</w:t>
            </w:r>
          </w:p>
        </w:tc>
      </w:tr>
      <w:tr w:rsidR="008D0F2C" w:rsidRPr="00884280">
        <w:tc>
          <w:tcPr>
            <w:tcW w:w="2520" w:type="dxa"/>
          </w:tcPr>
          <w:p w:rsidR="008D0F2C" w:rsidRDefault="00884280">
            <w:proofErr w:type="spellStart"/>
            <w:r>
              <w:t>Суббота</w:t>
            </w:r>
            <w:proofErr w:type="spellEnd"/>
          </w:p>
        </w:tc>
        <w:tc>
          <w:tcPr>
            <w:tcW w:w="2520" w:type="dxa"/>
          </w:tcPr>
          <w:p w:rsidR="008D0F2C" w:rsidRDefault="00884280">
            <w:r>
              <w:t>Lifestyle</w:t>
            </w:r>
          </w:p>
        </w:tc>
        <w:tc>
          <w:tcPr>
            <w:tcW w:w="2520" w:type="dxa"/>
          </w:tcPr>
          <w:p w:rsidR="008D0F2C" w:rsidRDefault="00884280">
            <w:r>
              <w:t>2–5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Жизнь без попытки чему-то научить; можно показать хобби, город, покупки, отдых</w:t>
            </w:r>
          </w:p>
        </w:tc>
      </w:tr>
      <w:tr w:rsidR="008D0F2C" w:rsidRPr="00884280">
        <w:tc>
          <w:tcPr>
            <w:tcW w:w="2520" w:type="dxa"/>
          </w:tcPr>
          <w:p w:rsidR="008D0F2C" w:rsidRDefault="00884280">
            <w:proofErr w:type="spellStart"/>
            <w:r>
              <w:t>Воскресенье</w:t>
            </w:r>
            <w:proofErr w:type="spellEnd"/>
          </w:p>
        </w:tc>
        <w:tc>
          <w:tcPr>
            <w:tcW w:w="2520" w:type="dxa"/>
          </w:tcPr>
          <w:p w:rsidR="008D0F2C" w:rsidRDefault="00884280">
            <w:r>
              <w:t>Прогрев недели</w:t>
            </w:r>
          </w:p>
        </w:tc>
        <w:tc>
          <w:tcPr>
            <w:tcW w:w="2520" w:type="dxa"/>
          </w:tcPr>
          <w:p w:rsidR="008D0F2C" w:rsidRDefault="00884280">
            <w:r>
              <w:t>3–5</w:t>
            </w:r>
          </w:p>
        </w:tc>
        <w:tc>
          <w:tcPr>
            <w:tcW w:w="252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Что сделал → что готовится → </w:t>
            </w:r>
            <w:proofErr w:type="spellStart"/>
            <w:r w:rsidRPr="00884280">
              <w:rPr>
                <w:lang w:val="ru-RU"/>
              </w:rPr>
              <w:t>тизер</w:t>
            </w:r>
            <w:proofErr w:type="spellEnd"/>
            <w:r w:rsidRPr="00884280">
              <w:rPr>
                <w:lang w:val="ru-RU"/>
              </w:rPr>
              <w:t xml:space="preserve"> следующего проекта/ролика → </w:t>
            </w:r>
            <w:r>
              <w:t>CTA</w:t>
            </w:r>
            <w:r w:rsidRPr="00884280">
              <w:rPr>
                <w:lang w:val="ru-RU"/>
              </w:rPr>
              <w:t xml:space="preserve"> на реакцию</w:t>
            </w:r>
          </w:p>
        </w:tc>
      </w:tr>
    </w:tbl>
    <w:p w:rsidR="008D0F2C" w:rsidRDefault="00884280">
      <w:pPr>
        <w:pStyle w:val="21"/>
      </w:pPr>
      <w:r>
        <w:t>9. Шаблоны Stories</w:t>
      </w:r>
    </w:p>
    <w:p w:rsidR="008D0F2C" w:rsidRPr="00884280" w:rsidRDefault="00884280">
      <w:pPr>
        <w:pStyle w:val="a0"/>
        <w:ind w:left="0"/>
        <w:rPr>
          <w:lang w:val="ru-RU"/>
        </w:rPr>
      </w:pPr>
      <w:r>
        <w:t>A</w:t>
      </w:r>
      <w:r w:rsidRPr="00884280">
        <w:rPr>
          <w:lang w:val="ru-RU"/>
        </w:rPr>
        <w:t>/</w:t>
      </w:r>
      <w:r>
        <w:t>B</w:t>
      </w:r>
      <w:r w:rsidRPr="00884280">
        <w:rPr>
          <w:lang w:val="ru-RU"/>
        </w:rPr>
        <w:t xml:space="preserve">: «Какой вариант </w:t>
      </w:r>
      <w:proofErr w:type="gramStart"/>
      <w:r w:rsidRPr="00884280">
        <w:rPr>
          <w:lang w:val="ru-RU"/>
        </w:rPr>
        <w:t>сильнее?»</w:t>
      </w:r>
      <w:proofErr w:type="gramEnd"/>
      <w:r w:rsidRPr="00884280">
        <w:rPr>
          <w:lang w:val="ru-RU"/>
        </w:rPr>
        <w:t xml:space="preserve"> → голосование → через несколько часов показать свой выбор.</w:t>
      </w:r>
    </w:p>
    <w:p w:rsidR="008D0F2C" w:rsidRPr="00884280" w:rsidRDefault="00884280">
      <w:pPr>
        <w:pStyle w:val="a0"/>
        <w:ind w:left="0"/>
        <w:rPr>
          <w:lang w:val="ru-RU"/>
        </w:rPr>
      </w:pPr>
      <w:r>
        <w:t>Work</w:t>
      </w:r>
      <w:r w:rsidRPr="00884280">
        <w:rPr>
          <w:lang w:val="ru-RU"/>
        </w:rPr>
        <w:t xml:space="preserve"> </w:t>
      </w:r>
      <w:r>
        <w:t>in</w:t>
      </w:r>
      <w:r w:rsidRPr="00884280">
        <w:rPr>
          <w:lang w:val="ru-RU"/>
        </w:rPr>
        <w:t xml:space="preserve"> </w:t>
      </w:r>
      <w:r>
        <w:t>progress</w:t>
      </w:r>
      <w:r w:rsidRPr="00884280">
        <w:rPr>
          <w:lang w:val="ru-RU"/>
        </w:rPr>
        <w:t>: «Пока выглядит ужасно, но сейчас покажу, куда это идёт» → процесс → финал.</w:t>
      </w:r>
    </w:p>
    <w:p w:rsidR="008D0F2C" w:rsidRDefault="00884280">
      <w:pPr>
        <w:pStyle w:val="a0"/>
        <w:ind w:left="0"/>
      </w:pPr>
      <w:r w:rsidRPr="00884280">
        <w:rPr>
          <w:lang w:val="ru-RU"/>
        </w:rPr>
        <w:t xml:space="preserve">Разбор ошибки: один фрагмент макета → «видишь проблему?» </w:t>
      </w:r>
      <w:r>
        <w:t xml:space="preserve">→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следующей</w:t>
      </w:r>
      <w:proofErr w:type="spellEnd"/>
      <w:r>
        <w:t xml:space="preserve"> </w:t>
      </w:r>
      <w:proofErr w:type="spellStart"/>
      <w:r>
        <w:t>сторис</w:t>
      </w:r>
      <w:proofErr w:type="spellEnd"/>
      <w:r>
        <w:t>.</w:t>
      </w:r>
    </w:p>
    <w:p w:rsidR="008D0F2C" w:rsidRPr="00884280" w:rsidRDefault="00884280">
      <w:pPr>
        <w:pStyle w:val="a0"/>
        <w:ind w:left="0"/>
        <w:rPr>
          <w:lang w:val="ru-RU"/>
        </w:rPr>
      </w:pPr>
      <w:proofErr w:type="spellStart"/>
      <w:r w:rsidRPr="00884280">
        <w:rPr>
          <w:lang w:val="ru-RU"/>
        </w:rPr>
        <w:t>Закулисье</w:t>
      </w:r>
      <w:proofErr w:type="spellEnd"/>
      <w:r w:rsidRPr="00884280">
        <w:rPr>
          <w:lang w:val="ru-RU"/>
        </w:rPr>
        <w:t xml:space="preserve">: экран </w:t>
      </w:r>
      <w:proofErr w:type="spellStart"/>
      <w:r>
        <w:t>Figma</w:t>
      </w:r>
      <w:proofErr w:type="spellEnd"/>
      <w:r w:rsidRPr="00884280">
        <w:rPr>
          <w:lang w:val="ru-RU"/>
        </w:rPr>
        <w:t xml:space="preserve">, кофе, </w:t>
      </w:r>
      <w:proofErr w:type="spellStart"/>
      <w:r w:rsidRPr="00884280">
        <w:rPr>
          <w:lang w:val="ru-RU"/>
        </w:rPr>
        <w:t>созвон</w:t>
      </w:r>
      <w:proofErr w:type="spellEnd"/>
      <w:r w:rsidRPr="00884280">
        <w:rPr>
          <w:lang w:val="ru-RU"/>
        </w:rPr>
        <w:t>, подготовка съёмки — без обязательной экспертной мысли.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Вопросник: «Что больше всего бесит в работе с клиентами?» → ответы → реакция на 2–3 самых интересных.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Мягкая продажа: кейс → задача → результат → «если нужна похожая задача, можно написать мне в </w:t>
      </w:r>
      <w:r>
        <w:t>DM</w:t>
      </w:r>
      <w:r w:rsidRPr="00884280">
        <w:rPr>
          <w:lang w:val="ru-RU"/>
        </w:rPr>
        <w:t>».</w:t>
      </w:r>
    </w:p>
    <w:p w:rsidR="008D0F2C" w:rsidRDefault="00884280">
      <w:pPr>
        <w:pStyle w:val="1"/>
      </w:pPr>
      <w:r>
        <w:t>10. Правила производства Reels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D0F2C">
        <w:tc>
          <w:tcPr>
            <w:tcW w:w="5040" w:type="dxa"/>
            <w:shd w:val="clear" w:color="auto" w:fill="EDEDED"/>
          </w:tcPr>
          <w:p w:rsidR="008D0F2C" w:rsidRDefault="00884280">
            <w:r>
              <w:rPr>
                <w:b/>
              </w:rPr>
              <w:t>Этап</w:t>
            </w:r>
          </w:p>
        </w:tc>
        <w:tc>
          <w:tcPr>
            <w:tcW w:w="5040" w:type="dxa"/>
            <w:shd w:val="clear" w:color="auto" w:fill="EDEDED"/>
          </w:tcPr>
          <w:p w:rsidR="008D0F2C" w:rsidRDefault="00884280">
            <w:r>
              <w:rPr>
                <w:b/>
              </w:rPr>
              <w:t>Правило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r>
              <w:t>Идея</w:t>
            </w:r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Один ролик = одна мысль/одна эмоция/один конфликт.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r>
              <w:lastRenderedPageBreak/>
              <w:t>Hook</w:t>
            </w:r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Сильное утверждение, вопрос, конфликт или результат в первые 1–3 секунды.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proofErr w:type="spellStart"/>
            <w:r>
              <w:t>Кадр</w:t>
            </w:r>
            <w:proofErr w:type="spellEnd"/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Не держать один статичный кадр весь ролик; чередовать лицо, экран, объект и графику.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proofErr w:type="spellStart"/>
            <w:r>
              <w:t>Текст</w:t>
            </w:r>
            <w:proofErr w:type="spellEnd"/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Крупные </w:t>
            </w:r>
            <w:r>
              <w:t>captions</w:t>
            </w:r>
            <w:r w:rsidRPr="00884280">
              <w:rPr>
                <w:lang w:val="ru-RU"/>
              </w:rPr>
              <w:t>, короткие фразы, выделять ключевые слова.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proofErr w:type="spellStart"/>
            <w:r>
              <w:t>Монтаж</w:t>
            </w:r>
            <w:proofErr w:type="spellEnd"/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Динамичные ролики — 1–2 секунды на визуальный стимул; экспертные — 2–4 секунды.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proofErr w:type="spellStart"/>
            <w:r>
              <w:t>Звук</w:t>
            </w:r>
            <w:proofErr w:type="spellEnd"/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Голос всегда разборчивее музыки; комедия — музыка/эффекты как усилитель, а не замена шутке.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proofErr w:type="spellStart"/>
            <w:r>
              <w:t>Мемы</w:t>
            </w:r>
            <w:proofErr w:type="spellEnd"/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1–3 уместных вставки на ролик; </w:t>
            </w:r>
            <w:proofErr w:type="spellStart"/>
            <w:r w:rsidRPr="00884280">
              <w:rPr>
                <w:lang w:val="ru-RU"/>
              </w:rPr>
              <w:t>мем</w:t>
            </w:r>
            <w:proofErr w:type="spellEnd"/>
            <w:r w:rsidRPr="00884280">
              <w:rPr>
                <w:lang w:val="ru-RU"/>
              </w:rPr>
              <w:t xml:space="preserve"> должен усиливать смысл.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r>
              <w:t>CTA</w:t>
            </w:r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 xml:space="preserve">Действие должно соответствовать ролику: комментарий, сохранение, </w:t>
            </w:r>
            <w:proofErr w:type="spellStart"/>
            <w:r w:rsidRPr="00884280">
              <w:rPr>
                <w:lang w:val="ru-RU"/>
              </w:rPr>
              <w:t>репост</w:t>
            </w:r>
            <w:proofErr w:type="spellEnd"/>
            <w:r w:rsidRPr="00884280">
              <w:rPr>
                <w:lang w:val="ru-RU"/>
              </w:rPr>
              <w:t xml:space="preserve">, профиль или </w:t>
            </w:r>
            <w:r>
              <w:t>DM</w:t>
            </w:r>
            <w:r w:rsidRPr="00884280">
              <w:rPr>
                <w:lang w:val="ru-RU"/>
              </w:rPr>
              <w:t>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r>
              <w:t>Первая секунда</w:t>
            </w:r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Если возможно, сначала показать результат/конфликт, а объяснение дать после.</w:t>
            </w:r>
          </w:p>
        </w:tc>
      </w:tr>
      <w:tr w:rsidR="008D0F2C" w:rsidRPr="00884280">
        <w:tc>
          <w:tcPr>
            <w:tcW w:w="5040" w:type="dxa"/>
          </w:tcPr>
          <w:p w:rsidR="008D0F2C" w:rsidRDefault="00884280">
            <w:proofErr w:type="spellStart"/>
            <w:r>
              <w:t>Публикация</w:t>
            </w:r>
            <w:proofErr w:type="spellEnd"/>
          </w:p>
        </w:tc>
        <w:tc>
          <w:tcPr>
            <w:tcW w:w="504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После публикации первые комментарии и ответы использовать как материал для следующих роликов.</w:t>
            </w:r>
          </w:p>
        </w:tc>
      </w:tr>
    </w:tbl>
    <w:p w:rsidR="008D0F2C" w:rsidRPr="00884280" w:rsidRDefault="00884280">
      <w:pPr>
        <w:pStyle w:val="1"/>
        <w:rPr>
          <w:lang w:val="ru-RU"/>
        </w:rPr>
      </w:pPr>
      <w:r w:rsidRPr="00884280">
        <w:rPr>
          <w:lang w:val="ru-RU"/>
        </w:rPr>
        <w:t xml:space="preserve">11. Формула сильного </w:t>
      </w:r>
      <w:r>
        <w:t>Reels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0–2 сек — </w:t>
      </w:r>
      <w:r>
        <w:t>HOOK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2–5 сек — </w:t>
      </w:r>
      <w:r>
        <w:t>PATTERN</w:t>
      </w:r>
      <w:r w:rsidRPr="00884280">
        <w:rPr>
          <w:lang w:val="ru-RU"/>
        </w:rPr>
        <w:t xml:space="preserve"> </w:t>
      </w:r>
      <w:r>
        <w:t>INTERRUPT</w:t>
      </w:r>
      <w:r w:rsidRPr="00884280">
        <w:rPr>
          <w:lang w:val="ru-RU"/>
        </w:rPr>
        <w:t xml:space="preserve">: смена плана, объект, </w:t>
      </w:r>
      <w:proofErr w:type="spellStart"/>
      <w:r w:rsidRPr="00884280">
        <w:rPr>
          <w:lang w:val="ru-RU"/>
        </w:rPr>
        <w:t>мем</w:t>
      </w:r>
      <w:proofErr w:type="spellEnd"/>
      <w:r w:rsidRPr="00884280">
        <w:rPr>
          <w:lang w:val="ru-RU"/>
        </w:rPr>
        <w:t xml:space="preserve">, </w:t>
      </w:r>
      <w:r>
        <w:t>zoom</w:t>
      </w:r>
      <w:r w:rsidRPr="00884280">
        <w:rPr>
          <w:lang w:val="ru-RU"/>
        </w:rPr>
        <w:t xml:space="preserve"> или неожиданная деталь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5–20 сек — </w:t>
      </w:r>
      <w:r>
        <w:t>VALUE</w:t>
      </w:r>
      <w:r w:rsidRPr="00884280">
        <w:rPr>
          <w:lang w:val="ru-RU"/>
        </w:rPr>
        <w:t xml:space="preserve"> / </w:t>
      </w:r>
      <w:r>
        <w:t>CONFLICT</w:t>
      </w:r>
      <w:r w:rsidRPr="00884280">
        <w:rPr>
          <w:lang w:val="ru-RU"/>
        </w:rPr>
        <w:t>: раскрытие одной мысли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20–27 сек — </w:t>
      </w:r>
      <w:r>
        <w:t>PAYOFF</w:t>
      </w:r>
      <w:r w:rsidRPr="00884280">
        <w:rPr>
          <w:lang w:val="ru-RU"/>
        </w:rPr>
        <w:t xml:space="preserve">: результат, </w:t>
      </w:r>
      <w:r>
        <w:t>before</w:t>
      </w:r>
      <w:r w:rsidRPr="00884280">
        <w:rPr>
          <w:lang w:val="ru-RU"/>
        </w:rPr>
        <w:t>/</w:t>
      </w:r>
      <w:r>
        <w:t>after</w:t>
      </w:r>
      <w:r w:rsidRPr="00884280">
        <w:rPr>
          <w:lang w:val="ru-RU"/>
        </w:rPr>
        <w:t xml:space="preserve">, </w:t>
      </w:r>
      <w:r>
        <w:t>punchline</w:t>
      </w:r>
      <w:r w:rsidRPr="00884280">
        <w:rPr>
          <w:lang w:val="ru-RU"/>
        </w:rPr>
        <w:t xml:space="preserve"> или вывод</w:t>
      </w:r>
    </w:p>
    <w:p w:rsidR="008D0F2C" w:rsidRPr="00884280" w:rsidRDefault="00884280">
      <w:pPr>
        <w:rPr>
          <w:lang w:val="ru-RU"/>
        </w:rPr>
      </w:pPr>
      <w:r w:rsidRPr="00884280">
        <w:rPr>
          <w:lang w:val="ru-RU"/>
        </w:rPr>
        <w:t xml:space="preserve">27–35 сек — </w:t>
      </w:r>
      <w:r>
        <w:t>CTA</w:t>
      </w:r>
      <w:r w:rsidRPr="00884280">
        <w:rPr>
          <w:lang w:val="ru-RU"/>
        </w:rPr>
        <w:t>: конкретное действие</w:t>
      </w:r>
    </w:p>
    <w:p w:rsidR="008D0F2C" w:rsidRPr="00884280" w:rsidRDefault="00884280">
      <w:pPr>
        <w:pStyle w:val="1"/>
        <w:rPr>
          <w:lang w:val="ru-RU"/>
        </w:rPr>
      </w:pPr>
      <w:r w:rsidRPr="00884280">
        <w:rPr>
          <w:lang w:val="ru-RU"/>
        </w:rPr>
        <w:t>12. Аналитика после каждого ролика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D0F2C">
        <w:tc>
          <w:tcPr>
            <w:tcW w:w="3360" w:type="dxa"/>
            <w:shd w:val="clear" w:color="auto" w:fill="EDEDED"/>
          </w:tcPr>
          <w:p w:rsidR="008D0F2C" w:rsidRDefault="00884280">
            <w:proofErr w:type="spellStart"/>
            <w:r>
              <w:rPr>
                <w:b/>
              </w:rPr>
              <w:t>Метрика</w:t>
            </w:r>
            <w:proofErr w:type="spellEnd"/>
          </w:p>
        </w:tc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Что означает</w:t>
            </w:r>
          </w:p>
        </w:tc>
        <w:tc>
          <w:tcPr>
            <w:tcW w:w="3360" w:type="dxa"/>
            <w:shd w:val="clear" w:color="auto" w:fill="EDEDED"/>
          </w:tcPr>
          <w:p w:rsidR="008D0F2C" w:rsidRDefault="00884280">
            <w:r>
              <w:rPr>
                <w:b/>
              </w:rPr>
              <w:t>Что делать</w:t>
            </w:r>
          </w:p>
        </w:tc>
      </w:tr>
      <w:tr w:rsidR="008D0F2C" w:rsidRPr="00884280">
        <w:tc>
          <w:tcPr>
            <w:tcW w:w="3360" w:type="dxa"/>
          </w:tcPr>
          <w:p w:rsidR="008D0F2C" w:rsidRDefault="00884280">
            <w:r>
              <w:t>Удержание первых секунд</w:t>
            </w:r>
          </w:p>
        </w:tc>
        <w:tc>
          <w:tcPr>
            <w:tcW w:w="3360" w:type="dxa"/>
          </w:tcPr>
          <w:p w:rsidR="008D0F2C" w:rsidRDefault="00884280">
            <w:r>
              <w:t>Сработал ли hook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Если слабое — менять первые 1–3 секунды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просмотра</w:t>
            </w:r>
            <w:proofErr w:type="spellEnd"/>
          </w:p>
        </w:tc>
        <w:tc>
          <w:tcPr>
            <w:tcW w:w="3360" w:type="dxa"/>
          </w:tcPr>
          <w:p w:rsidR="008D0F2C" w:rsidRDefault="00884280">
            <w:r>
              <w:t>Насколько хорошо раскрывается мысль</w:t>
            </w:r>
          </w:p>
        </w:tc>
        <w:tc>
          <w:tcPr>
            <w:tcW w:w="3360" w:type="dxa"/>
          </w:tcPr>
          <w:p w:rsidR="008D0F2C" w:rsidRDefault="00884280">
            <w:r>
              <w:t>Убирать лишние фразы/паузы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r>
              <w:t>Досмотры</w:t>
            </w:r>
          </w:p>
        </w:tc>
        <w:tc>
          <w:tcPr>
            <w:tcW w:w="3360" w:type="dxa"/>
          </w:tcPr>
          <w:p w:rsidR="008D0F2C" w:rsidRDefault="00884280">
            <w:r>
              <w:t>Сила структуры и payoff</w:t>
            </w:r>
          </w:p>
        </w:tc>
        <w:tc>
          <w:tcPr>
            <w:tcW w:w="3360" w:type="dxa"/>
          </w:tcPr>
          <w:p w:rsidR="008D0F2C" w:rsidRDefault="00884280">
            <w:r>
              <w:t>Повторять удачную драматургию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r>
              <w:t>Сохранения</w:t>
            </w:r>
          </w:p>
        </w:tc>
        <w:tc>
          <w:tcPr>
            <w:tcW w:w="3360" w:type="dxa"/>
          </w:tcPr>
          <w:p w:rsidR="008D0F2C" w:rsidRDefault="00884280">
            <w:r>
              <w:t>Практическая ценность</w:t>
            </w:r>
          </w:p>
        </w:tc>
        <w:tc>
          <w:tcPr>
            <w:tcW w:w="3360" w:type="dxa"/>
          </w:tcPr>
          <w:p w:rsidR="008D0F2C" w:rsidRDefault="00884280">
            <w:r>
              <w:t>Развивать экспертные темы</w:t>
            </w:r>
          </w:p>
        </w:tc>
      </w:tr>
      <w:tr w:rsidR="008D0F2C">
        <w:tc>
          <w:tcPr>
            <w:tcW w:w="3360" w:type="dxa"/>
          </w:tcPr>
          <w:p w:rsidR="008D0F2C" w:rsidRDefault="00884280">
            <w:r>
              <w:t>Репосты</w:t>
            </w:r>
          </w:p>
        </w:tc>
        <w:tc>
          <w:tcPr>
            <w:tcW w:w="3360" w:type="dxa"/>
          </w:tcPr>
          <w:p w:rsidR="008D0F2C" w:rsidRDefault="00884280">
            <w:r>
              <w:t>Узнавание/эмоция</w:t>
            </w:r>
          </w:p>
        </w:tc>
        <w:tc>
          <w:tcPr>
            <w:tcW w:w="3360" w:type="dxa"/>
          </w:tcPr>
          <w:p w:rsidR="008D0F2C" w:rsidRDefault="00884280">
            <w:r>
              <w:t>Развивать юмор и POV</w:t>
            </w:r>
          </w:p>
        </w:tc>
      </w:tr>
      <w:tr w:rsidR="008D0F2C" w:rsidRPr="00884280">
        <w:tc>
          <w:tcPr>
            <w:tcW w:w="3360" w:type="dxa"/>
          </w:tcPr>
          <w:p w:rsidR="008D0F2C" w:rsidRDefault="00884280">
            <w:r>
              <w:t>Комментарии</w:t>
            </w:r>
          </w:p>
        </w:tc>
        <w:tc>
          <w:tcPr>
            <w:tcW w:w="3360" w:type="dxa"/>
          </w:tcPr>
          <w:p w:rsidR="008D0F2C" w:rsidRDefault="00884280">
            <w:r>
              <w:t>Дискуссионность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Добавлять выбор, спорный тезис или вопрос</w:t>
            </w:r>
          </w:p>
        </w:tc>
      </w:tr>
      <w:tr w:rsidR="008D0F2C" w:rsidRPr="00884280">
        <w:tc>
          <w:tcPr>
            <w:tcW w:w="3360" w:type="dxa"/>
          </w:tcPr>
          <w:p w:rsidR="008D0F2C" w:rsidRDefault="00884280">
            <w:proofErr w:type="spellStart"/>
            <w:r>
              <w:t>Переходы</w:t>
            </w:r>
            <w:proofErr w:type="spellEnd"/>
            <w:r>
              <w:t xml:space="preserve"> в </w:t>
            </w:r>
            <w:proofErr w:type="spellStart"/>
            <w:r>
              <w:t>профиль</w:t>
            </w:r>
            <w:proofErr w:type="spellEnd"/>
          </w:p>
        </w:tc>
        <w:tc>
          <w:tcPr>
            <w:tcW w:w="3360" w:type="dxa"/>
          </w:tcPr>
          <w:p w:rsidR="008D0F2C" w:rsidRDefault="00884280">
            <w:r>
              <w:t>Интерес к автору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Усиливать кейсы и личный образ</w:t>
            </w:r>
          </w:p>
        </w:tc>
      </w:tr>
      <w:tr w:rsidR="008D0F2C" w:rsidRPr="00884280">
        <w:tc>
          <w:tcPr>
            <w:tcW w:w="3360" w:type="dxa"/>
          </w:tcPr>
          <w:p w:rsidR="008D0F2C" w:rsidRDefault="00884280">
            <w:r>
              <w:t>DM/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3360" w:type="dxa"/>
          </w:tcPr>
          <w:p w:rsidR="008D0F2C" w:rsidRDefault="00884280">
            <w:r>
              <w:t>Коммерческий результат</w:t>
            </w:r>
          </w:p>
        </w:tc>
        <w:tc>
          <w:tcPr>
            <w:tcW w:w="3360" w:type="dxa"/>
          </w:tcPr>
          <w:p w:rsidR="008D0F2C" w:rsidRPr="00884280" w:rsidRDefault="00884280">
            <w:pPr>
              <w:rPr>
                <w:lang w:val="ru-RU"/>
              </w:rPr>
            </w:pPr>
            <w:r w:rsidRPr="00884280">
              <w:rPr>
                <w:lang w:val="ru-RU"/>
              </w:rPr>
              <w:t>Повторять темы, после которых люди обращаются</w:t>
            </w:r>
          </w:p>
        </w:tc>
      </w:tr>
    </w:tbl>
    <w:p w:rsidR="008D0F2C" w:rsidRDefault="00884280">
      <w:pPr>
        <w:pStyle w:val="1"/>
      </w:pPr>
      <w:r>
        <w:lastRenderedPageBreak/>
        <w:t>13. Итоги месяца: как масштабировать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Не оценивать успех только по просмотрам.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Выделить 3 лучших ролика по удержанию, 3 по </w:t>
      </w:r>
      <w:proofErr w:type="spellStart"/>
      <w:r w:rsidRPr="00884280">
        <w:rPr>
          <w:lang w:val="ru-RU"/>
        </w:rPr>
        <w:t>репостам</w:t>
      </w:r>
      <w:proofErr w:type="spellEnd"/>
      <w:r w:rsidRPr="00884280">
        <w:rPr>
          <w:lang w:val="ru-RU"/>
        </w:rPr>
        <w:t>/сохранениям и 3 по переходам/</w:t>
      </w:r>
      <w:r>
        <w:t>DM</w:t>
      </w:r>
      <w:r w:rsidRPr="00884280">
        <w:rPr>
          <w:lang w:val="ru-RU"/>
        </w:rPr>
        <w:t>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Если юмористическая рубрика даёт охват, не превращать весь профиль в юмор: использовать её как вход, а кейсами и </w:t>
      </w:r>
      <w:proofErr w:type="spellStart"/>
      <w:r w:rsidRPr="00884280">
        <w:rPr>
          <w:lang w:val="ru-RU"/>
        </w:rPr>
        <w:t>экспертностью</w:t>
      </w:r>
      <w:proofErr w:type="spellEnd"/>
      <w:r w:rsidRPr="00884280">
        <w:rPr>
          <w:lang w:val="ru-RU"/>
        </w:rPr>
        <w:t xml:space="preserve"> конвертировать внимание.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Если экспертные ролики дают много сохранений, делать продолжения на соседние темы.</w:t>
      </w:r>
    </w:p>
    <w:p w:rsidR="008D0F2C" w:rsidRDefault="00884280">
      <w:pPr>
        <w:pStyle w:val="a0"/>
        <w:ind w:left="0"/>
      </w:pPr>
      <w:r w:rsidRPr="00884280">
        <w:rPr>
          <w:lang w:val="ru-RU"/>
        </w:rPr>
        <w:t xml:space="preserve">Если кейсы дают переходы и </w:t>
      </w:r>
      <w:r>
        <w:t>DM</w:t>
      </w:r>
      <w:r w:rsidRPr="00884280">
        <w:rPr>
          <w:lang w:val="ru-RU"/>
        </w:rPr>
        <w:t xml:space="preserve">, увеличивать долю </w:t>
      </w:r>
      <w:r>
        <w:t>«</w:t>
      </w:r>
      <w:proofErr w:type="spellStart"/>
      <w:r>
        <w:t>Изнутри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».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Комментарии превращать в новые </w:t>
      </w:r>
      <w:r>
        <w:t>hooks</w:t>
      </w:r>
      <w:r w:rsidRPr="00884280">
        <w:rPr>
          <w:lang w:val="ru-RU"/>
        </w:rPr>
        <w:t xml:space="preserve"> и отдельные ролики.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 xml:space="preserve">Не менять одновременно тему, стиль, монтаж и </w:t>
      </w:r>
      <w:r>
        <w:t>CTA</w:t>
      </w:r>
      <w:r w:rsidRPr="00884280">
        <w:rPr>
          <w:lang w:val="ru-RU"/>
        </w:rPr>
        <w:t>: иначе невозможно понять, что именно повлияло на результат.</w:t>
      </w:r>
    </w:p>
    <w:p w:rsidR="008D0F2C" w:rsidRPr="00884280" w:rsidRDefault="00884280">
      <w:pPr>
        <w:pStyle w:val="a0"/>
        <w:ind w:left="0"/>
        <w:rPr>
          <w:lang w:val="ru-RU"/>
        </w:rPr>
      </w:pPr>
      <w:r w:rsidRPr="00884280">
        <w:rPr>
          <w:lang w:val="ru-RU"/>
        </w:rPr>
        <w:t>На второй месяц оставить сильнейшие 3–4 механики и тестировать новые варианты внутри них.</w:t>
      </w:r>
    </w:p>
    <w:p w:rsidR="008D0F2C" w:rsidRDefault="00884280">
      <w:pPr>
        <w:pStyle w:val="1"/>
      </w:pPr>
      <w:r>
        <w:t>14. Банк следующих тем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Почему красивый дизайн иногда не работает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Как понять, что клиент сам не знает, чего хочет</w:t>
      </w:r>
    </w:p>
    <w:p w:rsidR="008D0F2C" w:rsidRDefault="00884280">
      <w:pPr>
        <w:pStyle w:val="a0"/>
      </w:pPr>
      <w:r>
        <w:t xml:space="preserve">3 </w:t>
      </w:r>
      <w:proofErr w:type="spellStart"/>
      <w:r>
        <w:t>признака</w:t>
      </w:r>
      <w:proofErr w:type="spellEnd"/>
      <w:r>
        <w:t xml:space="preserve"> </w:t>
      </w:r>
      <w:proofErr w:type="spellStart"/>
      <w:r>
        <w:t>плохого</w:t>
      </w:r>
      <w:proofErr w:type="spellEnd"/>
      <w:r>
        <w:t xml:space="preserve"> ТЗ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Почему дизайнеру не нужен миллион программ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Что я всегда проверяю перед сдачей макета</w:t>
      </w:r>
    </w:p>
    <w:p w:rsidR="008D0F2C" w:rsidRDefault="00884280">
      <w:pPr>
        <w:pStyle w:val="a0"/>
      </w:pPr>
      <w:proofErr w:type="spellStart"/>
      <w:r>
        <w:t>Почему</w:t>
      </w:r>
      <w:proofErr w:type="spellEnd"/>
      <w:r>
        <w:t xml:space="preserve"> </w:t>
      </w:r>
      <w:proofErr w:type="spellStart"/>
      <w:r>
        <w:t>референс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копировать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Как понять, где в макете главный элемент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Что происходит, когда клиент говорит «давайте ещё вариант»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 xml:space="preserve">Я попросил </w:t>
      </w:r>
      <w:r>
        <w:t>AI</w:t>
      </w:r>
      <w:r w:rsidRPr="00884280">
        <w:rPr>
          <w:lang w:val="ru-RU"/>
        </w:rPr>
        <w:t xml:space="preserve"> улучшить мой дизайн — вот что получилось</w:t>
      </w:r>
    </w:p>
    <w:p w:rsidR="008D0F2C" w:rsidRDefault="00884280">
      <w:pPr>
        <w:pStyle w:val="a0"/>
      </w:pPr>
      <w:proofErr w:type="spellStart"/>
      <w:r>
        <w:t>Разбираю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>/</w:t>
      </w:r>
      <w:proofErr w:type="spellStart"/>
      <w:r>
        <w:t>упаковку</w:t>
      </w:r>
      <w:proofErr w:type="spellEnd"/>
      <w:r>
        <w:t xml:space="preserve"> </w:t>
      </w:r>
      <w:proofErr w:type="spellStart"/>
      <w:r>
        <w:t>известного</w:t>
      </w:r>
      <w:proofErr w:type="spellEnd"/>
      <w:r>
        <w:t xml:space="preserve"> </w:t>
      </w:r>
      <w:proofErr w:type="spellStart"/>
      <w:r>
        <w:t>бренда</w:t>
      </w:r>
      <w:proofErr w:type="spellEnd"/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 xml:space="preserve">5 вещей, которые я проверяю в </w:t>
      </w:r>
      <w:proofErr w:type="spellStart"/>
      <w:r w:rsidRPr="00884280">
        <w:rPr>
          <w:lang w:val="ru-RU"/>
        </w:rPr>
        <w:t>типографике</w:t>
      </w:r>
      <w:proofErr w:type="spellEnd"/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Почему минимализм — это не пустой экран</w:t>
      </w:r>
    </w:p>
    <w:p w:rsidR="008D0F2C" w:rsidRDefault="00884280">
      <w:pPr>
        <w:pStyle w:val="a0"/>
      </w:pPr>
      <w:proofErr w:type="spellStart"/>
      <w:r>
        <w:t>Как</w:t>
      </w:r>
      <w:proofErr w:type="spellEnd"/>
      <w:r>
        <w:t xml:space="preserve"> я </w:t>
      </w:r>
      <w:proofErr w:type="spellStart"/>
      <w:r>
        <w:t>выбираю</w:t>
      </w:r>
      <w:proofErr w:type="spellEnd"/>
      <w:r>
        <w:t xml:space="preserve"> </w:t>
      </w:r>
      <w:proofErr w:type="spellStart"/>
      <w:r>
        <w:t>референсы</w:t>
      </w:r>
      <w:proofErr w:type="spellEnd"/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Что делать, если клиенту не нравится дизайн</w:t>
      </w:r>
    </w:p>
    <w:p w:rsidR="008D0F2C" w:rsidRPr="00884280" w:rsidRDefault="00884280">
      <w:pPr>
        <w:pStyle w:val="a0"/>
        <w:rPr>
          <w:lang w:val="ru-RU"/>
        </w:rPr>
      </w:pPr>
      <w:r w:rsidRPr="00884280">
        <w:rPr>
          <w:lang w:val="ru-RU"/>
        </w:rPr>
        <w:t>Разница между «красиво» и «решает задачу»</w:t>
      </w:r>
    </w:p>
    <w:p w:rsidR="008D0F2C" w:rsidRPr="00884280" w:rsidRDefault="008D0F2C">
      <w:pPr>
        <w:rPr>
          <w:lang w:val="ru-RU"/>
        </w:rPr>
      </w:pPr>
    </w:p>
    <w:p w:rsidR="008D0F2C" w:rsidRPr="00884280" w:rsidRDefault="00884280">
      <w:pPr>
        <w:rPr>
          <w:lang w:val="ru-RU"/>
        </w:rPr>
      </w:pPr>
      <w:r w:rsidRPr="00884280">
        <w:rPr>
          <w:b/>
          <w:lang w:val="ru-RU"/>
        </w:rPr>
        <w:t xml:space="preserve">Примечание: </w:t>
      </w:r>
      <w:r w:rsidRPr="00884280">
        <w:rPr>
          <w:lang w:val="ru-RU"/>
        </w:rPr>
        <w:t>Сценарии выше — авторская адаптация механик из предоставленного анализа, а не дословное воспроизведение чужих роликов. Конкретные кейсы, цифры, проекты и личные истории в сценариях нужно заменить на реальные материалы профиля.</w:t>
      </w:r>
    </w:p>
    <w:sectPr w:rsidR="008D0F2C" w:rsidRPr="0088428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280"/>
    <w:rsid w:val="008D0F2C"/>
    <w:rsid w:val="00942B7C"/>
    <w:rsid w:val="00AA1D8D"/>
    <w:rsid w:val="00B47730"/>
    <w:rsid w:val="00CB0664"/>
    <w:rsid w:val="00D71E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10CDE"/>
  <w14:defaultImageDpi w14:val="300"/>
  <w15:docId w15:val="{202A128B-FAF2-400D-A749-DB86A4B0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2CB529-02D8-47D7-9CC2-F90C29D23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3390</Words>
  <Characters>19328</Characters>
  <Application>Microsoft Office Word</Application>
  <DocSecurity>0</DocSecurity>
  <Lines>161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2026-08-22T14:39:00Z</dcterms:modified>
  <cp:category/>
</cp:coreProperties>
</file>