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spacing w:after="320" w:before="0" w:lineRule="auto"/>
        <w:jc w:val="center"/>
        <w:rPr/>
      </w:pPr>
      <w:bookmarkStart w:colFirst="0" w:colLast="0" w:name="_heading=h.uj5gglkemmed" w:id="0"/>
      <w:bookmarkEnd w:id="0"/>
      <w:r w:rsidDel="00000000" w:rsidR="00000000" w:rsidRPr="00000000">
        <w:rPr>
          <w:b w:val="1"/>
          <w:bCs w:val="1"/>
          <w:color w:val="1d1b18"/>
          <w:sz w:val="52"/>
          <w:szCs w:val="52"/>
          <w:rtl w:val="0"/>
        </w:rPr>
        <w:t xml:space="preserve">Whispering Plumage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spacing w:after="0" w:before="0" w:line="240" w:lineRule="auto"/>
        <w:rPr>
          <w:b w:val="1"/>
          <w:bCs w:val="1"/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pStyle w:val="Heading2"/>
        <w:spacing w:after="80" w:before="400" w:lineRule="auto"/>
        <w:rPr/>
      </w:pPr>
      <w:bookmarkStart w:colFirst="0" w:colLast="0" w:name="_heading=h.88ythuruugll" w:id="1"/>
      <w:bookmarkEnd w:id="1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Dimensions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spacing w:after="120" w:before="0" w:lineRule="auto"/>
        <w:rPr>
          <w:b w:val="1"/>
          <w:bCs w:val="1"/>
          <w:color w:val="b3261e"/>
          <w:sz w:val="24"/>
          <w:szCs w:val="24"/>
        </w:rPr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17.5” width × 24.5” height × 1” depth</w:t>
      </w:r>
    </w:p>
    <w:p w:rsidR="00000000" w:rsidDel="00000000" w:rsidP="00000000" w:rsidRDefault="00000000" w:rsidRPr="00000000" w14:paraId="00000005">
      <w:pPr>
        <w:spacing w:after="120" w:before="0" w:lineRule="auto"/>
        <w:rPr>
          <w:b w:val="1"/>
          <w:bCs w:val="1"/>
          <w:color w:val="b3261e"/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pStyle w:val="Heading2"/>
        <w:spacing w:after="80" w:before="400" w:lineRule="auto"/>
        <w:rPr/>
      </w:pPr>
      <w:bookmarkStart w:colFirst="0" w:colLast="0" w:name="_heading=h.jh8wi98gixbx" w:id="2"/>
      <w:bookmarkEnd w:id="2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Material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spacing w:after="120" w:before="0" w:lineRule="auto"/>
        <w:rPr/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Soft Pastel on Paper in a wooden frame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pStyle w:val="Heading2"/>
        <w:spacing w:after="80" w:before="400" w:lineRule="auto"/>
        <w:rPr/>
      </w:pPr>
      <w:bookmarkStart w:colFirst="0" w:colLast="0" w:name="_heading=h.2kkrb9qgwkx7" w:id="3"/>
      <w:bookmarkEnd w:id="3"/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Long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In this painting, I wanted to move away from the usual bold colors and instead capture the gentler side of the peacock.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spacing w:after="0" w:before="0" w:line="240" w:lineRule="auto"/>
        <w:rPr>
          <w:sz w:val="16"/>
          <w:szCs w:val="1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Using soft pastels, I tried to reflect a sense of calm and stillness—like that quiet moment just before the peacock opens its feathers.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Discipline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Soft Pastel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Available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Short Description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after="160" w:before="0" w:line="276" w:lineRule="auto"/>
        <w:rPr/>
      </w:pPr>
      <w:r w:rsidDel="00000000" w:rsidR="00000000" w:rsidRPr="00000000">
        <w:rPr>
          <w:b w:val="0"/>
          <w:bCs w:val="0"/>
          <w:color w:val="1d1b18"/>
          <w:sz w:val="24"/>
          <w:szCs w:val="24"/>
          <w:rtl w:val="0"/>
        </w:rPr>
        <w:t xml:space="preserve">A soft pastel peacock reflecting calm and stillness.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Year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after="120" w:before="0" w:lineRule="auto"/>
        <w:rPr/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after="80" w:before="400" w:lineRule="auto"/>
        <w:rPr/>
      </w:pPr>
      <w:r w:rsidDel="00000000" w:rsidR="00000000" w:rsidRPr="00000000">
        <w:rPr>
          <w:b w:val="1"/>
          <w:bCs w:val="1"/>
          <w:color w:val="8a5a44"/>
          <w:sz w:val="30"/>
          <w:szCs w:val="30"/>
          <w:rtl w:val="0"/>
        </w:rPr>
        <w:t xml:space="preserve">One liner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spacing w:after="120" w:before="0" w:lineRule="auto"/>
        <w:rPr/>
      </w:pPr>
      <w:r w:rsidDel="00000000" w:rsidR="00000000" w:rsidRPr="00000000">
        <w:rPr>
          <w:b w:val="1"/>
          <w:bCs w:val="1"/>
          <w:color w:val="b3261e"/>
          <w:sz w:val="24"/>
          <w:szCs w:val="24"/>
          <w:rtl w:val="0"/>
        </w:rPr>
        <w:t xml:space="preserve">beauty speaks without a sound</w:t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customXml" Target="../customXML/item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cckyTvtJviGKMolp9R0sWLpxvng==">CgMxLjAyDmgudWo1Z2dsa2VtbWVkMg5oLjg4eXRodXJ1dWdsbDIOaC5qaDh3aTk4Z2l4YngyDmguMmtrcmI5cWd3a3g3OAByITF3VUlTQVhCUmo3X2ppY1FWZ3NNMHc0Y0V0bE53SnRibA==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