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B19DF" w14:textId="77777777" w:rsidR="00FD61B8" w:rsidRDefault="00FD61B8">
      <w:r>
        <w:t xml:space="preserve">This is a customized version of FFmpeg 3.4.2 which serves as a back end for native </w:t>
      </w:r>
      <w:hyperlink r:id="rId5" w:history="1">
        <w:r w:rsidRPr="00167934">
          <w:rPr>
            <w:rStyle w:val="Hyperlink"/>
          </w:rPr>
          <w:t>https://github.com/ric-sv/segment.generator.ffmpeg</w:t>
        </w:r>
      </w:hyperlink>
      <w:r>
        <w:t xml:space="preserve"> segmenter server.</w:t>
      </w:r>
    </w:p>
    <w:p w14:paraId="4E6C48FE" w14:textId="77777777" w:rsidR="00FD61B8" w:rsidRDefault="00FD61B8"/>
    <w:p w14:paraId="2B390EF8" w14:textId="77777777" w:rsidR="00FD61B8" w:rsidRDefault="00FD61B8">
      <w:r>
        <w:t xml:space="preserve">The following sources have been modified: </w:t>
      </w:r>
    </w:p>
    <w:p w14:paraId="46FFF9A3" w14:textId="77777777" w:rsidR="00FD61B8" w:rsidRDefault="00FD61B8"/>
    <w:p w14:paraId="6518CF3C" w14:textId="77777777" w:rsidR="00FD61B8" w:rsidRDefault="00FD61B8" w:rsidP="00FD61B8">
      <w:pPr>
        <w:pStyle w:val="ListParagraph"/>
        <w:numPr>
          <w:ilvl w:val="0"/>
          <w:numId w:val="1"/>
        </w:numPr>
      </w:pPr>
      <w:proofErr w:type="spellStart"/>
      <w:r w:rsidRPr="00FD61B8">
        <w:t>libavformat</w:t>
      </w:r>
      <w:proofErr w:type="spellEnd"/>
      <w:r w:rsidRPr="00FD61B8">
        <w:t>/</w:t>
      </w:r>
      <w:proofErr w:type="spellStart"/>
      <w:r w:rsidRPr="00FD61B8">
        <w:t>segment.c</w:t>
      </w:r>
      <w:proofErr w:type="spellEnd"/>
      <w:r>
        <w:t xml:space="preserve"> (segment muxer)</w:t>
      </w:r>
    </w:p>
    <w:p w14:paraId="03D315A8" w14:textId="77777777" w:rsidR="00FD61B8" w:rsidRDefault="00FD61B8" w:rsidP="00FD61B8">
      <w:pPr>
        <w:pStyle w:val="ListParagraph"/>
        <w:numPr>
          <w:ilvl w:val="0"/>
          <w:numId w:val="1"/>
        </w:numPr>
      </w:pPr>
      <w:proofErr w:type="spellStart"/>
      <w:r>
        <w:t>libavformat</w:t>
      </w:r>
      <w:proofErr w:type="spellEnd"/>
      <w:r>
        <w:t>/</w:t>
      </w:r>
      <w:proofErr w:type="spellStart"/>
      <w:r>
        <w:t>avformat.h</w:t>
      </w:r>
      <w:proofErr w:type="spellEnd"/>
    </w:p>
    <w:p w14:paraId="53F26DE0" w14:textId="77777777" w:rsidR="00FD61B8" w:rsidRDefault="00FD61B8"/>
    <w:p w14:paraId="166E0BC9" w14:textId="77777777" w:rsidR="004B4A96" w:rsidRDefault="004B4A96">
      <w:r>
        <w:t xml:space="preserve">This standalone build should produce a set of static Ffmpeg libraries for RPi0 target. </w:t>
      </w:r>
      <w:r w:rsidR="00E17C55">
        <w:t>N</w:t>
      </w:r>
      <w:r>
        <w:t>ative</w:t>
      </w:r>
      <w:r w:rsidR="00E17C55">
        <w:t xml:space="preserve"> build of</w:t>
      </w:r>
      <w:r>
        <w:t xml:space="preserve"> </w:t>
      </w:r>
      <w:proofErr w:type="spellStart"/>
      <w:proofErr w:type="gramStart"/>
      <w:r>
        <w:t>segment.generator</w:t>
      </w:r>
      <w:proofErr w:type="gramEnd"/>
      <w:r>
        <w:t>.ffmpeg</w:t>
      </w:r>
      <w:proofErr w:type="spellEnd"/>
      <w:r>
        <w:t xml:space="preserve"> </w:t>
      </w:r>
      <w:r w:rsidR="00E17C55">
        <w:t>needs to include</w:t>
      </w:r>
      <w:r>
        <w:t xml:space="preserve"> </w:t>
      </w:r>
      <w:r w:rsidR="00E17C55">
        <w:t xml:space="preserve">these libraries in </w:t>
      </w:r>
      <w:proofErr w:type="spellStart"/>
      <w:r w:rsidR="00E17C55">
        <w:t>gcc</w:t>
      </w:r>
      <w:proofErr w:type="spellEnd"/>
      <w:r w:rsidR="00E17C55">
        <w:t>/g++ link options.</w:t>
      </w:r>
    </w:p>
    <w:p w14:paraId="16C6D698" w14:textId="77777777" w:rsidR="004B4A96" w:rsidRDefault="004B4A96"/>
    <w:p w14:paraId="65233E03" w14:textId="77777777" w:rsidR="00E17C55" w:rsidRPr="00E17C55" w:rsidRDefault="00E17C55">
      <w:pPr>
        <w:rPr>
          <w:u w:val="single"/>
        </w:rPr>
      </w:pPr>
      <w:r w:rsidRPr="00E17C55">
        <w:rPr>
          <w:u w:val="single"/>
        </w:rPr>
        <w:t xml:space="preserve">Building ffmpeg libs </w:t>
      </w:r>
    </w:p>
    <w:p w14:paraId="140EED28" w14:textId="77777777" w:rsidR="00E17C55" w:rsidRDefault="00E17C55">
      <w:r>
        <w:t xml:space="preserve">Initial commit of the tree is a clone of cross-compile build configuration. Detailed instructions on how cross-build the libraries </w:t>
      </w:r>
      <w:r w:rsidR="009C1220">
        <w:t>on</w:t>
      </w:r>
      <w:r>
        <w:t xml:space="preserve"> </w:t>
      </w:r>
      <w:proofErr w:type="spellStart"/>
      <w:r>
        <w:t>Debian</w:t>
      </w:r>
      <w:proofErr w:type="spellEnd"/>
      <w:r>
        <w:t xml:space="preserve"> VM </w:t>
      </w:r>
      <w:r w:rsidR="009C1220">
        <w:t>host and/</w:t>
      </w:r>
      <w:r>
        <w:t xml:space="preserve">or </w:t>
      </w:r>
      <w:r w:rsidR="009C1220">
        <w:t>to build t</w:t>
      </w:r>
      <w:bookmarkStart w:id="0" w:name="_GoBack"/>
      <w:bookmarkEnd w:id="0"/>
      <w:r w:rsidR="009C1220">
        <w:t xml:space="preserve">hem </w:t>
      </w:r>
      <w:r>
        <w:t xml:space="preserve">natively on RPI0 will be published later. </w:t>
      </w:r>
    </w:p>
    <w:p w14:paraId="1BACD8DF" w14:textId="77777777" w:rsidR="00E17C55" w:rsidRDefault="00E17C55"/>
    <w:p w14:paraId="5108A579" w14:textId="77777777" w:rsidR="004B4A96" w:rsidRDefault="004B4A96">
      <w:pPr>
        <w:rPr>
          <w:u w:val="single"/>
        </w:rPr>
      </w:pPr>
      <w:r w:rsidRPr="004B4A96">
        <w:rPr>
          <w:u w:val="single"/>
        </w:rPr>
        <w:t>Under the hood</w:t>
      </w:r>
    </w:p>
    <w:p w14:paraId="53C0F137" w14:textId="77777777" w:rsidR="00E17C55" w:rsidRDefault="00E17C55" w:rsidP="00E17C55">
      <w:r>
        <w:t>Modified segment mu</w:t>
      </w:r>
      <w:r w:rsidRPr="00FD61B8">
        <w:t>xer calls back the segmenter app at the end of each split and sends along the required data</w:t>
      </w:r>
      <w:r>
        <w:t>.</w:t>
      </w:r>
      <w:r>
        <w:t xml:space="preserve"> The callback functions are implemented in the segmenter app, and they are registered with muxer when the app initializes ffmpeg infrastructure.</w:t>
      </w:r>
    </w:p>
    <w:p w14:paraId="2BF2B827" w14:textId="77777777" w:rsidR="00E17C55" w:rsidRDefault="00E17C55" w:rsidP="00E17C55"/>
    <w:p w14:paraId="198F7C99" w14:textId="77777777" w:rsidR="00E17C55" w:rsidRPr="004B4A96" w:rsidRDefault="00E17C55">
      <w:pPr>
        <w:rPr>
          <w:u w:val="single"/>
        </w:rPr>
      </w:pPr>
    </w:p>
    <w:p w14:paraId="30ABB78D" w14:textId="77777777" w:rsidR="00FD61B8" w:rsidRDefault="00FD61B8">
      <w:r>
        <w:t>New ffmpeg</w:t>
      </w:r>
      <w:r w:rsidRPr="00FD61B8">
        <w:t xml:space="preserve"> copy segment muxer splits the incoming </w:t>
      </w:r>
      <w:r>
        <w:t xml:space="preserve">MPEG-TS </w:t>
      </w:r>
      <w:r w:rsidRPr="00FD61B8">
        <w:t xml:space="preserve">stream into </w:t>
      </w:r>
      <w:r>
        <w:t xml:space="preserve">short TS </w:t>
      </w:r>
      <w:r w:rsidRPr="00FD61B8">
        <w:t>segments.</w:t>
      </w:r>
      <w:r>
        <w:t xml:space="preserve"> </w:t>
      </w:r>
      <w:r w:rsidR="004B4A96">
        <w:t>Actual segment duration depends on camera exposure mode.</w:t>
      </w:r>
      <w:r w:rsidR="004B4A96">
        <w:t xml:space="preserve"> Internally each segment represents a GOP cut from a source TS at I-frame boundary. Each segment starts with an I-frame, and the rest of the frames are P-frames. </w:t>
      </w:r>
    </w:p>
    <w:sectPr w:rsidR="00FD61B8" w:rsidSect="00D40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F05F4"/>
    <w:multiLevelType w:val="hybridMultilevel"/>
    <w:tmpl w:val="8A347BD0"/>
    <w:lvl w:ilvl="0" w:tplc="61A69B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1B8"/>
    <w:rsid w:val="004B4A96"/>
    <w:rsid w:val="009C1220"/>
    <w:rsid w:val="00D409DD"/>
    <w:rsid w:val="00E17C55"/>
    <w:rsid w:val="00EA6946"/>
    <w:rsid w:val="00FD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AEE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1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6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ric-sv/segment.generator.ffmpe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198</Words>
  <Characters>1132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2018-07-19T20:38:00Z</dcterms:created>
  <dcterms:modified xsi:type="dcterms:W3CDTF">2018-07-19T21:11:00Z</dcterms:modified>
</cp:coreProperties>
</file>