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9F91" w14:textId="128BAE44" w:rsidR="00015013" w:rsidRPr="00015013" w:rsidRDefault="00015013" w:rsidP="00015013">
      <w:pPr>
        <w:spacing w:before="100" w:beforeAutospacing="1" w:after="0" w:line="240" w:lineRule="auto"/>
        <w:ind w:firstLine="270"/>
        <w:rPr>
          <w:b/>
          <w:bCs/>
          <w:i/>
          <w:iCs/>
        </w:rPr>
      </w:pPr>
      <w:r w:rsidRPr="00015013">
        <w:rPr>
          <w:b/>
          <w:bCs/>
          <w:i/>
          <w:iCs/>
        </w:rPr>
        <w:t xml:space="preserve">Organization </w:t>
      </w:r>
      <w:r w:rsidR="002548CC">
        <w:rPr>
          <w:b/>
          <w:bCs/>
          <w:i/>
          <w:iCs/>
        </w:rPr>
        <w:t xml:space="preserve">and Interviewee </w:t>
      </w:r>
      <w:r w:rsidRPr="00015013">
        <w:rPr>
          <w:b/>
          <w:bCs/>
          <w:i/>
          <w:iCs/>
        </w:rPr>
        <w:t>Name:</w:t>
      </w:r>
    </w:p>
    <w:sdt>
      <w:sdtPr>
        <w:id w:val="1468704334"/>
        <w:placeholder>
          <w:docPart w:val="93119FD316664A408F28086844515E7B"/>
        </w:placeholder>
        <w:text w:multiLine="1"/>
      </w:sdtPr>
      <w:sdtEndPr/>
      <w:sdtContent>
        <w:p w14:paraId="2E3E226B" w14:textId="1CDCCFAE" w:rsidR="00015013" w:rsidRDefault="00FB5DD2" w:rsidP="0001501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Brian Snodgrass - </w:t>
          </w:r>
          <w:r w:rsidR="009F62FD">
            <w:t>DISA FSO</w:t>
          </w:r>
        </w:p>
      </w:sdtContent>
    </w:sdt>
    <w:p w14:paraId="7F9FF8BC" w14:textId="05CAF9E6" w:rsidR="0048784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type of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(vulnerability, specific compliance programs, OVAL, XCCDF, etc.)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 you authoring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and for what operating systems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 xml:space="preserve"> or applications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AE4AB2" w14:paraId="31005F9E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895377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BAD1A86" w14:textId="243142B5" w:rsidR="00AE4AB2" w:rsidRDefault="00E13C91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ADF3BA8" w14:textId="3BBC4FE6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AE4AB2" w14:paraId="6E89B4BB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99844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6610417" w14:textId="6B14C1C6" w:rsidR="00AE4AB2" w:rsidRDefault="00E13C91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2E6E271" w14:textId="1BB3846A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AE4AB2" w14:paraId="7DE12550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20721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3E7662B" w14:textId="5A98769B" w:rsidR="00AE4AB2" w:rsidRDefault="00AE4AB2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F475051" w14:textId="62BF3D07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Content (Specify Below)</w:t>
            </w:r>
          </w:p>
        </w:tc>
      </w:tr>
      <w:tr w:rsidR="00AE4AB2" w14:paraId="5FAF0EE3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088653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16171DD" w14:textId="2EE6A885" w:rsidR="00AE4AB2" w:rsidRDefault="00E13C91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5259F23E" w14:textId="01F109ED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Program Content (Specify Below)</w:t>
            </w:r>
          </w:p>
        </w:tc>
      </w:tr>
      <w:tr w:rsidR="00AE4AB2" w14:paraId="634A669B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56627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721F0D5" w14:textId="3A8C41E0" w:rsidR="00AE4AB2" w:rsidRDefault="00AE4AB2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0C20D9A6" w14:textId="5F5E4CD1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p w14:paraId="19936306" w14:textId="46FA3559" w:rsidR="00AE4AB2" w:rsidRDefault="00E13C91" w:rsidP="003E0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Compliance content for </w:t>
      </w:r>
      <w:sdt>
        <w:sdtPr>
          <w:id w:val="-361360933"/>
          <w:lock w:val="sdtLocked"/>
          <w:placeholder>
            <w:docPart w:val="A57253E0BF4447C2B210FA8996541097"/>
          </w:placeholder>
          <w:text w:multiLine="1"/>
        </w:sdtPr>
        <w:sdtEndPr/>
        <w:sdtContent>
          <w:r>
            <w:t>RMF requirements.</w:t>
          </w:r>
          <w:r w:rsidR="00B85380">
            <w:t xml:space="preserve"> No vulnerabil</w:t>
          </w:r>
          <w:r w:rsidR="008D38E9">
            <w:t>ity content.</w:t>
          </w:r>
          <w:r>
            <w:t xml:space="preserve"> </w:t>
          </w:r>
        </w:sdtContent>
      </w:sdt>
    </w:p>
    <w:p w14:paraId="7BC878DB" w14:textId="40300F40" w:rsidR="002B7BB7" w:rsidRDefault="00F9427D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Approximately how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many </w:t>
      </w:r>
      <w:r w:rsidR="00015013">
        <w:rPr>
          <w:rFonts w:ascii="Times New Roman" w:eastAsia="Times New Roman" w:hAnsi="Times New Roman" w:cs="Times New Roman"/>
          <w:sz w:val="24"/>
          <w:szCs w:val="24"/>
        </w:rPr>
        <w:t>SCAP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authors are there in your organization?</w:t>
      </w:r>
    </w:p>
    <w:tbl>
      <w:tblPr>
        <w:tblStyle w:val="TableGrid"/>
        <w:tblW w:w="4909" w:type="pct"/>
        <w:tblInd w:w="265" w:type="dxa"/>
        <w:tblLook w:val="04A0" w:firstRow="1" w:lastRow="0" w:firstColumn="1" w:lastColumn="0" w:noHBand="0" w:noVBand="1"/>
      </w:tblPr>
      <w:tblGrid>
        <w:gridCol w:w="810"/>
        <w:gridCol w:w="8370"/>
      </w:tblGrid>
      <w:tr w:rsidR="00D90365" w14:paraId="2848C108" w14:textId="77777777" w:rsidTr="00D90365">
        <w:tc>
          <w:tcPr>
            <w:tcW w:w="441" w:type="pct"/>
          </w:tcPr>
          <w:p w14:paraId="40ECB2E3" w14:textId="4799C5CB" w:rsidR="00D90365" w:rsidRPr="00B627D2" w:rsidRDefault="00E13C91" w:rsidP="0001501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559" w:type="pct"/>
          </w:tcPr>
          <w:p w14:paraId="4E90E908" w14:textId="57DC7E78" w:rsidR="00D90365" w:rsidRDefault="00D90365" w:rsidP="000150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D90365" w14:paraId="7FB2D5B1" w14:textId="77777777" w:rsidTr="00D90365">
        <w:tc>
          <w:tcPr>
            <w:tcW w:w="441" w:type="pct"/>
          </w:tcPr>
          <w:p w14:paraId="754401CD" w14:textId="1EFE2D66" w:rsidR="00D90365" w:rsidRPr="00B627D2" w:rsidRDefault="00E13C91" w:rsidP="00B627D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559" w:type="pct"/>
          </w:tcPr>
          <w:p w14:paraId="5ABF8088" w14:textId="53977A84" w:rsidR="00D90365" w:rsidRDefault="00D90365" w:rsidP="00B627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D90365" w14:paraId="06E7E685" w14:textId="77777777" w:rsidTr="00D90365">
        <w:tc>
          <w:tcPr>
            <w:tcW w:w="441" w:type="pct"/>
          </w:tcPr>
          <w:p w14:paraId="25543082" w14:textId="54C17CDD" w:rsidR="00D90365" w:rsidRDefault="008D38E9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4559" w:type="pct"/>
          </w:tcPr>
          <w:p w14:paraId="29D5B75B" w14:textId="28CA4417"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 create all types of SCAP content</w:t>
            </w:r>
          </w:p>
        </w:tc>
      </w:tr>
      <w:tr w:rsidR="00D90365" w14:paraId="54F13538" w14:textId="77777777" w:rsidTr="00D90365">
        <w:tc>
          <w:tcPr>
            <w:tcW w:w="441" w:type="pct"/>
          </w:tcPr>
          <w:p w14:paraId="7C102FE3" w14:textId="36DFC7BA" w:rsidR="00D90365" w:rsidRPr="00B627D2" w:rsidRDefault="008D38E9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</w:p>
        </w:tc>
        <w:tc>
          <w:tcPr>
            <w:tcW w:w="4559" w:type="pct"/>
          </w:tcPr>
          <w:p w14:paraId="58872DB4" w14:textId="1585FECD"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Content Type Below)</w:t>
            </w:r>
          </w:p>
        </w:tc>
      </w:tr>
    </w:tbl>
    <w:sdt>
      <w:sdtPr>
        <w:id w:val="-1606340293"/>
        <w:placeholder>
          <w:docPart w:val="A5E6AB540597469CA555ACD3CDE76BCC"/>
        </w:placeholder>
        <w:showingPlcHdr/>
        <w:text w:multiLine="1"/>
      </w:sdtPr>
      <w:sdtEndPr/>
      <w:sdtContent>
        <w:p w14:paraId="70F4EE71" w14:textId="77777777" w:rsidR="003E0ECA" w:rsidRDefault="003E0ECA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3BF09519" w14:textId="135CCC18" w:rsidR="003E0EC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areas of content authoring are the most difficult for your authors?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3E0ECA" w14:paraId="4D076AEB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4048323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0E92AD5" w14:textId="2F60A755" w:rsidR="003E0ECA" w:rsidRDefault="00E13C91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C1CEEF2" w14:textId="7A21696F" w:rsidR="003E0ECA" w:rsidRDefault="003E0ECA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Getting content to run on multiple OVAL engines</w:t>
            </w:r>
          </w:p>
        </w:tc>
      </w:tr>
      <w:tr w:rsidR="003503D8" w14:paraId="4BEC3359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885017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6D22B41" w14:textId="6E82D260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7D25AA5" w14:textId="165947BA" w:rsidR="003503D8" w:rsidRPr="00F9427D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XML that validates</w:t>
            </w:r>
          </w:p>
        </w:tc>
      </w:tr>
      <w:tr w:rsidR="003E0ECA" w14:paraId="3098160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438725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09D96C5" w14:textId="77777777"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8ADDA2F" w14:textId="2E65E6F0" w:rsidR="003E0ECA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what XML elements to populate</w:t>
            </w:r>
          </w:p>
        </w:tc>
      </w:tr>
      <w:tr w:rsidR="003E0ECA" w14:paraId="4E56BBBD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49030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591623B" w14:textId="77777777"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57255EA" w14:textId="4369015B"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difficult to know what OVAL schemas to use</w:t>
            </w:r>
          </w:p>
        </w:tc>
      </w:tr>
      <w:tr w:rsidR="003E0ECA" w14:paraId="17E46365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809228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06D114E" w14:textId="65DD8D69" w:rsidR="003E0ECA" w:rsidRDefault="00E13C91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233DE0C3" w14:textId="77777777"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2062852718"/>
        <w:placeholder>
          <w:docPart w:val="7F24D8C6DF8D427996ED7AF08023F73F"/>
        </w:placeholder>
        <w:text w:multiLine="1"/>
      </w:sdtPr>
      <w:sdtEndPr/>
      <w:sdtContent>
        <w:p w14:paraId="2FC5E944" w14:textId="360BB213" w:rsidR="003E0ECA" w:rsidRDefault="00E13C91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OVAL is difficult to write. </w:t>
          </w:r>
        </w:p>
      </w:sdtContent>
    </w:sdt>
    <w:p w14:paraId="4D9A9E4A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13AAAEF" w14:textId="48B11C61" w:rsidR="002B7BB7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What automation 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ould assist </w:t>
      </w:r>
      <w:r w:rsidR="00266575" w:rsidRPr="00196F1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in the authoring of the content that you are developing?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88236D" w14:paraId="122F9353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35001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A511F63" w14:textId="77777777"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52E0982" w14:textId="3C4B9D74" w:rsidR="0088236D" w:rsidRPr="006C033C" w:rsidRDefault="0088236D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Automate creation of simple, common elements (registry key checks</w:t>
            </w:r>
            <w:r w:rsidR="006C033C" w:rsidRPr="006C033C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8236D" w14:paraId="00A753B0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430076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6339B7D" w14:textId="75683B9C" w:rsidR="0088236D" w:rsidRDefault="00E13C91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44E0D710" w14:textId="74CAE065" w:rsidR="0088236D" w:rsidRPr="006C033C" w:rsidRDefault="006C033C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macros that can be defined for common actions</w:t>
            </w:r>
          </w:p>
        </w:tc>
      </w:tr>
      <w:tr w:rsidR="0088236D" w14:paraId="7130618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8307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E42365E" w14:textId="03A905F5" w:rsidR="0088236D" w:rsidRDefault="00E13C91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3D2C8D2A" w14:textId="6B5E92FC" w:rsidR="0088236D" w:rsidRPr="006C033C" w:rsidRDefault="006C033C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automated filing and tracking of versions to simplify reuse</w:t>
            </w:r>
          </w:p>
        </w:tc>
      </w:tr>
      <w:tr w:rsidR="003503D8" w14:paraId="6F7C904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325821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0EDC928" w14:textId="23ADECAA" w:rsidR="003503D8" w:rsidRDefault="003503D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6D4AF3EC" w14:textId="6A3EE458"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templates</w:t>
            </w:r>
          </w:p>
        </w:tc>
      </w:tr>
      <w:tr w:rsidR="003503D8" w14:paraId="5D7CE32B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9449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61E24BF" w14:textId="2351FC72" w:rsidR="003503D8" w:rsidRDefault="003503D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D749B76" w14:textId="71862C93"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managing complex structures</w:t>
            </w:r>
          </w:p>
        </w:tc>
      </w:tr>
      <w:tr w:rsidR="008A74E8" w14:paraId="7572D027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391647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ADC5957" w14:textId="365CC209" w:rsidR="008A74E8" w:rsidRDefault="00E13C91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125C2E8F" w14:textId="100C7354" w:rsidR="008A74E8" w:rsidRDefault="008A74E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88236D" w14:paraId="1D76D00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12893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81980E8" w14:textId="7269C1E2" w:rsidR="0088236D" w:rsidRDefault="00E13C91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3573259D" w14:textId="77777777" w:rsidR="0088236D" w:rsidRDefault="0088236D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250422274"/>
        <w:placeholder>
          <w:docPart w:val="6320E041E6ED48CA92B3E0A228432A51"/>
        </w:placeholder>
        <w:text w:multiLine="1"/>
      </w:sdtPr>
      <w:sdtEndPr/>
      <w:sdtContent>
        <w:p w14:paraId="5D107098" w14:textId="02F1D925" w:rsidR="003E0ECA" w:rsidRPr="002B7BB7" w:rsidRDefault="00E13C91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Ability to wrap OVAL around something like a bash or </w:t>
          </w:r>
          <w:proofErr w:type="spellStart"/>
          <w:r>
            <w:t>powershell</w:t>
          </w:r>
          <w:proofErr w:type="spellEnd"/>
          <w:r>
            <w:t xml:space="preserve"> script. That is the one roadblock that we run into when we don’t have an OVAL test for it. Cmdlet test in OVAL doesn’t go far enough for PowerShell.</w:t>
          </w:r>
        </w:p>
      </w:sdtContent>
    </w:sdt>
    <w:p w14:paraId="42BC51EA" w14:textId="31908FA4" w:rsidR="002B7BB7" w:rsidRPr="00196F14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customizations to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existing 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or 3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party SCAP content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do you perform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562718517"/>
        <w:placeholder>
          <w:docPart w:val="64FC73A3AF8F466281537CD7A95045A6"/>
        </w:placeholder>
        <w:text w:multiLine="1"/>
      </w:sdtPr>
      <w:sdtEndPr/>
      <w:sdtContent>
        <w:p w14:paraId="063C935F" w14:textId="6D317238" w:rsidR="00A3435A" w:rsidRPr="002B7BB7" w:rsidRDefault="00E13C91" w:rsidP="00A3435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None. </w:t>
          </w:r>
          <w:r w:rsidR="00D1277E">
            <w:t>DISA a</w:t>
          </w:r>
          <w:r>
            <w:t>uthor</w:t>
          </w:r>
          <w:r w:rsidR="00D1277E">
            <w:t>s</w:t>
          </w:r>
          <w:r>
            <w:t xml:space="preserve"> all o</w:t>
          </w:r>
          <w:r w:rsidR="00D1277E">
            <w:t>f their</w:t>
          </w:r>
          <w:r>
            <w:t xml:space="preserve"> content.</w:t>
          </w:r>
        </w:p>
      </w:sdtContent>
    </w:sdt>
    <w:p w14:paraId="5BC89D44" w14:textId="3CB3DB5F" w:rsidR="00F9427D" w:rsidRPr="00196F14" w:rsidRDefault="00F9427D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How do you store the content you create? 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7B5F0A" w14:paraId="19F4D27B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012637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38D6568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42783E24" w14:textId="262FADB3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irectories in a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B5F0A" w14:paraId="387260E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351994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03B85A2" w14:textId="13587FE2" w:rsidR="007B5F0A" w:rsidRDefault="00E13C91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66828698" w14:textId="559B03FA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7B5F0A" w14:paraId="2C7C0F27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155486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6FBE558" w14:textId="2F6FF9CC" w:rsidR="007B5F0A" w:rsidRDefault="00E13C91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589A24A1" w14:textId="57D5A3D6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is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scanning tools</w:t>
            </w:r>
          </w:p>
        </w:tc>
      </w:tr>
      <w:tr w:rsidR="007B5F0A" w14:paraId="034E957A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4709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E5E1CC4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6B825D9F" w14:textId="491E6EA4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r w:rsidR="003503D8">
              <w:rPr>
                <w:rFonts w:ascii="Times New Roman" w:eastAsia="Times New Roman" w:hAnsi="Times New Roman" w:cs="Times New Roman"/>
                <w:sz w:val="24"/>
                <w:szCs w:val="24"/>
              </w:rPr>
              <w:t>/Other Source Control Mechanism (Specify Below)</w:t>
            </w:r>
          </w:p>
        </w:tc>
      </w:tr>
      <w:tr w:rsidR="003503D8" w14:paraId="4502F345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17129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1BFF360" w14:textId="09DC3D97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1BE89759" w14:textId="358D7680"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7B5F0A" w14:paraId="6963711D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81364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8C90E68" w14:textId="192343C9" w:rsidR="007B5F0A" w:rsidRDefault="00E13C91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543AA89D" w14:textId="77777777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647510943"/>
        <w:placeholder>
          <w:docPart w:val="D70841D92A19430DADD8E7BE1678BD3C"/>
        </w:placeholder>
        <w:text w:multiLine="1"/>
      </w:sdtPr>
      <w:sdtEndPr/>
      <w:sdtContent>
        <w:p w14:paraId="26F75CD3" w14:textId="5364DF35" w:rsidR="007B5F0A" w:rsidRDefault="00AA7897" w:rsidP="007B5F0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Will implement</w:t>
          </w:r>
          <w:r w:rsidR="00E13C91">
            <w:t xml:space="preserve"> a GitHub</w:t>
          </w:r>
          <w:r>
            <w:t>-</w:t>
          </w:r>
          <w:r w:rsidR="00E13C91">
            <w:t>like solution</w:t>
          </w:r>
          <w:r>
            <w:t xml:space="preserve"> soon</w:t>
          </w:r>
          <w:r w:rsidR="00E13C91">
            <w:t>.</w:t>
          </w:r>
        </w:p>
      </w:sdtContent>
    </w:sdt>
    <w:p w14:paraId="74A3C0D8" w14:textId="65803A99" w:rsidR="002B7BB7" w:rsidRPr="00196F14" w:rsidRDefault="00E477E8" w:rsidP="00D90365">
      <w:pPr>
        <w:pStyle w:val="ListParagraph"/>
        <w:numPr>
          <w:ilvl w:val="0"/>
          <w:numId w:val="8"/>
        </w:numPr>
        <w:spacing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From which 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 xml:space="preserve">external SCAP sources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d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>o you collect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554688023"/>
        <w:placeholder>
          <w:docPart w:val="4F187E4D884B45BD948B92F0533D2DD5"/>
        </w:placeholder>
        <w:text w:multiLine="1"/>
      </w:sdtPr>
      <w:sdtEndPr/>
      <w:sdtContent>
        <w:p w14:paraId="3F9852BE" w14:textId="45630503" w:rsidR="007B5F0A" w:rsidRPr="002B7BB7" w:rsidRDefault="00E13C91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None.</w:t>
          </w:r>
        </w:p>
      </w:sdtContent>
    </w:sdt>
    <w:p w14:paraId="0B13E870" w14:textId="6D143CD3" w:rsidR="0029017E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 tools do you use to create SCAP content</w:t>
      </w:r>
      <w:r w:rsidR="0029017E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>What enhancements, if any, would you like to see with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your current tools?</w:t>
      </w:r>
    </w:p>
    <w:sdt>
      <w:sdtPr>
        <w:id w:val="-1437672230"/>
        <w:placeholder>
          <w:docPart w:val="9BB1968ED83B4E1B964F97E52E8E29E1"/>
        </w:placeholder>
        <w:text w:multiLine="1"/>
      </w:sdtPr>
      <w:sdtEndPr/>
      <w:sdtContent>
        <w:p w14:paraId="098E96FC" w14:textId="709AE8E1" w:rsidR="00196F14" w:rsidRDefault="00A27323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DISA authoring tools are proprietary</w:t>
          </w:r>
          <w:r w:rsidR="008C798F">
            <w:t>; r</w:t>
          </w:r>
          <w:r w:rsidR="00E13C91">
            <w:t>each out to Leland</w:t>
          </w:r>
          <w:r w:rsidR="008C798F">
            <w:t xml:space="preserve"> </w:t>
          </w:r>
          <w:proofErr w:type="spellStart"/>
          <w:r w:rsidR="008C798F">
            <w:t>Stanke</w:t>
          </w:r>
          <w:proofErr w:type="spellEnd"/>
          <w:r w:rsidR="00E13C91">
            <w:t>.</w:t>
          </w:r>
        </w:p>
      </w:sdtContent>
    </w:sdt>
    <w:p w14:paraId="4B95FDA5" w14:textId="44AB725E" w:rsidR="00E477E8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How willing would you be to change the tools that you are currently using if a general-purpose SCAP authoring solution was to be developed?</w:t>
      </w:r>
    </w:p>
    <w:sdt>
      <w:sdtPr>
        <w:id w:val="-1804062465"/>
        <w:placeholder>
          <w:docPart w:val="0C59102392174335BBD12ABC4FCB120E"/>
        </w:placeholder>
        <w:text w:multiLine="1"/>
      </w:sdtPr>
      <w:sdtEndPr/>
      <w:sdtContent>
        <w:p w14:paraId="00C2BF97" w14:textId="08BE5E71" w:rsidR="00196F14" w:rsidRDefault="008C798F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Same as #8</w:t>
          </w:r>
        </w:p>
      </w:sdtContent>
    </w:sdt>
    <w:p w14:paraId="75929F61" w14:textId="0A39D3B2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476E43D" w14:textId="3FB749AF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Are there any challenges your organization would face when adopting a new SCAP authoring solution?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196F14" w14:paraId="6890405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54081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9C27129" w14:textId="24B02AAD" w:rsidR="00196F14" w:rsidRDefault="00C2789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237C09CA" w14:textId="5CCCE4F7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 lock-in</w:t>
            </w:r>
          </w:p>
        </w:tc>
      </w:tr>
      <w:tr w:rsidR="003503D8" w14:paraId="3F86D6DE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84755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E80739F" w14:textId="24B5CEDE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00E07F78" w14:textId="78C45747"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 Lock-in</w:t>
            </w:r>
          </w:p>
        </w:tc>
      </w:tr>
      <w:tr w:rsidR="00196F14" w14:paraId="4A7CA797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9100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100CE55" w14:textId="6B5BEBF9" w:rsidR="00196F14" w:rsidRDefault="00C2789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16F83101" w14:textId="0C340922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 internal tool development</w:t>
            </w:r>
          </w:p>
        </w:tc>
      </w:tr>
      <w:tr w:rsidR="00196F14" w14:paraId="1B9A2D6A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085374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C08DDE2" w14:textId="20F1E66F"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B3501FD" w14:textId="04CD0192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Browser-based versus compiled code</w:t>
            </w:r>
          </w:p>
        </w:tc>
      </w:tr>
      <w:tr w:rsidR="00196F14" w14:paraId="045BA61D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799231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B3621FD" w14:textId="77777777"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6C2A5B3" w14:textId="77777777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693492780"/>
        <w:placeholder>
          <w:docPart w:val="116FC478A90645AEBE41007616F9A1A8"/>
        </w:placeholder>
        <w:showingPlcHdr/>
        <w:text w:multiLine="1"/>
      </w:sdtPr>
      <w:sdtEndPr/>
      <w:sdtContent>
        <w:p w14:paraId="4B005118" w14:textId="77777777" w:rsidR="00196F14" w:rsidRDefault="00196F14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7E25D589" w14:textId="5BF97B01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be willing to provide occasional feedback during the development of an authoring solution?</w:t>
      </w:r>
    </w:p>
    <w:sdt>
      <w:sdtPr>
        <w:id w:val="-109900265"/>
        <w:placeholder>
          <w:docPart w:val="D9B8CDF1E05147D5A55CC8B4CD6DC22C"/>
        </w:placeholder>
        <w:text w:multiLine="1"/>
      </w:sdtPr>
      <w:sdtEndPr/>
      <w:sdtContent>
        <w:p w14:paraId="65045510" w14:textId="6B794AC0" w:rsidR="00196F14" w:rsidRDefault="00C27898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Yes. Other organizations would be willing to write content if it were a bit easier.</w:t>
          </w:r>
        </w:p>
      </w:sdtContent>
    </w:sdt>
    <w:p w14:paraId="0EA623B0" w14:textId="1705B34A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consider contributing software development resources toward the development of an SCAP authoring solution</w:t>
      </w:r>
      <w:r w:rsidR="003503D8">
        <w:rPr>
          <w:rFonts w:ascii="Times New Roman" w:eastAsia="Times New Roman" w:hAnsi="Times New Roman" w:cs="Times New Roman"/>
          <w:sz w:val="24"/>
          <w:szCs w:val="24"/>
        </w:rPr>
        <w:t xml:space="preserve"> (architects, developers, beta testers)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112749181"/>
        <w:placeholder>
          <w:docPart w:val="C10913039CA8469284A724777EF40112"/>
        </w:placeholder>
        <w:text w:multiLine="1"/>
      </w:sdtPr>
      <w:sdtEndPr/>
      <w:sdtContent>
        <w:p w14:paraId="08667D03" w14:textId="46A449F9" w:rsidR="00196F14" w:rsidRPr="002B7BB7" w:rsidRDefault="00C27898" w:rsidP="003503D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Beta testers.</w:t>
          </w:r>
        </w:p>
      </w:sdtContent>
    </w:sdt>
    <w:p w14:paraId="6FEA5E06" w14:textId="203DE65D" w:rsidR="002B7BB7" w:rsidRPr="002B7BB7" w:rsidRDefault="002B7BB7" w:rsidP="002B7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7BB7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14:paraId="3ED322E3" w14:textId="582E1B24" w:rsidR="009069C8" w:rsidRDefault="0029017E" w:rsidP="00382C5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specify importance of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the following high-level features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capabilities to your organization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D41688" w14:textId="77777777" w:rsidR="00382C53" w:rsidRDefault="00382C53" w:rsidP="0038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68551" w14:textId="7612805B" w:rsidR="002B7BB7" w:rsidRPr="009069C8" w:rsidRDefault="002B7BB7" w:rsidP="00382C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C8">
        <w:rPr>
          <w:rFonts w:ascii="Times New Roman" w:eastAsia="Times New Roman" w:hAnsi="Times New Roman" w:cs="Times New Roman"/>
          <w:sz w:val="24"/>
          <w:szCs w:val="24"/>
        </w:rPr>
        <w:t>Simplified SCAP content creation for authors with little-to-no SCAP knowledge</w:t>
      </w:r>
      <w:r w:rsidR="0029017E" w:rsidRPr="00906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FCC79" w14:textId="2932E878" w:rsidR="0029017E" w:rsidRDefault="006671E1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982304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197123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6852804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6C27A8CC" w14:textId="44A0F6CA"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1866045709"/>
        <w:placeholder>
          <w:docPart w:val="A7E3ECED37804DF7B0B99D89DCB6AF82"/>
        </w:placeholder>
        <w:showingPlcHdr/>
        <w:text w:multiLine="1"/>
      </w:sdtPr>
      <w:sdtEndPr/>
      <w:sdtContent>
        <w:p w14:paraId="7A43E516" w14:textId="3B4371B7" w:rsidR="0029017E" w:rsidRDefault="00ED5255" w:rsidP="00E44B41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32102AF" w14:textId="77777777" w:rsidR="009069C8" w:rsidRDefault="002B7BB7" w:rsidP="00382C5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Tooling that makes SCAP experts more efficient (facilitating content re-use, ID management, change tracking,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061CA" w14:textId="0CAB19F8" w:rsidR="00ED5255" w:rsidRDefault="006671E1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856305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59341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8CC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826270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55E44A3D" w14:textId="77777777"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867596684"/>
        <w:placeholder>
          <w:docPart w:val="1DF419A42B6747808D20718D4926B975"/>
        </w:placeholder>
        <w:showingPlcHdr/>
        <w:text w:multiLine="1"/>
      </w:sdtPr>
      <w:sdtEndPr/>
      <w:sdtContent>
        <w:p w14:paraId="3200E76B" w14:textId="77777777" w:rsidR="00ED5255" w:rsidRDefault="00ED5255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00A5C80" w14:textId="4EE941C8" w:rsidR="006C033C" w:rsidRDefault="006C03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EF202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BBC0EE" w14:textId="14F94028" w:rsidR="002B7BB7" w:rsidRDefault="00ED5255" w:rsidP="00ED52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Automation-friendly tooling (APIs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code libraries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 etc.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) that provides a simple, stable mechanism for generating SCAP component elements (OVAL elements, XCCDF Benchmarks,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F22F6D" w14:textId="4E245959" w:rsidR="00ED5255" w:rsidRPr="00ED5255" w:rsidRDefault="006671E1" w:rsidP="00ED5255">
      <w:pPr>
        <w:pStyle w:val="ListParagraph"/>
        <w:spacing w:before="240" w:after="0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7444476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92661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27567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58121C99" w14:textId="6276FAEB" w:rsidR="00ED5255" w:rsidRPr="00B94DFF" w:rsidRDefault="00ED5255" w:rsidP="00E252F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743532635"/>
        <w:placeholder>
          <w:docPart w:val="3ED50834E9A746D5848C4A39C790CABF"/>
        </w:placeholder>
        <w:showingPlcHdr/>
        <w:text w:multiLine="1"/>
      </w:sdtPr>
      <w:sdtEndPr/>
      <w:sdtContent>
        <w:p w14:paraId="2F8D8012" w14:textId="186B5A0C" w:rsidR="00B94DFF" w:rsidRDefault="00B94DFF" w:rsidP="006C033C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0AE5279B" w14:textId="612A51B5" w:rsidR="002B7BB7" w:rsidRPr="00382C53" w:rsidRDefault="002B7BB7" w:rsidP="00382C53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2C53">
        <w:rPr>
          <w:rFonts w:ascii="Times New Roman" w:eastAsia="Times New Roman" w:hAnsi="Times New Roman" w:cs="Times New Roman"/>
          <w:sz w:val="24"/>
          <w:szCs w:val="24"/>
        </w:rPr>
        <w:t>Support for the latest SCAP component specification versions (OVAL, XCCDF, etc.)</w:t>
      </w:r>
      <w:r w:rsidR="008E74C8" w:rsidRPr="00382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6DBC9" w14:textId="6F152DB9" w:rsidR="00B94DFF" w:rsidRDefault="006671E1" w:rsidP="00B94DF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2439557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714089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49703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62CAA90D" w14:textId="77777777" w:rsidR="00B94DFF" w:rsidRDefault="00B94DFF" w:rsidP="00B94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538785638"/>
        <w:placeholder>
          <w:docPart w:val="74C2AF1C75214711A7A488236718DA6F"/>
        </w:placeholder>
        <w:showingPlcHdr/>
        <w:text w:multiLine="1"/>
      </w:sdtPr>
      <w:sdtEndPr/>
      <w:sdtContent>
        <w:p w14:paraId="13C446D8" w14:textId="77777777"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142D212E" w14:textId="10625B61" w:rsidR="002B7BB7" w:rsidRPr="00C154AC" w:rsidRDefault="00B94DFF" w:rsidP="00B94DFF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C154AC">
        <w:rPr>
          <w:rFonts w:ascii="Times New Roman" w:eastAsia="Times New Roman" w:hAnsi="Times New Roman" w:cs="Times New Roman"/>
          <w:sz w:val="24"/>
          <w:szCs w:val="24"/>
        </w:rPr>
        <w:t>Support for legacy SCAP component specification versions more than a few years old</w:t>
      </w:r>
      <w:r w:rsidR="0022086E" w:rsidRPr="00C154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442AB" w14:textId="6CE189CF" w:rsidR="00B94DFF" w:rsidRPr="00B94DFF" w:rsidRDefault="006671E1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937757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903905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6928898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5DCE4966" w14:textId="2DA97955" w:rsidR="00B94DFF" w:rsidRP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630090461"/>
        <w:placeholder>
          <w:docPart w:val="DF72E4D0C06644DD9B04B01F5D057620"/>
        </w:placeholder>
        <w:showingPlcHdr/>
        <w:text w:multiLine="1"/>
      </w:sdtPr>
      <w:sdtEndPr/>
      <w:sdtContent>
        <w:p w14:paraId="603F7B21" w14:textId="77777777"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64F70976" w14:textId="77777777" w:rsidR="0022086E" w:rsidRPr="002B7BB7" w:rsidRDefault="0022086E" w:rsidP="00C154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25E9A36" w14:textId="49EA5625" w:rsid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individual OVAL Definitions and OVAL Definitions Files (no XCCDF Benchmark)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774BB" w14:textId="36F81B46" w:rsidR="00B94DFF" w:rsidRDefault="006671E1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667845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2091577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312478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39929DF8" w14:textId="77777777"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5024520" w14:textId="48C31433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06008802"/>
        <w:placeholder>
          <w:docPart w:val="B485E56E772F45A3BB8BC244D3F9E346"/>
        </w:placeholder>
        <w:showingPlcHdr/>
        <w:text w:multiLine="1"/>
      </w:sdtPr>
      <w:sdtEndPr/>
      <w:sdtContent>
        <w:p w14:paraId="535B7F39" w14:textId="02267F5B" w:rsidR="00382C53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24EBB72" w14:textId="3DF7B377" w:rsidR="002B7BB7" w:rsidRP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using existing OVAL checks (no OVAL creation)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38D1B" w14:textId="63A811B1" w:rsidR="00B94DFF" w:rsidRDefault="006671E1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8605433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82295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058866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7088FEBA" w14:textId="77777777"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2A10F12" w14:textId="77777777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2012206290"/>
        <w:placeholder>
          <w:docPart w:val="717DEFB8D68D4D61847221D359C855AB"/>
        </w:placeholder>
        <w:showingPlcHdr/>
        <w:text w:multiLine="1"/>
      </w:sdtPr>
      <w:sdtEndPr/>
      <w:sdtContent>
        <w:p w14:paraId="63B11485" w14:textId="77777777" w:rsidR="00B94DFF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4179D63C" w14:textId="51999DA6" w:rsidR="002B7BB7" w:rsidRDefault="00B94DFF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and corresponding OVAL checks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18E5B" w14:textId="57BA1ADB" w:rsidR="00B94DFF" w:rsidRDefault="006671E1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444356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898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44345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04778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368F12C0" w14:textId="77777777" w:rsidR="00B94DFF" w:rsidRDefault="00B94DFF" w:rsidP="00B94DFF">
      <w:pPr>
        <w:pStyle w:val="ListParagraph"/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9CF137D" w14:textId="77777777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787467729"/>
        <w:placeholder>
          <w:docPart w:val="1156668241A24EBCA4D246D0C9E522D2"/>
        </w:placeholder>
        <w:showingPlcHdr/>
        <w:text w:multiLine="1"/>
      </w:sdtPr>
      <w:sdtEndPr/>
      <w:sdtContent>
        <w:p w14:paraId="22E17700" w14:textId="77777777" w:rsidR="00B94DFF" w:rsidRP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214A0A72" w14:textId="77777777" w:rsidR="008A74E8" w:rsidRDefault="008A74E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131DE3B4" w14:textId="73370865" w:rsidR="00E44B41" w:rsidRDefault="00E44B41" w:rsidP="00E44B4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Additional Capabilities</w:t>
      </w:r>
    </w:p>
    <w:p w14:paraId="7CB53EE9" w14:textId="77777777" w:rsidR="00E44B41" w:rsidRPr="00D962EC" w:rsidRDefault="00E44B41" w:rsidP="00E4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62EC">
        <w:rPr>
          <w:rFonts w:ascii="Times New Roman" w:eastAsia="Times New Roman" w:hAnsi="Times New Roman" w:cs="Times New Roman"/>
          <w:sz w:val="24"/>
          <w:szCs w:val="24"/>
        </w:rPr>
        <w:t>Which of the following capabilities would you be interested in seeing in a general-purpose SCAP authoring tool?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456"/>
        <w:gridCol w:w="8994"/>
      </w:tblGrid>
      <w:tr w:rsidR="00E44B41" w:rsidRPr="00ED5255" w14:paraId="68565801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269423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03B7EA2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1575EEC9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 xml:space="preserve">The ability to specify common actions (e.g., "check registry key," "check file presence") and have the tool generate content without forcing the author to understand the underlying OVAL/XCCDF language structures. </w:t>
            </w:r>
          </w:p>
        </w:tc>
      </w:tr>
      <w:tr w:rsidR="00E44B41" w:rsidRPr="00ED5255" w14:paraId="27E1B80E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198275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37B070A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31C9DAF5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Support for version/revision control in your tools for content.</w:t>
            </w:r>
          </w:p>
        </w:tc>
      </w:tr>
      <w:tr w:rsidR="00E44B41" w:rsidRPr="00ED5255" w14:paraId="5AE9AC9F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79859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95EBCC4" w14:textId="6EB3403B" w:rsidR="00E44B41" w:rsidRPr="00ED5255" w:rsidRDefault="00C2789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14:paraId="627C7036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The ability to define "macros" and "libraries" that can be saved to be used in future content.</w:t>
            </w:r>
          </w:p>
        </w:tc>
      </w:tr>
      <w:tr w:rsidR="008A74E8" w:rsidRPr="00ED5255" w14:paraId="6FC97CF0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2048359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65DE2BF" w14:textId="317CF411" w:rsidR="008A74E8" w:rsidRDefault="00C2789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14:paraId="3AD09AA5" w14:textId="31A25099" w:rsidR="008A74E8" w:rsidRPr="00ED5255" w:rsidRDefault="008A74E8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E44B41" w:rsidRPr="00ED5255" w14:paraId="1DBA791A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448282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19023E8" w14:textId="60EF02C7" w:rsidR="00E44B41" w:rsidRPr="00ED5255" w:rsidRDefault="00C2789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14:paraId="21BE5473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Difference tracking between content sources.</w:t>
            </w:r>
          </w:p>
        </w:tc>
      </w:tr>
      <w:tr w:rsidR="00E44B41" w:rsidRPr="00ED5255" w14:paraId="20AFB3B0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97336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5C48C33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30434B62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924910549"/>
        <w:placeholder>
          <w:docPart w:val="5D12A94BC9FD4BAFB46C3E49765868BD"/>
        </w:placeholder>
        <w:text w:multiLine="1"/>
      </w:sdtPr>
      <w:sdtEndPr/>
      <w:sdtContent>
        <w:p w14:paraId="2B2DB24C" w14:textId="16A46A23" w:rsidR="00E44B41" w:rsidRPr="00E44B41" w:rsidRDefault="00C27898" w:rsidP="00E44B41">
          <w:pPr>
            <w:pBdr>
              <w:top w:val="single" w:sz="4" w:space="1" w:color="auto"/>
              <w:left w:val="single" w:sz="4" w:space="17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Reach out to Leland for other thoughts and suggestions for a content authoring tool. </w:t>
          </w:r>
        </w:p>
      </w:sdtContent>
    </w:sdt>
    <w:p w14:paraId="16250409" w14:textId="12CBB00E" w:rsidR="002548CC" w:rsidRPr="00015013" w:rsidRDefault="002548CC" w:rsidP="008A74E8">
      <w:pPr>
        <w:spacing w:before="100" w:beforeAutospacing="1" w:after="0" w:line="240" w:lineRule="auto"/>
        <w:ind w:left="90" w:hanging="90"/>
        <w:rPr>
          <w:b/>
          <w:bCs/>
          <w:i/>
          <w:iCs/>
        </w:rPr>
      </w:pPr>
      <w:r>
        <w:rPr>
          <w:b/>
          <w:bCs/>
          <w:i/>
          <w:iCs/>
        </w:rPr>
        <w:t>Interviewer</w:t>
      </w:r>
      <w:r w:rsidRPr="00015013">
        <w:rPr>
          <w:b/>
          <w:bCs/>
          <w:i/>
          <w:iCs/>
        </w:rPr>
        <w:t>:</w:t>
      </w:r>
    </w:p>
    <w:sdt>
      <w:sdtPr>
        <w:id w:val="-1204488094"/>
        <w:placeholder>
          <w:docPart w:val="3FF4CA0C758B4B6486CC06EE2DC399F9"/>
        </w:placeholder>
        <w:text w:multiLine="1"/>
      </w:sdtPr>
      <w:sdtEndPr/>
      <w:sdtContent>
        <w:p w14:paraId="6F62CE44" w14:textId="0859B514" w:rsidR="002A4804" w:rsidRPr="002548CC" w:rsidRDefault="00A80728" w:rsidP="008A74E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180" w:hanging="9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Danny Haynes, Joe Sain</w:t>
          </w:r>
        </w:p>
      </w:sdtContent>
    </w:sdt>
    <w:sectPr w:rsidR="002A4804" w:rsidRPr="002548CC" w:rsidSect="000150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ECCA1" w14:textId="77777777" w:rsidR="006671E1" w:rsidRDefault="006671E1" w:rsidP="0029017E">
      <w:pPr>
        <w:spacing w:after="0" w:line="240" w:lineRule="auto"/>
      </w:pPr>
      <w:r>
        <w:separator/>
      </w:r>
    </w:p>
  </w:endnote>
  <w:endnote w:type="continuationSeparator" w:id="0">
    <w:p w14:paraId="4F484F6D" w14:textId="77777777" w:rsidR="006671E1" w:rsidRDefault="006671E1" w:rsidP="0029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3937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C3293" w14:textId="78A87771" w:rsidR="001338FF" w:rsidRDefault="00133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E5154" w14:textId="77777777" w:rsidR="001338FF" w:rsidRDefault="00133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B3F4D" w14:textId="77777777" w:rsidR="006671E1" w:rsidRDefault="006671E1" w:rsidP="0029017E">
      <w:pPr>
        <w:spacing w:after="0" w:line="240" w:lineRule="auto"/>
      </w:pPr>
      <w:r>
        <w:separator/>
      </w:r>
    </w:p>
  </w:footnote>
  <w:footnote w:type="continuationSeparator" w:id="0">
    <w:p w14:paraId="230FF61A" w14:textId="77777777" w:rsidR="006671E1" w:rsidRDefault="006671E1" w:rsidP="0029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0C227" w14:textId="77777777" w:rsidR="00196F14" w:rsidRPr="009C7324" w:rsidRDefault="00196F14" w:rsidP="00196F14">
    <w:pPr>
      <w:pStyle w:val="Title"/>
      <w:jc w:val="center"/>
      <w:rPr>
        <w:rFonts w:ascii="Copperplate Gothic Bold" w:hAnsi="Copperplate Gothic Bold"/>
        <w:sz w:val="36"/>
        <w:szCs w:val="36"/>
      </w:rPr>
    </w:pPr>
    <w:r w:rsidRPr="009C7324">
      <w:rPr>
        <w:rFonts w:ascii="Copperplate Gothic Bold" w:hAnsi="Copperplate Gothic Bold"/>
        <w:sz w:val="36"/>
        <w:szCs w:val="36"/>
      </w:rPr>
      <w:t>SCAP Content Authoring Use Case Questions</w:t>
    </w:r>
  </w:p>
  <w:p w14:paraId="623C2C21" w14:textId="77777777" w:rsidR="00196F14" w:rsidRDefault="00196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6B14"/>
    <w:multiLevelType w:val="multilevel"/>
    <w:tmpl w:val="114CF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2FCD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21767"/>
    <w:multiLevelType w:val="multilevel"/>
    <w:tmpl w:val="EC5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9751F"/>
    <w:multiLevelType w:val="multilevel"/>
    <w:tmpl w:val="D36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92672"/>
    <w:multiLevelType w:val="hybridMultilevel"/>
    <w:tmpl w:val="59DA8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6113F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12B99"/>
    <w:multiLevelType w:val="hybridMultilevel"/>
    <w:tmpl w:val="427C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5A18"/>
    <w:multiLevelType w:val="hybridMultilevel"/>
    <w:tmpl w:val="3EB2C032"/>
    <w:lvl w:ilvl="0" w:tplc="BF10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4A6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63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C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C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2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2E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02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0A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B7"/>
    <w:rsid w:val="00015013"/>
    <w:rsid w:val="001338FF"/>
    <w:rsid w:val="00135D11"/>
    <w:rsid w:val="00196F14"/>
    <w:rsid w:val="0022086E"/>
    <w:rsid w:val="002548CC"/>
    <w:rsid w:val="0025675F"/>
    <w:rsid w:val="00266575"/>
    <w:rsid w:val="00273B0A"/>
    <w:rsid w:val="0029017E"/>
    <w:rsid w:val="002A4804"/>
    <w:rsid w:val="002B7BB7"/>
    <w:rsid w:val="002D3F5F"/>
    <w:rsid w:val="002F3F2A"/>
    <w:rsid w:val="003079CC"/>
    <w:rsid w:val="00323271"/>
    <w:rsid w:val="0032539F"/>
    <w:rsid w:val="003503D8"/>
    <w:rsid w:val="00382C53"/>
    <w:rsid w:val="003E0ECA"/>
    <w:rsid w:val="004652F8"/>
    <w:rsid w:val="0048784A"/>
    <w:rsid w:val="005057DA"/>
    <w:rsid w:val="00540381"/>
    <w:rsid w:val="005A4A5C"/>
    <w:rsid w:val="00602428"/>
    <w:rsid w:val="006145AB"/>
    <w:rsid w:val="006671E1"/>
    <w:rsid w:val="006C033C"/>
    <w:rsid w:val="00720032"/>
    <w:rsid w:val="00756D70"/>
    <w:rsid w:val="007669C4"/>
    <w:rsid w:val="007B5F0A"/>
    <w:rsid w:val="0088236D"/>
    <w:rsid w:val="008A74E8"/>
    <w:rsid w:val="008C798F"/>
    <w:rsid w:val="008D38E9"/>
    <w:rsid w:val="008E74C8"/>
    <w:rsid w:val="00900427"/>
    <w:rsid w:val="009069C8"/>
    <w:rsid w:val="00930986"/>
    <w:rsid w:val="00955BDC"/>
    <w:rsid w:val="009C7324"/>
    <w:rsid w:val="009F62FD"/>
    <w:rsid w:val="00A27323"/>
    <w:rsid w:val="00A3435A"/>
    <w:rsid w:val="00A80728"/>
    <w:rsid w:val="00AA7897"/>
    <w:rsid w:val="00AC536E"/>
    <w:rsid w:val="00AE4AB2"/>
    <w:rsid w:val="00B06C3F"/>
    <w:rsid w:val="00B627D2"/>
    <w:rsid w:val="00B76BDD"/>
    <w:rsid w:val="00B82A1D"/>
    <w:rsid w:val="00B85380"/>
    <w:rsid w:val="00B94DFF"/>
    <w:rsid w:val="00C154AC"/>
    <w:rsid w:val="00C27898"/>
    <w:rsid w:val="00C84B58"/>
    <w:rsid w:val="00C97865"/>
    <w:rsid w:val="00CE7CC1"/>
    <w:rsid w:val="00D1277E"/>
    <w:rsid w:val="00D43AC8"/>
    <w:rsid w:val="00D90365"/>
    <w:rsid w:val="00D962EC"/>
    <w:rsid w:val="00DA7548"/>
    <w:rsid w:val="00DA7BB8"/>
    <w:rsid w:val="00E13C91"/>
    <w:rsid w:val="00E2027E"/>
    <w:rsid w:val="00E252F1"/>
    <w:rsid w:val="00E44B41"/>
    <w:rsid w:val="00E477E8"/>
    <w:rsid w:val="00ED5255"/>
    <w:rsid w:val="00EE7BAE"/>
    <w:rsid w:val="00F9427D"/>
    <w:rsid w:val="00FB5DD2"/>
    <w:rsid w:val="00F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E7444"/>
  <w15:chartTrackingRefBased/>
  <w15:docId w15:val="{D3506356-733F-468C-A599-F7C4E395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7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B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7E"/>
  </w:style>
  <w:style w:type="paragraph" w:styleId="Footer">
    <w:name w:val="footer"/>
    <w:basedOn w:val="Normal"/>
    <w:link w:val="Foot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7E"/>
  </w:style>
  <w:style w:type="paragraph" w:styleId="Title">
    <w:name w:val="Title"/>
    <w:basedOn w:val="Normal"/>
    <w:next w:val="Normal"/>
    <w:link w:val="TitleChar"/>
    <w:uiPriority w:val="10"/>
    <w:qFormat/>
    <w:rsid w:val="0029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6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784A"/>
    <w:rPr>
      <w:color w:val="808080"/>
    </w:rPr>
  </w:style>
  <w:style w:type="table" w:styleId="TableGrid">
    <w:name w:val="Table Grid"/>
    <w:basedOn w:val="TableNormal"/>
    <w:uiPriority w:val="39"/>
    <w:rsid w:val="00AE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4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E6AB540597469CA555ACD3CDE7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B499C-2C08-4BF0-A599-3C02E6B71237}"/>
      </w:docPartPr>
      <w:docPartBody>
        <w:p w:rsidR="007F39E0" w:rsidRDefault="007F39E0" w:rsidP="007F39E0">
          <w:pPr>
            <w:pStyle w:val="A5E6AB540597469CA555ACD3CDE76BCC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24D8C6DF8D427996ED7AF08023F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6315F-3F25-4340-9143-81F00B96B28E}"/>
      </w:docPartPr>
      <w:docPartBody>
        <w:p w:rsidR="007F39E0" w:rsidRDefault="007F39E0" w:rsidP="007F39E0">
          <w:pPr>
            <w:pStyle w:val="7F24D8C6DF8D427996ED7AF08023F73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20E041E6ED48CA92B3E0A228432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0F9F4-DF75-4D47-80C4-E8DF09129651}"/>
      </w:docPartPr>
      <w:docPartBody>
        <w:p w:rsidR="007F39E0" w:rsidRDefault="007F39E0" w:rsidP="007F39E0">
          <w:pPr>
            <w:pStyle w:val="6320E041E6ED48CA92B3E0A228432A51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FC73A3AF8F466281537CD7A9504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B0730-F29B-41A3-B70A-65FEABBEA9B4}"/>
      </w:docPartPr>
      <w:docPartBody>
        <w:p w:rsidR="007F39E0" w:rsidRDefault="007F39E0" w:rsidP="007F39E0">
          <w:pPr>
            <w:pStyle w:val="64FC73A3AF8F466281537CD7A95045A6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0841D92A19430DADD8E7BE1678B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9E86-E3FB-4080-84A8-EA6E05B083AB}"/>
      </w:docPartPr>
      <w:docPartBody>
        <w:p w:rsidR="007F39E0" w:rsidRDefault="007F39E0" w:rsidP="007F39E0">
          <w:pPr>
            <w:pStyle w:val="D70841D92A19430DADD8E7BE1678BD3C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87E4D884B45BD948B92F0533D2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68C95-2289-486B-A5A2-4CC36D8ED055}"/>
      </w:docPartPr>
      <w:docPartBody>
        <w:p w:rsidR="007F39E0" w:rsidRDefault="007F39E0" w:rsidP="007F39E0">
          <w:pPr>
            <w:pStyle w:val="4F187E4D884B45BD948B92F0533D2DD5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B1968ED83B4E1B964F97E52E8E2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3DCA3-B6E1-4490-8E8B-844FC4BCDEE1}"/>
      </w:docPartPr>
      <w:docPartBody>
        <w:p w:rsidR="007F39E0" w:rsidRDefault="007F39E0" w:rsidP="007F39E0">
          <w:pPr>
            <w:pStyle w:val="9BB1968ED83B4E1B964F97E52E8E29E1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59102392174335BBD12ABC4FCB1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04CF-B6B3-40AD-9E9F-B6481140461A}"/>
      </w:docPartPr>
      <w:docPartBody>
        <w:p w:rsidR="007F39E0" w:rsidRDefault="007F39E0" w:rsidP="007F39E0">
          <w:pPr>
            <w:pStyle w:val="0C59102392174335BBD12ABC4FCB120E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FC478A90645AEBE41007616F9A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65CF3-8C1C-4E7A-809A-34AE120C51F3}"/>
      </w:docPartPr>
      <w:docPartBody>
        <w:p w:rsidR="007F39E0" w:rsidRDefault="007F39E0" w:rsidP="007F39E0">
          <w:pPr>
            <w:pStyle w:val="116FC478A90645AEBE41007616F9A1A8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B8CDF1E05147D5A55CC8B4CD6DC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CF5CA-FAAD-4863-83EB-2F0ECB1071BC}"/>
      </w:docPartPr>
      <w:docPartBody>
        <w:p w:rsidR="007F39E0" w:rsidRDefault="007F39E0" w:rsidP="007F39E0">
          <w:pPr>
            <w:pStyle w:val="D9B8CDF1E05147D5A55CC8B4CD6DC22C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0913039CA8469284A724777EF4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E41AF-4B04-4A98-8169-1F06D153CADD}"/>
      </w:docPartPr>
      <w:docPartBody>
        <w:p w:rsidR="007F39E0" w:rsidRDefault="007F39E0" w:rsidP="007F39E0">
          <w:pPr>
            <w:pStyle w:val="C10913039CA8469284A724777EF40112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E3ECED37804DF7B0B99D89DCB6A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8D083-F41C-4B94-8B0C-792A84C41652}"/>
      </w:docPartPr>
      <w:docPartBody>
        <w:p w:rsidR="007F39E0" w:rsidRDefault="007F39E0" w:rsidP="007F39E0">
          <w:pPr>
            <w:pStyle w:val="A7E3ECED37804DF7B0B99D89DCB6AF82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F419A42B6747808D20718D4926B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06AA6-FDCE-4EDB-9ADE-1E1A8A70A314}"/>
      </w:docPartPr>
      <w:docPartBody>
        <w:p w:rsidR="007F39E0" w:rsidRDefault="007F39E0" w:rsidP="007F39E0">
          <w:pPr>
            <w:pStyle w:val="1DF419A42B6747808D20718D4926B975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D50834E9A746D5848C4A39C79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3837E-ECAB-4602-AF90-C9A0A5E38294}"/>
      </w:docPartPr>
      <w:docPartBody>
        <w:p w:rsidR="007F39E0" w:rsidRDefault="007F39E0" w:rsidP="007F39E0">
          <w:pPr>
            <w:pStyle w:val="3ED50834E9A746D5848C4A39C790CAB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2AF1C75214711A7A488236718D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02E9D-C336-45BA-9C54-5083C8D93673}"/>
      </w:docPartPr>
      <w:docPartBody>
        <w:p w:rsidR="007F39E0" w:rsidRDefault="007F39E0" w:rsidP="007F39E0">
          <w:pPr>
            <w:pStyle w:val="74C2AF1C75214711A7A488236718DA6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85E56E772F45A3BB8BC244D3F9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4484D-10AB-4203-873B-5B1036761160}"/>
      </w:docPartPr>
      <w:docPartBody>
        <w:p w:rsidR="007F39E0" w:rsidRDefault="007F39E0" w:rsidP="007F39E0">
          <w:pPr>
            <w:pStyle w:val="B485E56E772F45A3BB8BC244D3F9E346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72E4D0C06644DD9B04B01F5D057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D9BEC-9BD5-4E4E-8490-EBC98D4AC514}"/>
      </w:docPartPr>
      <w:docPartBody>
        <w:p w:rsidR="007F39E0" w:rsidRDefault="007F39E0" w:rsidP="007F39E0">
          <w:pPr>
            <w:pStyle w:val="DF72E4D0C06644DD9B04B01F5D057620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7DEFB8D68D4D61847221D359C85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172B8-BAF3-4D72-A797-B3155114127D}"/>
      </w:docPartPr>
      <w:docPartBody>
        <w:p w:rsidR="007F39E0" w:rsidRDefault="007F39E0" w:rsidP="007F39E0">
          <w:pPr>
            <w:pStyle w:val="717DEFB8D68D4D61847221D359C855AB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56668241A24EBCA4D246D0C9E52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EFA59-6601-4C98-B90F-DE16391D74AB}"/>
      </w:docPartPr>
      <w:docPartBody>
        <w:p w:rsidR="007F39E0" w:rsidRDefault="007F39E0" w:rsidP="007F39E0">
          <w:pPr>
            <w:pStyle w:val="1156668241A24EBCA4D246D0C9E522D2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19FD316664A408F28086844515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E6CD6-9134-4C92-AA5C-7A1267088BC9}"/>
      </w:docPartPr>
      <w:docPartBody>
        <w:p w:rsidR="00C52119" w:rsidRDefault="007F39E0" w:rsidP="007F39E0">
          <w:pPr>
            <w:pStyle w:val="93119FD316664A408F28086844515E7B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253E0BF4447C2B210FA8996541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CB814-F08A-454E-B971-EB91062E4133}"/>
      </w:docPartPr>
      <w:docPartBody>
        <w:p w:rsidR="00C52119" w:rsidRDefault="007F39E0" w:rsidP="007F39E0">
          <w:pPr>
            <w:pStyle w:val="A57253E0BF4447C2B210FA8996541097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F4CA0C758B4B6486CC06EE2DC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9398A-98DA-4C7D-84FC-0FB70DC8BAD0}"/>
      </w:docPartPr>
      <w:docPartBody>
        <w:p w:rsidR="00516588" w:rsidRDefault="00C52119" w:rsidP="00C52119">
          <w:pPr>
            <w:pStyle w:val="3FF4CA0C758B4B6486CC06EE2DC399F9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12A94BC9FD4BAFB46C3E4976586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768D-3969-4362-BE4E-AC2B5403F08A}"/>
      </w:docPartPr>
      <w:docPartBody>
        <w:p w:rsidR="00ED1DEC" w:rsidRDefault="00BF4F7A" w:rsidP="00BF4F7A">
          <w:pPr>
            <w:pStyle w:val="5D12A94BC9FD4BAFB46C3E49765868BD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FD"/>
    <w:rsid w:val="0011404E"/>
    <w:rsid w:val="00162788"/>
    <w:rsid w:val="001B5D42"/>
    <w:rsid w:val="00516588"/>
    <w:rsid w:val="0069777E"/>
    <w:rsid w:val="007F39E0"/>
    <w:rsid w:val="009539E8"/>
    <w:rsid w:val="009F2E1D"/>
    <w:rsid w:val="00AA1C80"/>
    <w:rsid w:val="00B101FD"/>
    <w:rsid w:val="00BF4F7A"/>
    <w:rsid w:val="00C52119"/>
    <w:rsid w:val="00E1284D"/>
    <w:rsid w:val="00ED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F7A"/>
    <w:rPr>
      <w:color w:val="808080"/>
    </w:rPr>
  </w:style>
  <w:style w:type="paragraph" w:customStyle="1" w:styleId="DFA9A9F410F345FABAC5B903DBA090F1">
    <w:name w:val="DFA9A9F410F345FABAC5B903DBA090F1"/>
    <w:rsid w:val="00B101FD"/>
    <w:rPr>
      <w:rFonts w:eastAsiaTheme="minorHAnsi"/>
    </w:rPr>
  </w:style>
  <w:style w:type="paragraph" w:customStyle="1" w:styleId="DFA9A9F410F345FABAC5B903DBA090F11">
    <w:name w:val="DFA9A9F410F345FABAC5B903DBA090F11"/>
    <w:rsid w:val="00B101FD"/>
    <w:rPr>
      <w:rFonts w:eastAsiaTheme="minorHAnsi"/>
    </w:rPr>
  </w:style>
  <w:style w:type="paragraph" w:customStyle="1" w:styleId="A5E6AB540597469CA555ACD3CDE76BCC">
    <w:name w:val="A5E6AB540597469CA555ACD3CDE76BCC"/>
    <w:rsid w:val="00B101FD"/>
  </w:style>
  <w:style w:type="paragraph" w:customStyle="1" w:styleId="7F24D8C6DF8D427996ED7AF08023F73F">
    <w:name w:val="7F24D8C6DF8D427996ED7AF08023F73F"/>
    <w:rsid w:val="00B101FD"/>
  </w:style>
  <w:style w:type="paragraph" w:customStyle="1" w:styleId="6320E041E6ED48CA92B3E0A228432A51">
    <w:name w:val="6320E041E6ED48CA92B3E0A228432A51"/>
    <w:rsid w:val="00B101FD"/>
  </w:style>
  <w:style w:type="paragraph" w:customStyle="1" w:styleId="64FC73A3AF8F466281537CD7A95045A6">
    <w:name w:val="64FC73A3AF8F466281537CD7A95045A6"/>
    <w:rsid w:val="00B101FD"/>
  </w:style>
  <w:style w:type="paragraph" w:customStyle="1" w:styleId="D70841D92A19430DADD8E7BE1678BD3C">
    <w:name w:val="D70841D92A19430DADD8E7BE1678BD3C"/>
    <w:rsid w:val="00B101FD"/>
  </w:style>
  <w:style w:type="paragraph" w:customStyle="1" w:styleId="4F187E4D884B45BD948B92F0533D2DD5">
    <w:name w:val="4F187E4D884B45BD948B92F0533D2DD5"/>
    <w:rsid w:val="00B101FD"/>
  </w:style>
  <w:style w:type="paragraph" w:customStyle="1" w:styleId="9BB1968ED83B4E1B964F97E52E8E29E1">
    <w:name w:val="9BB1968ED83B4E1B964F97E52E8E29E1"/>
    <w:rsid w:val="00B101FD"/>
  </w:style>
  <w:style w:type="paragraph" w:customStyle="1" w:styleId="0C59102392174335BBD12ABC4FCB120E">
    <w:name w:val="0C59102392174335BBD12ABC4FCB120E"/>
    <w:rsid w:val="00B101FD"/>
  </w:style>
  <w:style w:type="paragraph" w:customStyle="1" w:styleId="116FC478A90645AEBE41007616F9A1A8">
    <w:name w:val="116FC478A90645AEBE41007616F9A1A8"/>
    <w:rsid w:val="00B101FD"/>
  </w:style>
  <w:style w:type="paragraph" w:customStyle="1" w:styleId="D9B8CDF1E05147D5A55CC8B4CD6DC22C">
    <w:name w:val="D9B8CDF1E05147D5A55CC8B4CD6DC22C"/>
    <w:rsid w:val="00B101FD"/>
  </w:style>
  <w:style w:type="paragraph" w:customStyle="1" w:styleId="C10913039CA8469284A724777EF40112">
    <w:name w:val="C10913039CA8469284A724777EF40112"/>
    <w:rsid w:val="00B101FD"/>
  </w:style>
  <w:style w:type="paragraph" w:customStyle="1" w:styleId="E7401E9A49724C4D971BB54D70057966">
    <w:name w:val="E7401E9A49724C4D971BB54D70057966"/>
    <w:rsid w:val="00B101FD"/>
  </w:style>
  <w:style w:type="paragraph" w:customStyle="1" w:styleId="A7E3ECED37804DF7B0B99D89DCB6AF82">
    <w:name w:val="A7E3ECED37804DF7B0B99D89DCB6AF82"/>
    <w:rsid w:val="00B101FD"/>
  </w:style>
  <w:style w:type="paragraph" w:customStyle="1" w:styleId="D97F7DB170814F74921B4667A59E0A67">
    <w:name w:val="D97F7DB170814F74921B4667A59E0A67"/>
    <w:rsid w:val="00B101FD"/>
  </w:style>
  <w:style w:type="paragraph" w:customStyle="1" w:styleId="1DF419A42B6747808D20718D4926B975">
    <w:name w:val="1DF419A42B6747808D20718D4926B975"/>
    <w:rsid w:val="00B101FD"/>
  </w:style>
  <w:style w:type="paragraph" w:customStyle="1" w:styleId="3ED50834E9A746D5848C4A39C790CABF">
    <w:name w:val="3ED50834E9A746D5848C4A39C790CABF"/>
    <w:rsid w:val="00B101FD"/>
  </w:style>
  <w:style w:type="paragraph" w:customStyle="1" w:styleId="74C2AF1C75214711A7A488236718DA6F">
    <w:name w:val="74C2AF1C75214711A7A488236718DA6F"/>
    <w:rsid w:val="00B101FD"/>
  </w:style>
  <w:style w:type="paragraph" w:customStyle="1" w:styleId="843929E77008410F95076B65F8912978">
    <w:name w:val="843929E77008410F95076B65F8912978"/>
    <w:rsid w:val="00B101FD"/>
  </w:style>
  <w:style w:type="paragraph" w:customStyle="1" w:styleId="8F09E044FA8D40C783877E60B96D1B2E">
    <w:name w:val="8F09E044FA8D40C783877E60B96D1B2E"/>
    <w:rsid w:val="00B101FD"/>
  </w:style>
  <w:style w:type="paragraph" w:customStyle="1" w:styleId="B485E56E772F45A3BB8BC244D3F9E346">
    <w:name w:val="B485E56E772F45A3BB8BC244D3F9E346"/>
    <w:rsid w:val="00B101FD"/>
  </w:style>
  <w:style w:type="paragraph" w:customStyle="1" w:styleId="ED3C6D97E4784F43B56A9596EF7E2D9F">
    <w:name w:val="ED3C6D97E4784F43B56A9596EF7E2D9F"/>
    <w:rsid w:val="00B101FD"/>
  </w:style>
  <w:style w:type="paragraph" w:customStyle="1" w:styleId="DF72E4D0C06644DD9B04B01F5D057620">
    <w:name w:val="DF72E4D0C06644DD9B04B01F5D057620"/>
    <w:rsid w:val="00B101FD"/>
  </w:style>
  <w:style w:type="paragraph" w:customStyle="1" w:styleId="0EF16971BDE3400DB316932FC549434E">
    <w:name w:val="0EF16971BDE3400DB316932FC549434E"/>
    <w:rsid w:val="00B101FD"/>
  </w:style>
  <w:style w:type="paragraph" w:customStyle="1" w:styleId="717DEFB8D68D4D61847221D359C855AB">
    <w:name w:val="717DEFB8D68D4D61847221D359C855AB"/>
    <w:rsid w:val="00B101FD"/>
  </w:style>
  <w:style w:type="paragraph" w:customStyle="1" w:styleId="2469AB6D4C0B4C00ADE06D77F5A8B616">
    <w:name w:val="2469AB6D4C0B4C00ADE06D77F5A8B616"/>
    <w:rsid w:val="00B101FD"/>
  </w:style>
  <w:style w:type="paragraph" w:customStyle="1" w:styleId="1156668241A24EBCA4D246D0C9E522D2">
    <w:name w:val="1156668241A24EBCA4D246D0C9E522D2"/>
    <w:rsid w:val="00B101FD"/>
  </w:style>
  <w:style w:type="paragraph" w:customStyle="1" w:styleId="93119FD316664A408F28086844515E7B">
    <w:name w:val="93119FD316664A408F28086844515E7B"/>
    <w:rsid w:val="007F39E0"/>
  </w:style>
  <w:style w:type="paragraph" w:customStyle="1" w:styleId="93119FD316664A408F28086844515E7B1">
    <w:name w:val="93119FD316664A408F28086844515E7B1"/>
    <w:rsid w:val="007F39E0"/>
    <w:rPr>
      <w:rFonts w:eastAsiaTheme="minorHAnsi"/>
    </w:rPr>
  </w:style>
  <w:style w:type="paragraph" w:customStyle="1" w:styleId="A57253E0BF4447C2B210FA8996541097">
    <w:name w:val="A57253E0BF4447C2B210FA8996541097"/>
    <w:rsid w:val="007F39E0"/>
    <w:rPr>
      <w:rFonts w:eastAsiaTheme="minorHAnsi"/>
    </w:rPr>
  </w:style>
  <w:style w:type="paragraph" w:customStyle="1" w:styleId="E3DB9C21541E45C8802005E815264484">
    <w:name w:val="E3DB9C21541E45C8802005E815264484"/>
    <w:rsid w:val="007F39E0"/>
    <w:rPr>
      <w:rFonts w:eastAsiaTheme="minorHAnsi"/>
    </w:rPr>
  </w:style>
  <w:style w:type="paragraph" w:customStyle="1" w:styleId="A5E6AB540597469CA555ACD3CDE76BCC1">
    <w:name w:val="A5E6AB540597469CA555ACD3CDE76BCC1"/>
    <w:rsid w:val="007F39E0"/>
    <w:rPr>
      <w:rFonts w:eastAsiaTheme="minorHAnsi"/>
    </w:rPr>
  </w:style>
  <w:style w:type="paragraph" w:customStyle="1" w:styleId="7F24D8C6DF8D427996ED7AF08023F73F1">
    <w:name w:val="7F24D8C6DF8D427996ED7AF08023F73F1"/>
    <w:rsid w:val="007F39E0"/>
    <w:rPr>
      <w:rFonts w:eastAsiaTheme="minorHAnsi"/>
    </w:rPr>
  </w:style>
  <w:style w:type="paragraph" w:customStyle="1" w:styleId="6320E041E6ED48CA92B3E0A228432A511">
    <w:name w:val="6320E041E6ED48CA92B3E0A228432A511"/>
    <w:rsid w:val="007F39E0"/>
    <w:rPr>
      <w:rFonts w:eastAsiaTheme="minorHAnsi"/>
    </w:rPr>
  </w:style>
  <w:style w:type="paragraph" w:customStyle="1" w:styleId="64FC73A3AF8F466281537CD7A95045A61">
    <w:name w:val="64FC73A3AF8F466281537CD7A95045A61"/>
    <w:rsid w:val="007F39E0"/>
    <w:rPr>
      <w:rFonts w:eastAsiaTheme="minorHAnsi"/>
    </w:rPr>
  </w:style>
  <w:style w:type="paragraph" w:customStyle="1" w:styleId="D70841D92A19430DADD8E7BE1678BD3C1">
    <w:name w:val="D70841D92A19430DADD8E7BE1678BD3C1"/>
    <w:rsid w:val="007F39E0"/>
    <w:rPr>
      <w:rFonts w:eastAsiaTheme="minorHAnsi"/>
    </w:rPr>
  </w:style>
  <w:style w:type="paragraph" w:customStyle="1" w:styleId="4F187E4D884B45BD948B92F0533D2DD51">
    <w:name w:val="4F187E4D884B45BD948B92F0533D2DD51"/>
    <w:rsid w:val="007F39E0"/>
    <w:rPr>
      <w:rFonts w:eastAsiaTheme="minorHAnsi"/>
    </w:rPr>
  </w:style>
  <w:style w:type="paragraph" w:customStyle="1" w:styleId="9BB1968ED83B4E1B964F97E52E8E29E11">
    <w:name w:val="9BB1968ED83B4E1B964F97E52E8E29E11"/>
    <w:rsid w:val="007F39E0"/>
    <w:rPr>
      <w:rFonts w:eastAsiaTheme="minorHAnsi"/>
    </w:rPr>
  </w:style>
  <w:style w:type="paragraph" w:customStyle="1" w:styleId="0C59102392174335BBD12ABC4FCB120E1">
    <w:name w:val="0C59102392174335BBD12ABC4FCB120E1"/>
    <w:rsid w:val="007F39E0"/>
    <w:rPr>
      <w:rFonts w:eastAsiaTheme="minorHAnsi"/>
    </w:rPr>
  </w:style>
  <w:style w:type="paragraph" w:customStyle="1" w:styleId="116FC478A90645AEBE41007616F9A1A81">
    <w:name w:val="116FC478A90645AEBE41007616F9A1A81"/>
    <w:rsid w:val="007F39E0"/>
    <w:rPr>
      <w:rFonts w:eastAsiaTheme="minorHAnsi"/>
    </w:rPr>
  </w:style>
  <w:style w:type="paragraph" w:customStyle="1" w:styleId="D9B8CDF1E05147D5A55CC8B4CD6DC22C1">
    <w:name w:val="D9B8CDF1E05147D5A55CC8B4CD6DC22C1"/>
    <w:rsid w:val="007F39E0"/>
    <w:rPr>
      <w:rFonts w:eastAsiaTheme="minorHAnsi"/>
    </w:rPr>
  </w:style>
  <w:style w:type="paragraph" w:customStyle="1" w:styleId="C10913039CA8469284A724777EF401121">
    <w:name w:val="C10913039CA8469284A724777EF401121"/>
    <w:rsid w:val="007F39E0"/>
    <w:rPr>
      <w:rFonts w:eastAsiaTheme="minorHAnsi"/>
    </w:rPr>
  </w:style>
  <w:style w:type="paragraph" w:customStyle="1" w:styleId="E7401E9A49724C4D971BB54D700579661">
    <w:name w:val="E7401E9A49724C4D971BB54D700579661"/>
    <w:rsid w:val="007F39E0"/>
    <w:rPr>
      <w:rFonts w:eastAsiaTheme="minorHAnsi"/>
    </w:rPr>
  </w:style>
  <w:style w:type="paragraph" w:customStyle="1" w:styleId="A7E3ECED37804DF7B0B99D89DCB6AF821">
    <w:name w:val="A7E3ECED37804DF7B0B99D89DCB6AF821"/>
    <w:rsid w:val="007F39E0"/>
    <w:rPr>
      <w:rFonts w:eastAsiaTheme="minorHAnsi"/>
    </w:rPr>
  </w:style>
  <w:style w:type="paragraph" w:customStyle="1" w:styleId="1DF419A42B6747808D20718D4926B9751">
    <w:name w:val="1DF419A42B6747808D20718D4926B9751"/>
    <w:rsid w:val="007F39E0"/>
    <w:rPr>
      <w:rFonts w:eastAsiaTheme="minorHAnsi"/>
    </w:rPr>
  </w:style>
  <w:style w:type="paragraph" w:customStyle="1" w:styleId="3ED50834E9A746D5848C4A39C790CABF1">
    <w:name w:val="3ED50834E9A746D5848C4A39C790CABF1"/>
    <w:rsid w:val="007F39E0"/>
    <w:rPr>
      <w:rFonts w:eastAsiaTheme="minorHAnsi"/>
    </w:rPr>
  </w:style>
  <w:style w:type="paragraph" w:customStyle="1" w:styleId="74C2AF1C75214711A7A488236718DA6F1">
    <w:name w:val="74C2AF1C75214711A7A488236718DA6F1"/>
    <w:rsid w:val="007F39E0"/>
    <w:rPr>
      <w:rFonts w:eastAsiaTheme="minorHAnsi"/>
    </w:rPr>
  </w:style>
  <w:style w:type="paragraph" w:customStyle="1" w:styleId="DF72E4D0C06644DD9B04B01F5D0576201">
    <w:name w:val="DF72E4D0C06644DD9B04B01F5D0576201"/>
    <w:rsid w:val="007F39E0"/>
    <w:rPr>
      <w:rFonts w:eastAsiaTheme="minorHAnsi"/>
    </w:rPr>
  </w:style>
  <w:style w:type="paragraph" w:customStyle="1" w:styleId="B485E56E772F45A3BB8BC244D3F9E3461">
    <w:name w:val="B485E56E772F45A3BB8BC244D3F9E3461"/>
    <w:rsid w:val="007F39E0"/>
    <w:rPr>
      <w:rFonts w:eastAsiaTheme="minorHAnsi"/>
    </w:rPr>
  </w:style>
  <w:style w:type="paragraph" w:customStyle="1" w:styleId="717DEFB8D68D4D61847221D359C855AB1">
    <w:name w:val="717DEFB8D68D4D61847221D359C855AB1"/>
    <w:rsid w:val="007F39E0"/>
    <w:rPr>
      <w:rFonts w:eastAsiaTheme="minorHAnsi"/>
    </w:rPr>
  </w:style>
  <w:style w:type="paragraph" w:customStyle="1" w:styleId="1156668241A24EBCA4D246D0C9E522D21">
    <w:name w:val="1156668241A24EBCA4D246D0C9E522D21"/>
    <w:rsid w:val="007F39E0"/>
    <w:rPr>
      <w:rFonts w:eastAsiaTheme="minorHAnsi"/>
    </w:rPr>
  </w:style>
  <w:style w:type="paragraph" w:customStyle="1" w:styleId="34C63B8848B5491D830D33565DC3593C">
    <w:name w:val="34C63B8848B5491D830D33565DC3593C"/>
    <w:rsid w:val="007F39E0"/>
  </w:style>
  <w:style w:type="paragraph" w:customStyle="1" w:styleId="4E21CEC8370442048BBD3211DF5864F2">
    <w:name w:val="4E21CEC8370442048BBD3211DF5864F2"/>
    <w:rsid w:val="007F39E0"/>
  </w:style>
  <w:style w:type="paragraph" w:customStyle="1" w:styleId="AEA2FA3DE2174064AD938397DA3913CB">
    <w:name w:val="AEA2FA3DE2174064AD938397DA3913CB"/>
    <w:rsid w:val="007F39E0"/>
  </w:style>
  <w:style w:type="paragraph" w:customStyle="1" w:styleId="BE73EE42D745416F9EF9D2F2E77B4B60">
    <w:name w:val="BE73EE42D745416F9EF9D2F2E77B4B60"/>
    <w:rsid w:val="007F39E0"/>
  </w:style>
  <w:style w:type="paragraph" w:customStyle="1" w:styleId="3FF4CA0C758B4B6486CC06EE2DC399F9">
    <w:name w:val="3FF4CA0C758B4B6486CC06EE2DC399F9"/>
    <w:rsid w:val="00C52119"/>
  </w:style>
  <w:style w:type="paragraph" w:customStyle="1" w:styleId="5D12A94BC9FD4BAFB46C3E49765868BD">
    <w:name w:val="5D12A94BC9FD4BAFB46C3E49765868BD"/>
    <w:rsid w:val="00BF4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6341D-DA0A-45C4-8C67-051A88E1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856</Words>
  <Characters>4882</Characters>
  <Application>Microsoft Office Word</Application>
  <DocSecurity>2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Sain, Joe</dc:creator>
  <cp:keywords/>
  <dc:description/>
  <cp:lastModifiedBy>Sain, Joe</cp:lastModifiedBy>
  <cp:revision>10</cp:revision>
  <dcterms:created xsi:type="dcterms:W3CDTF">2020-05-06T21:47:00Z</dcterms:created>
  <dcterms:modified xsi:type="dcterms:W3CDTF">2020-05-06T21:52:00Z</dcterms:modified>
</cp:coreProperties>
</file>