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Задания</w:t>
      </w:r>
    </w:p>
    <w:p>
      <w:pPr>
        <w:pStyle w:val="ListParagraph"/>
        <w:widowControl w:val="false"/>
        <w:numPr>
          <w:ilvl w:val="0"/>
          <w:numId w:val="8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 текстовому описанию задачи построить диаграмму прецедентов. </w:t>
      </w:r>
      <w:r>
        <w:rPr>
          <w:b/>
          <w:bCs/>
          <w:color w:val="000000"/>
          <w:sz w:val="24"/>
          <w:szCs w:val="24"/>
          <w:shd w:fill="auto" w:val="clear"/>
        </w:rPr>
        <w:t>ПК 1.1</w:t>
      </w:r>
    </w:p>
    <w:p>
      <w:pPr>
        <w:pStyle w:val="ListParagraph"/>
        <w:widowControl w:val="false"/>
        <w:numPr>
          <w:ilvl w:val="0"/>
          <w:numId w:val="9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 диаграмме прецедентов разработать проект с модулями для выполнения задания. </w:t>
      </w:r>
      <w:r>
        <w:rPr>
          <w:b/>
          <w:bCs/>
          <w:color w:val="000000"/>
          <w:sz w:val="24"/>
          <w:szCs w:val="24"/>
          <w:shd w:fill="auto" w:val="clear"/>
        </w:rPr>
        <w:t>ПК 1.2</w:t>
      </w:r>
    </w:p>
    <w:p>
      <w:pPr>
        <w:pStyle w:val="ListParagraph"/>
        <w:widowControl w:val="false"/>
        <w:numPr>
          <w:ilvl w:val="0"/>
          <w:numId w:val="10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Показать отладку одного из модулей при разработке. </w:t>
      </w:r>
      <w:r>
        <w:rPr>
          <w:b/>
          <w:bCs/>
          <w:color w:val="000000"/>
          <w:sz w:val="24"/>
          <w:szCs w:val="24"/>
          <w:shd w:fill="auto" w:val="clear"/>
        </w:rPr>
        <w:t>ПК 1.3</w:t>
      </w:r>
    </w:p>
    <w:p>
      <w:pPr>
        <w:pStyle w:val="ListParagraph"/>
        <w:widowControl w:val="false"/>
        <w:numPr>
          <w:ilvl w:val="0"/>
          <w:numId w:val="11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Подготовить тестовые наборы и провести тестирование одного из модулей. </w:t>
      </w:r>
      <w:r>
        <w:rPr>
          <w:b/>
          <w:bCs/>
          <w:color w:val="000000"/>
          <w:sz w:val="24"/>
          <w:szCs w:val="24"/>
          <w:shd w:fill="auto" w:val="clear"/>
        </w:rPr>
        <w:t>ПК 1.4</w:t>
      </w:r>
    </w:p>
    <w:p>
      <w:pPr>
        <w:pStyle w:val="ListParagraph"/>
        <w:widowControl w:val="false"/>
        <w:numPr>
          <w:ilvl w:val="0"/>
          <w:numId w:val="12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 xml:space="preserve">Определить значение временной сложности O для одного из методов. Указать значение O для оптимального кода. </w:t>
      </w:r>
      <w:r>
        <w:rPr>
          <w:b/>
          <w:bCs/>
          <w:color w:val="000000"/>
          <w:sz w:val="24"/>
          <w:szCs w:val="24"/>
          <w:shd w:fill="auto" w:val="clear"/>
        </w:rPr>
        <w:t>ПК 1.5</w:t>
      </w:r>
    </w:p>
    <w:p>
      <w:pPr>
        <w:pStyle w:val="ListParagraph"/>
        <w:widowControl w:val="false"/>
        <w:numPr>
          <w:ilvl w:val="0"/>
          <w:numId w:val="13"/>
        </w:numPr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b w:val="false"/>
          <w:bCs w:val="false"/>
          <w:color w:val="000000"/>
          <w:sz w:val="24"/>
          <w:szCs w:val="24"/>
          <w:shd w:fill="auto" w:val="clear"/>
        </w:rPr>
        <w:t xml:space="preserve">Представить презентацию заранее подготовленного мобильного приложения </w:t>
      </w:r>
      <w:r>
        <w:rPr>
          <w:b/>
          <w:bCs/>
          <w:color w:val="000000"/>
          <w:sz w:val="24"/>
          <w:szCs w:val="24"/>
          <w:shd w:fill="auto" w:val="clear"/>
        </w:rPr>
        <w:t>ПК 1.6</w:t>
      </w:r>
    </w:p>
    <w:p>
      <w:pPr>
        <w:pStyle w:val="Normal"/>
        <w:shd w:val="clear" w:color="auto" w:fill="FFFFFF"/>
        <w:bidi w:val="0"/>
        <w:jc w:val="left"/>
        <w:rPr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i/>
          <w:iCs/>
          <w:color w:val="000000"/>
          <w:sz w:val="24"/>
          <w:szCs w:val="24"/>
          <w:shd w:fill="auto" w:val="clear"/>
        </w:rPr>
        <w:t>Задание для разработки</w:t>
      </w:r>
      <w:r>
        <w:rPr>
          <w:color w:val="000000"/>
          <w:sz w:val="24"/>
          <w:szCs w:val="24"/>
          <w:shd w:fill="auto" w:val="clear"/>
        </w:rPr>
        <w:t xml:space="preserve">.  ОАО "Экскаваторный завод "Ковровец"" </w:t>
      </w:r>
    </w:p>
    <w:p>
      <w:pPr>
        <w:pStyle w:val="Normal"/>
        <w:shd w:val="clear" w:color="auto" w:fill="FFFFFF"/>
        <w:bidi w:val="0"/>
        <w:jc w:val="left"/>
        <w:rPr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Некоторые заготовки завода изготавливаются в заготовительном цехе на раскройном оборудовании с ЧПУ.</w:t>
      </w:r>
    </w:p>
    <w:p>
      <w:pPr>
        <w:pStyle w:val="Normal"/>
        <w:shd w:val="clear" w:color="auto" w:fill="FFFFFF"/>
        <w:bidi w:val="0"/>
        <w:jc w:val="left"/>
        <w:rPr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Отдел главного конструктора создает чертежи деталей и сохраняет их в формате dxf. После этого чертежи передаются по сети в отдел главного металлурга, там формируют размещение набора деталей на листе (раскрой), вычисляют коэффициент использования металла (КИМ, то есть отношение массы детали к массе заготовки). После этого по сети чертежи попадают в бюро ЧПУ заготовительного цеха, где разрабатываются программы для раскроя. По сети программа передается оператору станка.</w:t>
      </w:r>
    </w:p>
    <w:p>
      <w:pPr>
        <w:pStyle w:val="Normal"/>
        <w:shd w:val="clear" w:color="auto" w:fill="FFFFFF"/>
        <w:bidi w:val="0"/>
        <w:jc w:val="left"/>
        <w:rPr>
          <w:color w:val="000000"/>
          <w:sz w:val="24"/>
          <w:szCs w:val="24"/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i/>
          <w:iCs/>
          <w:color w:val="000000"/>
          <w:sz w:val="24"/>
          <w:szCs w:val="24"/>
          <w:shd w:fill="auto" w:val="clear"/>
        </w:rPr>
        <w:t>Требуется</w:t>
      </w:r>
      <w:r>
        <w:rPr>
          <w:color w:val="000000"/>
          <w:sz w:val="24"/>
          <w:szCs w:val="24"/>
          <w:shd w:fill="auto" w:val="clear"/>
        </w:rPr>
        <w:t>:</w:t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- максимально возможный КИМ (по базе раскроя);</w:t>
      </w:r>
    </w:p>
    <w:p>
      <w:pPr>
        <w:pStyle w:val="Normal"/>
        <w:shd w:val="clear" w:color="auto" w:fill="FFFFFF"/>
        <w:bidi w:val="0"/>
        <w:jc w:val="left"/>
        <w:rPr>
          <w:highlight w:val="none"/>
          <w:shd w:fill="auto" w:val="clear"/>
        </w:rPr>
      </w:pPr>
      <w:r>
        <w:rPr>
          <w:color w:val="000000"/>
          <w:sz w:val="24"/>
          <w:szCs w:val="24"/>
          <w:shd w:fill="auto" w:val="clear"/>
        </w:rPr>
        <w:t>- сколько полученных чертежей не обработано отделом главного металлурга.</w:t>
      </w:r>
    </w:p>
    <w:p>
      <w:pPr>
        <w:pStyle w:val="Normal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br/>
        <w:br/>
        <w:br/>
        <w:br/>
        <w:br/>
      </w:r>
    </w:p>
    <w:p>
      <w:pPr>
        <w:pStyle w:val="Normal"/>
        <w:tabs>
          <w:tab w:val="clear" w:pos="708"/>
          <w:tab w:val="left" w:pos="6360" w:leader="none"/>
        </w:tabs>
        <w:jc w:val="right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 xml:space="preserve">Преподаватель ___________________________________ </w:t>
      </w:r>
      <w:r>
        <w:rPr>
          <w:sz w:val="24"/>
          <w:szCs w:val="24"/>
          <w:u w:val="single"/>
          <w:shd w:fill="auto" w:val="clear"/>
        </w:rPr>
        <w:t>Гусятинер Л.Б.</w:t>
      </w:r>
    </w:p>
    <w:p>
      <w:pPr>
        <w:pStyle w:val="Normal"/>
        <w:tabs>
          <w:tab w:val="clear" w:pos="708"/>
          <w:tab w:val="left" w:pos="7050" w:leader="none"/>
        </w:tabs>
        <w:ind w:right="424"/>
        <w:jc w:val="right"/>
        <w:rPr>
          <w:highlight w:val="none"/>
          <w:shd w:fill="auto" w:val="clear"/>
        </w:rPr>
      </w:pPr>
      <w:r>
        <w:rPr>
          <w:shd w:fill="auto" w:val="clear"/>
        </w:rPr>
        <w:tab/>
        <w:t>Ф.И.О.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426e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4b426e"/>
    <w:pPr>
      <w:keepNext w:val="true"/>
      <w:jc w:val="center"/>
      <w:outlineLvl w:val="0"/>
    </w:pPr>
    <w:rPr>
      <w:rFonts w:eastAsia="Arial Unicode MS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4b426e"/>
    <w:rPr>
      <w:rFonts w:ascii="Times New Roman" w:hAnsi="Times New Roman" w:eastAsia="Arial Unicode MS" w:cs="Times New Roman"/>
      <w:b/>
      <w:bCs/>
      <w:sz w:val="24"/>
      <w:szCs w:val="24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semiHidden/>
    <w:qFormat/>
    <w:rsid w:val="006868a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" w:customStyle="1">
    <w:name w:val="Верхний колонтитул Знак1"/>
    <w:basedOn w:val="DefaultParagraphFont"/>
    <w:uiPriority w:val="99"/>
    <w:qFormat/>
    <w:locked/>
    <w:rsid w:val="006868a5"/>
    <w:rPr/>
  </w:style>
  <w:style w:type="character" w:styleId="docdata" w:customStyle="1">
    <w:name w:val="docdata"/>
    <w:basedOn w:val="DefaultParagraphFont"/>
    <w:qFormat/>
    <w:rsid w:val="00dc6a97"/>
    <w:rPr/>
  </w:style>
  <w:style w:type="character" w:styleId="Style14" w:customStyle="1">
    <w:name w:val="Нижний колонтитул Знак"/>
    <w:basedOn w:val="DefaultParagraphFont"/>
    <w:uiPriority w:val="99"/>
    <w:qFormat/>
    <w:rsid w:val="003e4d5b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7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11"/>
    <w:uiPriority w:val="99"/>
    <w:unhideWhenUsed/>
    <w:rsid w:val="006868a5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4272b"/>
    <w:pPr>
      <w:spacing w:before="0" w:after="0"/>
      <w:ind w:left="720"/>
      <w:contextualSpacing/>
    </w:pPr>
    <w:rPr/>
  </w:style>
  <w:style w:type="paragraph" w:styleId="Footer">
    <w:name w:val="footer"/>
    <w:basedOn w:val="Normal"/>
    <w:link w:val="Style14"/>
    <w:uiPriority w:val="99"/>
    <w:unhideWhenUsed/>
    <w:rsid w:val="003e4d5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4b42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275C3-995C-4D31-89FB-807116625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Application>LibreOffice/25.2.7.2$Windows_X86_64 LibreOffice_project/5cbfd1ab6520636bb5f7b99185aa69bd7456825d</Application>
  <AppVersion>15.0000</AppVersion>
  <Pages>1</Pages>
  <Words>179</Words>
  <Characters>1166</Characters>
  <CharactersWithSpaces>1332</CharactersWithSpaces>
  <Paragraphs>16</Paragraphs>
  <Company>РАНХиГС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2022-10-11T07:37:00Z</dcterms:created>
  <dc:creator>Хоружева Ольга Геннадьевна</dc:creator>
  <dc:description/>
  <dc:language>ru-RU</dc:language>
  <cp:lastModifiedBy/>
  <dcterms:modified xsi:type="dcterms:W3CDTF">2025-12-13T21:50:04Z</dcterms:modified>
  <cp:revision>224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