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EB8" w:rsidRPr="00AE0CB9" w:rsidRDefault="00282C42" w:rsidP="00282C42">
      <w:pPr>
        <w:rPr>
          <w:sz w:val="24"/>
          <w:szCs w:val="24"/>
        </w:rPr>
      </w:pPr>
      <w:r>
        <w:rPr>
          <w:sz w:val="36"/>
          <w:szCs w:val="36"/>
        </w:rPr>
        <w:t>Aicha Pouye</w:t>
      </w:r>
      <w:r w:rsidR="00AE0CB9">
        <w:rPr>
          <w:sz w:val="36"/>
          <w:szCs w:val="36"/>
        </w:rPr>
        <w:br/>
      </w:r>
      <w:hyperlink r:id="rId7" w:history="1">
        <w:r w:rsidR="00AE0CB9" w:rsidRPr="00AE0CB9">
          <w:rPr>
            <w:rStyle w:val="Lienhypertexte"/>
            <w:sz w:val="24"/>
            <w:szCs w:val="24"/>
          </w:rPr>
          <w:t>sokhnapouye52@gmail.com</w:t>
        </w:r>
      </w:hyperlink>
      <w:r w:rsidR="00A000BB">
        <w:rPr>
          <w:rStyle w:val="Lienhypertexte"/>
          <w:sz w:val="24"/>
          <w:szCs w:val="24"/>
        </w:rPr>
        <w:t xml:space="preserve"> </w:t>
      </w:r>
      <w:r w:rsidR="00953F34" w:rsidRPr="00AE0CB9">
        <w:rPr>
          <w:sz w:val="24"/>
          <w:szCs w:val="24"/>
        </w:rPr>
        <w:t xml:space="preserve">  </w:t>
      </w:r>
      <w:r w:rsidR="00A000BB">
        <w:rPr>
          <w:sz w:val="24"/>
          <w:szCs w:val="24"/>
        </w:rPr>
        <w:t>/  78 375 26 14</w:t>
      </w:r>
      <w:r w:rsidR="00953F34" w:rsidRPr="00AE0CB9">
        <w:rPr>
          <w:sz w:val="24"/>
          <w:szCs w:val="24"/>
        </w:rPr>
        <w:tab/>
        <w:t xml:space="preserve">   </w:t>
      </w:r>
      <w:r w:rsidR="00953F34" w:rsidRPr="00AE0CB9">
        <w:rPr>
          <w:sz w:val="24"/>
          <w:szCs w:val="24"/>
        </w:rPr>
        <w:tab/>
      </w:r>
      <w:r w:rsidR="00AE0CB9" w:rsidRPr="00AE0CB9">
        <w:rPr>
          <w:sz w:val="24"/>
          <w:szCs w:val="24"/>
        </w:rPr>
        <w:br/>
      </w:r>
      <w:r w:rsidR="007A5EB8" w:rsidRPr="00AE0CB9">
        <w:rPr>
          <w:sz w:val="24"/>
          <w:szCs w:val="24"/>
        </w:rPr>
        <w:t>Quartier Sébissou-Sébikotane</w:t>
      </w:r>
    </w:p>
    <w:p w:rsidR="007A5EB8" w:rsidRPr="00F12D31" w:rsidRDefault="00AE0CB9" w:rsidP="00AE0CB9">
      <w:pPr>
        <w:jc w:val="center"/>
        <w:rPr>
          <w:color w:val="2E74B5" w:themeColor="accent1" w:themeShade="BF"/>
          <w:sz w:val="36"/>
          <w:szCs w:val="36"/>
          <w:u w:val="single"/>
        </w:rPr>
      </w:pPr>
      <w:r>
        <w:rPr>
          <w:color w:val="2E74B5" w:themeColor="accent1" w:themeShade="BF"/>
          <w:sz w:val="36"/>
          <w:szCs w:val="36"/>
          <w:u w:val="single"/>
        </w:rPr>
        <w:t>Formation</w:t>
      </w:r>
    </w:p>
    <w:p w:rsidR="00063967" w:rsidRPr="00AE0CB9" w:rsidRDefault="00953F34" w:rsidP="007A5EB8">
      <w:pPr>
        <w:spacing w:after="0"/>
        <w:rPr>
          <w:b/>
          <w:sz w:val="28"/>
          <w:szCs w:val="28"/>
        </w:rPr>
      </w:pPr>
      <w:r w:rsidRPr="00AE0CB9">
        <w:rPr>
          <w:b/>
          <w:sz w:val="28"/>
          <w:szCs w:val="28"/>
        </w:rPr>
        <w:t>Lycée d’Excellence Mariama Ba</w:t>
      </w:r>
      <w:r w:rsidR="00AE0CB9" w:rsidRPr="00AE0CB9">
        <w:rPr>
          <w:b/>
          <w:sz w:val="28"/>
          <w:szCs w:val="28"/>
        </w:rPr>
        <w:t xml:space="preserve"> </w:t>
      </w:r>
      <w:r w:rsidRPr="00AE0CB9">
        <w:rPr>
          <w:b/>
          <w:sz w:val="28"/>
          <w:szCs w:val="28"/>
        </w:rPr>
        <w:t>(Rue Malavois-Gorée)</w:t>
      </w:r>
    </w:p>
    <w:p w:rsidR="00063967" w:rsidRPr="00AE0CB9" w:rsidRDefault="00063967" w:rsidP="00AE0CB9">
      <w:pPr>
        <w:spacing w:after="0"/>
        <w:ind w:firstLine="708"/>
        <w:rPr>
          <w:sz w:val="24"/>
          <w:szCs w:val="24"/>
        </w:rPr>
      </w:pPr>
      <w:r w:rsidRPr="00AE0CB9">
        <w:rPr>
          <w:sz w:val="24"/>
          <w:szCs w:val="24"/>
        </w:rPr>
        <w:t>Novembre2022</w:t>
      </w:r>
      <w:r w:rsidR="00AE0CB9">
        <w:rPr>
          <w:sz w:val="24"/>
          <w:szCs w:val="24"/>
        </w:rPr>
        <w:t xml:space="preserve"> </w:t>
      </w:r>
      <w:r w:rsidRPr="00AE0CB9">
        <w:rPr>
          <w:sz w:val="24"/>
          <w:szCs w:val="24"/>
        </w:rPr>
        <w:t>-</w:t>
      </w:r>
      <w:r w:rsidR="00AE0CB9">
        <w:rPr>
          <w:sz w:val="24"/>
          <w:szCs w:val="24"/>
        </w:rPr>
        <w:t xml:space="preserve"> </w:t>
      </w:r>
      <w:r w:rsidR="00AF4E8D" w:rsidRPr="00AE0CB9">
        <w:rPr>
          <w:sz w:val="24"/>
          <w:szCs w:val="24"/>
        </w:rPr>
        <w:t>Avril</w:t>
      </w:r>
      <w:r w:rsidRPr="00AE0CB9">
        <w:rPr>
          <w:sz w:val="24"/>
          <w:szCs w:val="24"/>
        </w:rPr>
        <w:t>2023</w:t>
      </w:r>
      <w:r w:rsidRPr="00AE0CB9">
        <w:rPr>
          <w:b/>
          <w:sz w:val="24"/>
          <w:szCs w:val="24"/>
        </w:rPr>
        <w:t> :</w:t>
      </w:r>
      <w:r w:rsidR="00AE0CB9" w:rsidRPr="00AE0CB9">
        <w:rPr>
          <w:b/>
          <w:sz w:val="24"/>
          <w:szCs w:val="24"/>
        </w:rPr>
        <w:t xml:space="preserve"> </w:t>
      </w:r>
      <w:r w:rsidR="00AF4E8D" w:rsidRPr="00AE0CB9">
        <w:rPr>
          <w:sz w:val="24"/>
          <w:szCs w:val="24"/>
        </w:rPr>
        <w:t xml:space="preserve">Formation au codage et aux </w:t>
      </w:r>
      <w:r w:rsidRPr="00AE0CB9">
        <w:rPr>
          <w:sz w:val="24"/>
          <w:szCs w:val="24"/>
        </w:rPr>
        <w:t>TIC</w:t>
      </w:r>
      <w:r w:rsidR="00AF4E8D" w:rsidRPr="00AE0CB9">
        <w:rPr>
          <w:sz w:val="24"/>
          <w:szCs w:val="24"/>
        </w:rPr>
        <w:t>s</w:t>
      </w:r>
      <w:r w:rsidRPr="00AE0CB9">
        <w:rPr>
          <w:sz w:val="24"/>
          <w:szCs w:val="24"/>
        </w:rPr>
        <w:t xml:space="preserve"> par WIA</w:t>
      </w:r>
      <w:r w:rsidR="00AF4E8D" w:rsidRPr="00AE0CB9">
        <w:rPr>
          <w:sz w:val="24"/>
          <w:szCs w:val="24"/>
        </w:rPr>
        <w:t xml:space="preserve"> et ATOS</w:t>
      </w:r>
    </w:p>
    <w:p w:rsidR="007A5EB8" w:rsidRPr="00AE0CB9" w:rsidRDefault="00953F34" w:rsidP="00AE0CB9">
      <w:pPr>
        <w:spacing w:after="0"/>
        <w:ind w:firstLine="708"/>
        <w:rPr>
          <w:sz w:val="24"/>
          <w:szCs w:val="24"/>
        </w:rPr>
      </w:pPr>
      <w:r w:rsidRPr="00AE0CB9">
        <w:rPr>
          <w:sz w:val="24"/>
          <w:szCs w:val="24"/>
        </w:rPr>
        <w:t>2023</w:t>
      </w:r>
      <w:r w:rsidR="00AE0CB9">
        <w:rPr>
          <w:sz w:val="24"/>
          <w:szCs w:val="24"/>
        </w:rPr>
        <w:t xml:space="preserve"> </w:t>
      </w:r>
      <w:r w:rsidR="007A5EB8" w:rsidRPr="00AE0CB9">
        <w:rPr>
          <w:sz w:val="24"/>
          <w:szCs w:val="24"/>
        </w:rPr>
        <w:t>-</w:t>
      </w:r>
      <w:r w:rsidR="00AE0CB9">
        <w:rPr>
          <w:sz w:val="24"/>
          <w:szCs w:val="24"/>
        </w:rPr>
        <w:t xml:space="preserve"> </w:t>
      </w:r>
      <w:r w:rsidR="007A5EB8" w:rsidRPr="00AE0CB9">
        <w:rPr>
          <w:sz w:val="24"/>
          <w:szCs w:val="24"/>
        </w:rPr>
        <w:t>2022</w:t>
      </w:r>
      <w:r w:rsidRPr="00AE0CB9">
        <w:rPr>
          <w:sz w:val="24"/>
          <w:szCs w:val="24"/>
        </w:rPr>
        <w:t> :</w:t>
      </w:r>
      <w:r w:rsidR="00AE0CB9" w:rsidRPr="00AE0CB9">
        <w:rPr>
          <w:sz w:val="24"/>
          <w:szCs w:val="24"/>
        </w:rPr>
        <w:t xml:space="preserve"> </w:t>
      </w:r>
      <w:r w:rsidR="007A5EB8" w:rsidRPr="00AE0CB9">
        <w:rPr>
          <w:sz w:val="24"/>
          <w:szCs w:val="24"/>
        </w:rPr>
        <w:t>Seconde S</w:t>
      </w:r>
    </w:p>
    <w:p w:rsidR="007A5EB8" w:rsidRPr="00AE0CB9" w:rsidRDefault="00AE0CB9" w:rsidP="00AE0CB9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2021 - 2022</w:t>
      </w:r>
      <w:r w:rsidR="00953F34" w:rsidRPr="00AE0CB9">
        <w:rPr>
          <w:sz w:val="24"/>
          <w:szCs w:val="24"/>
        </w:rPr>
        <w:t> :</w:t>
      </w:r>
      <w:r w:rsidRPr="00AE0CB9">
        <w:rPr>
          <w:sz w:val="24"/>
          <w:szCs w:val="24"/>
        </w:rPr>
        <w:t xml:space="preserve"> </w:t>
      </w:r>
      <w:r w:rsidR="007A5EB8" w:rsidRPr="00AE0CB9">
        <w:rPr>
          <w:sz w:val="24"/>
          <w:szCs w:val="24"/>
        </w:rPr>
        <w:t>Brevet de Fin d’Etudes Moyennes</w:t>
      </w:r>
    </w:p>
    <w:p w:rsidR="00AE0CB9" w:rsidRPr="00AE0CB9" w:rsidRDefault="00AE0CB9" w:rsidP="00AE0CB9">
      <w:pPr>
        <w:ind w:firstLine="708"/>
        <w:rPr>
          <w:color w:val="000000" w:themeColor="text1"/>
          <w:sz w:val="24"/>
          <w:szCs w:val="24"/>
        </w:rPr>
      </w:pPr>
      <w:r w:rsidRPr="00AE0CB9">
        <w:rPr>
          <w:color w:val="000000" w:themeColor="text1"/>
          <w:sz w:val="24"/>
          <w:szCs w:val="24"/>
        </w:rPr>
        <w:t xml:space="preserve">2022 -2023 : </w:t>
      </w:r>
      <w:r w:rsidRPr="00AE0CB9">
        <w:rPr>
          <w:color w:val="000000" w:themeColor="text1"/>
          <w:sz w:val="24"/>
          <w:szCs w:val="24"/>
        </w:rPr>
        <w:t>Formation bibliothécaire</w:t>
      </w:r>
    </w:p>
    <w:p w:rsidR="00A000BB" w:rsidRDefault="007A5EB8" w:rsidP="00282C42">
      <w:pPr>
        <w:rPr>
          <w:b/>
          <w:sz w:val="36"/>
          <w:szCs w:val="36"/>
        </w:rPr>
      </w:pPr>
      <w:r w:rsidRPr="00F12D31">
        <w:rPr>
          <w:b/>
          <w:sz w:val="36"/>
          <w:szCs w:val="36"/>
        </w:rPr>
        <w:t>Ecole Sébissou</w:t>
      </w:r>
    </w:p>
    <w:p w:rsidR="00F12D31" w:rsidRPr="0055133C" w:rsidRDefault="00AF4E8D" w:rsidP="0055133C">
      <w:pPr>
        <w:ind w:firstLine="708"/>
        <w:rPr>
          <w:b/>
          <w:sz w:val="36"/>
          <w:szCs w:val="36"/>
        </w:rPr>
      </w:pPr>
      <w:r w:rsidRPr="00AE0CB9">
        <w:rPr>
          <w:sz w:val="24"/>
          <w:szCs w:val="24"/>
        </w:rPr>
        <w:t xml:space="preserve">2018 : Dictée PGL </w:t>
      </w:r>
      <w:r w:rsidR="007A5EB8" w:rsidRPr="00AE0CB9">
        <w:rPr>
          <w:sz w:val="24"/>
          <w:szCs w:val="24"/>
        </w:rPr>
        <w:br/>
        <w:t xml:space="preserve">           2018 :</w:t>
      </w:r>
      <w:r w:rsidR="00AE0CB9" w:rsidRPr="00AE0CB9">
        <w:rPr>
          <w:sz w:val="24"/>
          <w:szCs w:val="24"/>
        </w:rPr>
        <w:t xml:space="preserve"> </w:t>
      </w:r>
      <w:r w:rsidR="007A5EB8" w:rsidRPr="00AE0CB9">
        <w:rPr>
          <w:sz w:val="24"/>
          <w:szCs w:val="24"/>
        </w:rPr>
        <w:t>Certifi</w:t>
      </w:r>
      <w:r w:rsidR="0055133C">
        <w:rPr>
          <w:sz w:val="24"/>
          <w:szCs w:val="24"/>
        </w:rPr>
        <w:t>cat de Fin d’Etudes Elémentaire</w:t>
      </w:r>
    </w:p>
    <w:p w:rsidR="00F12D31" w:rsidRDefault="00F12D31" w:rsidP="00A000BB">
      <w:pPr>
        <w:jc w:val="center"/>
        <w:rPr>
          <w:color w:val="2F5496" w:themeColor="accent5" w:themeShade="BF"/>
          <w:sz w:val="36"/>
          <w:szCs w:val="36"/>
          <w:u w:val="single"/>
        </w:rPr>
      </w:pPr>
      <w:r w:rsidRPr="00F12D31">
        <w:rPr>
          <w:color w:val="2F5496" w:themeColor="accent5" w:themeShade="BF"/>
          <w:sz w:val="36"/>
          <w:szCs w:val="36"/>
          <w:u w:val="single"/>
        </w:rPr>
        <w:t>Compétences</w:t>
      </w:r>
    </w:p>
    <w:p w:rsidR="00063967" w:rsidRPr="00A000BB" w:rsidRDefault="00F12D31" w:rsidP="00282C42">
      <w:pPr>
        <w:rPr>
          <w:color w:val="262626" w:themeColor="text1" w:themeTint="D9"/>
          <w:sz w:val="24"/>
          <w:szCs w:val="24"/>
        </w:rPr>
      </w:pPr>
      <w:r w:rsidRPr="00063967">
        <w:rPr>
          <w:color w:val="808080" w:themeColor="background1" w:themeShade="80"/>
          <w:sz w:val="36"/>
          <w:szCs w:val="36"/>
        </w:rPr>
        <w:t>Informatique </w:t>
      </w:r>
      <w:r w:rsidRPr="00A000BB">
        <w:rPr>
          <w:color w:val="262626" w:themeColor="text1" w:themeTint="D9"/>
          <w:sz w:val="36"/>
          <w:szCs w:val="36"/>
        </w:rPr>
        <w:t>:</w:t>
      </w:r>
      <w:r w:rsidR="00A000BB" w:rsidRPr="00A000BB">
        <w:rPr>
          <w:color w:val="262626" w:themeColor="text1" w:themeTint="D9"/>
          <w:sz w:val="36"/>
          <w:szCs w:val="36"/>
        </w:rPr>
        <w:t xml:space="preserve"> </w:t>
      </w:r>
      <w:r w:rsidR="00A000BB">
        <w:rPr>
          <w:color w:val="262626" w:themeColor="text1" w:themeTint="D9"/>
          <w:sz w:val="24"/>
          <w:szCs w:val="24"/>
        </w:rPr>
        <w:t>Base en</w:t>
      </w:r>
      <w:r w:rsidRPr="00A000BB">
        <w:rPr>
          <w:color w:val="262626" w:themeColor="text1" w:themeTint="D9"/>
          <w:sz w:val="24"/>
          <w:szCs w:val="24"/>
        </w:rPr>
        <w:t xml:space="preserve"> PYTHON </w:t>
      </w:r>
      <w:r w:rsidR="00A000BB">
        <w:rPr>
          <w:color w:val="262626" w:themeColor="text1" w:themeTint="D9"/>
          <w:sz w:val="24"/>
          <w:szCs w:val="24"/>
        </w:rPr>
        <w:t xml:space="preserve">et HTML, </w:t>
      </w:r>
      <w:r w:rsidR="00AF4E8D" w:rsidRPr="00A000BB">
        <w:rPr>
          <w:color w:val="262626" w:themeColor="text1" w:themeTint="D9"/>
          <w:sz w:val="24"/>
          <w:szCs w:val="24"/>
        </w:rPr>
        <w:t>Maitrise des logiciels Power P</w:t>
      </w:r>
      <w:r w:rsidRPr="00A000BB">
        <w:rPr>
          <w:color w:val="262626" w:themeColor="text1" w:themeTint="D9"/>
          <w:sz w:val="24"/>
          <w:szCs w:val="24"/>
        </w:rPr>
        <w:t>oint,</w:t>
      </w:r>
      <w:r w:rsidR="00AF4E8D" w:rsidRPr="00A000BB">
        <w:rPr>
          <w:color w:val="262626" w:themeColor="text1" w:themeTint="D9"/>
          <w:sz w:val="24"/>
          <w:szCs w:val="24"/>
        </w:rPr>
        <w:t xml:space="preserve"> </w:t>
      </w:r>
      <w:r w:rsidRPr="00A000BB">
        <w:rPr>
          <w:color w:val="262626" w:themeColor="text1" w:themeTint="D9"/>
          <w:sz w:val="24"/>
          <w:szCs w:val="24"/>
        </w:rPr>
        <w:t>Word et internet</w:t>
      </w:r>
    </w:p>
    <w:p w:rsidR="00063967" w:rsidRDefault="00063967" w:rsidP="00282C42">
      <w:pPr>
        <w:rPr>
          <w:color w:val="262626" w:themeColor="text1" w:themeTint="D9"/>
          <w:sz w:val="36"/>
          <w:szCs w:val="36"/>
        </w:rPr>
      </w:pPr>
      <w:r w:rsidRPr="00AF4E8D">
        <w:rPr>
          <w:color w:val="808080" w:themeColor="background1" w:themeShade="80"/>
          <w:sz w:val="36"/>
          <w:szCs w:val="36"/>
        </w:rPr>
        <w:t>Linguistiques </w:t>
      </w:r>
      <w:r>
        <w:rPr>
          <w:color w:val="262626" w:themeColor="text1" w:themeTint="D9"/>
          <w:sz w:val="36"/>
          <w:szCs w:val="36"/>
        </w:rPr>
        <w:t xml:space="preserve">: </w:t>
      </w:r>
      <w:r w:rsidR="00A000BB" w:rsidRPr="00A000BB">
        <w:rPr>
          <w:color w:val="262626" w:themeColor="text1" w:themeTint="D9"/>
          <w:sz w:val="24"/>
          <w:szCs w:val="24"/>
        </w:rPr>
        <w:t>français,</w:t>
      </w:r>
      <w:r w:rsidR="00AF4E8D" w:rsidRPr="00A000BB">
        <w:rPr>
          <w:color w:val="262626" w:themeColor="text1" w:themeTint="D9"/>
          <w:sz w:val="24"/>
          <w:szCs w:val="24"/>
        </w:rPr>
        <w:t xml:space="preserve"> </w:t>
      </w:r>
      <w:r w:rsidR="00A000BB" w:rsidRPr="00A000BB">
        <w:rPr>
          <w:color w:val="262626" w:themeColor="text1" w:themeTint="D9"/>
          <w:sz w:val="24"/>
          <w:szCs w:val="24"/>
        </w:rPr>
        <w:t>anglais, sérère, espagnol, wolof</w:t>
      </w:r>
    </w:p>
    <w:p w:rsidR="00AF4E8D" w:rsidRDefault="00A000BB" w:rsidP="00B6048D">
      <w:pPr>
        <w:rPr>
          <w:sz w:val="24"/>
          <w:szCs w:val="24"/>
        </w:rPr>
      </w:pPr>
      <w:r>
        <w:rPr>
          <w:color w:val="808080" w:themeColor="background1" w:themeShade="80"/>
          <w:sz w:val="36"/>
          <w:szCs w:val="36"/>
        </w:rPr>
        <w:t>Qualités</w:t>
      </w:r>
      <w:r w:rsidR="00AE0CB9" w:rsidRPr="00A000BB">
        <w:rPr>
          <w:color w:val="808080" w:themeColor="background1" w:themeShade="80"/>
          <w:sz w:val="36"/>
          <w:szCs w:val="36"/>
        </w:rPr>
        <w:t> :</w:t>
      </w:r>
      <w:r w:rsidR="00AE0CB9">
        <w:rPr>
          <w:sz w:val="36"/>
          <w:szCs w:val="36"/>
        </w:rPr>
        <w:t xml:space="preserve"> </w:t>
      </w:r>
      <w:r w:rsidR="00AE0CB9" w:rsidRPr="00A000BB">
        <w:rPr>
          <w:sz w:val="24"/>
          <w:szCs w:val="24"/>
        </w:rPr>
        <w:t>Bon relationnel</w:t>
      </w:r>
      <w:r w:rsidR="00AE0CB9" w:rsidRPr="00A000BB">
        <w:rPr>
          <w:sz w:val="24"/>
          <w:szCs w:val="24"/>
        </w:rPr>
        <w:t xml:space="preserve">, </w:t>
      </w:r>
      <w:r w:rsidR="00AE0CB9" w:rsidRPr="00A000BB">
        <w:rPr>
          <w:sz w:val="24"/>
          <w:szCs w:val="24"/>
        </w:rPr>
        <w:t>Ponctualité</w:t>
      </w:r>
      <w:r w:rsidR="00AE0CB9" w:rsidRPr="00A000BB">
        <w:rPr>
          <w:sz w:val="24"/>
          <w:szCs w:val="24"/>
        </w:rPr>
        <w:t xml:space="preserve">, </w:t>
      </w:r>
      <w:r w:rsidR="00AE0CB9" w:rsidRPr="00A000BB">
        <w:rPr>
          <w:sz w:val="24"/>
          <w:szCs w:val="24"/>
        </w:rPr>
        <w:t>Esprit d’équipe</w:t>
      </w:r>
      <w:r w:rsidR="00AE0CB9" w:rsidRPr="00A000BB">
        <w:rPr>
          <w:sz w:val="24"/>
          <w:szCs w:val="24"/>
        </w:rPr>
        <w:t xml:space="preserve">, </w:t>
      </w:r>
      <w:r w:rsidRPr="00A000BB">
        <w:rPr>
          <w:sz w:val="24"/>
          <w:szCs w:val="24"/>
        </w:rPr>
        <w:t>Ambitieuse</w:t>
      </w:r>
      <w:r>
        <w:rPr>
          <w:sz w:val="24"/>
          <w:szCs w:val="24"/>
        </w:rPr>
        <w:t xml:space="preserve"> ,gestion du stress </w:t>
      </w:r>
    </w:p>
    <w:p w:rsidR="00A000BB" w:rsidRPr="00B6048D" w:rsidRDefault="00B6048D" w:rsidP="00B6048D">
      <w:pPr>
        <w:jc w:val="center"/>
        <w:rPr>
          <w:color w:val="1F4E79" w:themeColor="accent1" w:themeShade="80"/>
          <w:sz w:val="36"/>
          <w:szCs w:val="36"/>
          <w:u w:val="single"/>
        </w:rPr>
      </w:pPr>
      <w:r>
        <w:rPr>
          <w:color w:val="1F4E79" w:themeColor="accent1" w:themeShade="80"/>
          <w:sz w:val="36"/>
          <w:szCs w:val="36"/>
          <w:u w:val="single"/>
        </w:rPr>
        <w:t>Expériences professionnelles</w:t>
      </w:r>
    </w:p>
    <w:p w:rsidR="00F12D31" w:rsidRPr="00A000BB" w:rsidRDefault="00EA7B63" w:rsidP="00282C42">
      <w:pPr>
        <w:rPr>
          <w:color w:val="262626" w:themeColor="text1" w:themeTint="D9"/>
          <w:sz w:val="24"/>
          <w:szCs w:val="24"/>
        </w:rPr>
      </w:pPr>
      <w:r w:rsidRPr="00A000BB">
        <w:rPr>
          <w:color w:val="262626" w:themeColor="text1" w:themeTint="D9"/>
          <w:sz w:val="24"/>
          <w:szCs w:val="24"/>
        </w:rPr>
        <w:t>2022-2023 </w:t>
      </w:r>
      <w:r w:rsidR="00AE0CB9" w:rsidRPr="00A000BB">
        <w:rPr>
          <w:color w:val="262626" w:themeColor="text1" w:themeTint="D9"/>
          <w:sz w:val="24"/>
          <w:szCs w:val="24"/>
        </w:rPr>
        <w:t>: vendeuse</w:t>
      </w:r>
      <w:r w:rsidRPr="00A000BB">
        <w:rPr>
          <w:color w:val="262626" w:themeColor="text1" w:themeTint="D9"/>
          <w:sz w:val="24"/>
          <w:szCs w:val="24"/>
        </w:rPr>
        <w:t xml:space="preserve"> boutique scolaire</w:t>
      </w:r>
    </w:p>
    <w:p w:rsidR="00B6048D" w:rsidRDefault="00EA7B63" w:rsidP="00282C42">
      <w:pPr>
        <w:rPr>
          <w:color w:val="262626" w:themeColor="text1" w:themeTint="D9"/>
          <w:sz w:val="24"/>
          <w:szCs w:val="24"/>
        </w:rPr>
      </w:pPr>
      <w:r w:rsidRPr="00A000BB">
        <w:rPr>
          <w:color w:val="262626" w:themeColor="text1" w:themeTint="D9"/>
          <w:sz w:val="24"/>
          <w:szCs w:val="24"/>
        </w:rPr>
        <w:t>2022-2023 </w:t>
      </w:r>
      <w:r w:rsidR="00AE0CB9" w:rsidRPr="00A000BB">
        <w:rPr>
          <w:color w:val="262626" w:themeColor="text1" w:themeTint="D9"/>
          <w:sz w:val="24"/>
          <w:szCs w:val="24"/>
        </w:rPr>
        <w:t>: bibliothécaire</w:t>
      </w:r>
      <w:r w:rsidR="00F12D31" w:rsidRPr="00A000BB">
        <w:rPr>
          <w:color w:val="262626" w:themeColor="text1" w:themeTint="D9"/>
          <w:sz w:val="24"/>
          <w:szCs w:val="24"/>
        </w:rPr>
        <w:t xml:space="preserve"> </w:t>
      </w:r>
    </w:p>
    <w:p w:rsidR="00315974" w:rsidRPr="0055133C" w:rsidRDefault="0055133C" w:rsidP="0055133C">
      <w:pPr>
        <w:jc w:val="center"/>
        <w:rPr>
          <w:color w:val="1F4E79" w:themeColor="accent1" w:themeShade="80"/>
          <w:sz w:val="36"/>
          <w:szCs w:val="36"/>
          <w:u w:val="single"/>
        </w:rPr>
      </w:pPr>
      <w:r w:rsidRPr="0055133C">
        <w:rPr>
          <w:color w:val="1F4E79" w:themeColor="accent1" w:themeShade="80"/>
          <w:sz w:val="36"/>
          <w:szCs w:val="36"/>
          <w:u w:val="single"/>
        </w:rPr>
        <w:t>Activités extrascolaires</w:t>
      </w:r>
    </w:p>
    <w:p w:rsidR="0055133C" w:rsidRDefault="0055133C" w:rsidP="0055133C">
      <w:pPr>
        <w:rPr>
          <w:color w:val="000000" w:themeColor="text1"/>
          <w:sz w:val="24"/>
          <w:szCs w:val="24"/>
        </w:rPr>
      </w:pPr>
      <w:r w:rsidRPr="0055133C">
        <w:rPr>
          <w:color w:val="000000" w:themeColor="text1"/>
          <w:sz w:val="24"/>
          <w:szCs w:val="24"/>
        </w:rPr>
        <w:t>V</w:t>
      </w:r>
      <w:r>
        <w:rPr>
          <w:color w:val="000000" w:themeColor="text1"/>
          <w:sz w:val="24"/>
          <w:szCs w:val="24"/>
        </w:rPr>
        <w:t>isites : sortie pédagogique au lac rose, visite Gorée</w:t>
      </w:r>
    </w:p>
    <w:p w:rsidR="0055133C" w:rsidRPr="0055133C" w:rsidRDefault="0055133C" w:rsidP="0055133C">
      <w:pPr>
        <w:rPr>
          <w:color w:val="FFFFFF" w:themeColor="background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Participation à  la deuxième journée de rencontre sur la masculinité positive à l’esplanade du grand théâtre national </w:t>
      </w:r>
    </w:p>
    <w:p w:rsidR="001F40A6" w:rsidRPr="001F40A6" w:rsidRDefault="00315974" w:rsidP="001F40A6">
      <w:pPr>
        <w:jc w:val="center"/>
        <w:rPr>
          <w:color w:val="262626" w:themeColor="text1" w:themeTint="D9"/>
          <w:sz w:val="36"/>
          <w:szCs w:val="36"/>
        </w:rPr>
      </w:pPr>
      <w:r w:rsidRPr="00315974">
        <w:rPr>
          <w:color w:val="1F4E79" w:themeColor="accent1" w:themeShade="80"/>
          <w:sz w:val="36"/>
          <w:szCs w:val="36"/>
          <w:u w:val="single"/>
        </w:rPr>
        <w:t>Centres d’intérêt </w:t>
      </w:r>
      <w:r>
        <w:rPr>
          <w:color w:val="262626" w:themeColor="text1" w:themeTint="D9"/>
          <w:sz w:val="36"/>
          <w:szCs w:val="36"/>
        </w:rPr>
        <w:t>:</w:t>
      </w:r>
      <w:bookmarkStart w:id="0" w:name="_GoBack"/>
      <w:bookmarkEnd w:id="0"/>
    </w:p>
    <w:p w:rsidR="001F40A6" w:rsidRDefault="00315974">
      <w:pPr>
        <w:rPr>
          <w:sz w:val="24"/>
          <w:szCs w:val="24"/>
        </w:rPr>
      </w:pPr>
      <w:r w:rsidRPr="00A000BB">
        <w:rPr>
          <w:sz w:val="24"/>
          <w:szCs w:val="24"/>
        </w:rPr>
        <w:t>Couture :</w:t>
      </w:r>
      <w:r w:rsidR="00AE0CB9" w:rsidRPr="00A000BB">
        <w:rPr>
          <w:sz w:val="24"/>
          <w:szCs w:val="24"/>
        </w:rPr>
        <w:t xml:space="preserve"> </w:t>
      </w:r>
      <w:r w:rsidRPr="00A000BB">
        <w:rPr>
          <w:sz w:val="24"/>
          <w:szCs w:val="24"/>
        </w:rPr>
        <w:t xml:space="preserve">broderie </w:t>
      </w:r>
      <w:r w:rsidR="00AE0CB9" w:rsidRPr="00A000BB">
        <w:rPr>
          <w:sz w:val="24"/>
          <w:szCs w:val="24"/>
        </w:rPr>
        <w:t>à</w:t>
      </w:r>
      <w:r w:rsidRPr="00A000BB">
        <w:rPr>
          <w:sz w:val="24"/>
          <w:szCs w:val="24"/>
        </w:rPr>
        <w:t xml:space="preserve"> la main</w:t>
      </w:r>
      <w:r w:rsidR="001F40A6">
        <w:rPr>
          <w:sz w:val="24"/>
          <w:szCs w:val="24"/>
        </w:rPr>
        <w:br/>
      </w:r>
      <w:r w:rsidRPr="00A000BB">
        <w:rPr>
          <w:sz w:val="24"/>
          <w:szCs w:val="24"/>
        </w:rPr>
        <w:t>Coiffure : tresses simples</w:t>
      </w:r>
      <w:r w:rsidR="001F40A6">
        <w:rPr>
          <w:sz w:val="24"/>
          <w:szCs w:val="24"/>
        </w:rPr>
        <w:br/>
      </w:r>
      <w:r w:rsidRPr="00A000BB">
        <w:rPr>
          <w:sz w:val="24"/>
          <w:szCs w:val="24"/>
        </w:rPr>
        <w:t>Cuisine</w:t>
      </w:r>
      <w:r w:rsidR="001F40A6">
        <w:rPr>
          <w:sz w:val="24"/>
          <w:szCs w:val="24"/>
        </w:rPr>
        <w:t xml:space="preserve"> </w:t>
      </w:r>
      <w:r w:rsidRPr="00A000BB">
        <w:rPr>
          <w:sz w:val="24"/>
          <w:szCs w:val="24"/>
        </w:rPr>
        <w:t>:</w:t>
      </w:r>
      <w:r w:rsidR="00AE0CB9" w:rsidRPr="00A000BB">
        <w:rPr>
          <w:sz w:val="24"/>
          <w:szCs w:val="24"/>
        </w:rPr>
        <w:t xml:space="preserve"> </w:t>
      </w:r>
      <w:r w:rsidRPr="00A000BB">
        <w:rPr>
          <w:sz w:val="24"/>
          <w:szCs w:val="24"/>
        </w:rPr>
        <w:t xml:space="preserve">petits </w:t>
      </w:r>
      <w:r w:rsidR="00AE0CB9" w:rsidRPr="00A000BB">
        <w:rPr>
          <w:sz w:val="24"/>
          <w:szCs w:val="24"/>
        </w:rPr>
        <w:t>plats,</w:t>
      </w:r>
      <w:r w:rsidRPr="00A000BB">
        <w:rPr>
          <w:sz w:val="24"/>
          <w:szCs w:val="24"/>
        </w:rPr>
        <w:t xml:space="preserve"> découverte du monde de la cuisine</w:t>
      </w:r>
      <w:r w:rsidR="001F40A6">
        <w:rPr>
          <w:sz w:val="24"/>
          <w:szCs w:val="24"/>
        </w:rPr>
        <w:br/>
        <w:t xml:space="preserve">Sport : badminton, saut </w:t>
      </w:r>
    </w:p>
    <w:p w:rsidR="001F40A6" w:rsidRPr="00A000BB" w:rsidRDefault="001F40A6">
      <w:pPr>
        <w:rPr>
          <w:sz w:val="24"/>
          <w:szCs w:val="24"/>
        </w:rPr>
      </w:pPr>
    </w:p>
    <w:sectPr w:rsidR="001F40A6" w:rsidRPr="00A000B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8B7" w:rsidRDefault="002038B7" w:rsidP="00282C42">
      <w:pPr>
        <w:spacing w:after="0" w:line="240" w:lineRule="auto"/>
      </w:pPr>
      <w:r>
        <w:separator/>
      </w:r>
    </w:p>
  </w:endnote>
  <w:endnote w:type="continuationSeparator" w:id="0">
    <w:p w:rsidR="002038B7" w:rsidRDefault="002038B7" w:rsidP="00282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8B7" w:rsidRDefault="002038B7" w:rsidP="00282C42">
      <w:pPr>
        <w:spacing w:after="0" w:line="240" w:lineRule="auto"/>
      </w:pPr>
      <w:r>
        <w:separator/>
      </w:r>
    </w:p>
  </w:footnote>
  <w:footnote w:type="continuationSeparator" w:id="0">
    <w:p w:rsidR="002038B7" w:rsidRDefault="002038B7" w:rsidP="00282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C42" w:rsidRDefault="00282C42">
    <w:pPr>
      <w:pStyle w:val="En-tte"/>
    </w:pPr>
  </w:p>
  <w:p w:rsidR="00282C42" w:rsidRPr="00282C42" w:rsidRDefault="00282C42" w:rsidP="00282C42">
    <w:pPr>
      <w:rPr>
        <w:sz w:val="36"/>
        <w:szCs w:val="36"/>
      </w:rPr>
    </w:pPr>
    <w:r w:rsidRPr="00282C42">
      <w:rPr>
        <w:sz w:val="36"/>
        <w:szCs w:val="36"/>
      </w:rPr>
      <w:t xml:space="preserve">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C159F"/>
    <w:multiLevelType w:val="hybridMultilevel"/>
    <w:tmpl w:val="6FB61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33DAF"/>
    <w:multiLevelType w:val="hybridMultilevel"/>
    <w:tmpl w:val="3102920A"/>
    <w:lvl w:ilvl="0" w:tplc="040C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2" w15:restartNumberingAfterBreak="0">
    <w:nsid w:val="495D47C4"/>
    <w:multiLevelType w:val="hybridMultilevel"/>
    <w:tmpl w:val="C6461B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35E82"/>
    <w:multiLevelType w:val="hybridMultilevel"/>
    <w:tmpl w:val="D8D022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A8"/>
    <w:rsid w:val="00063967"/>
    <w:rsid w:val="001366A8"/>
    <w:rsid w:val="001F40A6"/>
    <w:rsid w:val="002038B7"/>
    <w:rsid w:val="00282C42"/>
    <w:rsid w:val="0030569C"/>
    <w:rsid w:val="00315974"/>
    <w:rsid w:val="0055133C"/>
    <w:rsid w:val="006725D5"/>
    <w:rsid w:val="00780D80"/>
    <w:rsid w:val="007A5EB8"/>
    <w:rsid w:val="008D21AD"/>
    <w:rsid w:val="00953F34"/>
    <w:rsid w:val="00A000BB"/>
    <w:rsid w:val="00AE0CB9"/>
    <w:rsid w:val="00AF4E8D"/>
    <w:rsid w:val="00B6048D"/>
    <w:rsid w:val="00EA7B63"/>
    <w:rsid w:val="00F1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0789C-10C9-4948-A524-94E4498F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2C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2C42"/>
  </w:style>
  <w:style w:type="paragraph" w:styleId="Pieddepage">
    <w:name w:val="footer"/>
    <w:basedOn w:val="Normal"/>
    <w:link w:val="PieddepageCar"/>
    <w:uiPriority w:val="99"/>
    <w:unhideWhenUsed/>
    <w:rsid w:val="00282C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2C42"/>
  </w:style>
  <w:style w:type="character" w:styleId="Lienhypertexte">
    <w:name w:val="Hyperlink"/>
    <w:basedOn w:val="Policepardfaut"/>
    <w:uiPriority w:val="99"/>
    <w:unhideWhenUsed/>
    <w:rsid w:val="00282C4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A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okhnapouye5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2023-04-14T17:56:00Z</dcterms:created>
  <dcterms:modified xsi:type="dcterms:W3CDTF">2023-04-15T09:54:00Z</dcterms:modified>
</cp:coreProperties>
</file>