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F44" w:rsidRPr="00980FE0" w:rsidRDefault="00980FE0" w:rsidP="00980FE0">
      <w:pPr>
        <w:jc w:val="center"/>
        <w:rPr>
          <w:rFonts w:ascii="Calibri" w:hAnsi="Calibri" w:cs="Times New Roman"/>
          <w:b/>
          <w:u w:val="single"/>
          <w:lang w:val="es-ES_tradnl"/>
        </w:rPr>
      </w:pPr>
      <w:r w:rsidRPr="00980FE0">
        <w:rPr>
          <w:rFonts w:ascii="Calibri" w:hAnsi="Calibri" w:cs="Calibri"/>
          <w:b/>
          <w:u w:val="single"/>
          <w:lang w:val="es-ES"/>
        </w:rPr>
        <w:t>Entendiendo cual es mi rol en el hogar - mujer</w:t>
      </w:r>
    </w:p>
    <w:p w:rsidR="00203F44" w:rsidRDefault="00203F44" w:rsidP="00203F44">
      <w:pPr>
        <w:jc w:val="both"/>
        <w:rPr>
          <w:rFonts w:ascii="Calibri" w:hAnsi="Calibri" w:cs="Calibri"/>
          <w:lang w:val="es-ES_tradnl"/>
        </w:rPr>
      </w:pPr>
    </w:p>
    <w:p w:rsidR="00203F44" w:rsidRDefault="00203F44" w:rsidP="00203F44">
      <w:pPr>
        <w:jc w:val="both"/>
        <w:rPr>
          <w:rFonts w:ascii="Calibri" w:hAnsi="Calibri" w:cs="Calibri"/>
          <w:lang w:val="es-ES_tradnl"/>
        </w:rPr>
      </w:pPr>
    </w:p>
    <w:p w:rsidR="007560B4" w:rsidRDefault="00203F44" w:rsidP="00203F44">
      <w:pPr>
        <w:jc w:val="both"/>
        <w:rPr>
          <w:rFonts w:ascii="Calibri" w:hAnsi="Calibri" w:cs="Calibri"/>
          <w:b/>
          <w:lang w:val="es-ES"/>
        </w:rPr>
      </w:pPr>
      <w:r w:rsidRPr="00020821">
        <w:rPr>
          <w:rFonts w:ascii="Calibri" w:hAnsi="Calibri" w:cs="Calibri"/>
          <w:b/>
          <w:lang w:val="es-ES"/>
        </w:rPr>
        <w:t xml:space="preserve">Rol de </w:t>
      </w:r>
      <w:r w:rsidR="003106DA" w:rsidRPr="00020821">
        <w:rPr>
          <w:rFonts w:ascii="Calibri" w:hAnsi="Calibri" w:cs="Calibri"/>
          <w:b/>
          <w:lang w:val="es-ES"/>
        </w:rPr>
        <w:t>la mujer es ser la ayuda idónea</w:t>
      </w:r>
      <w:r w:rsidR="00B73381" w:rsidRPr="00020821">
        <w:rPr>
          <w:rFonts w:ascii="Calibri" w:hAnsi="Calibri" w:cs="Calibri"/>
          <w:b/>
          <w:lang w:val="es-ES"/>
        </w:rPr>
        <w:t xml:space="preserve">: </w:t>
      </w:r>
      <w:r w:rsidR="00F93C0C">
        <w:rPr>
          <w:rFonts w:ascii="Calibri" w:hAnsi="Calibri" w:cs="Calibri"/>
          <w:b/>
          <w:lang w:val="es-ES"/>
        </w:rPr>
        <w:t xml:space="preserve"> </w:t>
      </w:r>
    </w:p>
    <w:p w:rsidR="007560B4" w:rsidRDefault="007560B4" w:rsidP="00203F44">
      <w:pPr>
        <w:jc w:val="both"/>
        <w:rPr>
          <w:rFonts w:ascii="Calibri" w:hAnsi="Calibri" w:cs="Calibri"/>
          <w:b/>
          <w:lang w:val="es-ES"/>
        </w:rPr>
      </w:pPr>
    </w:p>
    <w:p w:rsidR="003106DA" w:rsidRPr="00B73381" w:rsidRDefault="00B73381" w:rsidP="00203F44">
      <w:pPr>
        <w:jc w:val="both"/>
        <w:rPr>
          <w:rFonts w:ascii="Calibri" w:hAnsi="Calibri" w:cs="Calibri"/>
          <w:b/>
          <w:lang w:val="es-ES"/>
        </w:rPr>
      </w:pPr>
      <w:r w:rsidRPr="00B73381">
        <w:rPr>
          <w:rFonts w:ascii="Calibri" w:hAnsi="Calibri" w:cs="Calibri"/>
          <w:b/>
          <w:lang w:val="es-ES"/>
        </w:rPr>
        <w:t xml:space="preserve">Génesis 1:18 Luego Dios el Señor dijo: «No es bueno que el hombre esté solo. </w:t>
      </w:r>
      <w:r w:rsidRPr="00AA3633">
        <w:rPr>
          <w:rFonts w:ascii="Calibri" w:hAnsi="Calibri" w:cs="Calibri"/>
          <w:b/>
          <w:color w:val="FF0000"/>
          <w:lang w:val="es-ES"/>
        </w:rPr>
        <w:t>Voy a hacerle una ayuda adecuada</w:t>
      </w:r>
      <w:r w:rsidRPr="00B73381">
        <w:rPr>
          <w:rFonts w:ascii="Calibri" w:hAnsi="Calibri" w:cs="Calibri"/>
          <w:b/>
          <w:lang w:val="es-ES"/>
        </w:rPr>
        <w:t>.»</w:t>
      </w:r>
    </w:p>
    <w:p w:rsidR="0070395B" w:rsidRDefault="0070395B" w:rsidP="00203F44">
      <w:pPr>
        <w:jc w:val="both"/>
        <w:rPr>
          <w:rFonts w:ascii="Calibri" w:hAnsi="Calibri" w:cs="Calibri"/>
          <w:lang w:val="es-ES"/>
        </w:rPr>
      </w:pPr>
    </w:p>
    <w:p w:rsidR="0035092E" w:rsidRPr="00F93C0C" w:rsidRDefault="0070395B" w:rsidP="0035092E">
      <w:pPr>
        <w:rPr>
          <w:lang w:val="es-ES"/>
        </w:rPr>
      </w:pPr>
      <w:r w:rsidRPr="00450A8D">
        <w:rPr>
          <w:lang w:val="es-ES"/>
        </w:rPr>
        <w:t xml:space="preserve">Potencial que Dios </w:t>
      </w:r>
      <w:r w:rsidR="00B73381" w:rsidRPr="00450A8D">
        <w:rPr>
          <w:lang w:val="es-ES"/>
        </w:rPr>
        <w:t>les</w:t>
      </w:r>
      <w:r w:rsidRPr="00450A8D">
        <w:rPr>
          <w:lang w:val="es-ES"/>
        </w:rPr>
        <w:t xml:space="preserve"> dio a las mujeres</w:t>
      </w:r>
      <w:r>
        <w:rPr>
          <w:lang w:val="es-ES"/>
        </w:rPr>
        <w:t xml:space="preserve"> para influenciar</w:t>
      </w:r>
      <w:r w:rsidR="00B73381">
        <w:rPr>
          <w:lang w:val="es-ES"/>
        </w:rPr>
        <w:t>:</w:t>
      </w:r>
      <w:r w:rsidR="00F93C0C">
        <w:rPr>
          <w:lang w:val="es-ES"/>
        </w:rPr>
        <w:t xml:space="preserve"> Ejemplo # 1 Adán y Eva:</w:t>
      </w:r>
    </w:p>
    <w:p w:rsidR="0035092E" w:rsidRDefault="0035092E" w:rsidP="0035092E">
      <w:pPr>
        <w:rPr>
          <w:lang w:val="es-ES"/>
        </w:rPr>
      </w:pPr>
    </w:p>
    <w:p w:rsidR="00E83C76" w:rsidRPr="00752E33" w:rsidRDefault="0035092E" w:rsidP="009261F4">
      <w:pPr>
        <w:jc w:val="both"/>
        <w:rPr>
          <w:lang w:val="es-ES"/>
        </w:rPr>
      </w:pPr>
      <w:r w:rsidRPr="00752E33">
        <w:rPr>
          <w:u w:val="single"/>
          <w:lang w:val="es-ES"/>
        </w:rPr>
        <w:t xml:space="preserve">Génesis </w:t>
      </w:r>
      <w:r w:rsidRPr="0035092E">
        <w:rPr>
          <w:u w:val="single"/>
          <w:lang w:val="es-ES"/>
        </w:rPr>
        <w:t>3</w:t>
      </w:r>
      <w:r w:rsidRPr="0035092E">
        <w:rPr>
          <w:lang w:val="es-ES"/>
        </w:rPr>
        <w:t> </w:t>
      </w:r>
    </w:p>
    <w:p w:rsidR="009261F4" w:rsidRPr="00E83C76" w:rsidRDefault="0035092E" w:rsidP="009261F4">
      <w:pPr>
        <w:jc w:val="both"/>
        <w:rPr>
          <w:b/>
          <w:lang w:val="es-ES"/>
        </w:rPr>
      </w:pPr>
      <w:r w:rsidRPr="0035092E">
        <w:rPr>
          <w:b/>
          <w:lang w:val="es-ES"/>
        </w:rPr>
        <w:t>La serpiente era más astuta que todos los animales del campo que Dios el Señor había hecho, así que le preguntó a la mujer: —¿Es verdad que Dios les dijo que no comieran de ningún árbol del jardín? 2 —Podemos comer del fruto de todos los árboles—respondió la mujer—. 3 Pero, en cuanto al fruto del árbol que está en medio del jardín, Dios nos ha dicho: “No coman de ese árbol, ni lo toquen; de lo contrario, morirán.” 4 Pero la serpiente le dijo a la mujer: —¡No es cierto, no van a morir! 5 Dios sabe muy bien que, cuando coman de ese árbol, se les abrirán los ojos y llegarán a ser como Dios, conocedores del bien y del mal. 6 La mujer vio que el fruto del árbol era bueno para comer, y que tenía buen aspecto y era deseable para adquirir sabiduría, así que tomó de su fruto y comió. Luego le dio a su esposo, y también él comió. 7 En ese momento se les abrieron los ojos, y tomaron conciencia de su desnudez. Por eso, para cubrirse entretejieron hojas de higuera.</w:t>
      </w:r>
    </w:p>
    <w:p w:rsidR="00E83C76" w:rsidRDefault="00E83C76" w:rsidP="009261F4">
      <w:pPr>
        <w:jc w:val="both"/>
        <w:rPr>
          <w:lang w:val="es-ES"/>
        </w:rPr>
      </w:pPr>
    </w:p>
    <w:p w:rsidR="00E83C76" w:rsidRDefault="00E83C76" w:rsidP="00E83C76">
      <w:pPr>
        <w:rPr>
          <w:lang w:val="es-ES"/>
        </w:rPr>
      </w:pPr>
      <w:r>
        <w:rPr>
          <w:lang w:val="es-ES"/>
        </w:rPr>
        <w:t xml:space="preserve">¿Dónde </w:t>
      </w:r>
      <w:r w:rsidR="0047007B">
        <w:rPr>
          <w:lang w:val="es-ES"/>
        </w:rPr>
        <w:t>estaba</w:t>
      </w:r>
      <w:r>
        <w:rPr>
          <w:lang w:val="es-ES"/>
        </w:rPr>
        <w:t xml:space="preserve"> Adán cuando su mujer comió</w:t>
      </w:r>
      <w:r w:rsidR="000B7E0E">
        <w:rPr>
          <w:lang w:val="es-ES"/>
        </w:rPr>
        <w:t xml:space="preserve"> del fruto</w:t>
      </w:r>
      <w:r>
        <w:rPr>
          <w:lang w:val="es-ES"/>
        </w:rPr>
        <w:t>? Estaba</w:t>
      </w:r>
      <w:r w:rsidR="00BE5359">
        <w:rPr>
          <w:lang w:val="es-ES"/>
        </w:rPr>
        <w:t xml:space="preserve"> allí con ella. El vio y escuchó</w:t>
      </w:r>
      <w:r>
        <w:rPr>
          <w:lang w:val="es-ES"/>
        </w:rPr>
        <w:t xml:space="preserve"> lo que estaba pasando, pero no se sintió responsable de su hogar.</w:t>
      </w:r>
    </w:p>
    <w:p w:rsidR="009261F4" w:rsidRDefault="009261F4" w:rsidP="009261F4">
      <w:pPr>
        <w:jc w:val="both"/>
        <w:rPr>
          <w:lang w:val="es-ES"/>
        </w:rPr>
      </w:pPr>
    </w:p>
    <w:p w:rsidR="00E83C76" w:rsidRPr="00752E33" w:rsidRDefault="009261F4" w:rsidP="009261F4">
      <w:pPr>
        <w:jc w:val="both"/>
        <w:rPr>
          <w:lang w:val="es-ES"/>
        </w:rPr>
      </w:pPr>
      <w:r w:rsidRPr="00752E33">
        <w:rPr>
          <w:u w:val="single"/>
          <w:lang w:val="es-ES"/>
        </w:rPr>
        <w:t>VV. 17</w:t>
      </w:r>
      <w:r w:rsidRPr="00752E33">
        <w:rPr>
          <w:lang w:val="es-ES"/>
        </w:rPr>
        <w:t xml:space="preserve"> </w:t>
      </w:r>
    </w:p>
    <w:p w:rsidR="0035092E" w:rsidRDefault="009261F4" w:rsidP="001053AE">
      <w:pPr>
        <w:jc w:val="both"/>
        <w:rPr>
          <w:lang w:val="es-ES"/>
        </w:rPr>
      </w:pPr>
      <w:r w:rsidRPr="00E83C76">
        <w:rPr>
          <w:b/>
          <w:lang w:val="es-ES"/>
        </w:rPr>
        <w:t xml:space="preserve">Al hombre le dijo: </w:t>
      </w:r>
      <w:r w:rsidRPr="009261F4">
        <w:rPr>
          <w:b/>
          <w:lang w:val="es-ES"/>
        </w:rPr>
        <w:t>«</w:t>
      </w:r>
      <w:r w:rsidRPr="009261F4">
        <w:rPr>
          <w:b/>
          <w:color w:val="FF0000"/>
          <w:lang w:val="es-ES"/>
        </w:rPr>
        <w:t>Por cuanto le hiciste caso a tu mujer</w:t>
      </w:r>
      <w:r w:rsidRPr="009261F4">
        <w:rPr>
          <w:b/>
          <w:lang w:val="es-ES"/>
        </w:rPr>
        <w:t>, y comiste del árbol del que te prohibí comer, ¡maldita será la tierra por tu culpa! Con penosos trabajos comerás de ella todos los días de tu vida. 18 La tierra te producirá cardos y espinas, y comerás hierbas silvestres. 19 Te ganarás el pan con el sudor de tu frente, hasta que vuelvas a la misma tierra de la cual fuiste sacado. Porque polvo eres, y al polvo volverás.»</w:t>
      </w:r>
    </w:p>
    <w:p w:rsidR="00F93C0C" w:rsidRDefault="00F93C0C" w:rsidP="00B73381">
      <w:pPr>
        <w:rPr>
          <w:lang w:val="es-ES"/>
        </w:rPr>
      </w:pPr>
    </w:p>
    <w:p w:rsidR="00F93C0C" w:rsidRDefault="00F93C0C" w:rsidP="00F93C0C">
      <w:pPr>
        <w:jc w:val="both"/>
        <w:rPr>
          <w:rFonts w:ascii="Calibri" w:hAnsi="Calibri"/>
          <w:lang w:val="es-ES_tradnl"/>
        </w:rPr>
      </w:pPr>
      <w:r>
        <w:rPr>
          <w:rFonts w:ascii="Calibri" w:hAnsi="Calibri"/>
          <w:lang w:val="es-ES_tradnl"/>
        </w:rPr>
        <w:t>Según el versículo 17 ¿quién influenció a quién? ¿Quién le hizo caso a quién?</w:t>
      </w:r>
    </w:p>
    <w:p w:rsidR="00F93C0C" w:rsidRDefault="00F93C0C" w:rsidP="00F93C0C">
      <w:pPr>
        <w:jc w:val="both"/>
        <w:rPr>
          <w:rFonts w:ascii="Calibri" w:hAnsi="Calibri"/>
          <w:lang w:val="es-ES_tradnl"/>
        </w:rPr>
      </w:pPr>
    </w:p>
    <w:p w:rsidR="00F93C0C" w:rsidRDefault="00F93C0C" w:rsidP="00F93C0C">
      <w:pPr>
        <w:jc w:val="both"/>
        <w:rPr>
          <w:rFonts w:ascii="Calibri" w:hAnsi="Calibri"/>
          <w:lang w:val="es-ES_tradnl"/>
        </w:rPr>
      </w:pPr>
      <w:r>
        <w:rPr>
          <w:rFonts w:ascii="Calibri" w:hAnsi="Calibri"/>
          <w:lang w:val="es-ES_tradnl"/>
        </w:rPr>
        <w:t>Por supuesto que el problema principal fue la pasividad de Adán, sin embargo, en este versículo Dios mismo hace notar la gran influencia que ejerció Eva en Adán. Con esta influencia ella lo lideró a él y los resultados han sido catastróficos. Esta influencia Dios se la había dado para ser la ayuda idónea de él no para liderarlo. De donde aprendemos que cada mujer puede ejercer dicha influencia para bien o para mal en su hogar. Veamos otro ejemplo en la Biblia de dicha influencia:</w:t>
      </w:r>
    </w:p>
    <w:p w:rsidR="00F93C0C" w:rsidRDefault="00F93C0C" w:rsidP="00F93C0C">
      <w:pPr>
        <w:rPr>
          <w:lang w:val="es-ES"/>
        </w:rPr>
      </w:pPr>
    </w:p>
    <w:p w:rsidR="00F93C0C" w:rsidRDefault="00F93C0C" w:rsidP="00F93C0C">
      <w:pPr>
        <w:jc w:val="both"/>
        <w:rPr>
          <w:lang w:val="es-ES"/>
        </w:rPr>
      </w:pPr>
      <w:r>
        <w:rPr>
          <w:lang w:val="es-ES"/>
        </w:rPr>
        <w:t>Ejemplo #2 Abraham y Sarah:</w:t>
      </w:r>
    </w:p>
    <w:p w:rsidR="00F93C0C" w:rsidRDefault="00F93C0C" w:rsidP="00F93C0C">
      <w:pPr>
        <w:jc w:val="both"/>
        <w:rPr>
          <w:rFonts w:ascii="Calibri" w:hAnsi="Calibri"/>
          <w:u w:val="single"/>
          <w:lang w:val="es-ES_tradnl"/>
        </w:rPr>
      </w:pPr>
    </w:p>
    <w:p w:rsidR="00F93C0C" w:rsidRPr="009C276A" w:rsidRDefault="00F93C0C" w:rsidP="00F93C0C">
      <w:pPr>
        <w:jc w:val="both"/>
        <w:rPr>
          <w:rFonts w:ascii="Calibri" w:hAnsi="Calibri"/>
          <w:u w:val="single"/>
          <w:lang w:val="es-ES_tradnl"/>
        </w:rPr>
      </w:pPr>
      <w:r w:rsidRPr="009C276A">
        <w:rPr>
          <w:rFonts w:ascii="Calibri" w:hAnsi="Calibri"/>
          <w:u w:val="single"/>
          <w:lang w:val="es-ES_tradnl"/>
        </w:rPr>
        <w:t>Génesis 15:1-6</w:t>
      </w:r>
    </w:p>
    <w:p w:rsidR="00F93C0C" w:rsidRPr="009C276A" w:rsidRDefault="00F93C0C" w:rsidP="00F93C0C">
      <w:pPr>
        <w:jc w:val="both"/>
        <w:rPr>
          <w:rFonts w:ascii="Calibri" w:hAnsi="Calibri"/>
          <w:b/>
          <w:lang w:val="es-ES_tradnl"/>
        </w:rPr>
      </w:pPr>
      <w:r w:rsidRPr="009C276A">
        <w:rPr>
          <w:rFonts w:ascii="Calibri" w:hAnsi="Calibri"/>
          <w:b/>
          <w:lang w:val="es-ES_tradnl"/>
        </w:rPr>
        <w:lastRenderedPageBreak/>
        <w:t>Después de esto, la palabra del Señor vino a Abram en una visión: «No temas, Abram. Yo soy tu escudo, y muy grande será tu recompensa.» 2 Pero Abram le respondió: —Señor y Dios, ¿para qué vas a darme algo, si aún sigo sin tener hijos, y el heredero de mis bienes será Eliezer de Damasco? 3 Como no me has dado ningún hijo, mi herencia la recibirá uno de mis criados. 4 —¡No! Ese hombre no ha de ser tu heredero—le contestó el Señor—. Tu heredero será tu propio hijo. 5 Luego el Señor lo llevó afuera y le dijo: —Mira hacia el cielo y cuenta las estrellas, a ver si puedes. ¡Así de numerosa será tu descendencia! 6 Abram creyó al Señor, y el Señor se lo reconoció como justicia.</w:t>
      </w:r>
    </w:p>
    <w:p w:rsidR="00F93C0C" w:rsidRDefault="00F93C0C" w:rsidP="00F93C0C">
      <w:pPr>
        <w:jc w:val="both"/>
        <w:rPr>
          <w:rFonts w:ascii="Calibri" w:hAnsi="Calibri"/>
          <w:lang w:val="es-ES"/>
        </w:rPr>
      </w:pPr>
    </w:p>
    <w:p w:rsidR="00F93C0C" w:rsidRDefault="00F93C0C" w:rsidP="00F93C0C">
      <w:pPr>
        <w:jc w:val="both"/>
        <w:rPr>
          <w:rFonts w:ascii="Calibri" w:hAnsi="Calibri"/>
          <w:lang w:val="es-ES"/>
        </w:rPr>
      </w:pPr>
      <w:r>
        <w:rPr>
          <w:rFonts w:ascii="Calibri" w:hAnsi="Calibri"/>
          <w:lang w:val="es-ES"/>
        </w:rPr>
        <w:t xml:space="preserve">El pasaje que acabamos de leer se trata de cuando Dios le pidió a Abraham que saliera de su tierra y aun dejara a sus parientes pues Dios tenía un plan específico para él. Este plan era crear una nación de su descendencia, darle un lugar para que se establecieran y de dicha nación el Salvador del mundo nacería. Por supuesto que hasta este punto en el pasaje Abraham no entendía todo el plan. A una edad avanzada quedó viendo todo a su alrededor y se entristeció al ver que no tenía un heredero, o sea un hijo propio. El Señor lo invita a que trate de contar las estrellas del cielo y le dice que su descendencia será así de grande. Abraham le creyó a la promesa de Dios y por esto es que se le conoce como el padre de la fe. Para entender la influencia de las mujeres en el hogar leamos lo que sigue en el siguiente capítulo. </w:t>
      </w:r>
    </w:p>
    <w:p w:rsidR="00F93C0C" w:rsidRDefault="00F93C0C" w:rsidP="00F93C0C">
      <w:pPr>
        <w:jc w:val="both"/>
        <w:rPr>
          <w:rFonts w:ascii="Calibri" w:hAnsi="Calibri"/>
          <w:lang w:val="es-ES"/>
        </w:rPr>
      </w:pPr>
    </w:p>
    <w:p w:rsidR="00F93C0C" w:rsidRPr="000D6E1A" w:rsidRDefault="00F93C0C" w:rsidP="00F93C0C">
      <w:pPr>
        <w:jc w:val="both"/>
        <w:rPr>
          <w:rFonts w:ascii="Calibri" w:hAnsi="Calibri"/>
          <w:u w:val="single"/>
          <w:lang w:val="es-ES"/>
        </w:rPr>
      </w:pPr>
      <w:r w:rsidRPr="000D6E1A">
        <w:rPr>
          <w:rFonts w:ascii="Calibri" w:hAnsi="Calibri"/>
          <w:u w:val="single"/>
          <w:lang w:val="es-ES"/>
        </w:rPr>
        <w:t>Génesis 16:1-16</w:t>
      </w:r>
    </w:p>
    <w:p w:rsidR="00F93C0C" w:rsidRDefault="00F93C0C" w:rsidP="00F93C0C">
      <w:pPr>
        <w:jc w:val="both"/>
        <w:rPr>
          <w:rFonts w:ascii="Calibri" w:hAnsi="Calibri"/>
          <w:b/>
          <w:lang w:val="es-ES_tradnl"/>
        </w:rPr>
      </w:pPr>
      <w:r w:rsidRPr="000D6E1A">
        <w:rPr>
          <w:rFonts w:ascii="Calibri" w:hAnsi="Calibri"/>
          <w:b/>
          <w:lang w:val="es-ES_tradnl"/>
        </w:rPr>
        <w:t>Saray, la esposa de Abram, no le había dado hijos. Pero como tenía una esclava egipcia llamada Agar, 2 Saray le dijo a Abram: —El Señor me ha hecho estéril. Por lo tanto, ve y acuéstate con mi esclava Agar. Tal vez por medio de ella podré tener hijos. Abram aceptó la propuesta que le hizo Saray. 3 Entonces ella tomó a Agar, la esclava egipcia, y se la entregó a Abram como mujer. Esto ocurrió cuando ya hacía diez años que Abram vivía en Canaán. 4 Abram tuvo relaciones con Agar, y ella concibió un hijo. Al darse cuenta Agar de que estaba embarazada, comenzó a mirar con desprecio a su dueña. 5 Entonces Saray le dijo a Abram: </w:t>
      </w:r>
      <w:r w:rsidRPr="00AF5633">
        <w:rPr>
          <w:rFonts w:ascii="Calibri" w:hAnsi="Calibri"/>
          <w:b/>
          <w:color w:val="FF0000"/>
          <w:lang w:val="es-ES_tradnl"/>
        </w:rPr>
        <w:t>—¡Tú tienes la culpa de mi afrenta!</w:t>
      </w:r>
      <w:r w:rsidRPr="000D6E1A">
        <w:rPr>
          <w:rFonts w:ascii="Calibri" w:hAnsi="Calibri"/>
          <w:b/>
          <w:lang w:val="es-ES_tradnl"/>
        </w:rPr>
        <w:t xml:space="preserve"> </w:t>
      </w:r>
      <w:r w:rsidRPr="00455CC4">
        <w:rPr>
          <w:rFonts w:ascii="Calibri" w:hAnsi="Calibri"/>
          <w:b/>
          <w:color w:val="FF0000"/>
          <w:lang w:val="es-ES_tradnl"/>
        </w:rPr>
        <w:t xml:space="preserve">Yo puse a mi esclava en tus brazos, y ahora que se ve embarazada me mira con desprecio. </w:t>
      </w:r>
      <w:r w:rsidRPr="000D6E1A">
        <w:rPr>
          <w:rFonts w:ascii="Calibri" w:hAnsi="Calibri"/>
          <w:b/>
          <w:lang w:val="es-ES_tradnl"/>
        </w:rPr>
        <w:t>¡Que el Señor juzgue entre tú y yo! 6 —Tu esclava está en tus manos—contestó Abram—; haz con ella lo que bien te parezca. Y de tal manera comenzó Saray a maltratar a Agar, que ésta huyó al desierto. 7 Allí, junto a un manantial que está en el camino a la región de Sur, la encontró el ángel del Señor 8 y le preguntó: —Agar, esclava de Saray, ¿de dónde vienes y a dónde vas? —Estoy huyendo de mi dueña Saray—respondió ella. 9 —Vuelve junto a ella y sométete a su autoridad—le dijo el ángel—. 10 De tal manera multiplicaré tu descendencia, que no se podrá contar. 11 »Estás embarazada, y darás a luz un hijo, y le pondrás por nombre Ismael, porque el Señor ha escuchado tu aflicción. 12 Será un hombre indómito como asno salvaje. Luchará contra todos, y todos lucharán contra él; y vivirá en conflicto con todos sus hermanos. </w:t>
      </w:r>
    </w:p>
    <w:p w:rsidR="00F93C0C" w:rsidRDefault="00F93C0C" w:rsidP="00F93C0C">
      <w:pPr>
        <w:jc w:val="both"/>
        <w:rPr>
          <w:rFonts w:ascii="Calibri" w:hAnsi="Calibri"/>
          <w:b/>
          <w:lang w:val="es-ES_tradnl"/>
        </w:rPr>
      </w:pPr>
    </w:p>
    <w:p w:rsidR="00F93C0C" w:rsidRDefault="00F93C0C" w:rsidP="00F93C0C">
      <w:pPr>
        <w:jc w:val="both"/>
        <w:rPr>
          <w:rFonts w:ascii="Calibri" w:hAnsi="Calibri"/>
          <w:lang w:val="es-ES_tradnl"/>
        </w:rPr>
      </w:pPr>
      <w:r>
        <w:rPr>
          <w:rFonts w:ascii="Calibri" w:hAnsi="Calibri"/>
          <w:lang w:val="es-ES_tradnl"/>
        </w:rPr>
        <w:t xml:space="preserve">Años después el Señor cumplió la promesa que Él le había hecho a Abraham. La promesa era que de él y de su esposa Saray (no de Agar) iba a nacer el heredero del cual descendería el mismo hijo de Dios, Jesús. Nunca en los planes de Dios estuvo el hecho de que Abraham se acostara con la esclava Agar para tener un hijo. Esta fue una acción desesperada e impaciente de parte de Abraham para cumplir la promesa que Dios había hecho como si Dios necesitara nuestra ayuda para cumplir sus planes.  </w:t>
      </w:r>
    </w:p>
    <w:p w:rsidR="00F93C0C" w:rsidRDefault="00F93C0C" w:rsidP="00F93C0C">
      <w:pPr>
        <w:jc w:val="both"/>
        <w:rPr>
          <w:rFonts w:ascii="Calibri" w:hAnsi="Calibri"/>
          <w:lang w:val="es-ES_tradnl"/>
        </w:rPr>
      </w:pPr>
    </w:p>
    <w:p w:rsidR="00F93C0C" w:rsidRDefault="00F93C0C" w:rsidP="00F93C0C">
      <w:pPr>
        <w:jc w:val="both"/>
        <w:rPr>
          <w:rFonts w:ascii="Calibri" w:hAnsi="Calibri"/>
          <w:lang w:val="es-ES_tradnl"/>
        </w:rPr>
      </w:pPr>
      <w:r>
        <w:rPr>
          <w:rFonts w:ascii="Calibri" w:hAnsi="Calibri"/>
          <w:lang w:val="es-ES_tradnl"/>
        </w:rPr>
        <w:t>Veamos las consecuencias de esta acción. En primer lugar, hubo un pleito familiar. Ahora Agar veía con desprecio a su ama Saray y esta le echa la culpa y le reclama a Abraham por lo que pasó. Entendamos esto, en esa época y en esa cultura hacer lo que Saray le pidió a Abraham era bastante común. Cuando la esposa del hogar no podía tener hijos le daba su esclava a su esposo para que tuviera un hijo por medio de ella y ella lo reclamaba como suyo. Pero esta no había sido la promesa de Dios, en sus planes estaba que Abraham y Saray (a la que luego Dios le cambió el nombre por Sara) tuvieran un hijo propio.</w:t>
      </w:r>
    </w:p>
    <w:p w:rsidR="00F93C0C" w:rsidRDefault="00F93C0C" w:rsidP="00F93C0C">
      <w:pPr>
        <w:jc w:val="both"/>
        <w:rPr>
          <w:rFonts w:ascii="Calibri" w:hAnsi="Calibri"/>
          <w:lang w:val="es-ES_tradnl"/>
        </w:rPr>
      </w:pPr>
    </w:p>
    <w:p w:rsidR="00F93C0C" w:rsidRDefault="00F93C0C" w:rsidP="00F93C0C">
      <w:pPr>
        <w:jc w:val="both"/>
        <w:rPr>
          <w:rFonts w:ascii="Calibri" w:hAnsi="Calibri"/>
          <w:lang w:val="es-ES_tradnl"/>
        </w:rPr>
      </w:pPr>
      <w:r>
        <w:rPr>
          <w:rFonts w:ascii="Calibri" w:hAnsi="Calibri"/>
          <w:lang w:val="es-ES_tradnl"/>
        </w:rPr>
        <w:t>Pero contestemos lo siguiente. ¿Quién influenció a quien para tratar de apurar el cumplimiento de la promesa? Como leímos en Génesis 16:1-3 fue Saray la que influenció a Abraham y él le hizo caso. Como resultado nació un niño al que llamaron Ismael. Años después el Señor cumple la promesa a Abraham y le da un hijo de Sara al que le ponen por nombre Isaac. De esta decisión precipitada hay consecuencias hasta el día de hoy. Los descendientes de Isaac son los Israelitas de donde nació Jesús y los descendientes de Ismael son todos los que en la actualidad son los enemigos de Israel.</w:t>
      </w:r>
    </w:p>
    <w:p w:rsidR="00F93C0C" w:rsidRDefault="00F93C0C" w:rsidP="00F93C0C">
      <w:pPr>
        <w:jc w:val="both"/>
        <w:rPr>
          <w:rFonts w:ascii="Calibri" w:hAnsi="Calibri"/>
          <w:lang w:val="es-ES_tradnl"/>
        </w:rPr>
      </w:pPr>
    </w:p>
    <w:p w:rsidR="00F93C0C" w:rsidRDefault="00F93C0C" w:rsidP="00F93C0C">
      <w:pPr>
        <w:jc w:val="both"/>
        <w:rPr>
          <w:rFonts w:ascii="Calibri" w:hAnsi="Calibri"/>
          <w:lang w:val="es-ES_tradnl"/>
        </w:rPr>
      </w:pPr>
      <w:r>
        <w:rPr>
          <w:rFonts w:ascii="Calibri" w:hAnsi="Calibri"/>
          <w:lang w:val="es-ES_tradnl"/>
        </w:rPr>
        <w:t xml:space="preserve">Cuando hay un padre pasivo y una mujer con influencia negativa es allí que se forma la tormenta perfecta, es decir un hogar lejos del diseño de Dios. En un hogar como este los resultados son obvios: desorden, anarquía, falta de propósito, deudas, malas decisiones, pleitos, competencia, hijos sin dirección y creciendo de manera inmadura. En un gran porcentaje estos hijos reproducirán lo mismo en su hogar creando un ciclo vicioso. </w:t>
      </w:r>
    </w:p>
    <w:p w:rsidR="00F93C0C" w:rsidRDefault="00F93C0C" w:rsidP="00F93C0C">
      <w:pPr>
        <w:jc w:val="both"/>
        <w:rPr>
          <w:rFonts w:ascii="Calibri" w:hAnsi="Calibri"/>
          <w:lang w:val="es-ES_tradnl"/>
        </w:rPr>
      </w:pPr>
    </w:p>
    <w:p w:rsidR="00F93C0C" w:rsidRDefault="00F93C0C" w:rsidP="00F93C0C">
      <w:pPr>
        <w:jc w:val="both"/>
        <w:rPr>
          <w:rFonts w:ascii="Calibri" w:hAnsi="Calibri"/>
          <w:lang w:val="es-ES_tradnl"/>
        </w:rPr>
      </w:pPr>
      <w:r>
        <w:rPr>
          <w:rFonts w:ascii="Calibri" w:hAnsi="Calibri"/>
          <w:lang w:val="es-ES_tradnl"/>
        </w:rPr>
        <w:t>La conclusión en esta sección según lo que hemos visto es que las esposas tienen una gran influencia en sus hogares. Pero hay que tener cuidado puesto que con ella pueden destruir o pueden construir sus hogares.</w:t>
      </w:r>
    </w:p>
    <w:p w:rsidR="00B73381" w:rsidRDefault="00B73381" w:rsidP="00B73381">
      <w:pPr>
        <w:rPr>
          <w:lang w:val="es-ES"/>
        </w:rPr>
      </w:pPr>
    </w:p>
    <w:p w:rsidR="003106DA" w:rsidRDefault="003106DA" w:rsidP="00203F44">
      <w:pPr>
        <w:jc w:val="both"/>
        <w:rPr>
          <w:rFonts w:ascii="Calibri" w:hAnsi="Calibri" w:cs="Calibri"/>
          <w:lang w:val="es-ES"/>
        </w:rPr>
      </w:pPr>
    </w:p>
    <w:p w:rsidR="0070395B" w:rsidRPr="00F87C91" w:rsidRDefault="00B73381" w:rsidP="00203F44">
      <w:pPr>
        <w:jc w:val="both"/>
        <w:rPr>
          <w:rFonts w:ascii="Calibri" w:hAnsi="Calibri" w:cs="Calibri"/>
          <w:b/>
          <w:lang w:val="es-ES"/>
        </w:rPr>
      </w:pPr>
      <w:r w:rsidRPr="00F87C91">
        <w:rPr>
          <w:rFonts w:ascii="Calibri" w:hAnsi="Calibri" w:cs="Calibri"/>
          <w:b/>
          <w:lang w:val="es-ES"/>
        </w:rPr>
        <w:t>I.</w:t>
      </w:r>
      <w:r w:rsidRPr="00F87C91">
        <w:rPr>
          <w:rFonts w:ascii="Calibri" w:hAnsi="Calibri" w:cs="Calibri"/>
          <w:b/>
          <w:lang w:val="es-ES"/>
        </w:rPr>
        <w:tab/>
      </w:r>
      <w:r w:rsidR="00203F44" w:rsidRPr="00F87C91">
        <w:rPr>
          <w:rFonts w:ascii="Calibri" w:hAnsi="Calibri" w:cs="Calibri"/>
          <w:b/>
          <w:lang w:val="es-ES"/>
        </w:rPr>
        <w:t xml:space="preserve">Veamos lo que </w:t>
      </w:r>
      <w:r w:rsidR="003106DA" w:rsidRPr="00F87C91">
        <w:rPr>
          <w:rFonts w:ascii="Calibri" w:hAnsi="Calibri" w:cs="Calibri"/>
          <w:b/>
          <w:lang w:val="es-ES"/>
        </w:rPr>
        <w:t>significa</w:t>
      </w:r>
      <w:r w:rsidR="0070395B" w:rsidRPr="00F87C91">
        <w:rPr>
          <w:rFonts w:ascii="Calibri" w:hAnsi="Calibri" w:cs="Calibri"/>
          <w:b/>
          <w:lang w:val="es-ES"/>
        </w:rPr>
        <w:t>:</w:t>
      </w:r>
    </w:p>
    <w:p w:rsidR="0070395B" w:rsidRDefault="0070395B" w:rsidP="00203F44">
      <w:pPr>
        <w:jc w:val="both"/>
        <w:rPr>
          <w:rFonts w:ascii="Calibri" w:hAnsi="Calibri" w:cs="Calibri"/>
          <w:lang w:val="es-ES"/>
        </w:rPr>
      </w:pPr>
    </w:p>
    <w:p w:rsidR="00384213" w:rsidRPr="00384213" w:rsidRDefault="0070395B" w:rsidP="00384213">
      <w:pPr>
        <w:pStyle w:val="ListParagraph"/>
        <w:numPr>
          <w:ilvl w:val="0"/>
          <w:numId w:val="1"/>
        </w:numPr>
        <w:jc w:val="both"/>
        <w:rPr>
          <w:lang w:val="es-ES"/>
        </w:rPr>
      </w:pPr>
      <w:r w:rsidRPr="00384213">
        <w:rPr>
          <w:rFonts w:ascii="Calibri" w:hAnsi="Calibri" w:cs="Calibri"/>
          <w:b/>
          <w:lang w:val="es-ES"/>
        </w:rPr>
        <w:t>Que</w:t>
      </w:r>
      <w:r w:rsidR="00384213" w:rsidRPr="00384213">
        <w:rPr>
          <w:rFonts w:ascii="Calibri" w:hAnsi="Calibri" w:cs="Calibri"/>
          <w:b/>
          <w:lang w:val="es-ES"/>
        </w:rPr>
        <w:t xml:space="preserve"> usa su influencia para apoyar al líder a</w:t>
      </w:r>
      <w:r w:rsidRPr="00384213">
        <w:rPr>
          <w:rFonts w:ascii="Calibri" w:hAnsi="Calibri" w:cs="Calibri"/>
          <w:b/>
          <w:lang w:val="es-ES"/>
        </w:rPr>
        <w:t xml:space="preserve"> tomar mejores decisiones</w:t>
      </w:r>
      <w:r w:rsidR="00384213" w:rsidRPr="00384213">
        <w:rPr>
          <w:rFonts w:ascii="Calibri" w:hAnsi="Calibri" w:cs="Calibri"/>
          <w:lang w:val="es-ES"/>
        </w:rPr>
        <w:t xml:space="preserve">: </w:t>
      </w:r>
      <w:r w:rsidR="00384213" w:rsidRPr="00384213">
        <w:rPr>
          <w:lang w:val="es-ES"/>
        </w:rPr>
        <w:t>No que tú quieres quitarle el liderazgo, ni manipularlo sino ayudarle a ser mejor líder.  Esto es sometimiento/respeto.</w:t>
      </w:r>
    </w:p>
    <w:p w:rsidR="00384213" w:rsidRDefault="00384213" w:rsidP="00B43A0E">
      <w:pPr>
        <w:jc w:val="both"/>
        <w:rPr>
          <w:lang w:val="es-ES"/>
        </w:rPr>
      </w:pPr>
    </w:p>
    <w:p w:rsidR="00384213" w:rsidRDefault="00384213" w:rsidP="00B43A0E">
      <w:pPr>
        <w:jc w:val="both"/>
        <w:rPr>
          <w:lang w:val="es-ES"/>
        </w:rPr>
      </w:pPr>
      <w:r>
        <w:rPr>
          <w:lang w:val="es-ES"/>
        </w:rPr>
        <w:t>Cuando oímos sometimiento es como que fuera una niña: siéntate allí y no hagas nada. Cállate y</w:t>
      </w:r>
      <w:r w:rsidR="00452A8D">
        <w:rPr>
          <w:lang w:val="es-ES"/>
        </w:rPr>
        <w:t xml:space="preserve"> no opines, </w:t>
      </w:r>
      <w:r w:rsidR="007062D8">
        <w:rPr>
          <w:lang w:val="es-ES"/>
        </w:rPr>
        <w:t>tú</w:t>
      </w:r>
      <w:r w:rsidR="00452A8D">
        <w:rPr>
          <w:lang w:val="es-ES"/>
        </w:rPr>
        <w:t xml:space="preserve"> no sabes nada</w:t>
      </w:r>
      <w:r>
        <w:rPr>
          <w:lang w:val="es-ES"/>
        </w:rPr>
        <w:t>. Cuand</w:t>
      </w:r>
      <w:r w:rsidR="005B0FC2">
        <w:rPr>
          <w:lang w:val="es-ES"/>
        </w:rPr>
        <w:t>o la Biblia dice sometimiento quiere decir</w:t>
      </w:r>
      <w:r>
        <w:rPr>
          <w:lang w:val="es-ES"/>
        </w:rPr>
        <w:t xml:space="preserve"> que ves que tu esposo está a punto de tomar una decisión difícil. Con tu influencia tú hablas con él, le dices tu opinión, le ayudas a entender tu punto de vista, tus preocupaciones. Pero una vez que ya lo animaste, que exhortaste, que le trataste de ayudar, lo dejas en las manos de él. Al final él toma la decisión y respetas su liderazgo. Lo influenciaste positivamente, pero respetando que él es la cabeza.</w:t>
      </w:r>
    </w:p>
    <w:p w:rsidR="00BD385D" w:rsidRPr="00BD385D" w:rsidRDefault="00BD385D" w:rsidP="00BD385D">
      <w:pPr>
        <w:jc w:val="both"/>
        <w:rPr>
          <w:rFonts w:ascii="Calibri" w:hAnsi="Calibri" w:cs="Calibri"/>
          <w:b/>
          <w:lang w:val="es-ES"/>
        </w:rPr>
      </w:pPr>
    </w:p>
    <w:p w:rsidR="00D25EC0" w:rsidRPr="00D25EC0" w:rsidRDefault="00D25EC0" w:rsidP="00D25EC0">
      <w:pPr>
        <w:pStyle w:val="ListParagraph"/>
        <w:numPr>
          <w:ilvl w:val="0"/>
          <w:numId w:val="1"/>
        </w:numPr>
        <w:jc w:val="both"/>
        <w:rPr>
          <w:rFonts w:ascii="Calibri" w:hAnsi="Calibri"/>
          <w:lang w:val="es-ES_tradnl"/>
        </w:rPr>
      </w:pPr>
      <w:r>
        <w:rPr>
          <w:rFonts w:ascii="Calibri" w:hAnsi="Calibri" w:cs="Calibri"/>
          <w:b/>
          <w:lang w:val="es-ES"/>
        </w:rPr>
        <w:t>Que le ayuda al líder a</w:t>
      </w:r>
      <w:r w:rsidR="0070395B" w:rsidRPr="00D25EC0">
        <w:rPr>
          <w:rFonts w:ascii="Calibri" w:hAnsi="Calibri" w:cs="Calibri"/>
          <w:b/>
          <w:lang w:val="es-ES"/>
        </w:rPr>
        <w:t xml:space="preserve"> conocer sus puntos ciegos</w:t>
      </w:r>
      <w:r w:rsidR="00BD385D" w:rsidRPr="00D25EC0">
        <w:rPr>
          <w:rFonts w:ascii="Calibri" w:hAnsi="Calibri" w:cs="Calibri"/>
          <w:b/>
          <w:lang w:val="es-ES"/>
        </w:rPr>
        <w:t>:</w:t>
      </w:r>
      <w:r w:rsidRPr="00D25EC0">
        <w:rPr>
          <w:rFonts w:ascii="Calibri" w:hAnsi="Calibri" w:cs="Calibri"/>
          <w:lang w:val="es-ES"/>
        </w:rPr>
        <w:t xml:space="preserve"> </w:t>
      </w:r>
      <w:r w:rsidRPr="00D25EC0">
        <w:rPr>
          <w:rFonts w:ascii="Calibri" w:hAnsi="Calibri"/>
          <w:lang w:val="es-ES_tradnl"/>
        </w:rPr>
        <w:t xml:space="preserve">Una segunda manera de ser la ayuda idónea del esposo y muy relacionada con el punto anterior es ayudar al varón con sus puntos ciegos. Aunque en general todos debiéramos ayudarnos en esta área hay una </w:t>
      </w:r>
      <w:r w:rsidRPr="00D25EC0">
        <w:rPr>
          <w:rFonts w:ascii="Calibri" w:hAnsi="Calibri"/>
          <w:lang w:val="es-ES_tradnl"/>
        </w:rPr>
        <w:lastRenderedPageBreak/>
        <w:t xml:space="preserve">responsabilidad extra en la esposa pues esto es parte fundamental del ser ayuda idónea del esposo. </w:t>
      </w:r>
    </w:p>
    <w:p w:rsidR="00D25EC0" w:rsidRDefault="00D25EC0" w:rsidP="00D25EC0">
      <w:pPr>
        <w:jc w:val="both"/>
        <w:rPr>
          <w:rFonts w:ascii="Calibri" w:hAnsi="Calibri"/>
          <w:lang w:val="es-ES_tradnl"/>
        </w:rPr>
      </w:pPr>
    </w:p>
    <w:p w:rsidR="00D25EC0" w:rsidRDefault="00D25EC0" w:rsidP="00D25EC0">
      <w:pPr>
        <w:jc w:val="both"/>
        <w:rPr>
          <w:rFonts w:ascii="Calibri" w:hAnsi="Calibri"/>
          <w:lang w:val="es-ES_tradnl"/>
        </w:rPr>
      </w:pPr>
      <w:r>
        <w:rPr>
          <w:rFonts w:ascii="Calibri" w:hAnsi="Calibri"/>
          <w:lang w:val="es-ES_tradnl"/>
        </w:rPr>
        <w:t>Recordemos esto, ningún líder es perfecto, el único ser humano perfecto fue Jesús. Esto quiere decir que no hay ningún esposo perfecto, su liderazgo está rodeado de muchos puntos ciegos, y como la palabra lo deja entender, él no puede ver sus errores. Así que al tomar decisiones o en su propio comportamiento, al dirigir el hogar puede estar haciéndolo de manera equivocada pero no es capaz de verlo por sí mismo. Es allí donde necesita una ayuda idónea que con amor y</w:t>
      </w:r>
      <w:r w:rsidR="000D16E7">
        <w:rPr>
          <w:rFonts w:ascii="Calibri" w:hAnsi="Calibri"/>
          <w:lang w:val="es-ES_tradnl"/>
        </w:rPr>
        <w:t xml:space="preserve"> respeto</w:t>
      </w:r>
      <w:r w:rsidR="00307074">
        <w:rPr>
          <w:rFonts w:ascii="Calibri" w:hAnsi="Calibri"/>
          <w:lang w:val="es-ES_tradnl"/>
        </w:rPr>
        <w:t xml:space="preserve"> pueda traer</w:t>
      </w:r>
      <w:r>
        <w:rPr>
          <w:rFonts w:ascii="Calibri" w:hAnsi="Calibri"/>
          <w:lang w:val="es-ES_tradnl"/>
        </w:rPr>
        <w:t xml:space="preserve"> luz sobre sus errores que él no puede ver.</w:t>
      </w:r>
    </w:p>
    <w:p w:rsidR="00D25EC0" w:rsidRDefault="00D25EC0" w:rsidP="00D25EC0">
      <w:pPr>
        <w:jc w:val="both"/>
        <w:rPr>
          <w:rFonts w:ascii="Calibri" w:hAnsi="Calibri"/>
          <w:lang w:val="es-ES_tradnl"/>
        </w:rPr>
      </w:pPr>
    </w:p>
    <w:p w:rsidR="00D25EC0" w:rsidRDefault="00D25EC0" w:rsidP="00D25EC0">
      <w:pPr>
        <w:jc w:val="both"/>
        <w:rPr>
          <w:rFonts w:ascii="Calibri" w:hAnsi="Calibri"/>
          <w:lang w:val="es-ES_tradnl"/>
        </w:rPr>
      </w:pPr>
      <w:r>
        <w:rPr>
          <w:rFonts w:ascii="Calibri" w:hAnsi="Calibri"/>
          <w:lang w:val="es-ES_tradnl"/>
        </w:rPr>
        <w:t xml:space="preserve">Puntos ciegos son patrones de carácter, maneras de pensar, tendencias, debilidades que todos tenemos pero que a nuestros ojos no son evidentes o que nos dominan sin darnos cuenta. </w:t>
      </w:r>
    </w:p>
    <w:p w:rsidR="0070395B" w:rsidRPr="00BF63A2" w:rsidRDefault="0070395B" w:rsidP="00BF63A2">
      <w:pPr>
        <w:jc w:val="both"/>
        <w:rPr>
          <w:rFonts w:ascii="Calibri" w:hAnsi="Calibri" w:cs="Calibri"/>
          <w:b/>
          <w:lang w:val="es-ES"/>
        </w:rPr>
      </w:pPr>
    </w:p>
    <w:p w:rsidR="0070395B" w:rsidRDefault="0070395B" w:rsidP="00203F44">
      <w:pPr>
        <w:jc w:val="both"/>
        <w:rPr>
          <w:rFonts w:ascii="Calibri" w:hAnsi="Calibri" w:cs="Calibri"/>
          <w:lang w:val="es-ES"/>
        </w:rPr>
      </w:pPr>
    </w:p>
    <w:p w:rsidR="00203F44" w:rsidRPr="00BD385D" w:rsidRDefault="00B73381" w:rsidP="00203F44">
      <w:pPr>
        <w:jc w:val="both"/>
        <w:rPr>
          <w:rFonts w:ascii="Calibri" w:hAnsi="Calibri" w:cs="Calibri"/>
          <w:b/>
          <w:lang w:val="es-ES"/>
        </w:rPr>
      </w:pPr>
      <w:r w:rsidRPr="00BD385D">
        <w:rPr>
          <w:rFonts w:ascii="Calibri" w:hAnsi="Calibri" w:cs="Calibri"/>
          <w:b/>
          <w:lang w:val="es-ES"/>
        </w:rPr>
        <w:t>II.</w:t>
      </w:r>
      <w:r w:rsidRPr="00BD385D">
        <w:rPr>
          <w:rFonts w:ascii="Calibri" w:hAnsi="Calibri" w:cs="Calibri"/>
          <w:b/>
          <w:lang w:val="es-ES"/>
        </w:rPr>
        <w:tab/>
      </w:r>
      <w:r w:rsidR="0070395B" w:rsidRPr="00BD385D">
        <w:rPr>
          <w:rFonts w:ascii="Calibri" w:hAnsi="Calibri" w:cs="Calibri"/>
          <w:b/>
          <w:lang w:val="es-ES"/>
        </w:rPr>
        <w:t>L</w:t>
      </w:r>
      <w:r w:rsidR="003106DA" w:rsidRPr="00BD385D">
        <w:rPr>
          <w:rFonts w:ascii="Calibri" w:hAnsi="Calibri" w:cs="Calibri"/>
          <w:b/>
          <w:lang w:val="es-ES"/>
        </w:rPr>
        <w:t>o que no significa</w:t>
      </w:r>
      <w:r w:rsidR="0070395B" w:rsidRPr="00BD385D">
        <w:rPr>
          <w:rFonts w:ascii="Calibri" w:hAnsi="Calibri" w:cs="Calibri"/>
          <w:b/>
          <w:lang w:val="es-ES"/>
        </w:rPr>
        <w:t>:</w:t>
      </w:r>
    </w:p>
    <w:p w:rsidR="0070395B" w:rsidRDefault="0070395B" w:rsidP="00203F44">
      <w:pPr>
        <w:jc w:val="both"/>
        <w:rPr>
          <w:rFonts w:ascii="Calibri" w:hAnsi="Calibri" w:cs="Calibri"/>
          <w:lang w:val="es-ES"/>
        </w:rPr>
      </w:pPr>
    </w:p>
    <w:p w:rsidR="0070395B" w:rsidRPr="003D0259" w:rsidRDefault="0070395B" w:rsidP="003D0259">
      <w:pPr>
        <w:pStyle w:val="ListParagraph"/>
        <w:numPr>
          <w:ilvl w:val="0"/>
          <w:numId w:val="2"/>
        </w:numPr>
        <w:jc w:val="both"/>
        <w:rPr>
          <w:rFonts w:ascii="Calibri" w:hAnsi="Calibri" w:cs="Calibri"/>
          <w:b/>
          <w:lang w:val="es-ES"/>
        </w:rPr>
      </w:pPr>
      <w:r w:rsidRPr="003D0259">
        <w:rPr>
          <w:rFonts w:ascii="Calibri" w:hAnsi="Calibri" w:cs="Calibri"/>
          <w:b/>
          <w:lang w:val="es-ES"/>
        </w:rPr>
        <w:t>Que es una empleada:</w:t>
      </w:r>
      <w:r w:rsidR="00B05F00">
        <w:rPr>
          <w:rFonts w:ascii="Calibri" w:hAnsi="Calibri" w:cs="Calibri"/>
          <w:lang w:val="es-ES"/>
        </w:rPr>
        <w:t xml:space="preserve"> Trabaja, cuida los niños, hace la comida, paga las cuentas</w:t>
      </w:r>
      <w:r w:rsidR="003044B3">
        <w:rPr>
          <w:rFonts w:ascii="Calibri" w:hAnsi="Calibri" w:cs="Calibri"/>
          <w:lang w:val="es-ES"/>
        </w:rPr>
        <w:t>, baña a los niños, los pone a dormir y siempre lo mismo</w:t>
      </w:r>
      <w:r w:rsidR="001C6E1F">
        <w:rPr>
          <w:rFonts w:ascii="Calibri" w:hAnsi="Calibri" w:cs="Calibri"/>
          <w:lang w:val="es-ES"/>
        </w:rPr>
        <w:t>, tu ropa la tiene lista.</w:t>
      </w:r>
    </w:p>
    <w:p w:rsidR="003D0259" w:rsidRPr="003D0259" w:rsidRDefault="003D0259" w:rsidP="003D0259">
      <w:pPr>
        <w:jc w:val="both"/>
        <w:rPr>
          <w:rFonts w:ascii="Calibri" w:hAnsi="Calibri" w:cs="Calibri"/>
          <w:lang w:val="es-ES"/>
        </w:rPr>
      </w:pPr>
    </w:p>
    <w:p w:rsidR="0070395B" w:rsidRDefault="004F3AD8" w:rsidP="003D0259">
      <w:pPr>
        <w:pStyle w:val="ListParagraph"/>
        <w:numPr>
          <w:ilvl w:val="0"/>
          <w:numId w:val="2"/>
        </w:numPr>
        <w:jc w:val="both"/>
        <w:rPr>
          <w:rFonts w:ascii="Calibri" w:hAnsi="Calibri" w:cs="Calibri"/>
          <w:lang w:val="es-ES"/>
        </w:rPr>
      </w:pPr>
      <w:r>
        <w:rPr>
          <w:rFonts w:ascii="Calibri" w:hAnsi="Calibri" w:cs="Calibri"/>
          <w:b/>
          <w:lang w:val="es-ES"/>
        </w:rPr>
        <w:t>Que no tiene voz</w:t>
      </w:r>
      <w:r w:rsidR="0070395B" w:rsidRPr="003D0259">
        <w:rPr>
          <w:rFonts w:ascii="Calibri" w:hAnsi="Calibri" w:cs="Calibri"/>
          <w:b/>
          <w:lang w:val="es-ES"/>
        </w:rPr>
        <w:t xml:space="preserve"> ni opinión:</w:t>
      </w:r>
      <w:r w:rsidR="00B73381" w:rsidRPr="003D0259">
        <w:rPr>
          <w:rFonts w:ascii="Calibri" w:hAnsi="Calibri" w:cs="Calibri"/>
          <w:lang w:val="es-ES"/>
        </w:rPr>
        <w:t xml:space="preserve"> No es que siempre va a estar cayada más bien </w:t>
      </w:r>
      <w:r w:rsidR="00FB139B">
        <w:rPr>
          <w:rFonts w:ascii="Calibri" w:hAnsi="Calibri" w:cs="Calibri"/>
          <w:lang w:val="es-ES"/>
        </w:rPr>
        <w:t xml:space="preserve">se trata de ser un equipo con roles definidos. Por el contrario, mis hermanos la mejor ayuda que tenemos es ella. Dios la diseñó así. </w:t>
      </w:r>
      <w:r w:rsidR="00EE3A62">
        <w:rPr>
          <w:rFonts w:ascii="Calibri" w:hAnsi="Calibri" w:cs="Calibri"/>
          <w:lang w:val="es-ES"/>
        </w:rPr>
        <w:t>Lo único qu</w:t>
      </w:r>
      <w:r w:rsidR="00507C58">
        <w:rPr>
          <w:rFonts w:ascii="Calibri" w:hAnsi="Calibri" w:cs="Calibri"/>
          <w:lang w:val="es-ES"/>
        </w:rPr>
        <w:t>e les advierto a ustedes hermana</w:t>
      </w:r>
      <w:r w:rsidR="00EE3A62">
        <w:rPr>
          <w:rFonts w:ascii="Calibri" w:hAnsi="Calibri" w:cs="Calibri"/>
          <w:lang w:val="es-ES"/>
        </w:rPr>
        <w:t xml:space="preserve">s es como dicen las cosas. Tu siempre las estás regando toda, sin vergüenza, me dejas todo a </w:t>
      </w:r>
      <w:r w:rsidR="00697F8A">
        <w:rPr>
          <w:rFonts w:ascii="Calibri" w:hAnsi="Calibri" w:cs="Calibri"/>
          <w:lang w:val="es-ES"/>
        </w:rPr>
        <w:t>mí</w:t>
      </w:r>
      <w:r w:rsidR="00EE3A62">
        <w:rPr>
          <w:rFonts w:ascii="Calibri" w:hAnsi="Calibri" w:cs="Calibri"/>
          <w:lang w:val="es-ES"/>
        </w:rPr>
        <w:t xml:space="preserve">. </w:t>
      </w:r>
      <w:r w:rsidR="00566E56">
        <w:rPr>
          <w:rFonts w:ascii="Calibri" w:hAnsi="Calibri" w:cs="Calibri"/>
          <w:lang w:val="es-ES"/>
        </w:rPr>
        <w:t xml:space="preserve">Y volvemos a la primera lección el circulo de la locura. </w:t>
      </w:r>
      <w:r w:rsidR="00FB139B">
        <w:rPr>
          <w:rFonts w:ascii="Calibri" w:hAnsi="Calibri" w:cs="Calibri"/>
          <w:lang w:val="es-ES"/>
        </w:rPr>
        <w:t>¿</w:t>
      </w:r>
      <w:r w:rsidR="00B73381" w:rsidRPr="003D0259">
        <w:rPr>
          <w:rFonts w:ascii="Calibri" w:hAnsi="Calibri" w:cs="Calibri"/>
          <w:lang w:val="es-ES"/>
        </w:rPr>
        <w:t>Cómo lo apoyo en esto que probablemente est</w:t>
      </w:r>
      <w:r w:rsidR="00FB139B">
        <w:rPr>
          <w:rFonts w:ascii="Calibri" w:hAnsi="Calibri" w:cs="Calibri"/>
          <w:lang w:val="es-ES"/>
        </w:rPr>
        <w:t>á haciendo mal?</w:t>
      </w:r>
    </w:p>
    <w:p w:rsidR="003D0259" w:rsidRPr="003D0259" w:rsidRDefault="003D0259" w:rsidP="003D0259">
      <w:pPr>
        <w:jc w:val="both"/>
        <w:rPr>
          <w:rFonts w:ascii="Calibri" w:hAnsi="Calibri" w:cs="Calibri"/>
          <w:lang w:val="es-ES"/>
        </w:rPr>
      </w:pPr>
    </w:p>
    <w:p w:rsidR="003106DA" w:rsidRPr="00C85DA6" w:rsidRDefault="0070395B" w:rsidP="00C85DA6">
      <w:pPr>
        <w:pStyle w:val="ListParagraph"/>
        <w:numPr>
          <w:ilvl w:val="0"/>
          <w:numId w:val="2"/>
        </w:numPr>
        <w:jc w:val="both"/>
        <w:rPr>
          <w:rFonts w:ascii="Calibri" w:hAnsi="Calibri" w:cs="Calibri"/>
          <w:lang w:val="es-ES_tradnl"/>
        </w:rPr>
      </w:pPr>
      <w:r w:rsidRPr="00EC5254">
        <w:rPr>
          <w:rFonts w:ascii="Calibri" w:hAnsi="Calibri" w:cs="Calibri"/>
          <w:b/>
          <w:lang w:val="es-ES"/>
        </w:rPr>
        <w:t>Que es tu mamá:</w:t>
      </w:r>
      <w:r w:rsidR="004F7B85" w:rsidRPr="003D0259">
        <w:rPr>
          <w:rFonts w:ascii="Calibri" w:hAnsi="Calibri" w:cs="Calibri"/>
          <w:lang w:val="es-ES"/>
        </w:rPr>
        <w:t xml:space="preserve"> Que te tiene que hacer todo</w:t>
      </w:r>
      <w:r w:rsidR="006D791A">
        <w:rPr>
          <w:rFonts w:ascii="Calibri" w:hAnsi="Calibri" w:cs="Calibri"/>
          <w:lang w:val="es-ES"/>
        </w:rPr>
        <w:t xml:space="preserve"> y no solo eso, sino que la comparamos con nuestra mamá</w:t>
      </w:r>
      <w:r w:rsidR="004F7B85" w:rsidRPr="003D0259">
        <w:rPr>
          <w:rFonts w:ascii="Calibri" w:hAnsi="Calibri" w:cs="Calibri"/>
          <w:lang w:val="es-ES"/>
        </w:rPr>
        <w:t>.</w:t>
      </w:r>
      <w:r w:rsidR="006D791A">
        <w:rPr>
          <w:rFonts w:ascii="Calibri" w:hAnsi="Calibri" w:cs="Calibri"/>
          <w:lang w:val="es-ES"/>
        </w:rPr>
        <w:t xml:space="preserve"> Es que mi mamá hacía la comida así. Pero no te casaste con tu mamá. Es que mi mamá siempre me daba un caldo después de comer arroz. </w:t>
      </w:r>
      <w:r w:rsidR="00ED5E6C">
        <w:rPr>
          <w:rFonts w:ascii="Calibri" w:hAnsi="Calibri" w:cs="Calibri"/>
          <w:lang w:val="es-ES"/>
        </w:rPr>
        <w:t>Es que mi mamá me planchaba las camisas diferente. El cuello</w:t>
      </w:r>
      <w:r w:rsidR="00024BA9">
        <w:rPr>
          <w:rFonts w:ascii="Calibri" w:hAnsi="Calibri" w:cs="Calibri"/>
          <w:lang w:val="es-ES"/>
        </w:rPr>
        <w:t xml:space="preserve"> hasta que quedaba bien durito</w:t>
      </w:r>
      <w:r w:rsidR="00ED5E6C">
        <w:rPr>
          <w:rFonts w:ascii="Calibri" w:hAnsi="Calibri" w:cs="Calibri"/>
          <w:lang w:val="es-ES"/>
        </w:rPr>
        <w:t>.</w:t>
      </w:r>
      <w:bookmarkStart w:id="0" w:name="_GoBack"/>
      <w:bookmarkEnd w:id="0"/>
    </w:p>
    <w:p w:rsidR="003106DA" w:rsidRDefault="003106DA" w:rsidP="003106DA">
      <w:pPr>
        <w:rPr>
          <w:lang w:val="es-ES"/>
        </w:rPr>
      </w:pPr>
    </w:p>
    <w:p w:rsidR="00020821" w:rsidRDefault="00020821" w:rsidP="00020821">
      <w:pPr>
        <w:jc w:val="both"/>
        <w:rPr>
          <w:lang w:val="es-ES"/>
        </w:rPr>
      </w:pPr>
      <w:r w:rsidRPr="00020821">
        <w:rPr>
          <w:b/>
          <w:lang w:val="es-ES"/>
        </w:rPr>
        <w:t>Conclusión:</w:t>
      </w:r>
      <w:r>
        <w:rPr>
          <w:lang w:val="es-ES"/>
        </w:rPr>
        <w:t xml:space="preserve"> Cuando el hombre acepta que él es el responsable 100% de su hogar y la mujer acepta que ella no es la líder sino su rol es apoyar a su esposo con este don que Dios le ha dado no solo mejoran la relación, hay dirección en el hogar, sino que también le</w:t>
      </w:r>
      <w:r w:rsidR="004456BD">
        <w:rPr>
          <w:lang w:val="es-ES"/>
        </w:rPr>
        <w:t>s</w:t>
      </w:r>
      <w:r>
        <w:rPr>
          <w:lang w:val="es-ES"/>
        </w:rPr>
        <w:t xml:space="preserve"> da un mejor hogar a los hijos. </w:t>
      </w:r>
    </w:p>
    <w:p w:rsidR="003106DA" w:rsidRDefault="003106DA" w:rsidP="005C773B">
      <w:pPr>
        <w:jc w:val="both"/>
        <w:rPr>
          <w:lang w:val="es-ES"/>
        </w:rPr>
      </w:pPr>
    </w:p>
    <w:p w:rsidR="00F74632" w:rsidRPr="00203F44" w:rsidRDefault="005C773B" w:rsidP="005C773B">
      <w:pPr>
        <w:jc w:val="both"/>
        <w:rPr>
          <w:lang w:val="es-ES"/>
        </w:rPr>
      </w:pPr>
      <w:r>
        <w:rPr>
          <w:lang w:val="es-ES"/>
        </w:rPr>
        <w:t>¿</w:t>
      </w:r>
      <w:r w:rsidR="00F74632">
        <w:rPr>
          <w:lang w:val="es-ES"/>
        </w:rPr>
        <w:t xml:space="preserve">Cómo hago esto? Cómo cumplo mi rol como varón. Y </w:t>
      </w:r>
      <w:r>
        <w:rPr>
          <w:lang w:val="es-ES"/>
        </w:rPr>
        <w:t>¿</w:t>
      </w:r>
      <w:r w:rsidR="00F74632">
        <w:rPr>
          <w:lang w:val="es-ES"/>
        </w:rPr>
        <w:t>c</w:t>
      </w:r>
      <w:r>
        <w:rPr>
          <w:lang w:val="es-ES"/>
        </w:rPr>
        <w:t xml:space="preserve">ómo cumplo mi rol como </w:t>
      </w:r>
      <w:r w:rsidR="00F74632">
        <w:rPr>
          <w:lang w:val="es-ES"/>
        </w:rPr>
        <w:t xml:space="preserve">mujer? Con la ayuda de Jesús. Solo con El. Cuando venimos a </w:t>
      </w:r>
      <w:r>
        <w:rPr>
          <w:lang w:val="es-ES"/>
        </w:rPr>
        <w:t>Él</w:t>
      </w:r>
      <w:r w:rsidR="00F74632">
        <w:rPr>
          <w:lang w:val="es-ES"/>
        </w:rPr>
        <w:t xml:space="preserve">, cuando le pedimos a </w:t>
      </w:r>
      <w:r>
        <w:rPr>
          <w:lang w:val="es-ES"/>
        </w:rPr>
        <w:t>Él</w:t>
      </w:r>
      <w:r w:rsidR="00F74632">
        <w:rPr>
          <w:lang w:val="es-ES"/>
        </w:rPr>
        <w:t xml:space="preserve"> su ayuda, cuando nos entregamos a </w:t>
      </w:r>
      <w:r>
        <w:rPr>
          <w:lang w:val="es-ES"/>
        </w:rPr>
        <w:t>Él</w:t>
      </w:r>
      <w:r w:rsidR="00F74632">
        <w:rPr>
          <w:lang w:val="es-ES"/>
        </w:rPr>
        <w:t xml:space="preserve">. Cuando le da el control de su vida a </w:t>
      </w:r>
      <w:r>
        <w:rPr>
          <w:lang w:val="es-ES"/>
        </w:rPr>
        <w:t>Él</w:t>
      </w:r>
      <w:r w:rsidR="00F74632">
        <w:rPr>
          <w:lang w:val="es-ES"/>
        </w:rPr>
        <w:t>. Dile mi v</w:t>
      </w:r>
      <w:r>
        <w:rPr>
          <w:lang w:val="es-ES"/>
        </w:rPr>
        <w:t>ida es tuya. Cuando lo obedece. Te doy mi obediencia, yo quiero seguirte, yo quiero ser la persona que tú quieres que sea.</w:t>
      </w:r>
    </w:p>
    <w:sectPr w:rsidR="00F74632" w:rsidRPr="00203F44" w:rsidSect="0047557A">
      <w:pgSz w:w="12240" w:h="15840"/>
      <w:pgMar w:top="1269"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09E" w:rsidRDefault="00AF709E" w:rsidP="00B73381">
      <w:r>
        <w:separator/>
      </w:r>
    </w:p>
  </w:endnote>
  <w:endnote w:type="continuationSeparator" w:id="0">
    <w:p w:rsidR="00AF709E" w:rsidRDefault="00AF709E" w:rsidP="00B7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09E" w:rsidRDefault="00AF709E" w:rsidP="00B73381">
      <w:r>
        <w:separator/>
      </w:r>
    </w:p>
  </w:footnote>
  <w:footnote w:type="continuationSeparator" w:id="0">
    <w:p w:rsidR="00AF709E" w:rsidRDefault="00AF709E" w:rsidP="00B73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2F"/>
    <w:multiLevelType w:val="hybridMultilevel"/>
    <w:tmpl w:val="1D8E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01A6C"/>
    <w:multiLevelType w:val="hybridMultilevel"/>
    <w:tmpl w:val="F684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44"/>
    <w:rsid w:val="00020821"/>
    <w:rsid w:val="00024BA9"/>
    <w:rsid w:val="000B7E0E"/>
    <w:rsid w:val="000D16E7"/>
    <w:rsid w:val="000E557E"/>
    <w:rsid w:val="000F1ACC"/>
    <w:rsid w:val="001053AE"/>
    <w:rsid w:val="00134F38"/>
    <w:rsid w:val="001C6E1F"/>
    <w:rsid w:val="00203F44"/>
    <w:rsid w:val="00283AE2"/>
    <w:rsid w:val="002B136B"/>
    <w:rsid w:val="003044B3"/>
    <w:rsid w:val="00307074"/>
    <w:rsid w:val="003106DA"/>
    <w:rsid w:val="0035092E"/>
    <w:rsid w:val="00384213"/>
    <w:rsid w:val="003D0259"/>
    <w:rsid w:val="004456BD"/>
    <w:rsid w:val="00452A8D"/>
    <w:rsid w:val="00455CC4"/>
    <w:rsid w:val="0047007B"/>
    <w:rsid w:val="0047557A"/>
    <w:rsid w:val="004E19E1"/>
    <w:rsid w:val="004F3AD8"/>
    <w:rsid w:val="004F7B85"/>
    <w:rsid w:val="00507C58"/>
    <w:rsid w:val="00566E56"/>
    <w:rsid w:val="005A753D"/>
    <w:rsid w:val="005B0FC2"/>
    <w:rsid w:val="005B7D9F"/>
    <w:rsid w:val="005C773B"/>
    <w:rsid w:val="00697F8A"/>
    <w:rsid w:val="006D791A"/>
    <w:rsid w:val="0070395B"/>
    <w:rsid w:val="007062D8"/>
    <w:rsid w:val="00752E33"/>
    <w:rsid w:val="007560B4"/>
    <w:rsid w:val="009261F4"/>
    <w:rsid w:val="00980FE0"/>
    <w:rsid w:val="009F0BD7"/>
    <w:rsid w:val="00AA3633"/>
    <w:rsid w:val="00AF5633"/>
    <w:rsid w:val="00AF709E"/>
    <w:rsid w:val="00B05F00"/>
    <w:rsid w:val="00B43A0E"/>
    <w:rsid w:val="00B73381"/>
    <w:rsid w:val="00BD385D"/>
    <w:rsid w:val="00BE5359"/>
    <w:rsid w:val="00BF63A2"/>
    <w:rsid w:val="00C02E72"/>
    <w:rsid w:val="00C808AA"/>
    <w:rsid w:val="00C85DA6"/>
    <w:rsid w:val="00C9098E"/>
    <w:rsid w:val="00CF6E0F"/>
    <w:rsid w:val="00D25EC0"/>
    <w:rsid w:val="00D310E9"/>
    <w:rsid w:val="00DB45E0"/>
    <w:rsid w:val="00E83C76"/>
    <w:rsid w:val="00EC5254"/>
    <w:rsid w:val="00ED5E6C"/>
    <w:rsid w:val="00EE3A62"/>
    <w:rsid w:val="00F41F88"/>
    <w:rsid w:val="00F641A8"/>
    <w:rsid w:val="00F74632"/>
    <w:rsid w:val="00F87C91"/>
    <w:rsid w:val="00F93C0C"/>
    <w:rsid w:val="00FB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53834"/>
  <w14:defaultImageDpi w14:val="32767"/>
  <w15:chartTrackingRefBased/>
  <w15:docId w15:val="{0208029B-8D96-D14B-B0AA-B6DC5A87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3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2018-02-01T19:25:00Z</dcterms:created>
  <dcterms:modified xsi:type="dcterms:W3CDTF">2018-02-11T05:50:00Z</dcterms:modified>
</cp:coreProperties>
</file>