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993C" w14:textId="3F2A1EE7" w:rsidR="006203B9" w:rsidRDefault="006203B9" w:rsidP="006203B9">
      <w:pPr>
        <w:spacing w:line="480" w:lineRule="auto"/>
        <w:jc w:val="center"/>
        <w:rPr>
          <w:rFonts w:ascii="Times New Roman" w:hAnsi="Times New Roman" w:cs="Times New Roman"/>
          <w:sz w:val="36"/>
          <w:szCs w:val="36"/>
        </w:rPr>
      </w:pPr>
      <w:r w:rsidRPr="006203B9">
        <w:rPr>
          <w:rFonts w:ascii="Times New Roman" w:hAnsi="Times New Roman" w:cs="Times New Roman"/>
          <w:sz w:val="36"/>
          <w:szCs w:val="36"/>
        </w:rPr>
        <w:t>Grazioso Salvare Database Dashboard</w:t>
      </w:r>
    </w:p>
    <w:p w14:paraId="4DF06925" w14:textId="69CFA06D" w:rsidR="006203B9" w:rsidRDefault="006203B9" w:rsidP="006203B9">
      <w:pPr>
        <w:spacing w:line="480" w:lineRule="auto"/>
        <w:rPr>
          <w:rFonts w:ascii="Times New Roman" w:hAnsi="Times New Roman" w:cs="Times New Roman"/>
          <w:b/>
          <w:bCs/>
          <w:sz w:val="24"/>
          <w:szCs w:val="24"/>
          <w:u w:val="single"/>
        </w:rPr>
      </w:pPr>
      <w:r w:rsidRPr="006203B9">
        <w:rPr>
          <w:rFonts w:ascii="Times New Roman" w:hAnsi="Times New Roman" w:cs="Times New Roman"/>
          <w:b/>
          <w:bCs/>
          <w:sz w:val="24"/>
          <w:szCs w:val="24"/>
          <w:u w:val="single"/>
        </w:rPr>
        <w:t>Functionality</w:t>
      </w:r>
    </w:p>
    <w:p w14:paraId="26AB0A9C" w14:textId="41F9EA57" w:rsidR="006203B9" w:rsidRDefault="006203B9" w:rsidP="006203B9">
      <w:pPr>
        <w:spacing w:line="480" w:lineRule="auto"/>
        <w:rPr>
          <w:rFonts w:ascii="Times New Roman" w:hAnsi="Times New Roman" w:cs="Times New Roman"/>
          <w:sz w:val="24"/>
          <w:szCs w:val="24"/>
        </w:rPr>
      </w:pPr>
      <w:r>
        <w:rPr>
          <w:rFonts w:ascii="Times New Roman" w:hAnsi="Times New Roman" w:cs="Times New Roman"/>
          <w:sz w:val="24"/>
          <w:szCs w:val="24"/>
        </w:rPr>
        <w:tab/>
        <w:t>For this project, the focus was on creating a dashboard that communicated with the database provided.</w:t>
      </w:r>
      <w:r w:rsidR="008D6AA1">
        <w:rPr>
          <w:rFonts w:ascii="Times New Roman" w:hAnsi="Times New Roman" w:cs="Times New Roman"/>
          <w:sz w:val="24"/>
          <w:szCs w:val="24"/>
        </w:rPr>
        <w:t xml:space="preserve"> This is to make it available to be accessed by the users, not a software engineer. The dashboard should be easily accessible and understood.</w:t>
      </w:r>
    </w:p>
    <w:p w14:paraId="5AA4F046" w14:textId="1382BD89" w:rsidR="006203B9" w:rsidRDefault="006203B9" w:rsidP="006203B9">
      <w:pPr>
        <w:spacing w:line="480" w:lineRule="auto"/>
        <w:rPr>
          <w:rFonts w:ascii="Times New Roman" w:hAnsi="Times New Roman" w:cs="Times New Roman"/>
          <w:b/>
          <w:bCs/>
          <w:sz w:val="24"/>
          <w:szCs w:val="24"/>
          <w:u w:val="single"/>
        </w:rPr>
      </w:pPr>
      <w:r w:rsidRPr="006203B9">
        <w:rPr>
          <w:rFonts w:ascii="Times New Roman" w:hAnsi="Times New Roman" w:cs="Times New Roman"/>
          <w:b/>
          <w:bCs/>
          <w:sz w:val="24"/>
          <w:szCs w:val="24"/>
          <w:u w:val="single"/>
        </w:rPr>
        <w:t>Tools</w:t>
      </w:r>
    </w:p>
    <w:p w14:paraId="19ADEFA3" w14:textId="60B5DA20" w:rsidR="006203B9" w:rsidRDefault="006203B9" w:rsidP="006203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main tools utilized were MongoDB and Python. MongoDB was chosen as a noSQL solution in processing the varying attributes of the database. Regarding Python, there were libraries that were incorporated that were made with intentions of working with Mongo. PyMongo was used to connect to MongoDB and manipulate the data with ease. The Dash framework was used to design and </w:t>
      </w:r>
      <w:r w:rsidR="00D733DB">
        <w:rPr>
          <w:rFonts w:ascii="Times New Roman" w:hAnsi="Times New Roman" w:cs="Times New Roman"/>
          <w:sz w:val="24"/>
          <w:szCs w:val="24"/>
        </w:rPr>
        <w:t xml:space="preserve">portray the information in an html style. This made looking and interacting with the database a possibility for clients. The Dash </w:t>
      </w:r>
      <w:hyperlink r:id="rId4" w:history="1">
        <w:r w:rsidR="00D733DB" w:rsidRPr="00D733DB">
          <w:rPr>
            <w:rStyle w:val="Hyperlink"/>
            <w:rFonts w:ascii="Times New Roman" w:hAnsi="Times New Roman" w:cs="Times New Roman"/>
            <w:sz w:val="24"/>
            <w:szCs w:val="24"/>
          </w:rPr>
          <w:t>documentation</w:t>
        </w:r>
      </w:hyperlink>
      <w:r w:rsidR="00D733DB">
        <w:rPr>
          <w:rFonts w:ascii="Times New Roman" w:hAnsi="Times New Roman" w:cs="Times New Roman"/>
          <w:sz w:val="24"/>
          <w:szCs w:val="24"/>
        </w:rPr>
        <w:t xml:space="preserve"> was used to properly implement a dropdown selection choice containing different categories of animals. The Python </w:t>
      </w:r>
      <w:hyperlink r:id="rId5" w:history="1">
        <w:r w:rsidR="00D733DB" w:rsidRPr="00D733DB">
          <w:rPr>
            <w:rStyle w:val="Hyperlink"/>
            <w:rFonts w:ascii="Times New Roman" w:hAnsi="Times New Roman" w:cs="Times New Roman"/>
            <w:sz w:val="24"/>
            <w:szCs w:val="24"/>
          </w:rPr>
          <w:t>documentation</w:t>
        </w:r>
      </w:hyperlink>
      <w:r w:rsidR="00D733DB">
        <w:rPr>
          <w:rFonts w:ascii="Times New Roman" w:hAnsi="Times New Roman" w:cs="Times New Roman"/>
          <w:sz w:val="24"/>
          <w:szCs w:val="24"/>
        </w:rPr>
        <w:t xml:space="preserve"> was used to create the pie chart containing the breeds.</w:t>
      </w:r>
    </w:p>
    <w:p w14:paraId="3B7DF8CF" w14:textId="7212C799" w:rsidR="005D13E8" w:rsidRDefault="005D13E8" w:rsidP="006203B9">
      <w:pPr>
        <w:spacing w:line="480" w:lineRule="auto"/>
        <w:rPr>
          <w:rFonts w:ascii="Times New Roman" w:hAnsi="Times New Roman" w:cs="Times New Roman"/>
          <w:b/>
          <w:bCs/>
          <w:sz w:val="24"/>
          <w:szCs w:val="24"/>
          <w:u w:val="single"/>
        </w:rPr>
      </w:pPr>
      <w:r w:rsidRPr="005D13E8">
        <w:rPr>
          <w:rFonts w:ascii="Times New Roman" w:hAnsi="Times New Roman" w:cs="Times New Roman"/>
          <w:b/>
          <w:bCs/>
          <w:sz w:val="24"/>
          <w:szCs w:val="24"/>
          <w:u w:val="single"/>
        </w:rPr>
        <w:t>Steps</w:t>
      </w:r>
    </w:p>
    <w:p w14:paraId="558029F3" w14:textId="6FE4DFA7" w:rsidR="005D13E8" w:rsidRDefault="005D13E8" w:rsidP="006203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step is to connect MongoDB to the database. This includes importing the database and creating users with roles. The next step was to communicate with </w:t>
      </w:r>
      <w:r w:rsidR="006C286A">
        <w:rPr>
          <w:rFonts w:ascii="Times New Roman" w:hAnsi="Times New Roman" w:cs="Times New Roman"/>
          <w:sz w:val="24"/>
          <w:szCs w:val="24"/>
        </w:rPr>
        <w:t xml:space="preserve">Python using the PyMongo library. This is when the CRUD functions are created and used to begin handle the data. Creating the dashboard was done using the Dash framework, and this provides the users with an accessible way to access the data without having to code in queries. </w:t>
      </w:r>
    </w:p>
    <w:p w14:paraId="3A650633" w14:textId="5E3EBF32" w:rsidR="006C286A" w:rsidRDefault="006C286A" w:rsidP="006203B9">
      <w:pPr>
        <w:spacing w:line="480" w:lineRule="auto"/>
        <w:rPr>
          <w:rFonts w:ascii="Times New Roman" w:hAnsi="Times New Roman" w:cs="Times New Roman"/>
          <w:b/>
          <w:bCs/>
          <w:sz w:val="24"/>
          <w:szCs w:val="24"/>
          <w:u w:val="single"/>
        </w:rPr>
      </w:pPr>
      <w:r w:rsidRPr="006C286A">
        <w:rPr>
          <w:rFonts w:ascii="Times New Roman" w:hAnsi="Times New Roman" w:cs="Times New Roman"/>
          <w:b/>
          <w:bCs/>
          <w:sz w:val="24"/>
          <w:szCs w:val="24"/>
          <w:u w:val="single"/>
        </w:rPr>
        <w:t>Challenges</w:t>
      </w:r>
    </w:p>
    <w:p w14:paraId="2839CCEA" w14:textId="0DFD1711" w:rsidR="006C286A" w:rsidRDefault="006C286A" w:rsidP="006203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The biggest challenge I personally faced was design when creating the web page. Having no prior experience with front end design, it was a new challenge to not only ensure that the code functions correctly, but also that it has a certain degree of aesthetics for the users. This step required some extra reading in order to make sure it looked and felt up to par.</w:t>
      </w:r>
    </w:p>
    <w:p w14:paraId="654F91B5" w14:textId="416A946F" w:rsidR="006C286A" w:rsidRDefault="006C286A" w:rsidP="006203B9">
      <w:pPr>
        <w:spacing w:line="480" w:lineRule="auto"/>
        <w:rPr>
          <w:rFonts w:ascii="Times New Roman" w:hAnsi="Times New Roman" w:cs="Times New Roman"/>
          <w:b/>
          <w:bCs/>
          <w:sz w:val="24"/>
          <w:szCs w:val="24"/>
          <w:u w:val="single"/>
        </w:rPr>
      </w:pPr>
      <w:r w:rsidRPr="006C286A">
        <w:rPr>
          <w:rFonts w:ascii="Times New Roman" w:hAnsi="Times New Roman" w:cs="Times New Roman"/>
          <w:b/>
          <w:bCs/>
          <w:sz w:val="24"/>
          <w:szCs w:val="24"/>
          <w:u w:val="single"/>
        </w:rPr>
        <w:t>Screenshots</w:t>
      </w:r>
    </w:p>
    <w:p w14:paraId="30CD3513" w14:textId="1C28B4C3"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6CFEE6A" wp14:editId="1B836E3C">
            <wp:extent cx="5943600" cy="336232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60AB62D2" w14:textId="700071E3"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54EA164E" wp14:editId="02FE4742">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1DF32C" w14:textId="45763563"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7FFB256" wp14:editId="61EC689D">
            <wp:extent cx="5943600" cy="33623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62EAF573" w14:textId="1F0A53C8"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DC4C624" wp14:editId="592FEFAB">
            <wp:extent cx="5943600" cy="337121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6A3CDF45" w14:textId="2B074FA7"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31ADF97" wp14:editId="351613EE">
            <wp:extent cx="5943600" cy="33496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52878A5D" w14:textId="76A27C9C"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75935CF7" wp14:editId="1CFB7ACB">
            <wp:extent cx="5943600" cy="33534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C31EBD8" w14:textId="77777777" w:rsidR="00312F98" w:rsidRDefault="00312F98" w:rsidP="006203B9">
      <w:pPr>
        <w:spacing w:line="480" w:lineRule="auto"/>
        <w:rPr>
          <w:rFonts w:ascii="Times New Roman" w:hAnsi="Times New Roman" w:cs="Times New Roman"/>
          <w:b/>
          <w:bCs/>
          <w:sz w:val="24"/>
          <w:szCs w:val="24"/>
          <w:u w:val="single"/>
        </w:rPr>
      </w:pPr>
    </w:p>
    <w:p w14:paraId="24BFD547" w14:textId="77777777" w:rsidR="00312F98" w:rsidRDefault="00312F98" w:rsidP="006203B9">
      <w:pPr>
        <w:spacing w:line="480" w:lineRule="auto"/>
        <w:rPr>
          <w:rFonts w:ascii="Times New Roman" w:hAnsi="Times New Roman" w:cs="Times New Roman"/>
          <w:b/>
          <w:bCs/>
          <w:sz w:val="24"/>
          <w:szCs w:val="24"/>
          <w:u w:val="single"/>
        </w:rPr>
      </w:pPr>
    </w:p>
    <w:p w14:paraId="529355B8" w14:textId="62319F79" w:rsidR="006C286A" w:rsidRDefault="006C286A" w:rsidP="006203B9">
      <w:pPr>
        <w:spacing w:line="48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FDA58E9" wp14:editId="02919F88">
            <wp:extent cx="5943600" cy="33623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1FBC4954" w14:textId="40CE7EDB" w:rsidR="00312F98" w:rsidRDefault="00312F98" w:rsidP="006203B9">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Sources</w:t>
      </w:r>
    </w:p>
    <w:p w14:paraId="3E6B851C" w14:textId="0F9889D5" w:rsidR="00312F98" w:rsidRDefault="00312F98" w:rsidP="00312F98">
      <w:pPr>
        <w:pStyle w:val="NormalWeb"/>
        <w:ind w:left="567" w:hanging="567"/>
      </w:pPr>
      <w:r>
        <w:t xml:space="preserve">“Dash Core Components.” </w:t>
      </w:r>
      <w:r>
        <w:rPr>
          <w:i/>
          <w:iCs/>
        </w:rPr>
        <w:t>Plotly</w:t>
      </w:r>
      <w:r>
        <w:t xml:space="preserve">, https://dash.plotly.com/dash-core-components. </w:t>
      </w:r>
    </w:p>
    <w:p w14:paraId="7C300CDF" w14:textId="77777777" w:rsidR="00312F98" w:rsidRDefault="00312F98" w:rsidP="00312F98">
      <w:pPr>
        <w:pStyle w:val="NormalWeb"/>
        <w:ind w:left="567" w:hanging="567"/>
      </w:pPr>
      <w:r>
        <w:t xml:space="preserve">Plotlygraphs. “Pie Charts.” </w:t>
      </w:r>
      <w:r>
        <w:rPr>
          <w:i/>
          <w:iCs/>
        </w:rPr>
        <w:t>Pie Charts</w:t>
      </w:r>
      <w:r>
        <w:t xml:space="preserve">, Plotlygraphs, 3 July 2019, https://plotly.com/python/pie-charts/. </w:t>
      </w:r>
    </w:p>
    <w:p w14:paraId="69EC6F8B" w14:textId="77777777" w:rsidR="00312F98" w:rsidRDefault="00312F98" w:rsidP="00312F98">
      <w:pPr>
        <w:pStyle w:val="NormalWeb"/>
        <w:ind w:left="567" w:hanging="567"/>
      </w:pPr>
    </w:p>
    <w:p w14:paraId="4CE5724C" w14:textId="77777777" w:rsidR="00312F98" w:rsidRPr="00312F98" w:rsidRDefault="00312F98" w:rsidP="006203B9">
      <w:pPr>
        <w:spacing w:line="480" w:lineRule="auto"/>
        <w:rPr>
          <w:rFonts w:ascii="Times New Roman" w:hAnsi="Times New Roman" w:cs="Times New Roman"/>
          <w:sz w:val="24"/>
          <w:szCs w:val="24"/>
        </w:rPr>
      </w:pPr>
    </w:p>
    <w:sectPr w:rsidR="00312F98" w:rsidRPr="00312F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3B9"/>
    <w:rsid w:val="00263ADD"/>
    <w:rsid w:val="00312F98"/>
    <w:rsid w:val="005D13E8"/>
    <w:rsid w:val="006203B9"/>
    <w:rsid w:val="006C286A"/>
    <w:rsid w:val="008D6AA1"/>
    <w:rsid w:val="00D73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03EC2"/>
  <w15:chartTrackingRefBased/>
  <w15:docId w15:val="{22783B07-AC0C-4052-9709-506ADDBC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33DB"/>
    <w:rPr>
      <w:color w:val="0563C1" w:themeColor="hyperlink"/>
      <w:u w:val="single"/>
    </w:rPr>
  </w:style>
  <w:style w:type="character" w:styleId="UnresolvedMention">
    <w:name w:val="Unresolved Mention"/>
    <w:basedOn w:val="DefaultParagraphFont"/>
    <w:uiPriority w:val="99"/>
    <w:semiHidden/>
    <w:unhideWhenUsed/>
    <w:rsid w:val="00D733DB"/>
    <w:rPr>
      <w:color w:val="605E5C"/>
      <w:shd w:val="clear" w:color="auto" w:fill="E1DFDD"/>
    </w:rPr>
  </w:style>
  <w:style w:type="paragraph" w:styleId="NormalWeb">
    <w:name w:val="Normal (Web)"/>
    <w:basedOn w:val="Normal"/>
    <w:uiPriority w:val="99"/>
    <w:semiHidden/>
    <w:unhideWhenUsed/>
    <w:rsid w:val="00312F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444450">
      <w:bodyDiv w:val="1"/>
      <w:marLeft w:val="0"/>
      <w:marRight w:val="0"/>
      <w:marTop w:val="0"/>
      <w:marBottom w:val="0"/>
      <w:divBdr>
        <w:top w:val="none" w:sz="0" w:space="0" w:color="auto"/>
        <w:left w:val="none" w:sz="0" w:space="0" w:color="auto"/>
        <w:bottom w:val="none" w:sz="0" w:space="0" w:color="auto"/>
        <w:right w:val="none" w:sz="0" w:space="0" w:color="auto"/>
      </w:divBdr>
    </w:div>
    <w:div w:id="17979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sh.plotly.com/dash-core-components" TargetMode="External"/><Relationship Id="rId10" Type="http://schemas.openxmlformats.org/officeDocument/2006/relationships/image" Target="media/image5.png"/><Relationship Id="rId4" Type="http://schemas.openxmlformats.org/officeDocument/2006/relationships/hyperlink" Target="https://dash.plotly.com/dash-core-components"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Scott</dc:creator>
  <cp:keywords/>
  <dc:description/>
  <cp:lastModifiedBy>Gavin Scott</cp:lastModifiedBy>
  <cp:revision>4</cp:revision>
  <dcterms:created xsi:type="dcterms:W3CDTF">2022-02-20T19:49:00Z</dcterms:created>
  <dcterms:modified xsi:type="dcterms:W3CDTF">2022-02-20T20:21:00Z</dcterms:modified>
</cp:coreProperties>
</file>